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718" w:rsidRPr="004B789E" w:rsidRDefault="00E56718" w:rsidP="00E56718">
      <w:pPr>
        <w:tabs>
          <w:tab w:val="left" w:pos="8280"/>
        </w:tabs>
        <w:spacing w:before="100" w:beforeAutospacing="1" w:after="100" w:afterAutospacing="1"/>
        <w:ind w:firstLine="0"/>
        <w:jc w:val="left"/>
        <w:outlineLvl w:val="1"/>
        <w:rPr>
          <w:rFonts w:ascii="Times New Roman" w:hAnsi="Times New Roman" w:cs="Times New Roman"/>
          <w:sz w:val="22"/>
          <w:szCs w:val="22"/>
          <w:lang w:eastAsia="en-US"/>
        </w:rPr>
      </w:pPr>
      <w:r w:rsidRPr="004B789E">
        <w:rPr>
          <w:rFonts w:ascii="Times New Roman" w:hAnsi="Times New Roman" w:cs="Times New Roman"/>
          <w:noProof/>
        </w:rPr>
        <w:drawing>
          <wp:anchor distT="0" distB="0" distL="114300" distR="114300" simplePos="0" relativeHeight="251659264" behindDoc="0" locked="0" layoutInCell="1" allowOverlap="1" wp14:anchorId="52297B1D" wp14:editId="1C64DB9B">
            <wp:simplePos x="0" y="0"/>
            <wp:positionH relativeFrom="margin">
              <wp:align>center</wp:align>
            </wp:positionH>
            <wp:positionV relativeFrom="paragraph">
              <wp:posOffset>84455</wp:posOffset>
            </wp:positionV>
            <wp:extent cx="688340" cy="8267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8000"/>
                      <a:extLst>
                        <a:ext uri="{28A0092B-C50C-407E-A947-70E740481C1C}">
                          <a14:useLocalDpi xmlns:a14="http://schemas.microsoft.com/office/drawing/2010/main" val="0"/>
                        </a:ext>
                      </a:extLst>
                    </a:blip>
                    <a:srcRect/>
                    <a:stretch>
                      <a:fillRect/>
                    </a:stretch>
                  </pic:blipFill>
                  <pic:spPr bwMode="auto">
                    <a:xfrm>
                      <a:off x="0" y="0"/>
                      <a:ext cx="68834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718" w:rsidRPr="00321A11" w:rsidRDefault="00E56718" w:rsidP="00E56718">
      <w:pPr>
        <w:tabs>
          <w:tab w:val="left" w:pos="8280"/>
        </w:tabs>
        <w:spacing w:before="100" w:beforeAutospacing="1" w:after="100" w:afterAutospacing="1"/>
        <w:ind w:left="-426" w:firstLine="567"/>
        <w:outlineLvl w:val="1"/>
        <w:rPr>
          <w:rFonts w:ascii="Calibri" w:hAnsi="Calibri"/>
          <w:sz w:val="22"/>
          <w:szCs w:val="22"/>
          <w:lang w:eastAsia="en-US"/>
        </w:rPr>
      </w:pPr>
    </w:p>
    <w:p w:rsidR="00E56718" w:rsidRPr="00B043AB" w:rsidRDefault="00E56718" w:rsidP="00E56718">
      <w:pPr>
        <w:spacing w:after="200" w:line="276" w:lineRule="auto"/>
        <w:ind w:left="-426" w:firstLine="567"/>
        <w:rPr>
          <w:rFonts w:eastAsia="Times New Roman"/>
          <w:b/>
          <w:sz w:val="24"/>
          <w:szCs w:val="24"/>
          <w:lang w:eastAsia="en-US"/>
        </w:rPr>
      </w:pPr>
    </w:p>
    <w:p w:rsidR="00E56718" w:rsidRPr="00B043AB" w:rsidRDefault="00E56718" w:rsidP="00E56718">
      <w:pPr>
        <w:spacing w:after="120" w:line="276" w:lineRule="auto"/>
        <w:ind w:left="-426" w:firstLine="567"/>
        <w:jc w:val="center"/>
        <w:rPr>
          <w:rFonts w:ascii="Times New Roman" w:hAnsi="Times New Roman" w:cs="Times New Roman"/>
          <w:b/>
          <w:sz w:val="24"/>
          <w:szCs w:val="24"/>
          <w:lang w:eastAsia="en-US"/>
        </w:rPr>
      </w:pPr>
      <w:r w:rsidRPr="00B043AB">
        <w:rPr>
          <w:rFonts w:ascii="Times New Roman" w:hAnsi="Times New Roman" w:cs="Times New Roman"/>
          <w:b/>
          <w:sz w:val="24"/>
          <w:szCs w:val="24"/>
          <w:lang w:eastAsia="en-US"/>
        </w:rPr>
        <w:t>РОССИЙСКАЯ ФЕДЕРАЦИЯ</w:t>
      </w:r>
    </w:p>
    <w:p w:rsidR="00E56718" w:rsidRPr="00B043AB" w:rsidRDefault="00E56718" w:rsidP="00E56718">
      <w:pPr>
        <w:spacing w:after="120" w:line="276" w:lineRule="auto"/>
        <w:ind w:left="-426" w:firstLine="567"/>
        <w:jc w:val="center"/>
        <w:rPr>
          <w:rFonts w:ascii="Times New Roman" w:hAnsi="Times New Roman" w:cs="Times New Roman"/>
          <w:b/>
          <w:sz w:val="24"/>
          <w:szCs w:val="24"/>
          <w:lang w:eastAsia="en-US"/>
        </w:rPr>
      </w:pPr>
      <w:r w:rsidRPr="00B043AB">
        <w:rPr>
          <w:rFonts w:ascii="Times New Roman" w:hAnsi="Times New Roman" w:cs="Times New Roman"/>
          <w:b/>
          <w:sz w:val="24"/>
          <w:szCs w:val="24"/>
          <w:lang w:eastAsia="en-US"/>
        </w:rPr>
        <w:t>СОБРАНИЕ ДЕПУТАТОВ НЯЗЕПЕТРОВСКОГО МУНИЦИПАЛЬНОГО ОКРУГА</w:t>
      </w:r>
    </w:p>
    <w:p w:rsidR="00E56718" w:rsidRPr="00B043AB" w:rsidRDefault="00E56718" w:rsidP="00E56718">
      <w:pPr>
        <w:spacing w:after="120" w:line="276" w:lineRule="auto"/>
        <w:ind w:left="-426" w:firstLine="567"/>
        <w:jc w:val="center"/>
        <w:rPr>
          <w:rFonts w:ascii="Times New Roman" w:hAnsi="Times New Roman" w:cs="Times New Roman"/>
          <w:b/>
          <w:sz w:val="24"/>
          <w:szCs w:val="24"/>
          <w:lang w:eastAsia="en-US"/>
        </w:rPr>
      </w:pPr>
      <w:r w:rsidRPr="00B043AB">
        <w:rPr>
          <w:rFonts w:ascii="Times New Roman" w:hAnsi="Times New Roman" w:cs="Times New Roman"/>
          <w:b/>
          <w:sz w:val="24"/>
          <w:szCs w:val="24"/>
          <w:lang w:eastAsia="en-US"/>
        </w:rPr>
        <w:t>ЧЕЛЯБИНСКОЙ ОБЛАСТИ</w:t>
      </w:r>
    </w:p>
    <w:p w:rsidR="00E56718" w:rsidRPr="00B043AB" w:rsidRDefault="00E56718" w:rsidP="00E56718">
      <w:pPr>
        <w:spacing w:after="120" w:line="276" w:lineRule="auto"/>
        <w:ind w:left="-426" w:firstLine="567"/>
        <w:contextualSpacing/>
        <w:jc w:val="center"/>
        <w:rPr>
          <w:rFonts w:ascii="Times New Roman" w:hAnsi="Times New Roman" w:cs="Times New Roman"/>
          <w:b/>
          <w:sz w:val="24"/>
          <w:szCs w:val="24"/>
          <w:lang w:eastAsia="en-US"/>
        </w:rPr>
      </w:pPr>
      <w:r w:rsidRPr="00B043AB">
        <w:rPr>
          <w:rFonts w:ascii="Times New Roman" w:hAnsi="Times New Roman" w:cs="Times New Roman"/>
          <w:b/>
          <w:sz w:val="24"/>
          <w:szCs w:val="24"/>
          <w:lang w:eastAsia="en-US"/>
        </w:rPr>
        <w:t>РЕШЕНИЕ</w:t>
      </w:r>
    </w:p>
    <w:p w:rsidR="00E56718" w:rsidRPr="00B043AB" w:rsidRDefault="00E56718" w:rsidP="00E56718">
      <w:pPr>
        <w:tabs>
          <w:tab w:val="left" w:pos="8280"/>
        </w:tabs>
        <w:spacing w:before="100" w:beforeAutospacing="1"/>
        <w:ind w:firstLine="0"/>
        <w:contextualSpacing/>
        <w:outlineLvl w:val="1"/>
        <w:rPr>
          <w:rFonts w:ascii="Times New Roman" w:hAnsi="Times New Roman" w:cs="Times New Roman"/>
          <w:bCs/>
          <w:sz w:val="24"/>
          <w:szCs w:val="24"/>
        </w:rPr>
      </w:pPr>
      <w:r w:rsidRPr="00B043AB">
        <w:rPr>
          <w:rFonts w:ascii="Times New Roman" w:hAnsi="Times New Roman" w:cs="Times New Roman"/>
          <w:bCs/>
          <w:sz w:val="24"/>
          <w:szCs w:val="24"/>
        </w:rPr>
        <w:t>от 30 июня 2025 года</w:t>
      </w:r>
      <w:r>
        <w:rPr>
          <w:rFonts w:ascii="Times New Roman" w:hAnsi="Times New Roman" w:cs="Times New Roman"/>
          <w:bCs/>
          <w:sz w:val="24"/>
          <w:szCs w:val="24"/>
        </w:rPr>
        <w:t xml:space="preserve"> </w:t>
      </w:r>
      <w:r w:rsidRPr="00B043AB">
        <w:rPr>
          <w:rFonts w:ascii="Times New Roman" w:hAnsi="Times New Roman" w:cs="Times New Roman"/>
          <w:bCs/>
          <w:sz w:val="24"/>
          <w:szCs w:val="24"/>
        </w:rPr>
        <w:t xml:space="preserve">№ </w:t>
      </w:r>
      <w:r>
        <w:rPr>
          <w:rFonts w:ascii="Times New Roman" w:hAnsi="Times New Roman" w:cs="Times New Roman"/>
          <w:bCs/>
          <w:sz w:val="24"/>
          <w:szCs w:val="24"/>
        </w:rPr>
        <w:t>228</w:t>
      </w:r>
    </w:p>
    <w:p w:rsidR="00E56718" w:rsidRPr="00B043AB" w:rsidRDefault="00E56718" w:rsidP="00E56718">
      <w:pPr>
        <w:ind w:firstLine="0"/>
        <w:rPr>
          <w:rFonts w:ascii="Times New Roman" w:hAnsi="Times New Roman" w:cs="Times New Roman"/>
          <w:bCs/>
          <w:sz w:val="24"/>
          <w:szCs w:val="24"/>
          <w:lang w:eastAsia="en-US"/>
        </w:rPr>
      </w:pPr>
      <w:r w:rsidRPr="00B043AB">
        <w:rPr>
          <w:rFonts w:ascii="Times New Roman" w:hAnsi="Times New Roman" w:cs="Times New Roman"/>
          <w:bCs/>
          <w:sz w:val="24"/>
          <w:szCs w:val="24"/>
          <w:lang w:eastAsia="en-US"/>
        </w:rPr>
        <w:t>г. Нязепетровск</w:t>
      </w:r>
    </w:p>
    <w:p w:rsidR="00E56718" w:rsidRPr="00B043AB" w:rsidRDefault="00E56718" w:rsidP="00E56718">
      <w:pPr>
        <w:ind w:firstLine="567"/>
        <w:rPr>
          <w:rFonts w:ascii="Times New Roman" w:hAnsi="Times New Roman" w:cs="Times New Roman"/>
          <w:b/>
          <w:sz w:val="24"/>
          <w:szCs w:val="24"/>
          <w:lang w:eastAsia="en-US"/>
        </w:rPr>
      </w:pPr>
    </w:p>
    <w:p w:rsidR="00E56718" w:rsidRPr="00B043AB" w:rsidRDefault="00E56718" w:rsidP="00E56718">
      <w:pPr>
        <w:keepNext/>
        <w:tabs>
          <w:tab w:val="left" w:pos="5670"/>
        </w:tabs>
        <w:ind w:right="6519" w:firstLine="0"/>
        <w:rPr>
          <w:rFonts w:ascii="Times New Roman" w:hAnsi="Times New Roman" w:cs="Times New Roman"/>
          <w:sz w:val="24"/>
          <w:szCs w:val="24"/>
        </w:rPr>
      </w:pPr>
      <w:bookmarkStart w:id="0" w:name="_Hlk184030454"/>
      <w:r w:rsidRPr="00B043AB">
        <w:rPr>
          <w:rFonts w:ascii="Times New Roman" w:hAnsi="Times New Roman" w:cs="Times New Roman"/>
          <w:bCs/>
          <w:sz w:val="24"/>
          <w:szCs w:val="24"/>
        </w:rPr>
        <w:t xml:space="preserve">Об утверждении Правил благоустройства территории Нязепетровского муниципального округа </w:t>
      </w:r>
      <w:r>
        <w:rPr>
          <w:rFonts w:ascii="Times New Roman" w:hAnsi="Times New Roman" w:cs="Times New Roman"/>
          <w:bCs/>
          <w:sz w:val="24"/>
          <w:szCs w:val="24"/>
        </w:rPr>
        <w:t xml:space="preserve">     </w:t>
      </w:r>
      <w:r w:rsidRPr="00B043AB">
        <w:rPr>
          <w:rFonts w:ascii="Times New Roman" w:hAnsi="Times New Roman" w:cs="Times New Roman"/>
          <w:bCs/>
          <w:sz w:val="24"/>
          <w:szCs w:val="24"/>
        </w:rPr>
        <w:t xml:space="preserve">Челябинской </w:t>
      </w:r>
      <w:r>
        <w:rPr>
          <w:rFonts w:ascii="Times New Roman" w:hAnsi="Times New Roman" w:cs="Times New Roman"/>
          <w:bCs/>
          <w:sz w:val="24"/>
          <w:szCs w:val="24"/>
        </w:rPr>
        <w:t xml:space="preserve">    </w:t>
      </w:r>
      <w:r w:rsidRPr="00B043AB">
        <w:rPr>
          <w:rFonts w:ascii="Times New Roman" w:hAnsi="Times New Roman" w:cs="Times New Roman"/>
          <w:bCs/>
          <w:sz w:val="24"/>
          <w:szCs w:val="24"/>
        </w:rPr>
        <w:t>области</w:t>
      </w:r>
    </w:p>
    <w:bookmarkEnd w:id="0"/>
    <w:p w:rsidR="00E56718" w:rsidRPr="00B043AB" w:rsidRDefault="00E56718" w:rsidP="00E56718">
      <w:pPr>
        <w:ind w:firstLine="567"/>
        <w:rPr>
          <w:rFonts w:ascii="Times New Roman" w:hAnsi="Times New Roman" w:cs="Times New Roman"/>
          <w:sz w:val="24"/>
          <w:szCs w:val="24"/>
          <w:lang w:eastAsia="en-US"/>
        </w:rPr>
      </w:pPr>
    </w:p>
    <w:p w:rsidR="00E56718" w:rsidRPr="00B043AB" w:rsidRDefault="00E56718" w:rsidP="00E56718">
      <w:pPr>
        <w:ind w:firstLine="567"/>
        <w:rPr>
          <w:rFonts w:ascii="Times New Roman" w:hAnsi="Times New Roman" w:cs="Times New Roman"/>
          <w:sz w:val="24"/>
          <w:szCs w:val="24"/>
          <w:lang w:eastAsia="en-US"/>
        </w:rPr>
      </w:pPr>
      <w:r w:rsidRPr="00B043AB">
        <w:rPr>
          <w:rFonts w:ascii="Times New Roman" w:hAnsi="Times New Roman" w:cs="Times New Roman"/>
          <w:sz w:val="24"/>
          <w:szCs w:val="24"/>
          <w:lang w:eastAsia="en-US"/>
        </w:rPr>
        <w:t>В соответствии с Федеральным законом от 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29 декабря 2021 г. № 1042/</w:t>
      </w:r>
      <w:proofErr w:type="spellStart"/>
      <w:r w:rsidRPr="00B043AB">
        <w:rPr>
          <w:rFonts w:ascii="Times New Roman" w:hAnsi="Times New Roman" w:cs="Times New Roman"/>
          <w:sz w:val="24"/>
          <w:szCs w:val="24"/>
          <w:lang w:eastAsia="en-US"/>
        </w:rPr>
        <w:t>пр</w:t>
      </w:r>
      <w:proofErr w:type="spellEnd"/>
      <w:r w:rsidRPr="00B043AB">
        <w:rPr>
          <w:rFonts w:ascii="Times New Roman" w:hAnsi="Times New Roman" w:cs="Times New Roman"/>
          <w:sz w:val="24"/>
          <w:szCs w:val="24"/>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Нязепетровского муниципального округа Челябинской области Собрание депутатов Нязепетровского муниципального округа Челябинской области</w:t>
      </w:r>
    </w:p>
    <w:p w:rsidR="00E56718" w:rsidRPr="00B043AB" w:rsidRDefault="00E56718" w:rsidP="00E56718">
      <w:pPr>
        <w:ind w:firstLine="567"/>
        <w:jc w:val="center"/>
        <w:rPr>
          <w:rFonts w:ascii="Times New Roman" w:hAnsi="Times New Roman" w:cs="Times New Roman"/>
          <w:b/>
          <w:color w:val="000000" w:themeColor="text1"/>
          <w:sz w:val="24"/>
          <w:szCs w:val="24"/>
          <w:lang w:eastAsia="en-US"/>
        </w:rPr>
      </w:pPr>
      <w:r w:rsidRPr="00B043AB">
        <w:rPr>
          <w:rFonts w:ascii="Times New Roman" w:hAnsi="Times New Roman" w:cs="Times New Roman"/>
          <w:b/>
          <w:color w:val="000000" w:themeColor="text1"/>
          <w:sz w:val="24"/>
          <w:szCs w:val="24"/>
          <w:lang w:eastAsia="en-US"/>
        </w:rPr>
        <w:t>РЕШАЕТ:</w:t>
      </w:r>
    </w:p>
    <w:p w:rsidR="00E56718" w:rsidRPr="00B043AB" w:rsidRDefault="00E56718" w:rsidP="00E56718">
      <w:pPr>
        <w:ind w:firstLine="567"/>
        <w:contextualSpacing/>
        <w:rPr>
          <w:rFonts w:ascii="Times New Roman" w:hAnsi="Times New Roman" w:cs="Times New Roman"/>
          <w:color w:val="000000" w:themeColor="text1"/>
          <w:sz w:val="24"/>
          <w:szCs w:val="24"/>
        </w:rPr>
      </w:pPr>
      <w:bookmarkStart w:id="1" w:name="sub_12001"/>
      <w:r w:rsidRPr="00B043AB">
        <w:rPr>
          <w:rFonts w:ascii="Times New Roman" w:hAnsi="Times New Roman" w:cs="Times New Roman"/>
          <w:color w:val="000000" w:themeColor="text1"/>
          <w:sz w:val="24"/>
          <w:szCs w:val="24"/>
        </w:rPr>
        <w:t xml:space="preserve">1. Утвердить прилагаемые </w:t>
      </w:r>
      <w:r w:rsidRPr="00B043AB">
        <w:rPr>
          <w:rStyle w:val="a4"/>
          <w:rFonts w:ascii="Times New Roman" w:hAnsi="Times New Roman"/>
          <w:color w:val="000000" w:themeColor="text1"/>
          <w:sz w:val="24"/>
          <w:szCs w:val="24"/>
        </w:rPr>
        <w:t>Правила</w:t>
      </w:r>
      <w:r w:rsidRPr="00B043AB">
        <w:rPr>
          <w:rFonts w:ascii="Times New Roman" w:hAnsi="Times New Roman" w:cs="Times New Roman"/>
          <w:color w:val="000000" w:themeColor="text1"/>
          <w:sz w:val="24"/>
          <w:szCs w:val="24"/>
        </w:rPr>
        <w:t xml:space="preserve"> благоустройства территории Нязепетровского муниципального округа Челябинской области.</w:t>
      </w:r>
    </w:p>
    <w:p w:rsidR="00E56718" w:rsidRPr="00B043AB" w:rsidRDefault="00E56718" w:rsidP="00E56718">
      <w:pPr>
        <w:ind w:firstLine="567"/>
        <w:contextualSpacing/>
        <w:rPr>
          <w:rFonts w:ascii="Times New Roman" w:hAnsi="Times New Roman" w:cs="Times New Roman"/>
          <w:color w:val="000000" w:themeColor="text1"/>
          <w:sz w:val="24"/>
          <w:szCs w:val="24"/>
        </w:rPr>
      </w:pPr>
      <w:bookmarkStart w:id="2" w:name="sub_12008"/>
      <w:bookmarkEnd w:id="1"/>
      <w:r w:rsidRPr="00B043AB">
        <w:rPr>
          <w:rFonts w:ascii="Times New Roman" w:hAnsi="Times New Roman" w:cs="Times New Roman"/>
          <w:color w:val="000000" w:themeColor="text1"/>
          <w:sz w:val="24"/>
          <w:szCs w:val="24"/>
        </w:rPr>
        <w:t>2. Признать утратившими силу:</w:t>
      </w:r>
    </w:p>
    <w:p w:rsidR="00E56718" w:rsidRPr="00B043AB" w:rsidRDefault="00E56718" w:rsidP="00E56718">
      <w:pPr>
        <w:ind w:firstLine="567"/>
        <w:contextualSpacing/>
        <w:rPr>
          <w:rFonts w:ascii="Times New Roman" w:hAnsi="Times New Roman" w:cs="Times New Roman"/>
          <w:sz w:val="24"/>
          <w:szCs w:val="24"/>
        </w:rPr>
      </w:pPr>
      <w:bookmarkStart w:id="3" w:name="sub_12002"/>
      <w:bookmarkEnd w:id="2"/>
      <w:r w:rsidRPr="00B043AB">
        <w:rPr>
          <w:rFonts w:ascii="Times New Roman" w:hAnsi="Times New Roman" w:cs="Times New Roman"/>
          <w:sz w:val="24"/>
          <w:szCs w:val="24"/>
        </w:rPr>
        <w:t xml:space="preserve">1) решение Совета депутатов Нязепетровского городского </w:t>
      </w:r>
      <w:r w:rsidRPr="00B043AB">
        <w:rPr>
          <w:rFonts w:ascii="Times New Roman" w:hAnsi="Times New Roman" w:cs="Times New Roman"/>
          <w:color w:val="000000" w:themeColor="text1"/>
          <w:sz w:val="24"/>
          <w:szCs w:val="24"/>
        </w:rPr>
        <w:t xml:space="preserve">поселения </w:t>
      </w:r>
      <w:hyperlink r:id="rId6" w:history="1">
        <w:r w:rsidRPr="00B043AB">
          <w:rPr>
            <w:rStyle w:val="a4"/>
            <w:rFonts w:ascii="Times New Roman" w:hAnsi="Times New Roman"/>
            <w:color w:val="000000" w:themeColor="text1"/>
            <w:sz w:val="24"/>
            <w:szCs w:val="24"/>
          </w:rPr>
          <w:t xml:space="preserve">от 08.11.2017 г. </w:t>
        </w:r>
      </w:hyperlink>
      <w:r w:rsidRPr="00B043AB">
        <w:rPr>
          <w:rFonts w:ascii="Times New Roman" w:hAnsi="Times New Roman" w:cs="Times New Roman"/>
          <w:color w:val="000000" w:themeColor="text1"/>
          <w:sz w:val="24"/>
          <w:szCs w:val="24"/>
        </w:rPr>
        <w:t xml:space="preserve">№ </w:t>
      </w:r>
      <w:r w:rsidRPr="00B043AB">
        <w:rPr>
          <w:rFonts w:ascii="Times New Roman" w:hAnsi="Times New Roman" w:cs="Times New Roman"/>
          <w:sz w:val="24"/>
          <w:szCs w:val="24"/>
        </w:rPr>
        <w:t>121 «Об утверждении Правил организации благоустройства на территории Нязепетровского городского поселения»;</w:t>
      </w:r>
    </w:p>
    <w:p w:rsidR="00E56718" w:rsidRPr="00B043AB" w:rsidRDefault="00E56718" w:rsidP="00E56718">
      <w:pPr>
        <w:ind w:firstLine="567"/>
        <w:contextualSpacing/>
        <w:rPr>
          <w:rFonts w:ascii="Times New Roman" w:hAnsi="Times New Roman" w:cs="Times New Roman"/>
          <w:sz w:val="24"/>
          <w:szCs w:val="24"/>
        </w:rPr>
      </w:pPr>
      <w:r w:rsidRPr="00B043AB">
        <w:rPr>
          <w:rFonts w:ascii="Times New Roman" w:hAnsi="Times New Roman" w:cs="Times New Roman"/>
          <w:sz w:val="24"/>
          <w:szCs w:val="24"/>
        </w:rPr>
        <w:t xml:space="preserve">2) решение Совета депутатов </w:t>
      </w:r>
      <w:proofErr w:type="spellStart"/>
      <w:r w:rsidRPr="00B043AB">
        <w:rPr>
          <w:rFonts w:ascii="Times New Roman" w:hAnsi="Times New Roman" w:cs="Times New Roman"/>
          <w:sz w:val="24"/>
          <w:szCs w:val="24"/>
        </w:rPr>
        <w:t>Гривенского</w:t>
      </w:r>
      <w:proofErr w:type="spellEnd"/>
      <w:r w:rsidRPr="00B043AB">
        <w:rPr>
          <w:rFonts w:ascii="Times New Roman" w:hAnsi="Times New Roman" w:cs="Times New Roman"/>
          <w:sz w:val="24"/>
          <w:szCs w:val="24"/>
        </w:rPr>
        <w:t xml:space="preserve"> сельского поселения Нязепетровского муниципального района от 01.12.2017 г. № 130 «Об утверждении Правил благоустройства </w:t>
      </w:r>
      <w:proofErr w:type="spellStart"/>
      <w:r w:rsidRPr="00B043AB">
        <w:rPr>
          <w:rFonts w:ascii="Times New Roman" w:hAnsi="Times New Roman" w:cs="Times New Roman"/>
          <w:sz w:val="24"/>
          <w:szCs w:val="24"/>
        </w:rPr>
        <w:t>Гривенского</w:t>
      </w:r>
      <w:proofErr w:type="spellEnd"/>
      <w:r w:rsidRPr="00B043AB">
        <w:rPr>
          <w:rFonts w:ascii="Times New Roman" w:hAnsi="Times New Roman" w:cs="Times New Roman"/>
          <w:sz w:val="24"/>
          <w:szCs w:val="24"/>
        </w:rPr>
        <w:t xml:space="preserve"> сельского поселения Нязепетровского муниципального района»;</w:t>
      </w:r>
    </w:p>
    <w:p w:rsidR="00E56718" w:rsidRPr="00B043AB" w:rsidRDefault="00E56718" w:rsidP="00E56718">
      <w:pPr>
        <w:ind w:firstLine="567"/>
        <w:contextualSpacing/>
        <w:rPr>
          <w:rFonts w:ascii="Times New Roman" w:hAnsi="Times New Roman" w:cs="Times New Roman"/>
          <w:sz w:val="24"/>
          <w:szCs w:val="24"/>
        </w:rPr>
      </w:pPr>
      <w:r w:rsidRPr="00B043AB">
        <w:rPr>
          <w:rFonts w:ascii="Times New Roman" w:hAnsi="Times New Roman" w:cs="Times New Roman"/>
          <w:sz w:val="24"/>
          <w:szCs w:val="24"/>
        </w:rPr>
        <w:t xml:space="preserve">3) решение Совета депутатов </w:t>
      </w:r>
      <w:proofErr w:type="spellStart"/>
      <w:r w:rsidRPr="00B043AB">
        <w:rPr>
          <w:rFonts w:ascii="Times New Roman" w:hAnsi="Times New Roman" w:cs="Times New Roman"/>
          <w:sz w:val="24"/>
          <w:szCs w:val="24"/>
        </w:rPr>
        <w:t>Ункурдинского</w:t>
      </w:r>
      <w:proofErr w:type="spellEnd"/>
      <w:r w:rsidRPr="00B043AB">
        <w:rPr>
          <w:rFonts w:ascii="Times New Roman" w:hAnsi="Times New Roman" w:cs="Times New Roman"/>
          <w:sz w:val="24"/>
          <w:szCs w:val="24"/>
        </w:rPr>
        <w:t xml:space="preserve"> сельского поселения Нязепетровского муниципального района Челябинской области от 14.11.2017 г. № 143 «Об утверждении «Правил благоустройства территории муниципального образования «</w:t>
      </w:r>
      <w:proofErr w:type="spellStart"/>
      <w:r w:rsidRPr="00B043AB">
        <w:rPr>
          <w:rFonts w:ascii="Times New Roman" w:hAnsi="Times New Roman" w:cs="Times New Roman"/>
          <w:sz w:val="24"/>
          <w:szCs w:val="24"/>
        </w:rPr>
        <w:t>Ункурдинское</w:t>
      </w:r>
      <w:proofErr w:type="spellEnd"/>
      <w:r w:rsidRPr="00B043AB">
        <w:rPr>
          <w:rFonts w:ascii="Times New Roman" w:hAnsi="Times New Roman" w:cs="Times New Roman"/>
          <w:sz w:val="24"/>
          <w:szCs w:val="24"/>
        </w:rPr>
        <w:t xml:space="preserve"> сельское поселение»;</w:t>
      </w:r>
    </w:p>
    <w:p w:rsidR="00E56718" w:rsidRPr="00B043AB" w:rsidRDefault="00E56718" w:rsidP="00E56718">
      <w:pPr>
        <w:ind w:firstLine="567"/>
        <w:contextualSpacing/>
        <w:rPr>
          <w:rFonts w:ascii="Times New Roman" w:hAnsi="Times New Roman" w:cs="Times New Roman"/>
          <w:sz w:val="24"/>
          <w:szCs w:val="24"/>
        </w:rPr>
      </w:pPr>
      <w:r w:rsidRPr="00B043AB">
        <w:rPr>
          <w:rFonts w:ascii="Times New Roman" w:hAnsi="Times New Roman" w:cs="Times New Roman"/>
          <w:sz w:val="24"/>
          <w:szCs w:val="24"/>
        </w:rPr>
        <w:t xml:space="preserve">4) решение Совета депутатов </w:t>
      </w:r>
      <w:proofErr w:type="spellStart"/>
      <w:r w:rsidRPr="00B043AB">
        <w:rPr>
          <w:rFonts w:ascii="Times New Roman" w:hAnsi="Times New Roman" w:cs="Times New Roman"/>
          <w:sz w:val="24"/>
          <w:szCs w:val="24"/>
        </w:rPr>
        <w:t>Кургинского</w:t>
      </w:r>
      <w:proofErr w:type="spellEnd"/>
      <w:r w:rsidRPr="00B043AB">
        <w:rPr>
          <w:rFonts w:ascii="Times New Roman" w:hAnsi="Times New Roman" w:cs="Times New Roman"/>
          <w:sz w:val="24"/>
          <w:szCs w:val="24"/>
        </w:rPr>
        <w:t xml:space="preserve"> сельского поселения Нязепетровского муниципального района Челябинской области от 31.10.2018 г. № 87 «Об утверждении Правил благоустройства </w:t>
      </w:r>
      <w:proofErr w:type="spellStart"/>
      <w:r w:rsidRPr="00B043AB">
        <w:rPr>
          <w:rFonts w:ascii="Times New Roman" w:hAnsi="Times New Roman" w:cs="Times New Roman"/>
          <w:sz w:val="24"/>
          <w:szCs w:val="24"/>
        </w:rPr>
        <w:t>Кургинского</w:t>
      </w:r>
      <w:proofErr w:type="spellEnd"/>
      <w:r w:rsidRPr="00B043AB">
        <w:rPr>
          <w:rFonts w:ascii="Times New Roman" w:hAnsi="Times New Roman" w:cs="Times New Roman"/>
          <w:sz w:val="24"/>
          <w:szCs w:val="24"/>
        </w:rPr>
        <w:t xml:space="preserve"> сельского поселения Нязепетровского муниципального района».</w:t>
      </w:r>
    </w:p>
    <w:p w:rsidR="00E56718" w:rsidRPr="00B043AB" w:rsidRDefault="00E56718" w:rsidP="00E56718">
      <w:pPr>
        <w:ind w:firstLine="567"/>
        <w:contextualSpacing/>
        <w:rPr>
          <w:rFonts w:ascii="Times New Roman" w:hAnsi="Times New Roman" w:cs="Times New Roman"/>
          <w:sz w:val="24"/>
          <w:szCs w:val="24"/>
        </w:rPr>
      </w:pPr>
      <w:bookmarkStart w:id="4" w:name="sub_12009"/>
      <w:bookmarkEnd w:id="3"/>
      <w:r w:rsidRPr="00B043AB">
        <w:rPr>
          <w:rFonts w:ascii="Times New Roman" w:hAnsi="Times New Roman" w:cs="Times New Roman"/>
          <w:sz w:val="24"/>
          <w:szCs w:val="24"/>
        </w:rPr>
        <w:t>3. Рекомендовать главе Нязепетровского муниципального округа признать утратившими силу:</w:t>
      </w:r>
    </w:p>
    <w:p w:rsidR="00E56718" w:rsidRPr="00B043AB" w:rsidRDefault="00E56718" w:rsidP="00E56718">
      <w:pPr>
        <w:ind w:firstLine="567"/>
        <w:contextualSpacing/>
        <w:rPr>
          <w:rFonts w:ascii="Times New Roman" w:hAnsi="Times New Roman" w:cs="Times New Roman"/>
          <w:sz w:val="24"/>
          <w:szCs w:val="24"/>
        </w:rPr>
      </w:pPr>
      <w:r w:rsidRPr="00B043AB">
        <w:rPr>
          <w:rFonts w:ascii="Times New Roman" w:hAnsi="Times New Roman" w:cs="Times New Roman"/>
          <w:sz w:val="24"/>
          <w:szCs w:val="24"/>
        </w:rPr>
        <w:t>постановление Главы Шемахинского сельского поселения Нязепетровского муниципального района Челябинской области от 09.03.2017 г. № 20 «Об утверждении Правил благоустройства и санитарного содержания территории Шемахинского сельского поселения»</w:t>
      </w:r>
      <w:r>
        <w:rPr>
          <w:rFonts w:ascii="Times New Roman" w:hAnsi="Times New Roman" w:cs="Times New Roman"/>
          <w:sz w:val="24"/>
          <w:szCs w:val="24"/>
        </w:rPr>
        <w:t>.</w:t>
      </w:r>
    </w:p>
    <w:p w:rsidR="00E56718" w:rsidRPr="00B043AB" w:rsidRDefault="00E56718" w:rsidP="00E56718">
      <w:pPr>
        <w:ind w:firstLine="567"/>
        <w:contextualSpacing/>
        <w:rPr>
          <w:rFonts w:ascii="Times New Roman" w:hAnsi="Times New Roman" w:cs="Times New Roman"/>
          <w:color w:val="000000" w:themeColor="text1"/>
          <w:sz w:val="24"/>
          <w:szCs w:val="24"/>
        </w:rPr>
      </w:pPr>
      <w:r w:rsidRPr="00B043AB">
        <w:rPr>
          <w:rFonts w:ascii="Times New Roman" w:hAnsi="Times New Roman" w:cs="Times New Roman"/>
          <w:sz w:val="24"/>
          <w:szCs w:val="24"/>
        </w:rPr>
        <w:t>4. </w:t>
      </w:r>
      <w:r w:rsidRPr="00B043AB">
        <w:rPr>
          <w:rFonts w:ascii="Times New Roman" w:hAnsi="Times New Roman" w:cs="Times New Roman"/>
          <w:color w:val="000000" w:themeColor="text1"/>
          <w:sz w:val="24"/>
          <w:szCs w:val="24"/>
        </w:rPr>
        <w:t xml:space="preserve">Настоящее </w:t>
      </w:r>
      <w:r>
        <w:rPr>
          <w:rFonts w:ascii="Times New Roman" w:hAnsi="Times New Roman" w:cs="Times New Roman"/>
          <w:color w:val="000000" w:themeColor="text1"/>
          <w:sz w:val="24"/>
          <w:szCs w:val="24"/>
        </w:rPr>
        <w:t>решение</w:t>
      </w:r>
      <w:r w:rsidRPr="00B043AB">
        <w:rPr>
          <w:rFonts w:ascii="Times New Roman" w:hAnsi="Times New Roman" w:cs="Times New Roman"/>
          <w:color w:val="000000" w:themeColor="text1"/>
          <w:sz w:val="24"/>
          <w:szCs w:val="24"/>
        </w:rPr>
        <w:t xml:space="preserve"> подлежит официальному опубликованию на Сайте Нязепетро</w:t>
      </w:r>
      <w:r>
        <w:rPr>
          <w:rFonts w:ascii="Times New Roman" w:hAnsi="Times New Roman" w:cs="Times New Roman"/>
          <w:color w:val="000000" w:themeColor="text1"/>
          <w:sz w:val="24"/>
          <w:szCs w:val="24"/>
        </w:rPr>
        <w:t>в</w:t>
      </w:r>
      <w:r w:rsidRPr="00B043AB">
        <w:rPr>
          <w:rFonts w:ascii="Times New Roman" w:hAnsi="Times New Roman" w:cs="Times New Roman"/>
          <w:color w:val="000000" w:themeColor="text1"/>
          <w:sz w:val="24"/>
          <w:szCs w:val="24"/>
        </w:rPr>
        <w:t xml:space="preserve">ского муниципального района Челябинской </w:t>
      </w:r>
      <w:r w:rsidRPr="00B043AB">
        <w:rPr>
          <w:rFonts w:ascii="Times New Roman" w:hAnsi="Times New Roman" w:cs="Times New Roman"/>
          <w:sz w:val="24"/>
          <w:szCs w:val="24"/>
        </w:rPr>
        <w:t>области (</w:t>
      </w:r>
      <w:hyperlink r:id="rId7" w:history="1">
        <w:r w:rsidRPr="00B043AB">
          <w:rPr>
            <w:rStyle w:val="a5"/>
            <w:rFonts w:ascii="Times New Roman" w:hAnsi="Times New Roman" w:cs="Times New Roman"/>
            <w:color w:val="auto"/>
            <w:sz w:val="24"/>
            <w:szCs w:val="24"/>
            <w:u w:val="none"/>
            <w:lang w:val="en-US"/>
          </w:rPr>
          <w:t>www</w:t>
        </w:r>
        <w:r w:rsidRPr="00B043AB">
          <w:rPr>
            <w:rStyle w:val="a5"/>
            <w:rFonts w:ascii="Times New Roman" w:hAnsi="Times New Roman" w:cs="Times New Roman"/>
            <w:color w:val="auto"/>
            <w:sz w:val="24"/>
            <w:szCs w:val="24"/>
            <w:u w:val="none"/>
          </w:rPr>
          <w:t>.</w:t>
        </w:r>
        <w:proofErr w:type="spellStart"/>
        <w:r w:rsidRPr="00B043AB">
          <w:rPr>
            <w:rStyle w:val="a5"/>
            <w:rFonts w:ascii="Times New Roman" w:hAnsi="Times New Roman" w:cs="Times New Roman"/>
            <w:color w:val="auto"/>
            <w:sz w:val="24"/>
            <w:szCs w:val="24"/>
            <w:u w:val="none"/>
            <w:lang w:val="en-US"/>
          </w:rPr>
          <w:t>nzpr</w:t>
        </w:r>
        <w:proofErr w:type="spellEnd"/>
        <w:r w:rsidRPr="00B043AB">
          <w:rPr>
            <w:rStyle w:val="a5"/>
            <w:rFonts w:ascii="Times New Roman" w:hAnsi="Times New Roman" w:cs="Times New Roman"/>
            <w:color w:val="auto"/>
            <w:sz w:val="24"/>
            <w:szCs w:val="24"/>
            <w:u w:val="none"/>
          </w:rPr>
          <w:t>.</w:t>
        </w:r>
        <w:proofErr w:type="spellStart"/>
        <w:r w:rsidRPr="00B043AB">
          <w:rPr>
            <w:rStyle w:val="a5"/>
            <w:rFonts w:ascii="Times New Roman" w:hAnsi="Times New Roman" w:cs="Times New Roman"/>
            <w:color w:val="auto"/>
            <w:sz w:val="24"/>
            <w:szCs w:val="24"/>
            <w:u w:val="none"/>
            <w:lang w:val="en-US"/>
          </w:rPr>
          <w:t>ru</w:t>
        </w:r>
        <w:proofErr w:type="spellEnd"/>
      </w:hyperlink>
      <w:r w:rsidRPr="00B043AB">
        <w:rPr>
          <w:rFonts w:ascii="Times New Roman" w:hAnsi="Times New Roman" w:cs="Times New Roman"/>
          <w:sz w:val="24"/>
          <w:szCs w:val="24"/>
        </w:rPr>
        <w:t xml:space="preserve">, регистрация </w:t>
      </w:r>
      <w:r w:rsidRPr="00B043AB">
        <w:rPr>
          <w:rFonts w:ascii="Times New Roman" w:hAnsi="Times New Roman" w:cs="Times New Roman"/>
          <w:color w:val="000000" w:themeColor="text1"/>
          <w:sz w:val="24"/>
          <w:szCs w:val="24"/>
        </w:rPr>
        <w:t>в качестве сетевого издания: Эл № ФС77-81111 от 17 мая 2021 г.).</w:t>
      </w:r>
    </w:p>
    <w:p w:rsidR="00E56718" w:rsidRPr="00B043AB" w:rsidRDefault="00E56718" w:rsidP="00E56718">
      <w:pPr>
        <w:ind w:firstLine="567"/>
        <w:contextualSpacing/>
        <w:rPr>
          <w:rFonts w:ascii="Times New Roman" w:hAnsi="Times New Roman" w:cs="Times New Roman"/>
          <w:color w:val="000000" w:themeColor="text1"/>
          <w:sz w:val="24"/>
          <w:szCs w:val="24"/>
        </w:rPr>
      </w:pPr>
      <w:bookmarkStart w:id="5" w:name="sub_12010"/>
      <w:bookmarkEnd w:id="4"/>
      <w:r w:rsidRPr="00B043AB">
        <w:rPr>
          <w:rFonts w:ascii="Times New Roman" w:hAnsi="Times New Roman" w:cs="Times New Roman"/>
          <w:sz w:val="24"/>
          <w:szCs w:val="24"/>
        </w:rPr>
        <w:t>5</w:t>
      </w:r>
      <w:r w:rsidRPr="00B043AB">
        <w:rPr>
          <w:rFonts w:ascii="Times New Roman" w:hAnsi="Times New Roman" w:cs="Times New Roman"/>
          <w:color w:val="000000" w:themeColor="text1"/>
          <w:sz w:val="24"/>
          <w:szCs w:val="24"/>
        </w:rPr>
        <w:t>. </w:t>
      </w:r>
      <w:r w:rsidRPr="00B043AB">
        <w:rPr>
          <w:rFonts w:ascii="Times New Roman" w:hAnsi="Times New Roman" w:cs="Times New Roman"/>
          <w:sz w:val="24"/>
          <w:szCs w:val="24"/>
        </w:rPr>
        <w:t xml:space="preserve"> Настоящее решение вступает в силу после </w:t>
      </w:r>
      <w:r w:rsidRPr="00B043AB">
        <w:rPr>
          <w:rFonts w:ascii="Times New Roman" w:hAnsi="Times New Roman" w:cs="Times New Roman"/>
          <w:color w:val="000000" w:themeColor="text1"/>
          <w:sz w:val="24"/>
          <w:szCs w:val="24"/>
        </w:rPr>
        <w:t xml:space="preserve">его </w:t>
      </w:r>
      <w:hyperlink r:id="rId8" w:history="1">
        <w:r w:rsidRPr="00B043AB">
          <w:rPr>
            <w:rStyle w:val="a4"/>
            <w:rFonts w:ascii="Times New Roman" w:hAnsi="Times New Roman"/>
            <w:color w:val="000000" w:themeColor="text1"/>
            <w:sz w:val="24"/>
            <w:szCs w:val="24"/>
          </w:rPr>
          <w:t>официального опубликования</w:t>
        </w:r>
      </w:hyperlink>
      <w:r w:rsidRPr="00B043AB">
        <w:rPr>
          <w:rFonts w:ascii="Times New Roman" w:hAnsi="Times New Roman" w:cs="Times New Roman"/>
          <w:color w:val="000000" w:themeColor="text1"/>
          <w:sz w:val="24"/>
          <w:szCs w:val="24"/>
        </w:rPr>
        <w:t>.</w:t>
      </w:r>
    </w:p>
    <w:p w:rsidR="00E56718" w:rsidRPr="00B043AB" w:rsidRDefault="00E56718" w:rsidP="00E56718">
      <w:pPr>
        <w:tabs>
          <w:tab w:val="center" w:pos="4818"/>
        </w:tabs>
        <w:ind w:firstLine="0"/>
        <w:rPr>
          <w:rFonts w:ascii="Times New Roman" w:hAnsi="Times New Roman" w:cs="Times New Roman"/>
          <w:sz w:val="24"/>
          <w:szCs w:val="24"/>
          <w:lang w:eastAsia="en-US"/>
        </w:rPr>
      </w:pPr>
      <w:bookmarkStart w:id="6" w:name="sub_1000"/>
      <w:bookmarkEnd w:id="5"/>
    </w:p>
    <w:p w:rsidR="00E56718" w:rsidRPr="00B043AB" w:rsidRDefault="00E56718" w:rsidP="00E56718">
      <w:pPr>
        <w:tabs>
          <w:tab w:val="center" w:pos="4818"/>
        </w:tabs>
        <w:ind w:firstLine="0"/>
        <w:rPr>
          <w:rFonts w:ascii="Times New Roman" w:hAnsi="Times New Roman" w:cs="Times New Roman"/>
          <w:sz w:val="24"/>
          <w:szCs w:val="24"/>
          <w:lang w:eastAsia="en-US"/>
        </w:rPr>
      </w:pPr>
      <w:r w:rsidRPr="00B043AB">
        <w:rPr>
          <w:rFonts w:ascii="Times New Roman" w:hAnsi="Times New Roman" w:cs="Times New Roman"/>
          <w:sz w:val="24"/>
          <w:szCs w:val="24"/>
          <w:lang w:eastAsia="en-US"/>
        </w:rPr>
        <w:t xml:space="preserve">Председатель Собрания депутатов </w:t>
      </w:r>
    </w:p>
    <w:p w:rsidR="00E56718" w:rsidRPr="00B043AB" w:rsidRDefault="00E56718" w:rsidP="00E56718">
      <w:pPr>
        <w:tabs>
          <w:tab w:val="center" w:pos="4818"/>
        </w:tabs>
        <w:ind w:firstLine="0"/>
        <w:rPr>
          <w:rFonts w:ascii="Times New Roman" w:hAnsi="Times New Roman" w:cs="Times New Roman"/>
          <w:sz w:val="24"/>
          <w:szCs w:val="24"/>
          <w:lang w:eastAsia="en-US"/>
        </w:rPr>
      </w:pPr>
      <w:r w:rsidRPr="00B043AB">
        <w:rPr>
          <w:rFonts w:ascii="Times New Roman" w:hAnsi="Times New Roman" w:cs="Times New Roman"/>
          <w:sz w:val="24"/>
          <w:szCs w:val="24"/>
          <w:lang w:eastAsia="en-US"/>
        </w:rPr>
        <w:t>Нязепетровского муниципального округа</w:t>
      </w:r>
      <w:r w:rsidRPr="00B043AB">
        <w:rPr>
          <w:rFonts w:ascii="Times New Roman" w:hAnsi="Times New Roman" w:cs="Times New Roman"/>
          <w:sz w:val="24"/>
          <w:szCs w:val="24"/>
          <w:lang w:eastAsia="en-US"/>
        </w:rPr>
        <w:tab/>
      </w:r>
      <w:r w:rsidRPr="00B043AB">
        <w:rPr>
          <w:rFonts w:ascii="Times New Roman" w:hAnsi="Times New Roman" w:cs="Times New Roman"/>
          <w:sz w:val="24"/>
          <w:szCs w:val="24"/>
          <w:lang w:eastAsia="en-US"/>
        </w:rPr>
        <w:tab/>
      </w:r>
      <w:r w:rsidRPr="00B043AB">
        <w:rPr>
          <w:rFonts w:ascii="Times New Roman" w:hAnsi="Times New Roman" w:cs="Times New Roman"/>
          <w:sz w:val="24"/>
          <w:szCs w:val="24"/>
          <w:lang w:eastAsia="en-US"/>
        </w:rPr>
        <w:tab/>
      </w:r>
      <w:r w:rsidRPr="00B043AB">
        <w:rPr>
          <w:rFonts w:ascii="Times New Roman" w:hAnsi="Times New Roman" w:cs="Times New Roman"/>
          <w:sz w:val="24"/>
          <w:szCs w:val="24"/>
          <w:lang w:eastAsia="en-US"/>
        </w:rPr>
        <w:tab/>
      </w:r>
      <w:r w:rsidRPr="00B043AB">
        <w:rPr>
          <w:rFonts w:ascii="Times New Roman" w:hAnsi="Times New Roman" w:cs="Times New Roman"/>
          <w:sz w:val="24"/>
          <w:szCs w:val="24"/>
          <w:lang w:eastAsia="en-US"/>
        </w:rPr>
        <w:tab/>
      </w:r>
      <w:r w:rsidRPr="00B043AB">
        <w:rPr>
          <w:rFonts w:ascii="Times New Roman" w:hAnsi="Times New Roman" w:cs="Times New Roman"/>
          <w:sz w:val="24"/>
          <w:szCs w:val="24"/>
          <w:lang w:eastAsia="en-US"/>
        </w:rPr>
        <w:tab/>
      </w:r>
      <w:r w:rsidRPr="00B043AB">
        <w:rPr>
          <w:rFonts w:ascii="Times New Roman" w:hAnsi="Times New Roman" w:cs="Times New Roman"/>
          <w:sz w:val="24"/>
          <w:szCs w:val="24"/>
          <w:lang w:eastAsia="en-US"/>
        </w:rPr>
        <w:tab/>
        <w:t xml:space="preserve">А.Г. </w:t>
      </w:r>
      <w:proofErr w:type="spellStart"/>
      <w:r w:rsidRPr="00B043AB">
        <w:rPr>
          <w:rFonts w:ascii="Times New Roman" w:hAnsi="Times New Roman" w:cs="Times New Roman"/>
          <w:sz w:val="24"/>
          <w:szCs w:val="24"/>
          <w:lang w:eastAsia="en-US"/>
        </w:rPr>
        <w:t>Бунаков</w:t>
      </w:r>
      <w:proofErr w:type="spellEnd"/>
    </w:p>
    <w:p w:rsidR="00E56718" w:rsidRDefault="00E56718" w:rsidP="00E56718">
      <w:pPr>
        <w:tabs>
          <w:tab w:val="center" w:pos="4818"/>
        </w:tabs>
        <w:ind w:firstLine="0"/>
        <w:rPr>
          <w:rFonts w:ascii="Times New Roman" w:hAnsi="Times New Roman" w:cs="Times New Roman"/>
          <w:sz w:val="24"/>
          <w:szCs w:val="24"/>
          <w:lang w:eastAsia="en-US"/>
        </w:rPr>
      </w:pPr>
    </w:p>
    <w:p w:rsidR="00E56718" w:rsidRPr="00B043AB" w:rsidRDefault="00E56718" w:rsidP="00E56718">
      <w:pPr>
        <w:tabs>
          <w:tab w:val="center" w:pos="4818"/>
        </w:tabs>
        <w:ind w:firstLine="0"/>
        <w:rPr>
          <w:rFonts w:ascii="Times New Roman" w:hAnsi="Times New Roman" w:cs="Times New Roman"/>
          <w:sz w:val="24"/>
          <w:szCs w:val="24"/>
          <w:lang w:eastAsia="en-US"/>
        </w:rPr>
      </w:pPr>
      <w:r w:rsidRPr="00B043AB">
        <w:rPr>
          <w:rFonts w:ascii="Times New Roman" w:hAnsi="Times New Roman" w:cs="Times New Roman"/>
          <w:sz w:val="24"/>
          <w:szCs w:val="24"/>
          <w:lang w:eastAsia="en-US"/>
        </w:rPr>
        <w:t xml:space="preserve">Глава Нязепетровского </w:t>
      </w:r>
    </w:p>
    <w:p w:rsidR="00EC3278" w:rsidRDefault="00E56718" w:rsidP="00E56718">
      <w:pPr>
        <w:tabs>
          <w:tab w:val="center" w:pos="4818"/>
        </w:tabs>
        <w:ind w:firstLine="0"/>
        <w:rPr>
          <w:rFonts w:ascii="Times New Roman" w:hAnsi="Times New Roman" w:cs="Times New Roman"/>
          <w:sz w:val="24"/>
          <w:szCs w:val="24"/>
          <w:lang w:eastAsia="en-US"/>
        </w:rPr>
      </w:pPr>
      <w:r w:rsidRPr="00B043AB">
        <w:rPr>
          <w:rFonts w:ascii="Times New Roman" w:hAnsi="Times New Roman" w:cs="Times New Roman"/>
          <w:sz w:val="24"/>
          <w:szCs w:val="24"/>
          <w:lang w:eastAsia="en-US"/>
        </w:rPr>
        <w:t>муниципального округа</w:t>
      </w:r>
      <w:r w:rsidRPr="00B043AB">
        <w:rPr>
          <w:rFonts w:ascii="Times New Roman" w:hAnsi="Times New Roman" w:cs="Times New Roman"/>
          <w:sz w:val="24"/>
          <w:szCs w:val="24"/>
          <w:lang w:eastAsia="en-US"/>
        </w:rPr>
        <w:tab/>
      </w:r>
      <w:r w:rsidRPr="00B043AB">
        <w:rPr>
          <w:rFonts w:ascii="Times New Roman" w:hAnsi="Times New Roman" w:cs="Times New Roman"/>
          <w:sz w:val="24"/>
          <w:szCs w:val="24"/>
          <w:lang w:eastAsia="en-US"/>
        </w:rPr>
        <w:tab/>
      </w:r>
      <w:r w:rsidRPr="00B043AB">
        <w:rPr>
          <w:rFonts w:ascii="Times New Roman" w:hAnsi="Times New Roman" w:cs="Times New Roman"/>
          <w:sz w:val="24"/>
          <w:szCs w:val="24"/>
          <w:lang w:eastAsia="en-US"/>
        </w:rPr>
        <w:tab/>
      </w:r>
      <w:r w:rsidRPr="00B043AB">
        <w:rPr>
          <w:rFonts w:ascii="Times New Roman" w:hAnsi="Times New Roman" w:cs="Times New Roman"/>
          <w:sz w:val="24"/>
          <w:szCs w:val="24"/>
          <w:lang w:eastAsia="en-US"/>
        </w:rPr>
        <w:tab/>
      </w:r>
      <w:r w:rsidRPr="00B043AB">
        <w:rPr>
          <w:rFonts w:ascii="Times New Roman" w:hAnsi="Times New Roman" w:cs="Times New Roman"/>
          <w:sz w:val="24"/>
          <w:szCs w:val="24"/>
          <w:lang w:eastAsia="en-US"/>
        </w:rPr>
        <w:tab/>
      </w:r>
      <w:r w:rsidRPr="00B043AB">
        <w:rPr>
          <w:rFonts w:ascii="Times New Roman" w:hAnsi="Times New Roman" w:cs="Times New Roman"/>
          <w:sz w:val="24"/>
          <w:szCs w:val="24"/>
          <w:lang w:eastAsia="en-US"/>
        </w:rPr>
        <w:tab/>
      </w:r>
      <w:r w:rsidRPr="00B043AB">
        <w:rPr>
          <w:rFonts w:ascii="Times New Roman" w:hAnsi="Times New Roman" w:cs="Times New Roman"/>
          <w:sz w:val="24"/>
          <w:szCs w:val="24"/>
          <w:lang w:eastAsia="en-US"/>
        </w:rPr>
        <w:tab/>
        <w:t>С.А. Кравцов</w:t>
      </w:r>
      <w:bookmarkEnd w:id="6"/>
      <w:r>
        <w:rPr>
          <w:rFonts w:ascii="Times New Roman" w:hAnsi="Times New Roman" w:cs="Times New Roman"/>
          <w:sz w:val="24"/>
          <w:szCs w:val="24"/>
          <w:lang w:eastAsia="en-US"/>
        </w:rPr>
        <w:t xml:space="preserve"> </w:t>
      </w:r>
      <w:r w:rsidR="00EC3278">
        <w:rPr>
          <w:rFonts w:ascii="Times New Roman" w:hAnsi="Times New Roman" w:cs="Times New Roman"/>
          <w:sz w:val="24"/>
          <w:szCs w:val="24"/>
          <w:lang w:eastAsia="en-US"/>
        </w:rPr>
        <w:br w:type="page"/>
      </w:r>
    </w:p>
    <w:p w:rsidR="00E475B9" w:rsidRDefault="00E475B9" w:rsidP="00EC3278">
      <w:pPr>
        <w:shd w:val="clear" w:color="auto" w:fill="FFFFFF"/>
        <w:ind w:left="4536"/>
        <w:jc w:val="right"/>
        <w:rPr>
          <w:rFonts w:ascii="Times New Roman" w:hAnsi="Times New Roman" w:cs="Times New Roman"/>
          <w:sz w:val="24"/>
          <w:szCs w:val="24"/>
        </w:rPr>
      </w:pPr>
    </w:p>
    <w:p w:rsidR="00EC3278" w:rsidRDefault="00EC3278" w:rsidP="00EC3278">
      <w:pPr>
        <w:shd w:val="clear" w:color="auto" w:fill="FFFFFF"/>
        <w:ind w:left="4536"/>
        <w:jc w:val="right"/>
        <w:rPr>
          <w:rFonts w:ascii="Times New Roman" w:hAnsi="Times New Roman" w:cs="Times New Roman"/>
          <w:sz w:val="24"/>
          <w:szCs w:val="24"/>
        </w:rPr>
      </w:pPr>
      <w:r>
        <w:rPr>
          <w:rFonts w:ascii="Times New Roman" w:hAnsi="Times New Roman" w:cs="Times New Roman"/>
          <w:sz w:val="24"/>
          <w:szCs w:val="24"/>
        </w:rPr>
        <w:t>УТВЕРЖДЕНО</w:t>
      </w:r>
    </w:p>
    <w:p w:rsidR="00EC3278" w:rsidRPr="00A57A1D" w:rsidRDefault="00EC3278" w:rsidP="00EC3278">
      <w:pPr>
        <w:shd w:val="clear" w:color="auto" w:fill="FFFFFF"/>
        <w:ind w:left="4536" w:firstLine="0"/>
        <w:jc w:val="right"/>
        <w:rPr>
          <w:rFonts w:ascii="Times New Roman" w:hAnsi="Times New Roman" w:cs="Times New Roman"/>
          <w:color w:val="000000"/>
          <w:sz w:val="24"/>
          <w:szCs w:val="24"/>
        </w:rPr>
      </w:pPr>
      <w:r w:rsidRPr="00A57A1D">
        <w:rPr>
          <w:rFonts w:ascii="Times New Roman" w:hAnsi="Times New Roman" w:cs="Times New Roman"/>
          <w:sz w:val="24"/>
          <w:szCs w:val="24"/>
        </w:rPr>
        <w:t>решени</w:t>
      </w:r>
      <w:r>
        <w:rPr>
          <w:rFonts w:ascii="Times New Roman" w:hAnsi="Times New Roman" w:cs="Times New Roman"/>
          <w:sz w:val="24"/>
          <w:szCs w:val="24"/>
        </w:rPr>
        <w:t>ем</w:t>
      </w:r>
      <w:r w:rsidRPr="00A57A1D">
        <w:rPr>
          <w:rFonts w:ascii="Times New Roman" w:hAnsi="Times New Roman" w:cs="Times New Roman"/>
          <w:sz w:val="24"/>
          <w:szCs w:val="24"/>
        </w:rPr>
        <w:t xml:space="preserve"> Собрания </w:t>
      </w:r>
      <w:r w:rsidRPr="00A57A1D">
        <w:rPr>
          <w:rFonts w:ascii="Times New Roman" w:hAnsi="Times New Roman" w:cs="Times New Roman"/>
          <w:color w:val="000000"/>
          <w:sz w:val="24"/>
          <w:szCs w:val="24"/>
        </w:rPr>
        <w:t>депутатов</w:t>
      </w:r>
    </w:p>
    <w:p w:rsidR="00EC3278" w:rsidRPr="00A57A1D" w:rsidRDefault="00EC3278" w:rsidP="00EC3278">
      <w:pPr>
        <w:shd w:val="clear" w:color="auto" w:fill="FFFFFF"/>
        <w:ind w:left="4536" w:firstLine="0"/>
        <w:jc w:val="right"/>
        <w:rPr>
          <w:rFonts w:ascii="Times New Roman" w:hAnsi="Times New Roman" w:cs="Times New Roman"/>
          <w:color w:val="000000"/>
          <w:sz w:val="24"/>
          <w:szCs w:val="24"/>
        </w:rPr>
      </w:pPr>
      <w:r w:rsidRPr="00A57A1D">
        <w:rPr>
          <w:rFonts w:ascii="Times New Roman" w:hAnsi="Times New Roman" w:cs="Times New Roman"/>
          <w:color w:val="000000"/>
          <w:sz w:val="24"/>
          <w:szCs w:val="24"/>
        </w:rPr>
        <w:t xml:space="preserve">Нязепетровского муниципального </w:t>
      </w:r>
    </w:p>
    <w:p w:rsidR="00EC3278" w:rsidRPr="00A57A1D" w:rsidRDefault="00E56718" w:rsidP="00E56718">
      <w:pPr>
        <w:shd w:val="clear" w:color="auto" w:fill="FFFFFF"/>
        <w:ind w:left="4536" w:firstLine="1843"/>
        <w:contextualSpacing/>
        <w:jc w:val="right"/>
        <w:rPr>
          <w:rFonts w:ascii="Times New Roman" w:hAnsi="Times New Roman" w:cs="Times New Roman"/>
          <w:color w:val="000000"/>
          <w:sz w:val="24"/>
          <w:szCs w:val="24"/>
        </w:rPr>
      </w:pPr>
      <w:r w:rsidRPr="00E56718">
        <w:rPr>
          <w:rFonts w:ascii="Times New Roman" w:hAnsi="Times New Roman" w:cs="Times New Roman"/>
          <w:color w:val="000000"/>
          <w:sz w:val="24"/>
          <w:szCs w:val="24"/>
        </w:rPr>
        <w:t>округа</w:t>
      </w:r>
      <w:r>
        <w:rPr>
          <w:rFonts w:ascii="Times New Roman" w:hAnsi="Times New Roman" w:cs="Times New Roman"/>
          <w:color w:val="000000"/>
          <w:sz w:val="24"/>
          <w:szCs w:val="24"/>
        </w:rPr>
        <w:t xml:space="preserve"> </w:t>
      </w:r>
      <w:r w:rsidR="00EC3278">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30 июня 2025 года № 228 </w:t>
      </w:r>
      <w:r w:rsidR="00EC3278">
        <w:rPr>
          <w:rFonts w:ascii="Times New Roman" w:hAnsi="Times New Roman" w:cs="Times New Roman"/>
          <w:color w:val="000000"/>
          <w:sz w:val="24"/>
          <w:szCs w:val="24"/>
        </w:rPr>
        <w:tab/>
      </w:r>
      <w:r w:rsidR="00EC3278">
        <w:rPr>
          <w:rFonts w:ascii="Times New Roman" w:hAnsi="Times New Roman" w:cs="Times New Roman"/>
          <w:color w:val="000000"/>
          <w:sz w:val="24"/>
          <w:szCs w:val="24"/>
        </w:rPr>
        <w:tab/>
      </w:r>
      <w:r w:rsidR="00EC3278">
        <w:rPr>
          <w:rFonts w:ascii="Times New Roman" w:hAnsi="Times New Roman" w:cs="Times New Roman"/>
          <w:color w:val="000000"/>
          <w:sz w:val="24"/>
          <w:szCs w:val="24"/>
        </w:rPr>
        <w:tab/>
      </w:r>
      <w:r w:rsidR="00EC3278">
        <w:rPr>
          <w:rFonts w:ascii="Times New Roman" w:hAnsi="Times New Roman" w:cs="Times New Roman"/>
          <w:color w:val="000000"/>
          <w:sz w:val="24"/>
          <w:szCs w:val="24"/>
        </w:rPr>
        <w:tab/>
      </w:r>
    </w:p>
    <w:p w:rsidR="00EC3278" w:rsidRPr="00A7065E" w:rsidRDefault="00EC3278" w:rsidP="00EC3278">
      <w:pPr>
        <w:ind w:firstLine="0"/>
        <w:contextualSpacing/>
        <w:jc w:val="center"/>
        <w:rPr>
          <w:rFonts w:ascii="Times New Roman" w:hAnsi="Times New Roman" w:cs="Times New Roman"/>
          <w:sz w:val="24"/>
          <w:szCs w:val="24"/>
        </w:rPr>
      </w:pPr>
      <w:r w:rsidRPr="00A7065E">
        <w:rPr>
          <w:rFonts w:ascii="Times New Roman" w:hAnsi="Times New Roman" w:cs="Times New Roman"/>
          <w:sz w:val="24"/>
          <w:szCs w:val="24"/>
        </w:rPr>
        <w:t>Правила</w:t>
      </w:r>
      <w:r w:rsidRPr="00A7065E">
        <w:rPr>
          <w:rFonts w:ascii="Times New Roman" w:hAnsi="Times New Roman" w:cs="Times New Roman"/>
          <w:sz w:val="24"/>
          <w:szCs w:val="24"/>
        </w:rPr>
        <w:br/>
        <w:t>благоустройства территории Нязепетровского муниципального округа Челябинской области</w:t>
      </w:r>
    </w:p>
    <w:p w:rsidR="00AC0D76" w:rsidRPr="00AC0D76" w:rsidRDefault="00AC0D76" w:rsidP="00AC0D76">
      <w:pPr>
        <w:contextualSpacing/>
        <w:jc w:val="center"/>
        <w:rPr>
          <w:rFonts w:ascii="Times New Roman" w:hAnsi="Times New Roman" w:cs="Times New Roman"/>
          <w:sz w:val="24"/>
          <w:szCs w:val="24"/>
        </w:rPr>
      </w:pPr>
      <w:bookmarkStart w:id="7" w:name="sub_12012"/>
      <w:r>
        <w:rPr>
          <w:rFonts w:ascii="Times New Roman" w:hAnsi="Times New Roman" w:cs="Times New Roman"/>
          <w:sz w:val="24"/>
          <w:szCs w:val="24"/>
          <w:lang w:val="en-US"/>
        </w:rPr>
        <w:t>I</w:t>
      </w:r>
      <w:r w:rsidR="00A4614B">
        <w:rPr>
          <w:rFonts w:ascii="Times New Roman" w:hAnsi="Times New Roman" w:cs="Times New Roman"/>
          <w:sz w:val="24"/>
          <w:szCs w:val="24"/>
        </w:rPr>
        <w:t>. Общие положения</w:t>
      </w:r>
    </w:p>
    <w:p w:rsidR="00EC3278" w:rsidRPr="00986710" w:rsidRDefault="00EC3278" w:rsidP="00AC0D76">
      <w:pPr>
        <w:contextualSpacing/>
        <w:rPr>
          <w:rFonts w:ascii="Times New Roman" w:hAnsi="Times New Roman" w:cs="Times New Roman"/>
          <w:sz w:val="24"/>
          <w:szCs w:val="24"/>
        </w:rPr>
      </w:pPr>
      <w:r>
        <w:rPr>
          <w:rFonts w:ascii="Times New Roman" w:hAnsi="Times New Roman" w:cs="Times New Roman"/>
          <w:sz w:val="24"/>
          <w:szCs w:val="24"/>
        </w:rPr>
        <w:t>1. </w:t>
      </w:r>
      <w:r w:rsidR="00A4614B">
        <w:rPr>
          <w:rFonts w:ascii="Times New Roman" w:hAnsi="Times New Roman" w:cs="Times New Roman"/>
          <w:sz w:val="24"/>
          <w:szCs w:val="24"/>
        </w:rPr>
        <w:t>Настоящие п</w:t>
      </w:r>
      <w:r w:rsidRPr="00986710">
        <w:rPr>
          <w:rFonts w:ascii="Times New Roman" w:hAnsi="Times New Roman" w:cs="Times New Roman"/>
          <w:sz w:val="24"/>
          <w:szCs w:val="24"/>
        </w:rPr>
        <w:t>равила</w:t>
      </w:r>
      <w:r w:rsidR="00A4614B">
        <w:rPr>
          <w:rFonts w:ascii="Times New Roman" w:hAnsi="Times New Roman" w:cs="Times New Roman"/>
          <w:sz w:val="24"/>
          <w:szCs w:val="24"/>
        </w:rPr>
        <w:t xml:space="preserve"> </w:t>
      </w:r>
      <w:r w:rsidR="00A40B4E" w:rsidRPr="00A7065E">
        <w:rPr>
          <w:rFonts w:ascii="Times New Roman" w:hAnsi="Times New Roman" w:cs="Times New Roman"/>
          <w:sz w:val="24"/>
          <w:szCs w:val="24"/>
        </w:rPr>
        <w:t>благоустройства территории Нязепетровского муниципального округа Челябинской области</w:t>
      </w:r>
      <w:r w:rsidR="00A40B4E">
        <w:rPr>
          <w:rFonts w:ascii="Times New Roman" w:hAnsi="Times New Roman" w:cs="Times New Roman"/>
          <w:sz w:val="24"/>
          <w:szCs w:val="24"/>
        </w:rPr>
        <w:t xml:space="preserve"> </w:t>
      </w:r>
      <w:r w:rsidR="00A4614B">
        <w:rPr>
          <w:rFonts w:ascii="Times New Roman" w:hAnsi="Times New Roman" w:cs="Times New Roman"/>
          <w:sz w:val="24"/>
          <w:szCs w:val="24"/>
        </w:rPr>
        <w:t>(далее – Правила)</w:t>
      </w:r>
      <w:r w:rsidRPr="00986710">
        <w:rPr>
          <w:rFonts w:ascii="Times New Roman" w:hAnsi="Times New Roman" w:cs="Times New Roman"/>
          <w:sz w:val="24"/>
          <w:szCs w:val="24"/>
        </w:rPr>
        <w:t xml:space="preserve"> устанавливают единые и обязательные к исполнению требования в сфере благоустройства Нязепетровского муниципального округа Челябинской области, в том числе к содержанию территорий общего пользования, проведению уборки территории Нязепетровского муниципального округа, организации освещения и озеленения территории округа, организации пешеходных коммуникаций, обустройству территории округа в целях обеспечения беспрепятственного передвижения инвалидов и других маломобильных групп населения, определения границ прилегающих территорий и участия собственников и (или) иных законных владельцев зданий, строений, сооружений, земельных участков в содержании прилегающих территорий, требования к озеленению территории округа, а также иные требования в сфере благоустройства территории Нязепетровского муниципального округа</w:t>
      </w:r>
      <w:r w:rsidR="00A4614B">
        <w:rPr>
          <w:rFonts w:ascii="Times New Roman" w:hAnsi="Times New Roman" w:cs="Times New Roman"/>
          <w:sz w:val="24"/>
          <w:szCs w:val="24"/>
        </w:rPr>
        <w:t xml:space="preserve"> (далее – муниципальный округ)</w:t>
      </w:r>
      <w:r w:rsidRPr="00986710">
        <w:rPr>
          <w:rFonts w:ascii="Times New Roman" w:hAnsi="Times New Roman" w:cs="Times New Roman"/>
          <w:sz w:val="24"/>
          <w:szCs w:val="24"/>
        </w:rPr>
        <w:t>.</w:t>
      </w:r>
    </w:p>
    <w:p w:rsidR="00EC3278" w:rsidRDefault="00EC3278" w:rsidP="00EC3278">
      <w:pPr>
        <w:contextualSpacing/>
        <w:rPr>
          <w:rFonts w:ascii="Times New Roman" w:hAnsi="Times New Roman" w:cs="Times New Roman"/>
          <w:sz w:val="24"/>
          <w:szCs w:val="24"/>
        </w:rPr>
      </w:pPr>
      <w:bookmarkStart w:id="8" w:name="sub_12013"/>
      <w:bookmarkEnd w:id="7"/>
      <w:r>
        <w:rPr>
          <w:rFonts w:ascii="Times New Roman" w:hAnsi="Times New Roman" w:cs="Times New Roman"/>
          <w:sz w:val="24"/>
          <w:szCs w:val="24"/>
        </w:rPr>
        <w:t>2. </w:t>
      </w:r>
      <w:r w:rsidR="006954A6" w:rsidRPr="006954A6">
        <w:rPr>
          <w:rFonts w:ascii="Times New Roman" w:hAnsi="Times New Roman" w:cs="Times New Roman"/>
          <w:sz w:val="24"/>
          <w:szCs w:val="24"/>
        </w:rPr>
        <w:t xml:space="preserve">Настоящие Правила обязательны для исполнения на территории </w:t>
      </w:r>
      <w:r w:rsidR="006954A6">
        <w:rPr>
          <w:rFonts w:ascii="Times New Roman" w:hAnsi="Times New Roman" w:cs="Times New Roman"/>
          <w:sz w:val="24"/>
          <w:szCs w:val="24"/>
        </w:rPr>
        <w:t xml:space="preserve">всех </w:t>
      </w:r>
      <w:r w:rsidR="006954A6" w:rsidRPr="006954A6">
        <w:rPr>
          <w:rFonts w:ascii="Times New Roman" w:hAnsi="Times New Roman" w:cs="Times New Roman"/>
          <w:sz w:val="24"/>
          <w:szCs w:val="24"/>
        </w:rPr>
        <w:t>населенных пунктов</w:t>
      </w:r>
      <w:r w:rsidR="006954A6">
        <w:rPr>
          <w:rFonts w:ascii="Times New Roman" w:hAnsi="Times New Roman" w:cs="Times New Roman"/>
          <w:sz w:val="24"/>
          <w:szCs w:val="24"/>
        </w:rPr>
        <w:t xml:space="preserve"> </w:t>
      </w:r>
      <w:r w:rsidR="00A40B4E">
        <w:rPr>
          <w:rFonts w:ascii="Times New Roman" w:hAnsi="Times New Roman" w:cs="Times New Roman"/>
          <w:sz w:val="24"/>
          <w:szCs w:val="24"/>
        </w:rPr>
        <w:t xml:space="preserve">муниципального </w:t>
      </w:r>
      <w:r w:rsidR="006954A6">
        <w:rPr>
          <w:rFonts w:ascii="Times New Roman" w:hAnsi="Times New Roman" w:cs="Times New Roman"/>
          <w:sz w:val="24"/>
          <w:szCs w:val="24"/>
        </w:rPr>
        <w:t>округа</w:t>
      </w:r>
      <w:r w:rsidRPr="00986710">
        <w:rPr>
          <w:rFonts w:ascii="Times New Roman" w:hAnsi="Times New Roman" w:cs="Times New Roman"/>
          <w:sz w:val="24"/>
          <w:szCs w:val="24"/>
        </w:rPr>
        <w:t>.</w:t>
      </w:r>
    </w:p>
    <w:p w:rsidR="00EC3278" w:rsidRDefault="00EC3278" w:rsidP="00EC3278">
      <w:pPr>
        <w:contextualSpacing/>
        <w:rPr>
          <w:rFonts w:ascii="Times New Roman" w:hAnsi="Times New Roman" w:cs="Times New Roman"/>
          <w:sz w:val="24"/>
          <w:szCs w:val="24"/>
        </w:rPr>
      </w:pPr>
      <w:r>
        <w:rPr>
          <w:rFonts w:ascii="Times New Roman" w:hAnsi="Times New Roman" w:cs="Times New Roman"/>
          <w:sz w:val="24"/>
          <w:szCs w:val="24"/>
        </w:rPr>
        <w:t xml:space="preserve">3. </w:t>
      </w:r>
      <w:r w:rsidR="004B0789" w:rsidRPr="004B0789">
        <w:rPr>
          <w:rFonts w:ascii="Times New Roman" w:hAnsi="Times New Roman" w:cs="Times New Roman"/>
          <w:sz w:val="24"/>
          <w:szCs w:val="24"/>
        </w:rPr>
        <w:t>В настоящих Правилах используются следующие основные понятия:</w:t>
      </w:r>
    </w:p>
    <w:p w:rsidR="004B0789" w:rsidRPr="00C512A7" w:rsidRDefault="00457D51" w:rsidP="004B0789">
      <w:pPr>
        <w:contextualSpacing/>
        <w:rPr>
          <w:rFonts w:ascii="Times New Roman" w:hAnsi="Times New Roman" w:cs="Times New Roman"/>
          <w:sz w:val="24"/>
          <w:szCs w:val="24"/>
        </w:rPr>
      </w:pPr>
      <w:r w:rsidRPr="00457D51">
        <w:rPr>
          <w:rStyle w:val="a3"/>
          <w:rFonts w:ascii="Times New Roman" w:hAnsi="Times New Roman"/>
          <w:b w:val="0"/>
          <w:bCs/>
          <w:color w:val="auto"/>
          <w:sz w:val="24"/>
          <w:szCs w:val="24"/>
        </w:rPr>
        <w:t>1)</w:t>
      </w:r>
      <w:r w:rsidR="004B0789">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а</w:t>
      </w:r>
      <w:r w:rsidR="004B0789" w:rsidRPr="00C512A7">
        <w:rPr>
          <w:rStyle w:val="a3"/>
          <w:rFonts w:ascii="Times New Roman" w:hAnsi="Times New Roman"/>
          <w:b w:val="0"/>
          <w:bCs/>
          <w:color w:val="auto"/>
          <w:sz w:val="24"/>
          <w:szCs w:val="24"/>
        </w:rPr>
        <w:t>втомобильная дорога</w:t>
      </w:r>
      <w:r w:rsidR="004B0789" w:rsidRPr="00C512A7">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w:t>
      </w:r>
      <w:r w:rsidR="00A4614B">
        <w:rPr>
          <w:rFonts w:ascii="Times New Roman" w:hAnsi="Times New Roman" w:cs="Times New Roman"/>
          <w:sz w:val="24"/>
          <w:szCs w:val="24"/>
        </w:rPr>
        <w:t>бустройства автомобильных дорог;</w:t>
      </w:r>
    </w:p>
    <w:p w:rsidR="004B0789" w:rsidRPr="00986710" w:rsidRDefault="00457D51" w:rsidP="004B0789">
      <w:pPr>
        <w:contextualSpacing/>
        <w:rPr>
          <w:rFonts w:ascii="Times New Roman" w:hAnsi="Times New Roman" w:cs="Times New Roman"/>
          <w:sz w:val="24"/>
          <w:szCs w:val="24"/>
        </w:rPr>
      </w:pPr>
      <w:r w:rsidRPr="00457D51">
        <w:rPr>
          <w:rStyle w:val="a3"/>
          <w:rFonts w:ascii="Times New Roman" w:hAnsi="Times New Roman"/>
          <w:b w:val="0"/>
          <w:bCs/>
          <w:color w:val="auto"/>
          <w:sz w:val="24"/>
          <w:szCs w:val="24"/>
        </w:rPr>
        <w:t>2)</w:t>
      </w:r>
      <w:r w:rsidR="004B0789">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б</w:t>
      </w:r>
      <w:r w:rsidR="004B0789" w:rsidRPr="00C512A7">
        <w:rPr>
          <w:rStyle w:val="a3"/>
          <w:rFonts w:ascii="Times New Roman" w:hAnsi="Times New Roman"/>
          <w:b w:val="0"/>
          <w:bCs/>
          <w:color w:val="auto"/>
          <w:sz w:val="24"/>
          <w:szCs w:val="24"/>
        </w:rPr>
        <w:t>лагоустройство территории</w:t>
      </w:r>
      <w:r w:rsidR="004B0789" w:rsidRPr="00C512A7">
        <w:rPr>
          <w:rFonts w:ascii="Times New Roman" w:hAnsi="Times New Roman" w:cs="Times New Roman"/>
          <w:sz w:val="24"/>
          <w:szCs w:val="24"/>
        </w:rPr>
        <w:t xml:space="preserve"> – деятельность по реализации комплекса мероприятий, установленного правилами благоустройства</w:t>
      </w:r>
      <w:r w:rsidR="004B0789" w:rsidRPr="00986710">
        <w:rPr>
          <w:rFonts w:ascii="Times New Roman" w:hAnsi="Times New Roman" w:cs="Times New Roman"/>
          <w:sz w:val="24"/>
          <w:szCs w:val="24"/>
        </w:rPr>
        <w:t xml:space="preserve">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w:t>
      </w:r>
      <w:r w:rsidR="00A4614B">
        <w:rPr>
          <w:rFonts w:ascii="Times New Roman" w:hAnsi="Times New Roman" w:cs="Times New Roman"/>
          <w:sz w:val="24"/>
          <w:szCs w:val="24"/>
        </w:rPr>
        <w:t>ружений, прилегающих территорий;</w:t>
      </w:r>
    </w:p>
    <w:p w:rsidR="004B0789" w:rsidRPr="00986710" w:rsidRDefault="00457D51" w:rsidP="004B0789">
      <w:pPr>
        <w:contextualSpacing/>
        <w:rPr>
          <w:rFonts w:ascii="Times New Roman" w:hAnsi="Times New Roman" w:cs="Times New Roman"/>
          <w:sz w:val="24"/>
          <w:szCs w:val="24"/>
        </w:rPr>
      </w:pPr>
      <w:r w:rsidRPr="00457D51">
        <w:rPr>
          <w:rStyle w:val="a3"/>
          <w:rFonts w:ascii="Times New Roman" w:hAnsi="Times New Roman"/>
          <w:b w:val="0"/>
          <w:bCs/>
          <w:color w:val="auto"/>
          <w:sz w:val="24"/>
          <w:szCs w:val="24"/>
        </w:rPr>
        <w:t>3)</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б</w:t>
      </w:r>
      <w:r w:rsidR="004B0789" w:rsidRPr="00C512A7">
        <w:rPr>
          <w:rStyle w:val="a3"/>
          <w:rFonts w:ascii="Times New Roman" w:hAnsi="Times New Roman"/>
          <w:b w:val="0"/>
          <w:bCs/>
          <w:color w:val="auto"/>
          <w:sz w:val="24"/>
          <w:szCs w:val="24"/>
        </w:rPr>
        <w:t>есхозяйный объект</w:t>
      </w:r>
      <w:r w:rsidR="004B0789" w:rsidRPr="00C512A7">
        <w:rPr>
          <w:rFonts w:ascii="Times New Roman" w:hAnsi="Times New Roman" w:cs="Times New Roman"/>
          <w:sz w:val="24"/>
          <w:szCs w:val="24"/>
        </w:rPr>
        <w:t xml:space="preserve"> – объект, который не имеет собственника или собственник которого неизвестен либо, если иное не предусмотрено</w:t>
      </w:r>
      <w:r w:rsidR="004B0789" w:rsidRPr="00986710">
        <w:rPr>
          <w:rFonts w:ascii="Times New Roman" w:hAnsi="Times New Roman" w:cs="Times New Roman"/>
          <w:sz w:val="24"/>
          <w:szCs w:val="24"/>
        </w:rPr>
        <w:t xml:space="preserve"> законами, от права собственности н</w:t>
      </w:r>
      <w:r w:rsidR="00A4614B">
        <w:rPr>
          <w:rFonts w:ascii="Times New Roman" w:hAnsi="Times New Roman" w:cs="Times New Roman"/>
          <w:sz w:val="24"/>
          <w:szCs w:val="24"/>
        </w:rPr>
        <w:t>а который собственник отказался;</w:t>
      </w:r>
    </w:p>
    <w:p w:rsidR="004B0789" w:rsidRPr="00C512A7" w:rsidRDefault="00457D51" w:rsidP="004B0789">
      <w:pPr>
        <w:contextualSpacing/>
        <w:rPr>
          <w:rFonts w:ascii="Times New Roman" w:hAnsi="Times New Roman" w:cs="Times New Roman"/>
          <w:sz w:val="24"/>
          <w:szCs w:val="24"/>
        </w:rPr>
      </w:pPr>
      <w:r w:rsidRPr="00457D51">
        <w:rPr>
          <w:rStyle w:val="a3"/>
          <w:rFonts w:ascii="Times New Roman" w:hAnsi="Times New Roman"/>
          <w:b w:val="0"/>
          <w:bCs/>
          <w:color w:val="auto"/>
          <w:sz w:val="24"/>
          <w:szCs w:val="24"/>
        </w:rPr>
        <w:t>4)</w:t>
      </w:r>
      <w:r w:rsidR="004B0789">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б</w:t>
      </w:r>
      <w:r w:rsidR="004B0789" w:rsidRPr="00C512A7">
        <w:rPr>
          <w:rStyle w:val="a3"/>
          <w:rFonts w:ascii="Times New Roman" w:hAnsi="Times New Roman"/>
          <w:b w:val="0"/>
          <w:bCs/>
          <w:color w:val="auto"/>
          <w:sz w:val="24"/>
          <w:szCs w:val="24"/>
        </w:rPr>
        <w:t>ункер</w:t>
      </w:r>
      <w:r w:rsidR="004B0789" w:rsidRPr="00C512A7">
        <w:rPr>
          <w:rFonts w:ascii="Times New Roman" w:hAnsi="Times New Roman" w:cs="Times New Roman"/>
          <w:sz w:val="24"/>
          <w:szCs w:val="24"/>
        </w:rPr>
        <w:t xml:space="preserve"> – мусоросборник, предназначенный для складир</w:t>
      </w:r>
      <w:r w:rsidR="00A4614B">
        <w:rPr>
          <w:rFonts w:ascii="Times New Roman" w:hAnsi="Times New Roman" w:cs="Times New Roman"/>
          <w:sz w:val="24"/>
          <w:szCs w:val="24"/>
        </w:rPr>
        <w:t>ования крупногабаритных отходов;</w:t>
      </w:r>
    </w:p>
    <w:p w:rsidR="004B0789" w:rsidRPr="00C512A7" w:rsidRDefault="00457D51" w:rsidP="004B0789">
      <w:pPr>
        <w:contextualSpacing/>
        <w:rPr>
          <w:rFonts w:ascii="Times New Roman" w:hAnsi="Times New Roman" w:cs="Times New Roman"/>
          <w:sz w:val="24"/>
          <w:szCs w:val="24"/>
        </w:rPr>
      </w:pPr>
      <w:r w:rsidRPr="00457D51">
        <w:rPr>
          <w:rStyle w:val="a3"/>
          <w:rFonts w:ascii="Times New Roman" w:hAnsi="Times New Roman"/>
          <w:b w:val="0"/>
          <w:bCs/>
          <w:color w:val="auto"/>
          <w:sz w:val="24"/>
          <w:szCs w:val="24"/>
        </w:rPr>
        <w:t>5)</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в</w:t>
      </w:r>
      <w:r w:rsidR="004B0789" w:rsidRPr="00C512A7">
        <w:rPr>
          <w:rStyle w:val="a3"/>
          <w:rFonts w:ascii="Times New Roman" w:hAnsi="Times New Roman"/>
          <w:b w:val="0"/>
          <w:bCs/>
          <w:color w:val="auto"/>
          <w:sz w:val="24"/>
          <w:szCs w:val="24"/>
        </w:rPr>
        <w:t>нешняя граница прилегающей территории</w:t>
      </w:r>
      <w:r w:rsidR="004B0789" w:rsidRPr="00C512A7">
        <w:rPr>
          <w:rFonts w:ascii="Times New Roman" w:hAnsi="Times New Roman" w:cs="Times New Roman"/>
          <w:sz w:val="24"/>
          <w:szCs w:val="24"/>
        </w:rPr>
        <w:t xml:space="preserve">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w:t>
      </w:r>
      <w:r w:rsidR="00A4614B">
        <w:rPr>
          <w:rFonts w:ascii="Times New Roman" w:hAnsi="Times New Roman" w:cs="Times New Roman"/>
          <w:sz w:val="24"/>
          <w:szCs w:val="24"/>
        </w:rPr>
        <w:t>не являющаяся их общей границей;</w:t>
      </w:r>
    </w:p>
    <w:p w:rsidR="004B0789" w:rsidRPr="00C512A7" w:rsidRDefault="00457D51"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6) </w:t>
      </w:r>
      <w:r w:rsidR="00863C75">
        <w:rPr>
          <w:rStyle w:val="a3"/>
          <w:rFonts w:ascii="Times New Roman" w:hAnsi="Times New Roman"/>
          <w:b w:val="0"/>
          <w:bCs/>
          <w:color w:val="auto"/>
          <w:sz w:val="24"/>
          <w:szCs w:val="24"/>
        </w:rPr>
        <w:t>в</w:t>
      </w:r>
      <w:r w:rsidR="004B0789" w:rsidRPr="00C512A7">
        <w:rPr>
          <w:rStyle w:val="a3"/>
          <w:rFonts w:ascii="Times New Roman" w:hAnsi="Times New Roman"/>
          <w:b w:val="0"/>
          <w:bCs/>
          <w:color w:val="auto"/>
          <w:sz w:val="24"/>
          <w:szCs w:val="24"/>
        </w:rPr>
        <w:t>нутренняя граница прилегающей территории</w:t>
      </w:r>
      <w:r w:rsidR="004B0789" w:rsidRPr="00C512A7">
        <w:rPr>
          <w:rFonts w:ascii="Times New Roman" w:hAnsi="Times New Roman" w:cs="Times New Roman"/>
          <w:sz w:val="24"/>
          <w:szCs w:val="24"/>
        </w:rPr>
        <w:t xml:space="preserve">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в соответствии с настоящими Правилами устанавливается граница прилегающей территории, и являющаяся их общей</w:t>
      </w:r>
      <w:r w:rsidR="00A4614B">
        <w:rPr>
          <w:rFonts w:ascii="Times New Roman" w:hAnsi="Times New Roman" w:cs="Times New Roman"/>
          <w:sz w:val="24"/>
          <w:szCs w:val="24"/>
        </w:rPr>
        <w:t xml:space="preserve"> границей;</w:t>
      </w:r>
    </w:p>
    <w:p w:rsidR="004B0789" w:rsidRPr="00986710" w:rsidRDefault="00457D51"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7)</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г</w:t>
      </w:r>
      <w:r w:rsidR="004B0789" w:rsidRPr="00C512A7">
        <w:rPr>
          <w:rStyle w:val="a3"/>
          <w:rFonts w:ascii="Times New Roman" w:hAnsi="Times New Roman"/>
          <w:b w:val="0"/>
          <w:bCs/>
          <w:color w:val="auto"/>
          <w:sz w:val="24"/>
          <w:szCs w:val="24"/>
        </w:rPr>
        <w:t>азон</w:t>
      </w:r>
      <w:r w:rsidR="004B0789" w:rsidRPr="00C512A7">
        <w:rPr>
          <w:rFonts w:ascii="Times New Roman" w:hAnsi="Times New Roman" w:cs="Times New Roman"/>
          <w:b/>
          <w:sz w:val="24"/>
          <w:szCs w:val="24"/>
        </w:rPr>
        <w:t xml:space="preserve"> –</w:t>
      </w:r>
      <w:r w:rsidR="004B0789" w:rsidRPr="00986710">
        <w:rPr>
          <w:rFonts w:ascii="Times New Roman" w:hAnsi="Times New Roman" w:cs="Times New Roman"/>
          <w:sz w:val="24"/>
          <w:szCs w:val="24"/>
        </w:rPr>
        <w:t xml:space="preserve"> не имеющая твердого покрытия поверхность земельного участка, имеющая ограничение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w:t>
      </w:r>
      <w:r w:rsidR="00A4614B">
        <w:rPr>
          <w:rFonts w:ascii="Times New Roman" w:hAnsi="Times New Roman" w:cs="Times New Roman"/>
          <w:sz w:val="24"/>
          <w:szCs w:val="24"/>
        </w:rPr>
        <w:t xml:space="preserve"> предназначенная для озеленения;</w:t>
      </w:r>
    </w:p>
    <w:p w:rsidR="00E475B9" w:rsidRDefault="00457D51"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8)</w:t>
      </w:r>
      <w:r w:rsidR="00863C75">
        <w:rPr>
          <w:rStyle w:val="a3"/>
          <w:rFonts w:ascii="Times New Roman" w:hAnsi="Times New Roman"/>
          <w:b w:val="0"/>
          <w:bCs/>
          <w:color w:val="auto"/>
          <w:sz w:val="24"/>
          <w:szCs w:val="24"/>
        </w:rPr>
        <w:t> г</w:t>
      </w:r>
      <w:r w:rsidR="004B0789" w:rsidRPr="00C512A7">
        <w:rPr>
          <w:rStyle w:val="a3"/>
          <w:rFonts w:ascii="Times New Roman" w:hAnsi="Times New Roman"/>
          <w:b w:val="0"/>
          <w:bCs/>
          <w:color w:val="auto"/>
          <w:sz w:val="24"/>
          <w:szCs w:val="24"/>
        </w:rPr>
        <w:t>раница прилегающей территории</w:t>
      </w:r>
      <w:r w:rsidR="004B0789" w:rsidRPr="00986710">
        <w:rPr>
          <w:rFonts w:ascii="Times New Roman" w:hAnsi="Times New Roman" w:cs="Times New Roman"/>
          <w:sz w:val="24"/>
          <w:szCs w:val="24"/>
        </w:rPr>
        <w:t xml:space="preserve"> – условная линия, образованная путем определения в метрах расстояния от внутренней до внешней границы прилегающей территории, определяющая </w:t>
      </w:r>
    </w:p>
    <w:p w:rsidR="004B0789" w:rsidRPr="00986710" w:rsidRDefault="004B0789" w:rsidP="00E475B9">
      <w:pPr>
        <w:ind w:firstLine="0"/>
        <w:contextualSpacing/>
        <w:rPr>
          <w:rFonts w:ascii="Times New Roman" w:hAnsi="Times New Roman" w:cs="Times New Roman"/>
          <w:sz w:val="24"/>
          <w:szCs w:val="24"/>
        </w:rPr>
      </w:pPr>
      <w:r w:rsidRPr="00986710">
        <w:rPr>
          <w:rFonts w:ascii="Times New Roman" w:hAnsi="Times New Roman" w:cs="Times New Roman"/>
          <w:sz w:val="24"/>
          <w:szCs w:val="24"/>
        </w:rPr>
        <w:lastRenderedPageBreak/>
        <w:t>местоп</w:t>
      </w:r>
      <w:r w:rsidR="00A4614B">
        <w:rPr>
          <w:rFonts w:ascii="Times New Roman" w:hAnsi="Times New Roman" w:cs="Times New Roman"/>
          <w:sz w:val="24"/>
          <w:szCs w:val="24"/>
        </w:rPr>
        <w:t>оложение прилегающей территории;</w:t>
      </w:r>
    </w:p>
    <w:p w:rsidR="004B0789" w:rsidRPr="00986710" w:rsidRDefault="00457D51"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9)</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д</w:t>
      </w:r>
      <w:r w:rsidR="004B0789" w:rsidRPr="00C512A7">
        <w:rPr>
          <w:rStyle w:val="a3"/>
          <w:rFonts w:ascii="Times New Roman" w:hAnsi="Times New Roman"/>
          <w:b w:val="0"/>
          <w:bCs/>
          <w:color w:val="auto"/>
          <w:sz w:val="24"/>
          <w:szCs w:val="24"/>
        </w:rPr>
        <w:t>воровая территория</w:t>
      </w:r>
      <w:r w:rsidR="004B0789" w:rsidRPr="00986710">
        <w:rPr>
          <w:rFonts w:ascii="Times New Roman" w:hAnsi="Times New Roman" w:cs="Times New Roman"/>
          <w:sz w:val="24"/>
          <w:szCs w:val="24"/>
        </w:rPr>
        <w:t xml:space="preserve"> – земельный участок, на котором расположен многоквартирный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включая коллективные автостоянки, детские и спортивные площадки, установленное на них игровое и спортивное оборудование, контейнер</w:t>
      </w:r>
      <w:r w:rsidR="00A4614B">
        <w:rPr>
          <w:rFonts w:ascii="Times New Roman" w:hAnsi="Times New Roman" w:cs="Times New Roman"/>
          <w:sz w:val="24"/>
          <w:szCs w:val="24"/>
        </w:rPr>
        <w:t>ные площадки, тротуары, проезды;</w:t>
      </w:r>
    </w:p>
    <w:p w:rsidR="004B0789" w:rsidRPr="00986710" w:rsidRDefault="004B0789" w:rsidP="004B0789">
      <w:pPr>
        <w:contextualSpacing/>
        <w:rPr>
          <w:rFonts w:ascii="Times New Roman" w:hAnsi="Times New Roman" w:cs="Times New Roman"/>
          <w:sz w:val="24"/>
          <w:szCs w:val="24"/>
        </w:rPr>
      </w:pPr>
      <w:r w:rsidRPr="00C512A7">
        <w:rPr>
          <w:rFonts w:ascii="Times New Roman" w:hAnsi="Times New Roman" w:cs="Times New Roman"/>
          <w:sz w:val="24"/>
          <w:szCs w:val="24"/>
        </w:rPr>
        <w:t>1</w:t>
      </w:r>
      <w:r w:rsidR="00457D51">
        <w:rPr>
          <w:rFonts w:ascii="Times New Roman" w:hAnsi="Times New Roman" w:cs="Times New Roman"/>
          <w:sz w:val="24"/>
          <w:szCs w:val="24"/>
        </w:rPr>
        <w:t>0)</w:t>
      </w:r>
      <w:r w:rsidRPr="00C512A7">
        <w:rPr>
          <w:rFonts w:ascii="Times New Roman" w:hAnsi="Times New Roman" w:cs="Times New Roman"/>
          <w:sz w:val="24"/>
          <w:szCs w:val="24"/>
        </w:rPr>
        <w:t xml:space="preserve"> </w:t>
      </w:r>
      <w:r w:rsidR="00863C75">
        <w:rPr>
          <w:rFonts w:ascii="Times New Roman" w:hAnsi="Times New Roman" w:cs="Times New Roman"/>
          <w:sz w:val="24"/>
          <w:szCs w:val="24"/>
        </w:rPr>
        <w:t>з</w:t>
      </w:r>
      <w:r w:rsidRPr="00C512A7">
        <w:rPr>
          <w:rFonts w:ascii="Times New Roman" w:hAnsi="Times New Roman" w:cs="Times New Roman"/>
          <w:sz w:val="24"/>
          <w:szCs w:val="24"/>
        </w:rPr>
        <w:t>емляные работы</w:t>
      </w:r>
      <w:r w:rsidRPr="00986710">
        <w:rPr>
          <w:rFonts w:ascii="Times New Roman" w:hAnsi="Times New Roman" w:cs="Times New Roman"/>
          <w:sz w:val="24"/>
          <w:szCs w:val="24"/>
        </w:rPr>
        <w:t xml:space="preserve"> - все виды работ, связанные со вскрытием грунта, нарушением благоустройст</w:t>
      </w:r>
      <w:r w:rsidR="00A4614B">
        <w:rPr>
          <w:rFonts w:ascii="Times New Roman" w:hAnsi="Times New Roman" w:cs="Times New Roman"/>
          <w:sz w:val="24"/>
          <w:szCs w:val="24"/>
        </w:rPr>
        <w:t>ва (первичного вида) территории;</w:t>
      </w:r>
    </w:p>
    <w:p w:rsidR="004B0789" w:rsidRPr="00986710" w:rsidRDefault="004B0789" w:rsidP="004B0789">
      <w:pPr>
        <w:contextualSpacing/>
        <w:rPr>
          <w:rFonts w:ascii="Times New Roman" w:hAnsi="Times New Roman" w:cs="Times New Roman"/>
          <w:sz w:val="24"/>
          <w:szCs w:val="24"/>
        </w:rPr>
      </w:pPr>
      <w:r w:rsidRPr="00C512A7">
        <w:rPr>
          <w:rStyle w:val="a3"/>
          <w:rFonts w:ascii="Times New Roman" w:hAnsi="Times New Roman"/>
          <w:b w:val="0"/>
          <w:bCs/>
          <w:color w:val="auto"/>
          <w:sz w:val="24"/>
          <w:szCs w:val="24"/>
        </w:rPr>
        <w:t>1</w:t>
      </w:r>
      <w:r w:rsidR="00457D51">
        <w:rPr>
          <w:rStyle w:val="a3"/>
          <w:rFonts w:ascii="Times New Roman" w:hAnsi="Times New Roman"/>
          <w:b w:val="0"/>
          <w:bCs/>
          <w:color w:val="auto"/>
          <w:sz w:val="24"/>
          <w:szCs w:val="24"/>
        </w:rPr>
        <w:t>1)</w:t>
      </w:r>
      <w:r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к</w:t>
      </w:r>
      <w:r w:rsidRPr="00C512A7">
        <w:rPr>
          <w:rStyle w:val="a3"/>
          <w:rFonts w:ascii="Times New Roman" w:hAnsi="Times New Roman"/>
          <w:b w:val="0"/>
          <w:bCs/>
          <w:color w:val="auto"/>
          <w:sz w:val="24"/>
          <w:szCs w:val="24"/>
        </w:rPr>
        <w:t>онтейнер</w:t>
      </w:r>
      <w:r w:rsidRPr="00986710">
        <w:rPr>
          <w:rFonts w:ascii="Times New Roman" w:hAnsi="Times New Roman" w:cs="Times New Roman"/>
          <w:sz w:val="24"/>
          <w:szCs w:val="24"/>
        </w:rPr>
        <w:t xml:space="preserve"> – мусоросборник, предназначенный для складирования твердых коммунальных отходов, за исклю</w:t>
      </w:r>
      <w:r w:rsidR="00A4614B">
        <w:rPr>
          <w:rFonts w:ascii="Times New Roman" w:hAnsi="Times New Roman" w:cs="Times New Roman"/>
          <w:sz w:val="24"/>
          <w:szCs w:val="24"/>
        </w:rPr>
        <w:t>чением крупногабаритных отходов;</w:t>
      </w:r>
    </w:p>
    <w:p w:rsidR="004B0789" w:rsidRPr="00986710" w:rsidRDefault="006954A6"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1</w:t>
      </w:r>
      <w:r w:rsidR="00457D51">
        <w:rPr>
          <w:rStyle w:val="a3"/>
          <w:rFonts w:ascii="Times New Roman" w:hAnsi="Times New Roman"/>
          <w:b w:val="0"/>
          <w:bCs/>
          <w:color w:val="auto"/>
          <w:sz w:val="24"/>
          <w:szCs w:val="24"/>
        </w:rPr>
        <w:t>2)</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к</w:t>
      </w:r>
      <w:r w:rsidR="004B0789" w:rsidRPr="00C512A7">
        <w:rPr>
          <w:rStyle w:val="a3"/>
          <w:rFonts w:ascii="Times New Roman" w:hAnsi="Times New Roman"/>
          <w:b w:val="0"/>
          <w:bCs/>
          <w:color w:val="auto"/>
          <w:sz w:val="24"/>
          <w:szCs w:val="24"/>
        </w:rPr>
        <w:t>онтейнерная площадка</w:t>
      </w:r>
      <w:r w:rsidR="004B0789" w:rsidRPr="00986710">
        <w:rPr>
          <w:rFonts w:ascii="Times New Roman" w:hAnsi="Times New Roman" w:cs="Times New Roman"/>
          <w:sz w:val="24"/>
          <w:szCs w:val="24"/>
        </w:rPr>
        <w:t xml:space="preserve"> – место</w:t>
      </w:r>
      <w:r w:rsidR="00A4614B">
        <w:rPr>
          <w:rFonts w:ascii="Times New Roman" w:hAnsi="Times New Roman" w:cs="Times New Roman"/>
          <w:sz w:val="24"/>
          <w:szCs w:val="24"/>
        </w:rPr>
        <w:t xml:space="preserve"> (площадка)</w:t>
      </w:r>
      <w:r w:rsidR="004B0789" w:rsidRPr="00986710">
        <w:rPr>
          <w:rFonts w:ascii="Times New Roman" w:hAnsi="Times New Roman" w:cs="Times New Roman"/>
          <w:sz w:val="24"/>
          <w:szCs w:val="24"/>
        </w:rPr>
        <w:t xml:space="preserve"> накопления твердых коммунальных отходов, обустроенное в соответствии с требованиями </w:t>
      </w:r>
      <w:hyperlink r:id="rId9" w:history="1">
        <w:r w:rsidR="004B0789" w:rsidRPr="00986710">
          <w:rPr>
            <w:rStyle w:val="a4"/>
            <w:rFonts w:ascii="Times New Roman" w:hAnsi="Times New Roman"/>
            <w:color w:val="auto"/>
            <w:sz w:val="24"/>
            <w:szCs w:val="24"/>
          </w:rPr>
          <w:t>законодательства</w:t>
        </w:r>
      </w:hyperlink>
      <w:r w:rsidR="004B0789" w:rsidRPr="00986710">
        <w:rPr>
          <w:rFonts w:ascii="Times New Roman" w:hAnsi="Times New Roman" w:cs="Times New Roman"/>
          <w:sz w:val="24"/>
          <w:szCs w:val="24"/>
        </w:rPr>
        <w:t xml:space="preserve"> Российской Федерации в области охраны окружающей среды и </w:t>
      </w:r>
      <w:hyperlink r:id="rId10" w:history="1">
        <w:r w:rsidR="004B0789" w:rsidRPr="00986710">
          <w:rPr>
            <w:rStyle w:val="a4"/>
            <w:rFonts w:ascii="Times New Roman" w:hAnsi="Times New Roman"/>
            <w:color w:val="auto"/>
            <w:sz w:val="24"/>
            <w:szCs w:val="24"/>
          </w:rPr>
          <w:t>законодательства</w:t>
        </w:r>
      </w:hyperlink>
      <w:r w:rsidR="004B0789" w:rsidRPr="00986710">
        <w:rPr>
          <w:rFonts w:ascii="Times New Roman" w:hAnsi="Times New Roman" w:cs="Times New Roman"/>
          <w:sz w:val="24"/>
          <w:szCs w:val="24"/>
        </w:rPr>
        <w:t xml:space="preserve"> Российской Федерации в области обеспечения санитарно-эпидемиологического благополучия населения и предназначенное для ра</w:t>
      </w:r>
      <w:r w:rsidR="00A4614B">
        <w:rPr>
          <w:rFonts w:ascii="Times New Roman" w:hAnsi="Times New Roman" w:cs="Times New Roman"/>
          <w:sz w:val="24"/>
          <w:szCs w:val="24"/>
        </w:rPr>
        <w:t>змещения контейнеров и бункеров;</w:t>
      </w:r>
    </w:p>
    <w:p w:rsidR="004B0789" w:rsidRPr="00986710" w:rsidRDefault="006954A6"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1</w:t>
      </w:r>
      <w:r w:rsidR="00457D51">
        <w:rPr>
          <w:rStyle w:val="a3"/>
          <w:rFonts w:ascii="Times New Roman" w:hAnsi="Times New Roman"/>
          <w:b w:val="0"/>
          <w:bCs/>
          <w:color w:val="auto"/>
          <w:sz w:val="24"/>
          <w:szCs w:val="24"/>
        </w:rPr>
        <w:t>3)</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м</w:t>
      </w:r>
      <w:r w:rsidR="004B0789" w:rsidRPr="00C512A7">
        <w:rPr>
          <w:rStyle w:val="a3"/>
          <w:rFonts w:ascii="Times New Roman" w:hAnsi="Times New Roman"/>
          <w:b w:val="0"/>
          <w:bCs/>
          <w:color w:val="auto"/>
          <w:sz w:val="24"/>
          <w:szCs w:val="24"/>
        </w:rPr>
        <w:t>аломобильные группы населения</w:t>
      </w:r>
      <w:r w:rsidR="004B0789" w:rsidRPr="00986710">
        <w:rPr>
          <w:rFonts w:ascii="Times New Roman" w:hAnsi="Times New Roman" w:cs="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ограниченными (временно или постоянно) возможностями здор</w:t>
      </w:r>
      <w:r w:rsidR="00A4614B">
        <w:rPr>
          <w:rFonts w:ascii="Times New Roman" w:hAnsi="Times New Roman" w:cs="Times New Roman"/>
          <w:sz w:val="24"/>
          <w:szCs w:val="24"/>
        </w:rPr>
        <w:t>овья, люди с детскими колясками);</w:t>
      </w:r>
    </w:p>
    <w:p w:rsidR="004B0789" w:rsidRPr="00986710" w:rsidRDefault="006954A6" w:rsidP="004B0789">
      <w:pPr>
        <w:contextualSpacing/>
        <w:rPr>
          <w:rFonts w:ascii="Times New Roman" w:hAnsi="Times New Roman" w:cs="Times New Roman"/>
          <w:sz w:val="24"/>
          <w:szCs w:val="24"/>
        </w:rPr>
      </w:pPr>
      <w:r>
        <w:rPr>
          <w:rFonts w:ascii="Times New Roman" w:hAnsi="Times New Roman" w:cs="Times New Roman"/>
          <w:sz w:val="24"/>
          <w:szCs w:val="24"/>
        </w:rPr>
        <w:t>1</w:t>
      </w:r>
      <w:r w:rsidR="00457D51">
        <w:rPr>
          <w:rFonts w:ascii="Times New Roman" w:hAnsi="Times New Roman" w:cs="Times New Roman"/>
          <w:sz w:val="24"/>
          <w:szCs w:val="24"/>
        </w:rPr>
        <w:t>4)</w:t>
      </w:r>
      <w:r w:rsidR="004B0789" w:rsidRPr="00C512A7">
        <w:rPr>
          <w:rFonts w:ascii="Times New Roman" w:hAnsi="Times New Roman" w:cs="Times New Roman"/>
          <w:sz w:val="24"/>
          <w:szCs w:val="24"/>
        </w:rPr>
        <w:t> </w:t>
      </w:r>
      <w:r w:rsidR="00863C75">
        <w:rPr>
          <w:rFonts w:ascii="Times New Roman" w:hAnsi="Times New Roman" w:cs="Times New Roman"/>
          <w:sz w:val="24"/>
          <w:szCs w:val="24"/>
        </w:rPr>
        <w:t>м</w:t>
      </w:r>
      <w:r w:rsidR="004B0789" w:rsidRPr="00C512A7">
        <w:rPr>
          <w:rFonts w:ascii="Times New Roman" w:hAnsi="Times New Roman" w:cs="Times New Roman"/>
          <w:sz w:val="24"/>
          <w:szCs w:val="24"/>
        </w:rPr>
        <w:t xml:space="preserve">алые архитектурные формы (далее </w:t>
      </w:r>
      <w:r w:rsidR="00457D51">
        <w:rPr>
          <w:rFonts w:ascii="Times New Roman" w:hAnsi="Times New Roman" w:cs="Times New Roman"/>
          <w:sz w:val="24"/>
          <w:szCs w:val="24"/>
        </w:rPr>
        <w:t>–</w:t>
      </w:r>
      <w:r w:rsidR="004B0789" w:rsidRPr="00C512A7">
        <w:rPr>
          <w:rFonts w:ascii="Times New Roman" w:hAnsi="Times New Roman" w:cs="Times New Roman"/>
          <w:sz w:val="24"/>
          <w:szCs w:val="24"/>
        </w:rPr>
        <w:t xml:space="preserve"> МАФ) </w:t>
      </w:r>
      <w:r w:rsidR="004B0789" w:rsidRPr="00986710">
        <w:rPr>
          <w:rFonts w:ascii="Times New Roman" w:hAnsi="Times New Roman" w:cs="Times New Roman"/>
          <w:sz w:val="24"/>
          <w:szCs w:val="24"/>
        </w:rPr>
        <w:t>-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используемые для дополнения художественной композиции и организации открытых пространств;</w:t>
      </w:r>
    </w:p>
    <w:p w:rsidR="004B0789" w:rsidRPr="00986710" w:rsidRDefault="006954A6"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1</w:t>
      </w:r>
      <w:r w:rsidR="00457D51">
        <w:rPr>
          <w:rStyle w:val="a3"/>
          <w:rFonts w:ascii="Times New Roman" w:hAnsi="Times New Roman"/>
          <w:b w:val="0"/>
          <w:bCs/>
          <w:color w:val="auto"/>
          <w:sz w:val="24"/>
          <w:szCs w:val="24"/>
        </w:rPr>
        <w:t>5)</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н</w:t>
      </w:r>
      <w:r w:rsidR="004B0789" w:rsidRPr="00C512A7">
        <w:rPr>
          <w:rStyle w:val="a3"/>
          <w:rFonts w:ascii="Times New Roman" w:hAnsi="Times New Roman"/>
          <w:b w:val="0"/>
          <w:bCs/>
          <w:color w:val="auto"/>
          <w:sz w:val="24"/>
          <w:szCs w:val="24"/>
        </w:rPr>
        <w:t>естационарный объект торговли, бытового обслуживания, общественного питания</w:t>
      </w:r>
      <w:r w:rsidR="004B0789" w:rsidRPr="00986710">
        <w:rPr>
          <w:rFonts w:ascii="Times New Roman" w:hAnsi="Times New Roman" w:cs="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w:t>
      </w:r>
      <w:r w:rsidR="00A4614B">
        <w:rPr>
          <w:rFonts w:ascii="Times New Roman" w:hAnsi="Times New Roman" w:cs="Times New Roman"/>
          <w:sz w:val="24"/>
          <w:szCs w:val="24"/>
        </w:rPr>
        <w:t>ом числе передвижное сооружение;</w:t>
      </w:r>
    </w:p>
    <w:p w:rsidR="00344D21" w:rsidRPr="00344D21" w:rsidRDefault="006954A6" w:rsidP="00344D21">
      <w:pPr>
        <w:contextualSpacing/>
        <w:rPr>
          <w:rStyle w:val="a3"/>
          <w:rFonts w:ascii="Times New Roman" w:hAnsi="Times New Roman"/>
          <w:b w:val="0"/>
          <w:bCs/>
          <w:color w:val="auto"/>
          <w:sz w:val="24"/>
          <w:szCs w:val="24"/>
        </w:rPr>
      </w:pPr>
      <w:r>
        <w:rPr>
          <w:rStyle w:val="a3"/>
          <w:rFonts w:ascii="Times New Roman" w:hAnsi="Times New Roman"/>
          <w:b w:val="0"/>
          <w:bCs/>
          <w:color w:val="auto"/>
          <w:sz w:val="24"/>
          <w:szCs w:val="24"/>
        </w:rPr>
        <w:t>1</w:t>
      </w:r>
      <w:r w:rsidR="00457D51">
        <w:rPr>
          <w:rStyle w:val="a3"/>
          <w:rFonts w:ascii="Times New Roman" w:hAnsi="Times New Roman"/>
          <w:b w:val="0"/>
          <w:bCs/>
          <w:color w:val="auto"/>
          <w:sz w:val="24"/>
          <w:szCs w:val="24"/>
        </w:rPr>
        <w:t>6)</w:t>
      </w:r>
      <w:r>
        <w:rPr>
          <w:rStyle w:val="a3"/>
          <w:rFonts w:ascii="Times New Roman" w:hAnsi="Times New Roman"/>
          <w:b w:val="0"/>
          <w:bCs/>
          <w:color w:val="auto"/>
          <w:sz w:val="24"/>
          <w:szCs w:val="24"/>
        </w:rPr>
        <w:t> </w:t>
      </w:r>
      <w:r w:rsidR="00344D21">
        <w:rPr>
          <w:rStyle w:val="a3"/>
          <w:rFonts w:ascii="Times New Roman" w:hAnsi="Times New Roman"/>
          <w:b w:val="0"/>
          <w:bCs/>
          <w:color w:val="auto"/>
          <w:sz w:val="24"/>
          <w:szCs w:val="24"/>
        </w:rPr>
        <w:t>о</w:t>
      </w:r>
      <w:r w:rsidR="00344D21" w:rsidRPr="00344D21">
        <w:rPr>
          <w:rStyle w:val="a3"/>
          <w:rFonts w:ascii="Times New Roman" w:hAnsi="Times New Roman"/>
          <w:b w:val="0"/>
          <w:bCs/>
          <w:color w:val="auto"/>
          <w:sz w:val="24"/>
          <w:szCs w:val="24"/>
        </w:rPr>
        <w:t>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344D21" w:rsidRPr="00344D21" w:rsidRDefault="00A40B4E" w:rsidP="00344D21">
      <w:pPr>
        <w:contextualSpacing/>
        <w:rPr>
          <w:rStyle w:val="a3"/>
          <w:rFonts w:ascii="Times New Roman" w:hAnsi="Times New Roman"/>
          <w:b w:val="0"/>
          <w:bCs/>
          <w:color w:val="auto"/>
          <w:sz w:val="24"/>
          <w:szCs w:val="24"/>
        </w:rPr>
      </w:pPr>
      <w:r>
        <w:rPr>
          <w:rStyle w:val="a3"/>
          <w:rFonts w:ascii="Times New Roman" w:hAnsi="Times New Roman"/>
          <w:b w:val="0"/>
          <w:bCs/>
          <w:color w:val="auto"/>
          <w:sz w:val="24"/>
          <w:szCs w:val="24"/>
        </w:rPr>
        <w:t>а) </w:t>
      </w:r>
      <w:r w:rsidR="00344D21" w:rsidRPr="00344D21">
        <w:rPr>
          <w:rStyle w:val="a3"/>
          <w:rFonts w:ascii="Times New Roman" w:hAnsi="Times New Roman"/>
          <w:b w:val="0"/>
          <w:bCs/>
          <w:color w:val="auto"/>
          <w:sz w:val="24"/>
          <w:szCs w:val="24"/>
        </w:rPr>
        <w:t>детские площадки, спортивные и другие площадки отдыха и досуга;</w:t>
      </w:r>
    </w:p>
    <w:p w:rsidR="00344D21" w:rsidRPr="00344D21" w:rsidRDefault="00A40B4E" w:rsidP="00344D21">
      <w:pPr>
        <w:contextualSpacing/>
        <w:rPr>
          <w:rStyle w:val="a3"/>
          <w:rFonts w:ascii="Times New Roman" w:hAnsi="Times New Roman"/>
          <w:b w:val="0"/>
          <w:bCs/>
          <w:color w:val="auto"/>
          <w:sz w:val="24"/>
          <w:szCs w:val="24"/>
        </w:rPr>
      </w:pPr>
      <w:r>
        <w:rPr>
          <w:rStyle w:val="a3"/>
          <w:rFonts w:ascii="Times New Roman" w:hAnsi="Times New Roman"/>
          <w:b w:val="0"/>
          <w:bCs/>
          <w:color w:val="auto"/>
          <w:sz w:val="24"/>
          <w:szCs w:val="24"/>
        </w:rPr>
        <w:t>б) </w:t>
      </w:r>
      <w:r w:rsidR="00344D21" w:rsidRPr="00344D21">
        <w:rPr>
          <w:rStyle w:val="a3"/>
          <w:rFonts w:ascii="Times New Roman" w:hAnsi="Times New Roman"/>
          <w:b w:val="0"/>
          <w:bCs/>
          <w:color w:val="auto"/>
          <w:sz w:val="24"/>
          <w:szCs w:val="24"/>
        </w:rPr>
        <w:t>площадки для выгула и дрессировки собак;</w:t>
      </w:r>
    </w:p>
    <w:p w:rsidR="00344D21" w:rsidRPr="00344D21" w:rsidRDefault="00A40B4E" w:rsidP="00A40B4E">
      <w:pPr>
        <w:ind w:firstLine="708"/>
        <w:contextualSpacing/>
        <w:rPr>
          <w:rStyle w:val="a3"/>
          <w:rFonts w:ascii="Times New Roman" w:hAnsi="Times New Roman"/>
          <w:b w:val="0"/>
          <w:bCs/>
          <w:color w:val="auto"/>
          <w:sz w:val="24"/>
          <w:szCs w:val="24"/>
        </w:rPr>
      </w:pPr>
      <w:r>
        <w:rPr>
          <w:rStyle w:val="a3"/>
          <w:rFonts w:ascii="Times New Roman" w:hAnsi="Times New Roman"/>
          <w:b w:val="0"/>
          <w:bCs/>
          <w:color w:val="auto"/>
          <w:sz w:val="24"/>
          <w:szCs w:val="24"/>
        </w:rPr>
        <w:t>в) </w:t>
      </w:r>
      <w:r w:rsidR="00344D21" w:rsidRPr="00344D21">
        <w:rPr>
          <w:rStyle w:val="a3"/>
          <w:rFonts w:ascii="Times New Roman" w:hAnsi="Times New Roman"/>
          <w:b w:val="0"/>
          <w:bCs/>
          <w:color w:val="auto"/>
          <w:sz w:val="24"/>
          <w:szCs w:val="24"/>
        </w:rPr>
        <w:t>площадки автостоянок;</w:t>
      </w:r>
    </w:p>
    <w:p w:rsidR="00344D21" w:rsidRPr="00344D21" w:rsidRDefault="00A40B4E" w:rsidP="00344D21">
      <w:pPr>
        <w:contextualSpacing/>
        <w:rPr>
          <w:rStyle w:val="a3"/>
          <w:rFonts w:ascii="Times New Roman" w:hAnsi="Times New Roman"/>
          <w:b w:val="0"/>
          <w:bCs/>
          <w:color w:val="auto"/>
          <w:sz w:val="24"/>
          <w:szCs w:val="24"/>
        </w:rPr>
      </w:pPr>
      <w:r>
        <w:rPr>
          <w:rStyle w:val="a3"/>
          <w:rFonts w:ascii="Times New Roman" w:hAnsi="Times New Roman"/>
          <w:b w:val="0"/>
          <w:bCs/>
          <w:color w:val="auto"/>
          <w:sz w:val="24"/>
          <w:szCs w:val="24"/>
        </w:rPr>
        <w:t>г) </w:t>
      </w:r>
      <w:r w:rsidR="00344D21" w:rsidRPr="00344D21">
        <w:rPr>
          <w:rStyle w:val="a3"/>
          <w:rFonts w:ascii="Times New Roman" w:hAnsi="Times New Roman"/>
          <w:b w:val="0"/>
          <w:bCs/>
          <w:color w:val="auto"/>
          <w:sz w:val="24"/>
          <w:szCs w:val="24"/>
        </w:rPr>
        <w:t>улицы (в том числе пешеходные) и дороги;</w:t>
      </w:r>
    </w:p>
    <w:p w:rsidR="00344D21" w:rsidRPr="00344D21" w:rsidRDefault="00A40B4E" w:rsidP="00344D21">
      <w:pPr>
        <w:contextualSpacing/>
        <w:rPr>
          <w:rStyle w:val="a3"/>
          <w:rFonts w:ascii="Times New Roman" w:hAnsi="Times New Roman"/>
          <w:b w:val="0"/>
          <w:bCs/>
          <w:color w:val="auto"/>
          <w:sz w:val="24"/>
          <w:szCs w:val="24"/>
        </w:rPr>
      </w:pPr>
      <w:r>
        <w:rPr>
          <w:rStyle w:val="a3"/>
          <w:rFonts w:ascii="Times New Roman" w:hAnsi="Times New Roman"/>
          <w:b w:val="0"/>
          <w:bCs/>
          <w:color w:val="auto"/>
          <w:sz w:val="24"/>
          <w:szCs w:val="24"/>
        </w:rPr>
        <w:t>д) </w:t>
      </w:r>
      <w:r w:rsidR="00344D21" w:rsidRPr="00344D21">
        <w:rPr>
          <w:rStyle w:val="a3"/>
          <w:rFonts w:ascii="Times New Roman" w:hAnsi="Times New Roman"/>
          <w:b w:val="0"/>
          <w:bCs/>
          <w:color w:val="auto"/>
          <w:sz w:val="24"/>
          <w:szCs w:val="24"/>
        </w:rPr>
        <w:t>парки, скверы, иные зеленые зоны;</w:t>
      </w:r>
    </w:p>
    <w:p w:rsidR="00344D21" w:rsidRPr="00344D21" w:rsidRDefault="00A40B4E" w:rsidP="00344D21">
      <w:pPr>
        <w:contextualSpacing/>
        <w:rPr>
          <w:rStyle w:val="a3"/>
          <w:rFonts w:ascii="Times New Roman" w:hAnsi="Times New Roman"/>
          <w:b w:val="0"/>
          <w:bCs/>
          <w:color w:val="auto"/>
          <w:sz w:val="24"/>
          <w:szCs w:val="24"/>
        </w:rPr>
      </w:pPr>
      <w:r>
        <w:rPr>
          <w:rStyle w:val="a3"/>
          <w:rFonts w:ascii="Times New Roman" w:hAnsi="Times New Roman"/>
          <w:b w:val="0"/>
          <w:bCs/>
          <w:color w:val="auto"/>
          <w:sz w:val="24"/>
          <w:szCs w:val="24"/>
        </w:rPr>
        <w:t>е) </w:t>
      </w:r>
      <w:r w:rsidR="00344D21" w:rsidRPr="00344D21">
        <w:rPr>
          <w:rStyle w:val="a3"/>
          <w:rFonts w:ascii="Times New Roman" w:hAnsi="Times New Roman"/>
          <w:b w:val="0"/>
          <w:bCs/>
          <w:color w:val="auto"/>
          <w:sz w:val="24"/>
          <w:szCs w:val="24"/>
        </w:rPr>
        <w:t>площади, набережные и другие территории;</w:t>
      </w:r>
    </w:p>
    <w:p w:rsidR="00344D21" w:rsidRPr="00344D21" w:rsidRDefault="00A40B4E" w:rsidP="00344D21">
      <w:pPr>
        <w:contextualSpacing/>
        <w:rPr>
          <w:rStyle w:val="a3"/>
          <w:rFonts w:ascii="Times New Roman" w:hAnsi="Times New Roman"/>
          <w:b w:val="0"/>
          <w:bCs/>
          <w:color w:val="auto"/>
          <w:sz w:val="24"/>
          <w:szCs w:val="24"/>
        </w:rPr>
      </w:pPr>
      <w:r>
        <w:rPr>
          <w:rStyle w:val="a3"/>
          <w:rFonts w:ascii="Times New Roman" w:hAnsi="Times New Roman"/>
          <w:b w:val="0"/>
          <w:bCs/>
          <w:color w:val="auto"/>
          <w:sz w:val="24"/>
          <w:szCs w:val="24"/>
        </w:rPr>
        <w:t>ж) </w:t>
      </w:r>
      <w:r w:rsidR="00344D21" w:rsidRPr="00344D21">
        <w:rPr>
          <w:rStyle w:val="a3"/>
          <w:rFonts w:ascii="Times New Roman" w:hAnsi="Times New Roman"/>
          <w:b w:val="0"/>
          <w:bCs/>
          <w:color w:val="auto"/>
          <w:sz w:val="24"/>
          <w:szCs w:val="24"/>
        </w:rPr>
        <w:t>технические зоны транспортных, инженерных коммуникаций, водоохранные зоны;</w:t>
      </w:r>
    </w:p>
    <w:p w:rsidR="004B0789" w:rsidRDefault="00A40B4E" w:rsidP="00344D21">
      <w:pPr>
        <w:contextualSpacing/>
        <w:rPr>
          <w:rStyle w:val="a3"/>
          <w:rFonts w:ascii="Times New Roman" w:hAnsi="Times New Roman"/>
          <w:b w:val="0"/>
          <w:bCs/>
          <w:color w:val="auto"/>
          <w:sz w:val="24"/>
          <w:szCs w:val="24"/>
        </w:rPr>
      </w:pPr>
      <w:r>
        <w:rPr>
          <w:rStyle w:val="a3"/>
          <w:rFonts w:ascii="Times New Roman" w:hAnsi="Times New Roman"/>
          <w:b w:val="0"/>
          <w:bCs/>
          <w:color w:val="auto"/>
          <w:sz w:val="24"/>
          <w:szCs w:val="24"/>
        </w:rPr>
        <w:t>з) </w:t>
      </w:r>
      <w:r w:rsidR="00344D21" w:rsidRPr="00344D21">
        <w:rPr>
          <w:rStyle w:val="a3"/>
          <w:rFonts w:ascii="Times New Roman" w:hAnsi="Times New Roman"/>
          <w:b w:val="0"/>
          <w:bCs/>
          <w:color w:val="auto"/>
          <w:sz w:val="24"/>
          <w:szCs w:val="24"/>
        </w:rPr>
        <w:t>контейнерные площадки и площадки для складирования отдельных групп коммунальных отходов.</w:t>
      </w:r>
    </w:p>
    <w:p w:rsidR="00344D21" w:rsidRPr="00986710" w:rsidRDefault="00344D21" w:rsidP="00344D21">
      <w:pPr>
        <w:contextualSpacing/>
        <w:rPr>
          <w:rFonts w:ascii="Times New Roman" w:hAnsi="Times New Roman" w:cs="Times New Roman"/>
          <w:sz w:val="24"/>
          <w:szCs w:val="24"/>
        </w:rPr>
      </w:pPr>
      <w:r>
        <w:rPr>
          <w:rStyle w:val="a3"/>
          <w:rFonts w:ascii="Times New Roman" w:hAnsi="Times New Roman"/>
          <w:b w:val="0"/>
          <w:bCs/>
          <w:color w:val="auto"/>
          <w:sz w:val="24"/>
          <w:szCs w:val="24"/>
        </w:rPr>
        <w:t>17) </w:t>
      </w:r>
      <w:r w:rsidRPr="00344D21">
        <w:rPr>
          <w:rStyle w:val="a3"/>
          <w:rFonts w:ascii="Times New Roman" w:hAnsi="Times New Roman"/>
          <w:b w:val="0"/>
          <w:bCs/>
          <w:color w:val="auto"/>
          <w:sz w:val="24"/>
          <w:szCs w:val="24"/>
        </w:rPr>
        <w:t>общественное пространство</w:t>
      </w:r>
      <w:r>
        <w:rPr>
          <w:rStyle w:val="a3"/>
          <w:rFonts w:ascii="Times New Roman" w:hAnsi="Times New Roman"/>
          <w:b w:val="0"/>
          <w:bCs/>
          <w:color w:val="auto"/>
          <w:sz w:val="24"/>
          <w:szCs w:val="24"/>
        </w:rPr>
        <w:t xml:space="preserve"> -</w:t>
      </w:r>
      <w:r w:rsidRPr="00344D21">
        <w:rPr>
          <w:rStyle w:val="a3"/>
          <w:rFonts w:ascii="Times New Roman" w:hAnsi="Times New Roman"/>
          <w:b w:val="0"/>
          <w:bCs/>
          <w:color w:val="auto"/>
          <w:sz w:val="24"/>
          <w:szCs w:val="24"/>
        </w:rPr>
        <w:t xml:space="preserve"> </w:t>
      </w:r>
      <w:r>
        <w:rPr>
          <w:rStyle w:val="a3"/>
          <w:rFonts w:ascii="Times New Roman" w:hAnsi="Times New Roman"/>
          <w:b w:val="0"/>
          <w:bCs/>
          <w:color w:val="auto"/>
          <w:sz w:val="24"/>
          <w:szCs w:val="24"/>
        </w:rPr>
        <w:t>с</w:t>
      </w:r>
      <w:r w:rsidRPr="00344D21">
        <w:rPr>
          <w:rStyle w:val="a3"/>
          <w:rFonts w:ascii="Times New Roman" w:hAnsi="Times New Roman"/>
          <w:b w:val="0"/>
          <w:bCs/>
          <w:color w:val="auto"/>
          <w:sz w:val="24"/>
          <w:szCs w:val="24"/>
        </w:rPr>
        <w:t>вободные от транспорта территории общего пользования, формирующие пешеходное движение, включающее движение велосипедистов и средств малой мобильности, предназначенные для массового посещения населением объектов общественно-делового назначения, в том числе пешеходные зоны, площади, улицы, скверы, бульвары и пр., специально предусмотренные для использования неограниченным кругом лиц в целях досуга, проведения массовых мероприятий, обеспечивающие безопасные и благоприятные условия ж</w:t>
      </w:r>
      <w:r>
        <w:rPr>
          <w:rStyle w:val="a3"/>
          <w:rFonts w:ascii="Times New Roman" w:hAnsi="Times New Roman"/>
          <w:b w:val="0"/>
          <w:bCs/>
          <w:color w:val="auto"/>
          <w:sz w:val="24"/>
          <w:szCs w:val="24"/>
        </w:rPr>
        <w:t>изнедеятельности человека;</w:t>
      </w:r>
    </w:p>
    <w:p w:rsidR="00457D51" w:rsidRPr="00457D51" w:rsidRDefault="00457D51" w:rsidP="00457D51">
      <w:pPr>
        <w:contextualSpacing/>
        <w:rPr>
          <w:rFonts w:ascii="Times New Roman" w:hAnsi="Times New Roman" w:cs="Times New Roman"/>
          <w:sz w:val="24"/>
          <w:szCs w:val="24"/>
        </w:rPr>
      </w:pPr>
      <w:r>
        <w:rPr>
          <w:rFonts w:ascii="Times New Roman" w:hAnsi="Times New Roman" w:cs="Times New Roman"/>
          <w:sz w:val="24"/>
          <w:szCs w:val="24"/>
        </w:rPr>
        <w:t>1</w:t>
      </w:r>
      <w:r w:rsidR="00344D21">
        <w:rPr>
          <w:rFonts w:ascii="Times New Roman" w:hAnsi="Times New Roman" w:cs="Times New Roman"/>
          <w:sz w:val="24"/>
          <w:szCs w:val="24"/>
        </w:rPr>
        <w:t>8</w:t>
      </w:r>
      <w:r>
        <w:rPr>
          <w:rFonts w:ascii="Times New Roman" w:hAnsi="Times New Roman" w:cs="Times New Roman"/>
          <w:sz w:val="24"/>
          <w:szCs w:val="24"/>
        </w:rPr>
        <w:t>) </w:t>
      </w:r>
      <w:r w:rsidR="00863C75">
        <w:rPr>
          <w:rFonts w:ascii="Times New Roman" w:hAnsi="Times New Roman" w:cs="Times New Roman"/>
          <w:sz w:val="24"/>
          <w:szCs w:val="24"/>
        </w:rPr>
        <w:t>о</w:t>
      </w:r>
      <w:r w:rsidRPr="00457D51">
        <w:rPr>
          <w:rFonts w:ascii="Times New Roman" w:hAnsi="Times New Roman" w:cs="Times New Roman"/>
          <w:sz w:val="24"/>
          <w:szCs w:val="24"/>
        </w:rPr>
        <w:t xml:space="preserve">становочный павильон (автопавильон) </w:t>
      </w:r>
      <w:r>
        <w:rPr>
          <w:rFonts w:ascii="Times New Roman" w:hAnsi="Times New Roman" w:cs="Times New Roman"/>
          <w:sz w:val="24"/>
          <w:szCs w:val="24"/>
        </w:rPr>
        <w:t>–</w:t>
      </w:r>
      <w:r w:rsidRPr="00457D51">
        <w:rPr>
          <w:rFonts w:ascii="Times New Roman" w:hAnsi="Times New Roman" w:cs="Times New Roman"/>
          <w:sz w:val="24"/>
          <w:szCs w:val="24"/>
        </w:rPr>
        <w:t xml:space="preserve"> строение облегченного (сборно-разборного) типа без фундаментов, предназначенное для укрытия пассажиров, ожидающих прибытия общественного транспорта, от неблагоприятных погодно-климатических факторов (осадки, </w:t>
      </w:r>
      <w:r w:rsidR="00A4614B">
        <w:rPr>
          <w:rFonts w:ascii="Times New Roman" w:hAnsi="Times New Roman" w:cs="Times New Roman"/>
          <w:sz w:val="24"/>
          <w:szCs w:val="24"/>
        </w:rPr>
        <w:t>солнечная радиация, ветер);</w:t>
      </w:r>
    </w:p>
    <w:p w:rsidR="00457D51" w:rsidRPr="00457D51" w:rsidRDefault="00457D51" w:rsidP="00457D51">
      <w:pPr>
        <w:contextualSpacing/>
        <w:rPr>
          <w:rFonts w:ascii="Times New Roman" w:hAnsi="Times New Roman" w:cs="Times New Roman"/>
          <w:sz w:val="24"/>
          <w:szCs w:val="24"/>
        </w:rPr>
      </w:pPr>
      <w:r>
        <w:rPr>
          <w:rFonts w:ascii="Times New Roman" w:hAnsi="Times New Roman" w:cs="Times New Roman"/>
          <w:sz w:val="24"/>
          <w:szCs w:val="24"/>
        </w:rPr>
        <w:t>1</w:t>
      </w:r>
      <w:r w:rsidR="00344D21">
        <w:rPr>
          <w:rFonts w:ascii="Times New Roman" w:hAnsi="Times New Roman" w:cs="Times New Roman"/>
          <w:sz w:val="24"/>
          <w:szCs w:val="24"/>
        </w:rPr>
        <w:t>9</w:t>
      </w:r>
      <w:r>
        <w:rPr>
          <w:rFonts w:ascii="Times New Roman" w:hAnsi="Times New Roman" w:cs="Times New Roman"/>
          <w:sz w:val="24"/>
          <w:szCs w:val="24"/>
        </w:rPr>
        <w:t>) </w:t>
      </w:r>
      <w:r w:rsidR="00863C75">
        <w:rPr>
          <w:rFonts w:ascii="Times New Roman" w:hAnsi="Times New Roman" w:cs="Times New Roman"/>
          <w:sz w:val="24"/>
          <w:szCs w:val="24"/>
        </w:rPr>
        <w:t>о</w:t>
      </w:r>
      <w:r w:rsidRPr="00457D51">
        <w:rPr>
          <w:rFonts w:ascii="Times New Roman" w:hAnsi="Times New Roman" w:cs="Times New Roman"/>
          <w:sz w:val="24"/>
          <w:szCs w:val="24"/>
        </w:rPr>
        <w:t xml:space="preserve">становочная площадка </w:t>
      </w:r>
      <w:r>
        <w:rPr>
          <w:rFonts w:ascii="Times New Roman" w:hAnsi="Times New Roman" w:cs="Times New Roman"/>
          <w:sz w:val="24"/>
          <w:szCs w:val="24"/>
        </w:rPr>
        <w:t>–</w:t>
      </w:r>
      <w:r w:rsidRPr="00457D51">
        <w:rPr>
          <w:rFonts w:ascii="Times New Roman" w:hAnsi="Times New Roman" w:cs="Times New Roman"/>
          <w:sz w:val="24"/>
          <w:szCs w:val="24"/>
        </w:rPr>
        <w:t xml:space="preserve"> благоустроенный участок территории, примыкающий к дорожному полотну, используемый для организации остановки пассажирс</w:t>
      </w:r>
      <w:r w:rsidR="00A4614B">
        <w:rPr>
          <w:rFonts w:ascii="Times New Roman" w:hAnsi="Times New Roman" w:cs="Times New Roman"/>
          <w:sz w:val="24"/>
          <w:szCs w:val="24"/>
        </w:rPr>
        <w:t>кого транспорта;</w:t>
      </w:r>
    </w:p>
    <w:p w:rsidR="00457D51" w:rsidRDefault="00344D21" w:rsidP="00457D51">
      <w:pPr>
        <w:contextualSpacing/>
        <w:rPr>
          <w:rFonts w:ascii="Times New Roman" w:hAnsi="Times New Roman" w:cs="Times New Roman"/>
          <w:sz w:val="24"/>
          <w:szCs w:val="24"/>
        </w:rPr>
      </w:pPr>
      <w:r>
        <w:rPr>
          <w:rFonts w:ascii="Times New Roman" w:hAnsi="Times New Roman" w:cs="Times New Roman"/>
          <w:sz w:val="24"/>
          <w:szCs w:val="24"/>
        </w:rPr>
        <w:t>20</w:t>
      </w:r>
      <w:r w:rsidR="00457D51">
        <w:rPr>
          <w:rFonts w:ascii="Times New Roman" w:hAnsi="Times New Roman" w:cs="Times New Roman"/>
          <w:sz w:val="24"/>
          <w:szCs w:val="24"/>
        </w:rPr>
        <w:t>) </w:t>
      </w:r>
      <w:r w:rsidR="00863C75">
        <w:rPr>
          <w:rFonts w:ascii="Times New Roman" w:hAnsi="Times New Roman" w:cs="Times New Roman"/>
          <w:sz w:val="24"/>
          <w:szCs w:val="24"/>
        </w:rPr>
        <w:t>о</w:t>
      </w:r>
      <w:r w:rsidR="00457D51" w:rsidRPr="00457D51">
        <w:rPr>
          <w:rFonts w:ascii="Times New Roman" w:hAnsi="Times New Roman" w:cs="Times New Roman"/>
          <w:sz w:val="24"/>
          <w:szCs w:val="24"/>
        </w:rPr>
        <w:t xml:space="preserve">становочный пункт пассажирского транспорта </w:t>
      </w:r>
      <w:r w:rsidR="00457D51">
        <w:rPr>
          <w:rFonts w:ascii="Times New Roman" w:hAnsi="Times New Roman" w:cs="Times New Roman"/>
          <w:sz w:val="24"/>
          <w:szCs w:val="24"/>
        </w:rPr>
        <w:t>–</w:t>
      </w:r>
      <w:r w:rsidR="00457D51" w:rsidRPr="00457D51">
        <w:rPr>
          <w:rFonts w:ascii="Times New Roman" w:hAnsi="Times New Roman" w:cs="Times New Roman"/>
          <w:sz w:val="24"/>
          <w:szCs w:val="24"/>
        </w:rPr>
        <w:t xml:space="preserve">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r w:rsidR="00A4614B">
        <w:rPr>
          <w:rFonts w:ascii="Times New Roman" w:hAnsi="Times New Roman" w:cs="Times New Roman"/>
          <w:sz w:val="24"/>
          <w:szCs w:val="24"/>
        </w:rPr>
        <w:t>;</w:t>
      </w:r>
    </w:p>
    <w:p w:rsidR="004B0789" w:rsidRPr="00986710" w:rsidRDefault="004B0789" w:rsidP="00457D51">
      <w:pPr>
        <w:contextualSpacing/>
        <w:rPr>
          <w:rStyle w:val="a3"/>
          <w:rFonts w:ascii="Times New Roman" w:hAnsi="Times New Roman"/>
          <w:bCs/>
          <w:color w:val="auto"/>
          <w:sz w:val="24"/>
          <w:szCs w:val="24"/>
        </w:rPr>
      </w:pPr>
      <w:r w:rsidRPr="00C512A7">
        <w:rPr>
          <w:rStyle w:val="a3"/>
          <w:rFonts w:ascii="Times New Roman" w:hAnsi="Times New Roman"/>
          <w:b w:val="0"/>
          <w:bCs/>
          <w:color w:val="auto"/>
          <w:sz w:val="24"/>
          <w:szCs w:val="24"/>
        </w:rPr>
        <w:lastRenderedPageBreak/>
        <w:t>2</w:t>
      </w:r>
      <w:r w:rsidR="00344D21">
        <w:rPr>
          <w:rStyle w:val="a3"/>
          <w:rFonts w:ascii="Times New Roman" w:hAnsi="Times New Roman"/>
          <w:b w:val="0"/>
          <w:bCs/>
          <w:color w:val="auto"/>
          <w:sz w:val="24"/>
          <w:szCs w:val="24"/>
        </w:rPr>
        <w:t>1</w:t>
      </w:r>
      <w:r w:rsidR="00457D51">
        <w:rPr>
          <w:rStyle w:val="a3"/>
          <w:rFonts w:ascii="Times New Roman" w:hAnsi="Times New Roman"/>
          <w:b w:val="0"/>
          <w:bCs/>
          <w:color w:val="auto"/>
          <w:sz w:val="24"/>
          <w:szCs w:val="24"/>
        </w:rPr>
        <w:t>)</w:t>
      </w:r>
      <w:r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п</w:t>
      </w:r>
      <w:r w:rsidRPr="00C512A7">
        <w:rPr>
          <w:rStyle w:val="a3"/>
          <w:rFonts w:ascii="Times New Roman" w:hAnsi="Times New Roman"/>
          <w:b w:val="0"/>
          <w:bCs/>
          <w:color w:val="auto"/>
          <w:sz w:val="24"/>
          <w:szCs w:val="24"/>
        </w:rPr>
        <w:t>алисадник</w:t>
      </w:r>
      <w:r w:rsidRPr="00986710">
        <w:rPr>
          <w:rStyle w:val="a3"/>
          <w:rFonts w:ascii="Times New Roman" w:hAnsi="Times New Roman"/>
          <w:bCs/>
          <w:color w:val="auto"/>
          <w:sz w:val="24"/>
          <w:szCs w:val="24"/>
        </w:rPr>
        <w:t xml:space="preserve"> </w:t>
      </w:r>
      <w:r w:rsidR="00457D51">
        <w:rPr>
          <w:rStyle w:val="a3"/>
          <w:rFonts w:ascii="Times New Roman" w:hAnsi="Times New Roman"/>
          <w:bCs/>
          <w:color w:val="auto"/>
          <w:sz w:val="24"/>
          <w:szCs w:val="24"/>
        </w:rPr>
        <w:t>–</w:t>
      </w:r>
      <w:r w:rsidRPr="00986710">
        <w:rPr>
          <w:rStyle w:val="a3"/>
          <w:rFonts w:ascii="Times New Roman" w:hAnsi="Times New Roman"/>
          <w:bCs/>
          <w:color w:val="auto"/>
          <w:sz w:val="24"/>
          <w:szCs w:val="24"/>
        </w:rPr>
        <w:t xml:space="preserve"> </w:t>
      </w:r>
      <w:r w:rsidRPr="00986710">
        <w:rPr>
          <w:rStyle w:val="a3"/>
          <w:rFonts w:ascii="Times New Roman" w:hAnsi="Times New Roman"/>
          <w:b w:val="0"/>
          <w:bCs/>
          <w:color w:val="auto"/>
          <w:sz w:val="24"/>
          <w:szCs w:val="24"/>
        </w:rPr>
        <w:t xml:space="preserve">элемент благоустройства территории, расположенный между домом, зданием и дорогой (тротуаром) имеющий ограждение, используемый для выращивания цветочных культур, низкорослых и среднерослых декоративных кустарников с размещением </w:t>
      </w:r>
      <w:r w:rsidR="00A4614B">
        <w:rPr>
          <w:rStyle w:val="a3"/>
          <w:rFonts w:ascii="Times New Roman" w:hAnsi="Times New Roman"/>
          <w:b w:val="0"/>
          <w:bCs/>
          <w:color w:val="auto"/>
          <w:sz w:val="24"/>
          <w:szCs w:val="24"/>
        </w:rPr>
        <w:t>МАФ;</w:t>
      </w:r>
    </w:p>
    <w:p w:rsidR="004B0789" w:rsidRPr="00986710" w:rsidRDefault="00457D51" w:rsidP="004B0789">
      <w:pPr>
        <w:contextualSpacing/>
        <w:rPr>
          <w:rStyle w:val="a3"/>
          <w:rFonts w:ascii="Times New Roman" w:hAnsi="Times New Roman"/>
          <w:b w:val="0"/>
          <w:bCs/>
          <w:color w:val="auto"/>
          <w:sz w:val="24"/>
          <w:szCs w:val="24"/>
        </w:rPr>
      </w:pPr>
      <w:r>
        <w:rPr>
          <w:rStyle w:val="a3"/>
          <w:rFonts w:ascii="Times New Roman" w:hAnsi="Times New Roman"/>
          <w:b w:val="0"/>
          <w:bCs/>
          <w:color w:val="auto"/>
          <w:sz w:val="24"/>
          <w:szCs w:val="24"/>
        </w:rPr>
        <w:t>2</w:t>
      </w:r>
      <w:r w:rsidR="00344D21">
        <w:rPr>
          <w:rStyle w:val="a3"/>
          <w:rFonts w:ascii="Times New Roman" w:hAnsi="Times New Roman"/>
          <w:b w:val="0"/>
          <w:bCs/>
          <w:color w:val="auto"/>
          <w:sz w:val="24"/>
          <w:szCs w:val="24"/>
        </w:rPr>
        <w:t>2</w:t>
      </w:r>
      <w:r>
        <w:rPr>
          <w:rStyle w:val="a3"/>
          <w:rFonts w:ascii="Times New Roman" w:hAnsi="Times New Roman"/>
          <w:b w:val="0"/>
          <w:bCs/>
          <w:color w:val="auto"/>
          <w:sz w:val="24"/>
          <w:szCs w:val="24"/>
        </w:rPr>
        <w:t xml:space="preserve">) </w:t>
      </w:r>
      <w:r w:rsidR="00863C75">
        <w:rPr>
          <w:rStyle w:val="a3"/>
          <w:rFonts w:ascii="Times New Roman" w:hAnsi="Times New Roman"/>
          <w:b w:val="0"/>
          <w:bCs/>
          <w:color w:val="auto"/>
          <w:sz w:val="24"/>
          <w:szCs w:val="24"/>
        </w:rPr>
        <w:t>п</w:t>
      </w:r>
      <w:r w:rsidR="004B0789" w:rsidRPr="00C512A7">
        <w:rPr>
          <w:rStyle w:val="a3"/>
          <w:rFonts w:ascii="Times New Roman" w:hAnsi="Times New Roman"/>
          <w:b w:val="0"/>
          <w:bCs/>
          <w:color w:val="auto"/>
          <w:sz w:val="24"/>
          <w:szCs w:val="24"/>
        </w:rPr>
        <w:t>арковка</w:t>
      </w:r>
      <w:r w:rsidR="004B0789" w:rsidRPr="00986710">
        <w:rPr>
          <w:rStyle w:val="a3"/>
          <w:rFonts w:ascii="Times New Roman" w:hAnsi="Times New Roman"/>
          <w:b w:val="0"/>
          <w:bCs/>
          <w:color w:val="auto"/>
          <w:sz w:val="24"/>
          <w:szCs w:val="24"/>
        </w:rPr>
        <w:t xml:space="preserve"> </w:t>
      </w:r>
      <w:r>
        <w:rPr>
          <w:rStyle w:val="a3"/>
          <w:rFonts w:ascii="Times New Roman" w:hAnsi="Times New Roman"/>
          <w:b w:val="0"/>
          <w:bCs/>
          <w:color w:val="auto"/>
          <w:sz w:val="24"/>
          <w:szCs w:val="24"/>
        </w:rPr>
        <w:t>–</w:t>
      </w:r>
      <w:r w:rsidR="004B0789" w:rsidRPr="00986710">
        <w:rPr>
          <w:rStyle w:val="a3"/>
          <w:rFonts w:ascii="Times New Roman" w:hAnsi="Times New Roman"/>
          <w:b w:val="0"/>
          <w:bCs/>
          <w:color w:val="auto"/>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4B0789" w:rsidRPr="00986710">
        <w:rPr>
          <w:rStyle w:val="a3"/>
          <w:rFonts w:ascii="Times New Roman" w:hAnsi="Times New Roman"/>
          <w:b w:val="0"/>
          <w:bCs/>
          <w:color w:val="auto"/>
          <w:sz w:val="24"/>
          <w:szCs w:val="24"/>
        </w:rPr>
        <w:t>подэстакадных</w:t>
      </w:r>
      <w:proofErr w:type="spellEnd"/>
      <w:r w:rsidR="004B0789" w:rsidRPr="00986710">
        <w:rPr>
          <w:rStyle w:val="a3"/>
          <w:rFonts w:ascii="Times New Roman" w:hAnsi="Times New Roman"/>
          <w:b w:val="0"/>
          <w:bCs/>
          <w:color w:val="auto"/>
          <w:sz w:val="24"/>
          <w:szCs w:val="24"/>
        </w:rPr>
        <w:t xml:space="preserve"> или </w:t>
      </w:r>
      <w:proofErr w:type="spellStart"/>
      <w:r w:rsidR="004B0789" w:rsidRPr="00986710">
        <w:rPr>
          <w:rStyle w:val="a3"/>
          <w:rFonts w:ascii="Times New Roman" w:hAnsi="Times New Roman"/>
          <w:b w:val="0"/>
          <w:bCs/>
          <w:color w:val="auto"/>
          <w:sz w:val="24"/>
          <w:szCs w:val="24"/>
        </w:rPr>
        <w:t>подмостовых</w:t>
      </w:r>
      <w:proofErr w:type="spellEnd"/>
      <w:r w:rsidR="004B0789" w:rsidRPr="00986710">
        <w:rPr>
          <w:rStyle w:val="a3"/>
          <w:rFonts w:ascii="Times New Roman" w:hAnsi="Times New Roman"/>
          <w:b w:val="0"/>
          <w:bCs/>
          <w:color w:val="auto"/>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B0789" w:rsidRPr="00986710" w:rsidRDefault="004B0789" w:rsidP="004B0789">
      <w:pPr>
        <w:contextualSpacing/>
        <w:rPr>
          <w:rFonts w:ascii="Times New Roman" w:hAnsi="Times New Roman" w:cs="Times New Roman"/>
          <w:sz w:val="24"/>
          <w:szCs w:val="24"/>
        </w:rPr>
      </w:pPr>
      <w:r w:rsidRPr="00C512A7">
        <w:rPr>
          <w:rStyle w:val="a3"/>
          <w:rFonts w:ascii="Times New Roman" w:hAnsi="Times New Roman"/>
          <w:b w:val="0"/>
          <w:bCs/>
          <w:color w:val="auto"/>
          <w:sz w:val="24"/>
          <w:szCs w:val="24"/>
        </w:rPr>
        <w:t>2</w:t>
      </w:r>
      <w:r w:rsidR="00344D21">
        <w:rPr>
          <w:rStyle w:val="a3"/>
          <w:rFonts w:ascii="Times New Roman" w:hAnsi="Times New Roman"/>
          <w:b w:val="0"/>
          <w:bCs/>
          <w:color w:val="auto"/>
          <w:sz w:val="24"/>
          <w:szCs w:val="24"/>
        </w:rPr>
        <w:t>3</w:t>
      </w:r>
      <w:r w:rsidR="00457D51">
        <w:rPr>
          <w:rStyle w:val="a3"/>
          <w:rFonts w:ascii="Times New Roman" w:hAnsi="Times New Roman"/>
          <w:b w:val="0"/>
          <w:bCs/>
          <w:color w:val="auto"/>
          <w:sz w:val="24"/>
          <w:szCs w:val="24"/>
        </w:rPr>
        <w:t>)</w:t>
      </w:r>
      <w:r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п</w:t>
      </w:r>
      <w:r w:rsidRPr="00C512A7">
        <w:rPr>
          <w:rStyle w:val="a3"/>
          <w:rFonts w:ascii="Times New Roman" w:hAnsi="Times New Roman"/>
          <w:b w:val="0"/>
          <w:bCs/>
          <w:color w:val="auto"/>
          <w:sz w:val="24"/>
          <w:szCs w:val="24"/>
        </w:rPr>
        <w:t>одтопление</w:t>
      </w:r>
      <w:r w:rsidRPr="00986710">
        <w:rPr>
          <w:rFonts w:ascii="Times New Roman" w:hAnsi="Times New Roman" w:cs="Times New Roman"/>
          <w:sz w:val="24"/>
          <w:szCs w:val="24"/>
        </w:rPr>
        <w:t xml:space="preserve"> –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w:t>
      </w:r>
      <w:r w:rsidR="00A4614B">
        <w:rPr>
          <w:rFonts w:ascii="Times New Roman" w:hAnsi="Times New Roman" w:cs="Times New Roman"/>
          <w:sz w:val="24"/>
          <w:szCs w:val="24"/>
        </w:rPr>
        <w:t>дского пассажирского транспорта;</w:t>
      </w:r>
    </w:p>
    <w:p w:rsidR="004B0789" w:rsidRPr="00986710" w:rsidRDefault="006954A6"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2</w:t>
      </w:r>
      <w:r w:rsidR="00344D21">
        <w:rPr>
          <w:rStyle w:val="a3"/>
          <w:rFonts w:ascii="Times New Roman" w:hAnsi="Times New Roman"/>
          <w:b w:val="0"/>
          <w:bCs/>
          <w:color w:val="auto"/>
          <w:sz w:val="24"/>
          <w:szCs w:val="24"/>
        </w:rPr>
        <w:t>4</w:t>
      </w:r>
      <w:r w:rsidR="00457D51">
        <w:rPr>
          <w:rStyle w:val="a3"/>
          <w:rFonts w:ascii="Times New Roman" w:hAnsi="Times New Roman"/>
          <w:b w:val="0"/>
          <w:bCs/>
          <w:color w:val="auto"/>
          <w:sz w:val="24"/>
          <w:szCs w:val="24"/>
        </w:rPr>
        <w:t>)</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п</w:t>
      </w:r>
      <w:r w:rsidR="004B0789" w:rsidRPr="00C512A7">
        <w:rPr>
          <w:rStyle w:val="a3"/>
          <w:rFonts w:ascii="Times New Roman" w:hAnsi="Times New Roman"/>
          <w:b w:val="0"/>
          <w:bCs/>
          <w:color w:val="auto"/>
          <w:sz w:val="24"/>
          <w:szCs w:val="24"/>
        </w:rPr>
        <w:t>рилегающая территория</w:t>
      </w:r>
      <w:r w:rsidR="004B0789" w:rsidRPr="00986710">
        <w:rPr>
          <w:rFonts w:ascii="Times New Roman" w:hAnsi="Times New Roman" w:cs="Times New Roman"/>
          <w:sz w:val="24"/>
          <w:szCs w:val="24"/>
        </w:rPr>
        <w:t xml:space="preserve"> – территория общего пользования, которая прилегает к зданию,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w:t>
      </w:r>
      <w:r w:rsidR="00A4614B">
        <w:rPr>
          <w:rFonts w:ascii="Times New Roman" w:hAnsi="Times New Roman" w:cs="Times New Roman"/>
          <w:sz w:val="24"/>
          <w:szCs w:val="24"/>
        </w:rPr>
        <w:t>ным законом Челябинской области;</w:t>
      </w:r>
    </w:p>
    <w:p w:rsidR="004B0789" w:rsidRPr="00986710" w:rsidRDefault="00457D51"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2</w:t>
      </w:r>
      <w:r w:rsidR="00344D21">
        <w:rPr>
          <w:rStyle w:val="a3"/>
          <w:rFonts w:ascii="Times New Roman" w:hAnsi="Times New Roman"/>
          <w:b w:val="0"/>
          <w:bCs/>
          <w:color w:val="auto"/>
          <w:sz w:val="24"/>
          <w:szCs w:val="24"/>
        </w:rPr>
        <w:t>5</w:t>
      </w:r>
      <w:r>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р</w:t>
      </w:r>
      <w:r w:rsidR="004B0789" w:rsidRPr="00C512A7">
        <w:rPr>
          <w:rStyle w:val="a3"/>
          <w:rFonts w:ascii="Times New Roman" w:hAnsi="Times New Roman"/>
          <w:b w:val="0"/>
          <w:bCs/>
          <w:color w:val="auto"/>
          <w:sz w:val="24"/>
          <w:szCs w:val="24"/>
        </w:rPr>
        <w:t>азукомплектованное транспортное средство</w:t>
      </w:r>
      <w:r w:rsidR="004B0789" w:rsidRPr="00986710">
        <w:rPr>
          <w:rFonts w:ascii="Times New Roman" w:hAnsi="Times New Roman" w:cs="Times New Roman"/>
          <w:sz w:val="24"/>
          <w:szCs w:val="24"/>
        </w:rPr>
        <w:t xml:space="preserve"> – транспортное средство, имеющее внешние технические неисправности (отсутствие колес, дверей, лобового, заднего и бокового стекол, капота, багажника</w:t>
      </w:r>
      <w:r w:rsidR="00344D21">
        <w:rPr>
          <w:rFonts w:ascii="Times New Roman" w:hAnsi="Times New Roman" w:cs="Times New Roman"/>
          <w:sz w:val="24"/>
          <w:szCs w:val="24"/>
        </w:rPr>
        <w:t xml:space="preserve"> и другое</w:t>
      </w:r>
      <w:r w:rsidR="004B0789" w:rsidRPr="00986710">
        <w:rPr>
          <w:rFonts w:ascii="Times New Roman" w:hAnsi="Times New Roman" w:cs="Times New Roman"/>
          <w:sz w:val="24"/>
          <w:szCs w:val="24"/>
        </w:rPr>
        <w:t xml:space="preserve">) и другие неисправности, при которых запрещается эксплуатация в соответствии с </w:t>
      </w:r>
      <w:hyperlink r:id="rId11" w:history="1">
        <w:r w:rsidR="004B0789" w:rsidRPr="00986710">
          <w:rPr>
            <w:rStyle w:val="a4"/>
            <w:rFonts w:ascii="Times New Roman" w:hAnsi="Times New Roman"/>
            <w:color w:val="auto"/>
            <w:sz w:val="24"/>
            <w:szCs w:val="24"/>
          </w:rPr>
          <w:t>Правилами</w:t>
        </w:r>
      </w:hyperlink>
      <w:r w:rsidR="004B0789" w:rsidRPr="00986710">
        <w:rPr>
          <w:rFonts w:ascii="Times New Roman" w:hAnsi="Times New Roman" w:cs="Times New Roman"/>
          <w:sz w:val="24"/>
          <w:szCs w:val="24"/>
        </w:rPr>
        <w:t xml:space="preserve"> дорожног</w:t>
      </w:r>
      <w:r w:rsidR="00A4614B">
        <w:rPr>
          <w:rFonts w:ascii="Times New Roman" w:hAnsi="Times New Roman" w:cs="Times New Roman"/>
          <w:sz w:val="24"/>
          <w:szCs w:val="24"/>
        </w:rPr>
        <w:t>о движения Российской Федерации;</w:t>
      </w:r>
    </w:p>
    <w:p w:rsidR="004B0789" w:rsidRPr="00986710" w:rsidRDefault="00457D51"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2</w:t>
      </w:r>
      <w:r w:rsidR="00344D21">
        <w:rPr>
          <w:rStyle w:val="a3"/>
          <w:rFonts w:ascii="Times New Roman" w:hAnsi="Times New Roman"/>
          <w:b w:val="0"/>
          <w:bCs/>
          <w:color w:val="auto"/>
          <w:sz w:val="24"/>
          <w:szCs w:val="24"/>
        </w:rPr>
        <w:t>6</w:t>
      </w:r>
      <w:r>
        <w:rPr>
          <w:rStyle w:val="a3"/>
          <w:rFonts w:ascii="Times New Roman" w:hAnsi="Times New Roman"/>
          <w:b w:val="0"/>
          <w:bCs/>
          <w:color w:val="auto"/>
          <w:sz w:val="24"/>
          <w:szCs w:val="24"/>
        </w:rPr>
        <w:t>)</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т</w:t>
      </w:r>
      <w:r w:rsidR="004B0789" w:rsidRPr="00C512A7">
        <w:rPr>
          <w:rStyle w:val="a3"/>
          <w:rFonts w:ascii="Times New Roman" w:hAnsi="Times New Roman"/>
          <w:b w:val="0"/>
          <w:bCs/>
          <w:color w:val="auto"/>
          <w:sz w:val="24"/>
          <w:szCs w:val="24"/>
        </w:rPr>
        <w:t>ерритории общего пользования</w:t>
      </w:r>
      <w:r w:rsidR="004B0789" w:rsidRPr="00986710">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B0789" w:rsidRDefault="006954A6"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2</w:t>
      </w:r>
      <w:r w:rsidR="00344D21">
        <w:rPr>
          <w:rStyle w:val="a3"/>
          <w:rFonts w:ascii="Times New Roman" w:hAnsi="Times New Roman"/>
          <w:b w:val="0"/>
          <w:bCs/>
          <w:color w:val="auto"/>
          <w:sz w:val="24"/>
          <w:szCs w:val="24"/>
        </w:rPr>
        <w:t>7</w:t>
      </w:r>
      <w:r w:rsidR="00457D51">
        <w:rPr>
          <w:rStyle w:val="a3"/>
          <w:rFonts w:ascii="Times New Roman" w:hAnsi="Times New Roman"/>
          <w:b w:val="0"/>
          <w:bCs/>
          <w:color w:val="auto"/>
          <w:sz w:val="24"/>
          <w:szCs w:val="24"/>
        </w:rPr>
        <w:t>)</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с</w:t>
      </w:r>
      <w:r w:rsidR="004B0789" w:rsidRPr="00C512A7">
        <w:rPr>
          <w:rStyle w:val="a3"/>
          <w:rFonts w:ascii="Times New Roman" w:hAnsi="Times New Roman"/>
          <w:b w:val="0"/>
          <w:bCs/>
          <w:color w:val="auto"/>
          <w:sz w:val="24"/>
          <w:szCs w:val="24"/>
        </w:rPr>
        <w:t>одержание территории</w:t>
      </w:r>
      <w:r w:rsidR="004B0789" w:rsidRPr="00986710">
        <w:rPr>
          <w:rFonts w:ascii="Times New Roman" w:hAnsi="Times New Roman" w:cs="Times New Roman"/>
          <w:sz w:val="24"/>
          <w:szCs w:val="24"/>
        </w:rPr>
        <w:t xml:space="preserve"> – комплекс мероприятий, связанных с поддержанием в чистоте территории земельных участков,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элементами благоустройства, в соответствии с действующими санитарными, экологическими, строительн</w:t>
      </w:r>
      <w:r w:rsidR="00A4614B">
        <w:rPr>
          <w:rFonts w:ascii="Times New Roman" w:hAnsi="Times New Roman" w:cs="Times New Roman"/>
          <w:sz w:val="24"/>
          <w:szCs w:val="24"/>
        </w:rPr>
        <w:t>ыми и иными нормами и правилами;</w:t>
      </w:r>
    </w:p>
    <w:p w:rsidR="006954A6" w:rsidRPr="00986710" w:rsidRDefault="006954A6" w:rsidP="004B0789">
      <w:pPr>
        <w:contextualSpacing/>
        <w:rPr>
          <w:rFonts w:ascii="Times New Roman" w:hAnsi="Times New Roman" w:cs="Times New Roman"/>
          <w:sz w:val="24"/>
          <w:szCs w:val="24"/>
        </w:rPr>
      </w:pPr>
      <w:r>
        <w:rPr>
          <w:rFonts w:ascii="Times New Roman" w:hAnsi="Times New Roman" w:cs="Times New Roman"/>
          <w:sz w:val="24"/>
          <w:szCs w:val="24"/>
        </w:rPr>
        <w:t>2</w:t>
      </w:r>
      <w:r w:rsidR="00344D21">
        <w:rPr>
          <w:rFonts w:ascii="Times New Roman" w:hAnsi="Times New Roman" w:cs="Times New Roman"/>
          <w:sz w:val="24"/>
          <w:szCs w:val="24"/>
        </w:rPr>
        <w:t>8</w:t>
      </w:r>
      <w:r w:rsidR="00457D51">
        <w:rPr>
          <w:rFonts w:ascii="Times New Roman" w:hAnsi="Times New Roman" w:cs="Times New Roman"/>
          <w:sz w:val="24"/>
          <w:szCs w:val="24"/>
        </w:rPr>
        <w:t>)</w:t>
      </w:r>
      <w:r>
        <w:rPr>
          <w:rFonts w:ascii="Times New Roman" w:hAnsi="Times New Roman" w:cs="Times New Roman"/>
          <w:sz w:val="24"/>
          <w:szCs w:val="24"/>
        </w:rPr>
        <w:t> </w:t>
      </w:r>
      <w:r w:rsidR="00863C75">
        <w:rPr>
          <w:rFonts w:ascii="Times New Roman" w:hAnsi="Times New Roman" w:cs="Times New Roman"/>
          <w:sz w:val="24"/>
          <w:szCs w:val="24"/>
        </w:rPr>
        <w:t>с</w:t>
      </w:r>
      <w:r w:rsidRPr="006954A6">
        <w:rPr>
          <w:rFonts w:ascii="Times New Roman" w:hAnsi="Times New Roman" w:cs="Times New Roman"/>
          <w:sz w:val="24"/>
          <w:szCs w:val="24"/>
        </w:rPr>
        <w:t xml:space="preserve">троительный мусор </w:t>
      </w:r>
      <w:proofErr w:type="gramStart"/>
      <w:r w:rsidRPr="006954A6">
        <w:rPr>
          <w:rFonts w:ascii="Times New Roman" w:hAnsi="Times New Roman" w:cs="Times New Roman"/>
          <w:sz w:val="24"/>
          <w:szCs w:val="24"/>
        </w:rPr>
        <w:t>- это</w:t>
      </w:r>
      <w:proofErr w:type="gramEnd"/>
      <w:r w:rsidRPr="006954A6">
        <w:rPr>
          <w:rFonts w:ascii="Times New Roman" w:hAnsi="Times New Roman" w:cs="Times New Roman"/>
          <w:sz w:val="24"/>
          <w:szCs w:val="24"/>
        </w:rPr>
        <w:t xml:space="preserve"> остатки сырья, материалов, иных изделий и продуктов, образующихся при строительстве, реконструкции, капитальном ремонте, ремонте, разрушении, сносе, разборке зданий, сооружений, инженерных коммуникаций и промышленных объектов</w:t>
      </w:r>
      <w:r w:rsidR="00A4614B">
        <w:rPr>
          <w:rFonts w:ascii="Times New Roman" w:hAnsi="Times New Roman" w:cs="Times New Roman"/>
          <w:sz w:val="24"/>
          <w:szCs w:val="24"/>
        </w:rPr>
        <w:t>;</w:t>
      </w:r>
    </w:p>
    <w:p w:rsidR="004B0789" w:rsidRPr="00986710" w:rsidRDefault="006954A6"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2</w:t>
      </w:r>
      <w:r w:rsidR="00344D21">
        <w:rPr>
          <w:rStyle w:val="a3"/>
          <w:rFonts w:ascii="Times New Roman" w:hAnsi="Times New Roman"/>
          <w:b w:val="0"/>
          <w:bCs/>
          <w:color w:val="auto"/>
          <w:sz w:val="24"/>
          <w:szCs w:val="24"/>
        </w:rPr>
        <w:t>9</w:t>
      </w:r>
      <w:r w:rsidR="00457D51">
        <w:rPr>
          <w:rStyle w:val="a3"/>
          <w:rFonts w:ascii="Times New Roman" w:hAnsi="Times New Roman"/>
          <w:b w:val="0"/>
          <w:bCs/>
          <w:color w:val="auto"/>
          <w:sz w:val="24"/>
          <w:szCs w:val="24"/>
        </w:rPr>
        <w:t>)</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у</w:t>
      </w:r>
      <w:r w:rsidR="004B0789" w:rsidRPr="00C512A7">
        <w:rPr>
          <w:rStyle w:val="a3"/>
          <w:rFonts w:ascii="Times New Roman" w:hAnsi="Times New Roman"/>
          <w:b w:val="0"/>
          <w:bCs/>
          <w:color w:val="auto"/>
          <w:sz w:val="24"/>
          <w:szCs w:val="24"/>
        </w:rPr>
        <w:t>борка территорий</w:t>
      </w:r>
      <w:r w:rsidR="004B0789" w:rsidRPr="00986710">
        <w:rPr>
          <w:rFonts w:ascii="Times New Roman" w:hAnsi="Times New Roman" w:cs="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w:t>
      </w:r>
      <w:r w:rsidR="00A4614B">
        <w:rPr>
          <w:rFonts w:ascii="Times New Roman" w:hAnsi="Times New Roman" w:cs="Times New Roman"/>
          <w:sz w:val="24"/>
          <w:szCs w:val="24"/>
        </w:rPr>
        <w:t>ления и охрану окружающей среды;</w:t>
      </w:r>
    </w:p>
    <w:p w:rsidR="004B0789" w:rsidRPr="00986710" w:rsidRDefault="00344D21" w:rsidP="004B0789">
      <w:pPr>
        <w:contextualSpacing/>
        <w:rPr>
          <w:rFonts w:ascii="Times New Roman" w:hAnsi="Times New Roman" w:cs="Times New Roman"/>
          <w:sz w:val="24"/>
          <w:szCs w:val="24"/>
        </w:rPr>
      </w:pPr>
      <w:r>
        <w:rPr>
          <w:rStyle w:val="a3"/>
          <w:rFonts w:ascii="Times New Roman" w:hAnsi="Times New Roman"/>
          <w:b w:val="0"/>
          <w:bCs/>
          <w:color w:val="auto"/>
          <w:sz w:val="24"/>
          <w:szCs w:val="24"/>
        </w:rPr>
        <w:t>30</w:t>
      </w:r>
      <w:r w:rsidR="00457D51">
        <w:rPr>
          <w:rStyle w:val="a3"/>
          <w:rFonts w:ascii="Times New Roman" w:hAnsi="Times New Roman"/>
          <w:b w:val="0"/>
          <w:bCs/>
          <w:color w:val="auto"/>
          <w:sz w:val="24"/>
          <w:szCs w:val="24"/>
        </w:rPr>
        <w:t>)</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у</w:t>
      </w:r>
      <w:r w:rsidR="004B0789" w:rsidRPr="00C512A7">
        <w:rPr>
          <w:rStyle w:val="a3"/>
          <w:rFonts w:ascii="Times New Roman" w:hAnsi="Times New Roman"/>
          <w:b w:val="0"/>
          <w:bCs/>
          <w:color w:val="auto"/>
          <w:sz w:val="24"/>
          <w:szCs w:val="24"/>
        </w:rPr>
        <w:t>лично-дорожная сеть (далее - УДС)</w:t>
      </w:r>
      <w:r w:rsidR="004B0789" w:rsidRPr="00986710">
        <w:rPr>
          <w:rFonts w:ascii="Times New Roman" w:hAnsi="Times New Roman" w:cs="Times New Roman"/>
          <w:sz w:val="24"/>
          <w:szCs w:val="24"/>
        </w:rPr>
        <w:t xml:space="preserve"> – </w:t>
      </w:r>
      <w:r w:rsidRPr="00344D21">
        <w:rPr>
          <w:rFonts w:ascii="Times New Roman" w:hAnsi="Times New Roman" w:cs="Times New Roman"/>
          <w:sz w:val="24"/>
          <w:szCs w:val="24"/>
        </w:rPr>
        <w:t xml:space="preserve">система транспортной инфраструктуры </w:t>
      </w:r>
      <w:r w:rsidR="00A40B4E">
        <w:rPr>
          <w:rFonts w:ascii="Times New Roman" w:hAnsi="Times New Roman" w:cs="Times New Roman"/>
          <w:sz w:val="24"/>
          <w:szCs w:val="24"/>
        </w:rPr>
        <w:t>муниципального</w:t>
      </w:r>
      <w:r w:rsidRPr="00344D21">
        <w:rPr>
          <w:rFonts w:ascii="Times New Roman" w:hAnsi="Times New Roman" w:cs="Times New Roman"/>
          <w:sz w:val="24"/>
          <w:szCs w:val="24"/>
        </w:rPr>
        <w:t xml:space="preserve">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w:t>
      </w:r>
      <w:r w:rsidR="004C6AD6">
        <w:rPr>
          <w:rFonts w:ascii="Times New Roman" w:hAnsi="Times New Roman" w:cs="Times New Roman"/>
          <w:sz w:val="24"/>
          <w:szCs w:val="24"/>
        </w:rPr>
        <w:t>муниципального округа</w:t>
      </w:r>
      <w:r w:rsidRPr="00344D21">
        <w:rPr>
          <w:rFonts w:ascii="Times New Roman" w:hAnsi="Times New Roman" w:cs="Times New Roman"/>
          <w:sz w:val="24"/>
          <w:szCs w:val="24"/>
        </w:rPr>
        <w:t>, выхода на внешние направления за пределы города. Улично-дорожная сеть связывает между собой все элементы планировочной структуры</w:t>
      </w:r>
      <w:r w:rsidR="00A40B4E">
        <w:rPr>
          <w:rFonts w:ascii="Times New Roman" w:hAnsi="Times New Roman" w:cs="Times New Roman"/>
          <w:sz w:val="24"/>
          <w:szCs w:val="24"/>
        </w:rPr>
        <w:t>,</w:t>
      </w:r>
      <w:r w:rsidRPr="00344D21">
        <w:rPr>
          <w:rFonts w:ascii="Times New Roman" w:hAnsi="Times New Roman" w:cs="Times New Roman"/>
          <w:sz w:val="24"/>
          <w:szCs w:val="24"/>
        </w:rPr>
        <w:t xml:space="preserve"> а также объекты внутри планировочных районов;</w:t>
      </w:r>
    </w:p>
    <w:p w:rsidR="004B0789" w:rsidRPr="00986710" w:rsidRDefault="00344D21" w:rsidP="004B0789">
      <w:pPr>
        <w:contextualSpacing/>
        <w:rPr>
          <w:rFonts w:ascii="Times New Roman" w:hAnsi="Times New Roman" w:cs="Times New Roman"/>
          <w:sz w:val="24"/>
          <w:szCs w:val="24"/>
        </w:rPr>
      </w:pPr>
      <w:bookmarkStart w:id="9" w:name="sub_18161"/>
      <w:r>
        <w:rPr>
          <w:rStyle w:val="a3"/>
          <w:rFonts w:ascii="Times New Roman" w:hAnsi="Times New Roman"/>
          <w:b w:val="0"/>
          <w:bCs/>
          <w:color w:val="auto"/>
          <w:sz w:val="24"/>
          <w:szCs w:val="24"/>
        </w:rPr>
        <w:t>31</w:t>
      </w:r>
      <w:r w:rsidR="00457D51">
        <w:rPr>
          <w:rStyle w:val="a3"/>
          <w:rFonts w:ascii="Times New Roman" w:hAnsi="Times New Roman"/>
          <w:b w:val="0"/>
          <w:bCs/>
          <w:color w:val="auto"/>
          <w:sz w:val="24"/>
          <w:szCs w:val="24"/>
        </w:rPr>
        <w:t>)</w:t>
      </w:r>
      <w:r w:rsidR="004B0789" w:rsidRPr="00C512A7">
        <w:rPr>
          <w:rStyle w:val="a3"/>
          <w:rFonts w:ascii="Times New Roman" w:hAnsi="Times New Roman"/>
          <w:b w:val="0"/>
          <w:bCs/>
          <w:color w:val="auto"/>
          <w:sz w:val="24"/>
          <w:szCs w:val="24"/>
        </w:rPr>
        <w:t> </w:t>
      </w:r>
      <w:r w:rsidR="00863C75">
        <w:rPr>
          <w:rStyle w:val="a3"/>
          <w:rFonts w:ascii="Times New Roman" w:hAnsi="Times New Roman"/>
          <w:b w:val="0"/>
          <w:bCs/>
          <w:color w:val="auto"/>
          <w:sz w:val="24"/>
          <w:szCs w:val="24"/>
        </w:rPr>
        <w:t>э</w:t>
      </w:r>
      <w:r w:rsidR="004B0789" w:rsidRPr="00C512A7">
        <w:rPr>
          <w:rStyle w:val="a3"/>
          <w:rFonts w:ascii="Times New Roman" w:hAnsi="Times New Roman"/>
          <w:b w:val="0"/>
          <w:bCs/>
          <w:color w:val="auto"/>
          <w:sz w:val="24"/>
          <w:szCs w:val="24"/>
        </w:rPr>
        <w:t>лементы благоустройства</w:t>
      </w:r>
      <w:r w:rsidR="004B0789" w:rsidRPr="00986710">
        <w:rPr>
          <w:rFonts w:ascii="Times New Roman" w:hAnsi="Times New Roman" w:cs="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(в том числе антенно-мачтовые сооружения связи), информационные щиты и указатели, применяемые как составные части благоустройства территории, в том числе элементы озеленения; покрытия; ограждения (заборы); водные устройства; уличное коммунально-бытовое и техническое оборудование, в том числе контейнерные площадки и площадки для складирования отдельных групп коммунальных отходов; игровое и спортивное оборудование; элементы освещения; средства размещения информации и </w:t>
      </w:r>
      <w:r w:rsidR="004B0789" w:rsidRPr="00986710">
        <w:rPr>
          <w:rFonts w:ascii="Times New Roman" w:hAnsi="Times New Roman" w:cs="Times New Roman"/>
          <w:sz w:val="24"/>
          <w:szCs w:val="24"/>
        </w:rPr>
        <w:lastRenderedPageBreak/>
        <w:t>рекламные конструкции; малые архитектурные формы и городская мебель; элементы объектов капитального строительства.</w:t>
      </w:r>
    </w:p>
    <w:bookmarkEnd w:id="9"/>
    <w:p w:rsidR="00F927CE" w:rsidRDefault="00F927CE" w:rsidP="00EC3278">
      <w:pPr>
        <w:contextualSpacing/>
        <w:rPr>
          <w:rFonts w:ascii="Times New Roman" w:hAnsi="Times New Roman" w:cs="Times New Roman"/>
          <w:sz w:val="24"/>
          <w:szCs w:val="24"/>
        </w:rPr>
      </w:pPr>
    </w:p>
    <w:p w:rsidR="004B0789" w:rsidRDefault="00AC0D76" w:rsidP="00A4614B">
      <w:pPr>
        <w:contextualSpacing/>
        <w:jc w:val="center"/>
        <w:rPr>
          <w:rFonts w:ascii="Times New Roman" w:hAnsi="Times New Roman" w:cs="Times New Roman"/>
          <w:sz w:val="24"/>
          <w:szCs w:val="24"/>
        </w:rPr>
      </w:pPr>
      <w:r>
        <w:rPr>
          <w:rFonts w:ascii="Times New Roman" w:hAnsi="Times New Roman" w:cs="Times New Roman"/>
          <w:sz w:val="24"/>
          <w:szCs w:val="24"/>
        </w:rPr>
        <w:t>II. Содержание</w:t>
      </w:r>
      <w:r w:rsidRPr="00AC0D76">
        <w:rPr>
          <w:rFonts w:ascii="Times New Roman" w:hAnsi="Times New Roman" w:cs="Times New Roman"/>
          <w:sz w:val="24"/>
          <w:szCs w:val="24"/>
        </w:rPr>
        <w:t xml:space="preserve"> территорий общего пользования и поряд</w:t>
      </w:r>
      <w:r>
        <w:rPr>
          <w:rFonts w:ascii="Times New Roman" w:hAnsi="Times New Roman" w:cs="Times New Roman"/>
          <w:sz w:val="24"/>
          <w:szCs w:val="24"/>
        </w:rPr>
        <w:t>ок</w:t>
      </w:r>
      <w:r w:rsidRPr="00AC0D76">
        <w:rPr>
          <w:rFonts w:ascii="Times New Roman" w:hAnsi="Times New Roman" w:cs="Times New Roman"/>
          <w:sz w:val="24"/>
          <w:szCs w:val="24"/>
        </w:rPr>
        <w:t xml:space="preserve"> пользования такими территориями</w:t>
      </w:r>
    </w:p>
    <w:p w:rsidR="00130E62" w:rsidRPr="00130E62" w:rsidRDefault="00130E62" w:rsidP="009061A0">
      <w:pPr>
        <w:contextualSpacing/>
        <w:jc w:val="center"/>
        <w:rPr>
          <w:rFonts w:ascii="Times New Roman" w:hAnsi="Times New Roman" w:cs="Times New Roman"/>
          <w:sz w:val="24"/>
          <w:szCs w:val="24"/>
        </w:rPr>
      </w:pPr>
      <w:r w:rsidRPr="00130E62">
        <w:rPr>
          <w:rFonts w:ascii="Times New Roman" w:hAnsi="Times New Roman" w:cs="Times New Roman"/>
          <w:sz w:val="24"/>
          <w:szCs w:val="24"/>
        </w:rPr>
        <w:t>Благоустройство территорий общего пользования</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4</w:t>
      </w:r>
      <w:r w:rsidR="00130E62">
        <w:rPr>
          <w:rFonts w:ascii="Times New Roman" w:hAnsi="Times New Roman" w:cs="Times New Roman"/>
          <w:sz w:val="24"/>
          <w:szCs w:val="24"/>
        </w:rPr>
        <w:t>. </w:t>
      </w:r>
      <w:r w:rsidR="00130E62" w:rsidRPr="00130E62">
        <w:rPr>
          <w:rFonts w:ascii="Times New Roman" w:hAnsi="Times New Roman" w:cs="Times New Roman"/>
          <w:sz w:val="24"/>
          <w:szCs w:val="24"/>
        </w:rPr>
        <w:t>Объектами благоустройства на территориях общего пользования являются участки и зоны общественной застройки, которые в различных сочетаниях формируют все разновидности общественных территорий.</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5</w:t>
      </w:r>
      <w:r w:rsidR="00130E62">
        <w:rPr>
          <w:rFonts w:ascii="Times New Roman" w:hAnsi="Times New Roman" w:cs="Times New Roman"/>
          <w:sz w:val="24"/>
          <w:szCs w:val="24"/>
        </w:rPr>
        <w:t>. </w:t>
      </w:r>
      <w:r w:rsidR="00130E62" w:rsidRPr="00130E62">
        <w:rPr>
          <w:rFonts w:ascii="Times New Roman" w:hAnsi="Times New Roman" w:cs="Times New Roman"/>
          <w:sz w:val="24"/>
          <w:szCs w:val="24"/>
        </w:rPr>
        <w:t>На территориях общего пользования при разработке проектных мероприятий по благоустройству необходимо обеспечивать:</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 открытость и проницаемость территорий для визуального восприятия (отсутствия глухих оград) (за исключением территорий достопримечательных мест, режим использования территории</w:t>
      </w:r>
      <w:r>
        <w:rPr>
          <w:rFonts w:ascii="Times New Roman" w:hAnsi="Times New Roman" w:cs="Times New Roman"/>
          <w:sz w:val="24"/>
          <w:szCs w:val="24"/>
        </w:rPr>
        <w:t>,</w:t>
      </w:r>
      <w:r w:rsidRPr="00130E62">
        <w:rPr>
          <w:rFonts w:ascii="Times New Roman" w:hAnsi="Times New Roman" w:cs="Times New Roman"/>
          <w:sz w:val="24"/>
          <w:szCs w:val="24"/>
        </w:rPr>
        <w:t xml:space="preserve"> которых устанавливается в соответствии с требованиями законодательства в области сохранения, использования, популяризации и государственной охраны объектов культурного наследия);</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2) условия беспрепятственного передвижения населения, включая маломобильные группы;</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3) приемы поддержки исторически сложившейся планировочной структуры и масштаба застройки;</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4) достижение стилевого единства элементов благоустройства с окружающей средой</w:t>
      </w:r>
      <w:r w:rsidR="00A40B4E">
        <w:rPr>
          <w:rFonts w:ascii="Times New Roman" w:hAnsi="Times New Roman" w:cs="Times New Roman"/>
          <w:sz w:val="24"/>
          <w:szCs w:val="24"/>
        </w:rPr>
        <w:t xml:space="preserve"> муниципального</w:t>
      </w:r>
      <w:r w:rsidRPr="00130E62">
        <w:rPr>
          <w:rFonts w:ascii="Times New Roman" w:hAnsi="Times New Roman" w:cs="Times New Roman"/>
          <w:sz w:val="24"/>
          <w:szCs w:val="24"/>
        </w:rPr>
        <w:t xml:space="preserve"> </w:t>
      </w:r>
      <w:r w:rsidR="00A40B4E">
        <w:rPr>
          <w:rFonts w:ascii="Times New Roman" w:hAnsi="Times New Roman" w:cs="Times New Roman"/>
          <w:sz w:val="24"/>
          <w:szCs w:val="24"/>
        </w:rPr>
        <w:t>округа</w:t>
      </w:r>
      <w:r w:rsidRPr="00130E62">
        <w:rPr>
          <w:rFonts w:ascii="Times New Roman" w:hAnsi="Times New Roman" w:cs="Times New Roman"/>
          <w:sz w:val="24"/>
          <w:szCs w:val="24"/>
        </w:rPr>
        <w:t>.</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6</w:t>
      </w:r>
      <w:r w:rsidR="00130E62">
        <w:rPr>
          <w:rFonts w:ascii="Times New Roman" w:hAnsi="Times New Roman" w:cs="Times New Roman"/>
          <w:sz w:val="24"/>
          <w:szCs w:val="24"/>
        </w:rPr>
        <w:t>. </w:t>
      </w:r>
      <w:r w:rsidR="00130E62" w:rsidRPr="00130E62">
        <w:rPr>
          <w:rFonts w:ascii="Times New Roman" w:hAnsi="Times New Roman" w:cs="Times New Roman"/>
          <w:sz w:val="24"/>
          <w:szCs w:val="24"/>
        </w:rPr>
        <w:t xml:space="preserve">Проекты благоустройства территорий общего пользования должны обеспечивать высокий уровень комфорта пребывания, визуальную привлекательность среды, экологическую обоснованность общественных пространств, данные территории </w:t>
      </w:r>
      <w:r w:rsidR="00BD1A9E">
        <w:rPr>
          <w:rFonts w:ascii="Times New Roman" w:hAnsi="Times New Roman" w:cs="Times New Roman"/>
          <w:sz w:val="24"/>
          <w:szCs w:val="24"/>
        </w:rPr>
        <w:t>должны</w:t>
      </w:r>
      <w:r w:rsidR="00130E62" w:rsidRPr="00130E62">
        <w:rPr>
          <w:rFonts w:ascii="Times New Roman" w:hAnsi="Times New Roman" w:cs="Times New Roman"/>
          <w:sz w:val="24"/>
          <w:szCs w:val="24"/>
        </w:rPr>
        <w:t xml:space="preserve"> способствовать привлечению посетителей и обеспечивать наличие возможностей для развития предпринимательства.</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7.</w:t>
      </w:r>
      <w:r w:rsidR="00130E62" w:rsidRPr="00130E62">
        <w:rPr>
          <w:rFonts w:ascii="Times New Roman" w:hAnsi="Times New Roman" w:cs="Times New Roman"/>
          <w:sz w:val="24"/>
          <w:szCs w:val="24"/>
        </w:rPr>
        <w:t xml:space="preserve"> Проектирование и размещение объектов благоустройства и их элементов осуществляется в соответствии с федеральным законодательством в области технического регулирования, социальной защиты инвалидов, нормативно-техническими документами, настоящими Правилами.</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8</w:t>
      </w:r>
      <w:r w:rsidR="00130E62" w:rsidRPr="00130E62">
        <w:rPr>
          <w:rFonts w:ascii="Times New Roman" w:hAnsi="Times New Roman" w:cs="Times New Roman"/>
          <w:sz w:val="24"/>
          <w:szCs w:val="24"/>
        </w:rPr>
        <w:t>. Перечень элементов благоустройства на территориях общего пользования включает: твердые виды покрытия, элементы сопряжения поверхностей, зеленые насаждения, скамьи, урны и контейнеры для отходов, элементы освещения, носители информации, элементы защиты участков озеленения (ограждения, специальные виды покрытий).</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9</w:t>
      </w:r>
      <w:r w:rsidR="00130E62" w:rsidRPr="00130E62">
        <w:rPr>
          <w:rFonts w:ascii="Times New Roman" w:hAnsi="Times New Roman" w:cs="Times New Roman"/>
          <w:sz w:val="24"/>
          <w:szCs w:val="24"/>
        </w:rPr>
        <w:t xml:space="preserve">. При благоустройстве территорий общего пользования допускается размещение </w:t>
      </w:r>
      <w:r w:rsidR="00130E62">
        <w:rPr>
          <w:rFonts w:ascii="Times New Roman" w:hAnsi="Times New Roman" w:cs="Times New Roman"/>
          <w:sz w:val="24"/>
          <w:szCs w:val="24"/>
        </w:rPr>
        <w:t>МАФ</w:t>
      </w:r>
      <w:r w:rsidR="00130E62" w:rsidRPr="00130E62">
        <w:rPr>
          <w:rFonts w:ascii="Times New Roman" w:hAnsi="Times New Roman" w:cs="Times New Roman"/>
          <w:sz w:val="24"/>
          <w:szCs w:val="24"/>
        </w:rPr>
        <w:t>.</w:t>
      </w:r>
    </w:p>
    <w:p w:rsidR="009061A0" w:rsidRDefault="009061A0" w:rsidP="009061A0">
      <w:pPr>
        <w:contextualSpacing/>
        <w:jc w:val="center"/>
        <w:rPr>
          <w:rFonts w:ascii="Times New Roman" w:hAnsi="Times New Roman" w:cs="Times New Roman"/>
          <w:sz w:val="24"/>
          <w:szCs w:val="24"/>
        </w:rPr>
      </w:pPr>
    </w:p>
    <w:p w:rsidR="00130E62" w:rsidRPr="00130E62" w:rsidRDefault="00130E62" w:rsidP="009061A0">
      <w:pPr>
        <w:contextualSpacing/>
        <w:jc w:val="center"/>
        <w:rPr>
          <w:rFonts w:ascii="Times New Roman" w:hAnsi="Times New Roman" w:cs="Times New Roman"/>
          <w:sz w:val="24"/>
          <w:szCs w:val="24"/>
        </w:rPr>
      </w:pPr>
      <w:r w:rsidRPr="00130E62">
        <w:rPr>
          <w:rFonts w:ascii="Times New Roman" w:hAnsi="Times New Roman" w:cs="Times New Roman"/>
          <w:sz w:val="24"/>
          <w:szCs w:val="24"/>
        </w:rPr>
        <w:t>Благоустройство парков и скверов</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10</w:t>
      </w:r>
      <w:r w:rsidR="00130E62" w:rsidRPr="00130E62">
        <w:rPr>
          <w:rFonts w:ascii="Times New Roman" w:hAnsi="Times New Roman" w:cs="Times New Roman"/>
          <w:sz w:val="24"/>
          <w:szCs w:val="24"/>
        </w:rPr>
        <w:t>. При реконструкции парков и скверов предусматриваются:</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 реконструкция планировочной структуры (изменение плотности дорожной сети);</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 xml:space="preserve">2) </w:t>
      </w:r>
      <w:proofErr w:type="spellStart"/>
      <w:r w:rsidRPr="00130E62">
        <w:rPr>
          <w:rFonts w:ascii="Times New Roman" w:hAnsi="Times New Roman" w:cs="Times New Roman"/>
          <w:sz w:val="24"/>
          <w:szCs w:val="24"/>
        </w:rPr>
        <w:t>разреживание</w:t>
      </w:r>
      <w:proofErr w:type="spellEnd"/>
      <w:r w:rsidRPr="00130E62">
        <w:rPr>
          <w:rFonts w:ascii="Times New Roman" w:hAnsi="Times New Roman" w:cs="Times New Roman"/>
          <w:sz w:val="24"/>
          <w:szCs w:val="24"/>
        </w:rPr>
        <w:t xml:space="preserve"> участков с повышенной плотностью насаждений;</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3) удаление больных, старых, потерявших декоративность деревьев и растений малоценных видов, их замена на декоративно-лиственные и красивоцветущие формы деревьев и кустарников;</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4) организация зон отдыха, детских и спортивных площадок;</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5) прочие мероприятия, направленные на сохранение функционального назначения данной территории и повышение привлекательности и комфортности данной территории для населения.</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11</w:t>
      </w:r>
      <w:r w:rsidR="00130E62" w:rsidRPr="00130E62">
        <w:rPr>
          <w:rFonts w:ascii="Times New Roman" w:hAnsi="Times New Roman" w:cs="Times New Roman"/>
          <w:sz w:val="24"/>
          <w:szCs w:val="24"/>
        </w:rPr>
        <w:t>. На территории парков и скверов в зависимости от их назначения и места расположения предусматриваются: система аллей, дорожек и площадок, скамьи, урны и контейнеры для мусора, водное оборудование, элементы освещения, элементы декоративного оформления, парковые сооружения.</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12</w:t>
      </w:r>
      <w:r w:rsidR="00130E62" w:rsidRPr="00130E62">
        <w:rPr>
          <w:rFonts w:ascii="Times New Roman" w:hAnsi="Times New Roman" w:cs="Times New Roman"/>
          <w:sz w:val="24"/>
          <w:szCs w:val="24"/>
        </w:rPr>
        <w:t>. При разработке проектных мероприятий по озеленению в парках и скверах предусматриваются различные виды и приемы озеленения: вертикального, мобильного, создание декоративных композиций из деревьев, кустарников, цветочного оформления и прочие приемы.</w:t>
      </w:r>
    </w:p>
    <w:p w:rsidR="00704549" w:rsidRDefault="00704549" w:rsidP="00704549">
      <w:pPr>
        <w:contextualSpacing/>
        <w:jc w:val="center"/>
        <w:rPr>
          <w:rFonts w:ascii="Times New Roman" w:hAnsi="Times New Roman" w:cs="Times New Roman"/>
          <w:sz w:val="24"/>
          <w:szCs w:val="24"/>
        </w:rPr>
      </w:pPr>
    </w:p>
    <w:p w:rsidR="00130E62" w:rsidRPr="00130E62" w:rsidRDefault="00130E62" w:rsidP="00704549">
      <w:pPr>
        <w:contextualSpacing/>
        <w:jc w:val="center"/>
        <w:rPr>
          <w:rFonts w:ascii="Times New Roman" w:hAnsi="Times New Roman" w:cs="Times New Roman"/>
          <w:sz w:val="24"/>
          <w:szCs w:val="24"/>
        </w:rPr>
      </w:pPr>
      <w:r w:rsidRPr="00130E62">
        <w:rPr>
          <w:rFonts w:ascii="Times New Roman" w:hAnsi="Times New Roman" w:cs="Times New Roman"/>
          <w:sz w:val="24"/>
          <w:szCs w:val="24"/>
        </w:rPr>
        <w:t>Благоустройство зон отдыха и пляжей</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1</w:t>
      </w:r>
      <w:r w:rsidR="00704549">
        <w:rPr>
          <w:rFonts w:ascii="Times New Roman" w:hAnsi="Times New Roman" w:cs="Times New Roman"/>
          <w:sz w:val="24"/>
          <w:szCs w:val="24"/>
        </w:rPr>
        <w:t>3</w:t>
      </w:r>
      <w:r w:rsidR="00ED3C15">
        <w:rPr>
          <w:rFonts w:ascii="Times New Roman" w:hAnsi="Times New Roman" w:cs="Times New Roman"/>
          <w:sz w:val="24"/>
          <w:szCs w:val="24"/>
        </w:rPr>
        <w:t>. </w:t>
      </w:r>
      <w:r w:rsidR="00130E62" w:rsidRPr="00130E62">
        <w:rPr>
          <w:rFonts w:ascii="Times New Roman" w:hAnsi="Times New Roman" w:cs="Times New Roman"/>
          <w:sz w:val="24"/>
          <w:szCs w:val="24"/>
        </w:rPr>
        <w:t xml:space="preserve">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зеленые насаждения, питьевые фонтанчики, скамьи, урны и контейнеры для мусора, оборудование пляжа (навесы от солнца, лежаки, кабинки для </w:t>
      </w:r>
      <w:r w:rsidR="00130E62" w:rsidRPr="00130E62">
        <w:rPr>
          <w:rFonts w:ascii="Times New Roman" w:hAnsi="Times New Roman" w:cs="Times New Roman"/>
          <w:sz w:val="24"/>
          <w:szCs w:val="24"/>
        </w:rPr>
        <w:lastRenderedPageBreak/>
        <w:t>переодевания и прочее оборудование), туалетные кабины.</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1</w:t>
      </w:r>
      <w:r w:rsidR="00704549">
        <w:rPr>
          <w:rFonts w:ascii="Times New Roman" w:hAnsi="Times New Roman" w:cs="Times New Roman"/>
          <w:sz w:val="24"/>
          <w:szCs w:val="24"/>
        </w:rPr>
        <w:t>4</w:t>
      </w:r>
      <w:r w:rsidR="00130E62" w:rsidRPr="00130E62">
        <w:rPr>
          <w:rFonts w:ascii="Times New Roman" w:hAnsi="Times New Roman" w:cs="Times New Roman"/>
          <w:sz w:val="24"/>
          <w:szCs w:val="24"/>
        </w:rPr>
        <w:t>. На территориях, предназначенных и обустроенных для организации зон отдыха и пляжей, оборудуются:</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 пункт медицинского обслуживания с проездом: медицинский пункт оснащается соответствующей надписью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2) спасательная станция;</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3) пешеходные дорожки, инженерное оборудование (питьевое водоснабжение и водоотведение и прочее оборудование).</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1</w:t>
      </w:r>
      <w:r w:rsidR="00704549">
        <w:rPr>
          <w:rFonts w:ascii="Times New Roman" w:hAnsi="Times New Roman" w:cs="Times New Roman"/>
          <w:sz w:val="24"/>
          <w:szCs w:val="24"/>
        </w:rPr>
        <w:t>5</w:t>
      </w:r>
      <w:r w:rsidR="00130E62" w:rsidRPr="00130E62">
        <w:rPr>
          <w:rFonts w:ascii="Times New Roman" w:hAnsi="Times New Roman" w:cs="Times New Roman"/>
          <w:sz w:val="24"/>
          <w:szCs w:val="24"/>
        </w:rPr>
        <w:t>. При проектировании элементов озеленения территории зон отдыха и пляжей:</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 производится оценка существующей растительности, состояния древесных растений и травянистого покрова;</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2) выявляются сухие поврежденные вредителями древесные растения, разрабатываются мероприятия по их удалению с объектов;</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3) обеспечивается сохранение травяного покрова, древесно-кустарниковой и прибрежной растительности не менее чем на 80% общей площади зоны отдыха;</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4) обеспечивается озеленение и формирование берегов водоема;</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5)</w:t>
      </w:r>
      <w:r w:rsidR="00130E62" w:rsidRPr="00130E62">
        <w:rPr>
          <w:rFonts w:ascii="Times New Roman" w:hAnsi="Times New Roman" w:cs="Times New Roman"/>
          <w:sz w:val="24"/>
          <w:szCs w:val="24"/>
        </w:rPr>
        <w:t xml:space="preserve"> </w:t>
      </w:r>
      <w:r>
        <w:rPr>
          <w:rFonts w:ascii="Times New Roman" w:hAnsi="Times New Roman" w:cs="Times New Roman"/>
          <w:sz w:val="24"/>
          <w:szCs w:val="24"/>
        </w:rPr>
        <w:t>н</w:t>
      </w:r>
      <w:r w:rsidR="00130E62" w:rsidRPr="00130E62">
        <w:rPr>
          <w:rFonts w:ascii="Times New Roman" w:hAnsi="Times New Roman" w:cs="Times New Roman"/>
          <w:sz w:val="24"/>
          <w:szCs w:val="24"/>
        </w:rPr>
        <w:t>а территориях зон отдыха и пляжей не допускается размещение объектов капитального строительства.</w:t>
      </w:r>
    </w:p>
    <w:p w:rsidR="009061A0" w:rsidRDefault="009061A0" w:rsidP="00130E62">
      <w:pPr>
        <w:contextualSpacing/>
        <w:rPr>
          <w:rFonts w:ascii="Times New Roman" w:hAnsi="Times New Roman" w:cs="Times New Roman"/>
          <w:sz w:val="24"/>
          <w:szCs w:val="24"/>
        </w:rPr>
      </w:pPr>
    </w:p>
    <w:p w:rsidR="00130E62" w:rsidRPr="00130E62" w:rsidRDefault="00130E62" w:rsidP="009061A0">
      <w:pPr>
        <w:contextualSpacing/>
        <w:jc w:val="center"/>
        <w:rPr>
          <w:rFonts w:ascii="Times New Roman" w:hAnsi="Times New Roman" w:cs="Times New Roman"/>
          <w:sz w:val="24"/>
          <w:szCs w:val="24"/>
        </w:rPr>
      </w:pPr>
      <w:r w:rsidRPr="00130E62">
        <w:rPr>
          <w:rFonts w:ascii="Times New Roman" w:hAnsi="Times New Roman" w:cs="Times New Roman"/>
          <w:sz w:val="24"/>
          <w:szCs w:val="24"/>
        </w:rPr>
        <w:t>Благоустройство детских площадок</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1</w:t>
      </w:r>
      <w:r w:rsidR="00704549">
        <w:rPr>
          <w:rFonts w:ascii="Times New Roman" w:hAnsi="Times New Roman" w:cs="Times New Roman"/>
          <w:sz w:val="24"/>
          <w:szCs w:val="24"/>
        </w:rPr>
        <w:t>6</w:t>
      </w:r>
      <w:r w:rsidR="00130E62" w:rsidRPr="00130E62">
        <w:rPr>
          <w:rFonts w:ascii="Times New Roman" w:hAnsi="Times New Roman" w:cs="Times New Roman"/>
          <w:sz w:val="24"/>
          <w:szCs w:val="24"/>
        </w:rPr>
        <w:t>.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130E62" w:rsidRPr="00130E62" w:rsidRDefault="00704549" w:rsidP="00130E62">
      <w:pPr>
        <w:contextualSpacing/>
        <w:rPr>
          <w:rFonts w:ascii="Times New Roman" w:hAnsi="Times New Roman" w:cs="Times New Roman"/>
          <w:sz w:val="24"/>
          <w:szCs w:val="24"/>
        </w:rPr>
      </w:pPr>
      <w:r>
        <w:rPr>
          <w:rFonts w:ascii="Times New Roman" w:hAnsi="Times New Roman" w:cs="Times New Roman"/>
          <w:sz w:val="24"/>
          <w:szCs w:val="24"/>
        </w:rPr>
        <w:t>17</w:t>
      </w:r>
      <w:r w:rsidR="00ED3C15">
        <w:rPr>
          <w:rFonts w:ascii="Times New Roman" w:hAnsi="Times New Roman" w:cs="Times New Roman"/>
          <w:sz w:val="24"/>
          <w:szCs w:val="24"/>
        </w:rPr>
        <w:t>. </w:t>
      </w:r>
      <w:r w:rsidR="00130E62" w:rsidRPr="00130E62">
        <w:rPr>
          <w:rFonts w:ascii="Times New Roman" w:hAnsi="Times New Roman" w:cs="Times New Roman"/>
          <w:sz w:val="24"/>
          <w:szCs w:val="24"/>
        </w:rPr>
        <w:t>Для детей и подростков организуются спортивно-игровые комплексы (</w:t>
      </w:r>
      <w:proofErr w:type="spellStart"/>
      <w:r w:rsidR="00130E62" w:rsidRPr="00130E62">
        <w:rPr>
          <w:rFonts w:ascii="Times New Roman" w:hAnsi="Times New Roman" w:cs="Times New Roman"/>
          <w:sz w:val="24"/>
          <w:szCs w:val="24"/>
        </w:rPr>
        <w:t>микроскалодромы</w:t>
      </w:r>
      <w:proofErr w:type="spellEnd"/>
      <w:r w:rsidR="00130E62" w:rsidRPr="00130E62">
        <w:rPr>
          <w:rFonts w:ascii="Times New Roman" w:hAnsi="Times New Roman" w:cs="Times New Roman"/>
          <w:sz w:val="24"/>
          <w:szCs w:val="24"/>
        </w:rPr>
        <w:t>, велодромы, веревочные парки) и оборудуются специальные места для катания на самокатах, роликовых досках и коньках.</w:t>
      </w:r>
    </w:p>
    <w:p w:rsidR="00130E62" w:rsidRPr="00130E62" w:rsidRDefault="00704549" w:rsidP="00130E62">
      <w:pPr>
        <w:contextualSpacing/>
        <w:rPr>
          <w:rFonts w:ascii="Times New Roman" w:hAnsi="Times New Roman" w:cs="Times New Roman"/>
          <w:sz w:val="24"/>
          <w:szCs w:val="24"/>
        </w:rPr>
      </w:pPr>
      <w:r>
        <w:rPr>
          <w:rFonts w:ascii="Times New Roman" w:hAnsi="Times New Roman" w:cs="Times New Roman"/>
          <w:sz w:val="24"/>
          <w:szCs w:val="24"/>
        </w:rPr>
        <w:t>18</w:t>
      </w:r>
      <w:r w:rsidR="00130E62" w:rsidRPr="00130E62">
        <w:rPr>
          <w:rFonts w:ascii="Times New Roman" w:hAnsi="Times New Roman" w:cs="Times New Roman"/>
          <w:sz w:val="24"/>
          <w:szCs w:val="24"/>
        </w:rPr>
        <w:t>. Проектирование, размещение и оборудование детских площадок осуществляется в соответствии с федеральным законодательством в области технического регулирования, социальной защиты инвалидов, нормативно-техническими документами, настоящими Правилами.</w:t>
      </w:r>
    </w:p>
    <w:p w:rsidR="00130E62" w:rsidRPr="00130E62" w:rsidRDefault="00704549" w:rsidP="00130E62">
      <w:pPr>
        <w:contextualSpacing/>
        <w:rPr>
          <w:rFonts w:ascii="Times New Roman" w:hAnsi="Times New Roman" w:cs="Times New Roman"/>
          <w:sz w:val="24"/>
          <w:szCs w:val="24"/>
        </w:rPr>
      </w:pPr>
      <w:r>
        <w:rPr>
          <w:rFonts w:ascii="Times New Roman" w:hAnsi="Times New Roman" w:cs="Times New Roman"/>
          <w:sz w:val="24"/>
          <w:szCs w:val="24"/>
        </w:rPr>
        <w:t>19</w:t>
      </w:r>
      <w:r w:rsidR="00ED3C15">
        <w:rPr>
          <w:rFonts w:ascii="Times New Roman" w:hAnsi="Times New Roman" w:cs="Times New Roman"/>
          <w:sz w:val="24"/>
          <w:szCs w:val="24"/>
        </w:rPr>
        <w:t>. </w:t>
      </w:r>
      <w:r w:rsidR="00130E62" w:rsidRPr="00130E62">
        <w:rPr>
          <w:rFonts w:ascii="Times New Roman" w:hAnsi="Times New Roman" w:cs="Times New Roman"/>
          <w:sz w:val="24"/>
          <w:szCs w:val="24"/>
        </w:rPr>
        <w:t>Размеры и условия размещения площадок определяются в зависимости от возрастных групп детей и места размещения жилой застройки.</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2</w:t>
      </w:r>
      <w:r w:rsidR="00704549">
        <w:rPr>
          <w:rFonts w:ascii="Times New Roman" w:hAnsi="Times New Roman" w:cs="Times New Roman"/>
          <w:sz w:val="24"/>
          <w:szCs w:val="24"/>
        </w:rPr>
        <w:t>0</w:t>
      </w:r>
      <w:r w:rsidR="00130E62" w:rsidRPr="00130E62">
        <w:rPr>
          <w:rFonts w:ascii="Times New Roman" w:hAnsi="Times New Roman" w:cs="Times New Roman"/>
          <w:sz w:val="24"/>
          <w:szCs w:val="24"/>
        </w:rPr>
        <w:t>. Детские площадки должны быть изолированы от транзитного пешеходного движения, проездов, разворотных площадок, мест сбора отходов, участков постоянного и временного хранения автотранспортных средств.</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2</w:t>
      </w:r>
      <w:r w:rsidR="00704549">
        <w:rPr>
          <w:rFonts w:ascii="Times New Roman" w:hAnsi="Times New Roman" w:cs="Times New Roman"/>
          <w:sz w:val="24"/>
          <w:szCs w:val="24"/>
        </w:rPr>
        <w:t>1</w:t>
      </w:r>
      <w:r w:rsidR="00130E62" w:rsidRPr="00130E62">
        <w:rPr>
          <w:rFonts w:ascii="Times New Roman" w:hAnsi="Times New Roman" w:cs="Times New Roman"/>
          <w:sz w:val="24"/>
          <w:szCs w:val="24"/>
        </w:rPr>
        <w:t>.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2</w:t>
      </w:r>
      <w:r w:rsidR="00704549">
        <w:rPr>
          <w:rFonts w:ascii="Times New Roman" w:hAnsi="Times New Roman" w:cs="Times New Roman"/>
          <w:sz w:val="24"/>
          <w:szCs w:val="24"/>
        </w:rPr>
        <w:t>2</w:t>
      </w:r>
      <w:r w:rsidR="00ED3C15">
        <w:rPr>
          <w:rFonts w:ascii="Times New Roman" w:hAnsi="Times New Roman" w:cs="Times New Roman"/>
          <w:sz w:val="24"/>
          <w:szCs w:val="24"/>
        </w:rPr>
        <w:t>. </w:t>
      </w:r>
      <w:r w:rsidR="00130E62" w:rsidRPr="00130E62">
        <w:rPr>
          <w:rFonts w:ascii="Times New Roman" w:hAnsi="Times New Roman" w:cs="Times New Roman"/>
          <w:sz w:val="24"/>
          <w:szCs w:val="24"/>
        </w:rPr>
        <w:t>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2</w:t>
      </w:r>
      <w:r w:rsidR="00704549">
        <w:rPr>
          <w:rFonts w:ascii="Times New Roman" w:hAnsi="Times New Roman" w:cs="Times New Roman"/>
          <w:sz w:val="24"/>
          <w:szCs w:val="24"/>
        </w:rPr>
        <w:t>3</w:t>
      </w:r>
      <w:r w:rsidR="00130E62" w:rsidRPr="00130E62">
        <w:rPr>
          <w:rFonts w:ascii="Times New Roman" w:hAnsi="Times New Roman" w:cs="Times New Roman"/>
          <w:sz w:val="24"/>
          <w:szCs w:val="24"/>
        </w:rPr>
        <w:t>.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песочницы (в зависимости от возрастной группы, для которой предназначена площадка), скамьи и урны, осветительное оборудование.</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2</w:t>
      </w:r>
      <w:r w:rsidR="00704549">
        <w:rPr>
          <w:rFonts w:ascii="Times New Roman" w:hAnsi="Times New Roman" w:cs="Times New Roman"/>
          <w:sz w:val="24"/>
          <w:szCs w:val="24"/>
        </w:rPr>
        <w:t>4</w:t>
      </w:r>
      <w:r w:rsidR="00130E62" w:rsidRPr="00130E62">
        <w:rPr>
          <w:rFonts w:ascii="Times New Roman" w:hAnsi="Times New Roman" w:cs="Times New Roman"/>
          <w:sz w:val="24"/>
          <w:szCs w:val="24"/>
        </w:rPr>
        <w:t>. Мягкие виды покрытия (песчаное, уплотненное песчаное на грунтовом основании или гравийной крошке, мягкое резиновое или мягкое синтетическое) должны предусматриваться на детской площадке в местах расположения игрового оборудования и других местах, связанных с возможностью падения детей.</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2</w:t>
      </w:r>
      <w:r w:rsidR="00704549">
        <w:rPr>
          <w:rFonts w:ascii="Times New Roman" w:hAnsi="Times New Roman" w:cs="Times New Roman"/>
          <w:sz w:val="24"/>
          <w:szCs w:val="24"/>
        </w:rPr>
        <w:t>5</w:t>
      </w:r>
      <w:r w:rsidR="00ED3C15">
        <w:rPr>
          <w:rFonts w:ascii="Times New Roman" w:hAnsi="Times New Roman" w:cs="Times New Roman"/>
          <w:sz w:val="24"/>
          <w:szCs w:val="24"/>
        </w:rPr>
        <w:t>. </w:t>
      </w:r>
      <w:r w:rsidR="00130E62" w:rsidRPr="00130E62">
        <w:rPr>
          <w:rFonts w:ascii="Times New Roman" w:hAnsi="Times New Roman" w:cs="Times New Roman"/>
          <w:sz w:val="24"/>
          <w:szCs w:val="24"/>
        </w:rPr>
        <w:t>Места установки скамеек должны быть оборудованы твердыми видами покрытия. При травяном покрытии площадок предусматриваются пешеходные дорожки к оборудованию с твердым, мягким или комбинированным видами покрытия.</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2</w:t>
      </w:r>
      <w:r w:rsidR="00704549">
        <w:rPr>
          <w:rFonts w:ascii="Times New Roman" w:hAnsi="Times New Roman" w:cs="Times New Roman"/>
          <w:sz w:val="24"/>
          <w:szCs w:val="24"/>
        </w:rPr>
        <w:t>6</w:t>
      </w:r>
      <w:r w:rsidR="00130E62" w:rsidRPr="00130E62">
        <w:rPr>
          <w:rFonts w:ascii="Times New Roman" w:hAnsi="Times New Roman" w:cs="Times New Roman"/>
          <w:sz w:val="24"/>
          <w:szCs w:val="24"/>
        </w:rPr>
        <w:t>. Для сопряжения поверхностей площадки и газона применяются садовые бортовые камни со скошенными или закругленными краями.</w:t>
      </w:r>
    </w:p>
    <w:p w:rsidR="00130E62" w:rsidRPr="00130E62" w:rsidRDefault="00704549" w:rsidP="00130E62">
      <w:pPr>
        <w:contextualSpacing/>
        <w:rPr>
          <w:rFonts w:ascii="Times New Roman" w:hAnsi="Times New Roman" w:cs="Times New Roman"/>
          <w:sz w:val="24"/>
          <w:szCs w:val="24"/>
        </w:rPr>
      </w:pPr>
      <w:r>
        <w:rPr>
          <w:rFonts w:ascii="Times New Roman" w:hAnsi="Times New Roman" w:cs="Times New Roman"/>
          <w:sz w:val="24"/>
          <w:szCs w:val="24"/>
        </w:rPr>
        <w:t>27</w:t>
      </w:r>
      <w:r w:rsidR="00130E62" w:rsidRPr="00130E62">
        <w:rPr>
          <w:rFonts w:ascii="Times New Roman" w:hAnsi="Times New Roman" w:cs="Times New Roman"/>
          <w:sz w:val="24"/>
          <w:szCs w:val="24"/>
        </w:rPr>
        <w:t>. Размещение игрового оборудования проектируется с учетом нормативных параметров безопасности, установленных действующим законодательством.</w:t>
      </w:r>
    </w:p>
    <w:p w:rsidR="00130E62" w:rsidRPr="00130E62" w:rsidRDefault="00704549" w:rsidP="00130E62">
      <w:pPr>
        <w:contextualSpacing/>
        <w:rPr>
          <w:rFonts w:ascii="Times New Roman" w:hAnsi="Times New Roman" w:cs="Times New Roman"/>
          <w:sz w:val="24"/>
          <w:szCs w:val="24"/>
        </w:rPr>
      </w:pPr>
      <w:r>
        <w:rPr>
          <w:rFonts w:ascii="Times New Roman" w:hAnsi="Times New Roman" w:cs="Times New Roman"/>
          <w:sz w:val="24"/>
          <w:szCs w:val="24"/>
        </w:rPr>
        <w:lastRenderedPageBreak/>
        <w:t>28</w:t>
      </w:r>
      <w:r w:rsidR="00ED3C15">
        <w:rPr>
          <w:rFonts w:ascii="Times New Roman" w:hAnsi="Times New Roman" w:cs="Times New Roman"/>
          <w:sz w:val="24"/>
          <w:szCs w:val="24"/>
        </w:rPr>
        <w:t>. </w:t>
      </w:r>
      <w:r w:rsidR="00130E62" w:rsidRPr="00130E62">
        <w:rPr>
          <w:rFonts w:ascii="Times New Roman" w:hAnsi="Times New Roman" w:cs="Times New Roman"/>
          <w:sz w:val="24"/>
          <w:szCs w:val="24"/>
        </w:rPr>
        <w:t>Площадки оборудуются стендом, содержащим: правила поведения на площадке и пользования игровым оборудованием; номера телефонов службы спасения, скорой помощи; номер(-а) телефона(-</w:t>
      </w:r>
      <w:proofErr w:type="spellStart"/>
      <w:r w:rsidR="00130E62" w:rsidRPr="00130E62">
        <w:rPr>
          <w:rFonts w:ascii="Times New Roman" w:hAnsi="Times New Roman" w:cs="Times New Roman"/>
          <w:sz w:val="24"/>
          <w:szCs w:val="24"/>
        </w:rPr>
        <w:t>ов</w:t>
      </w:r>
      <w:proofErr w:type="spellEnd"/>
      <w:r w:rsidR="00130E62" w:rsidRPr="00130E62">
        <w:rPr>
          <w:rFonts w:ascii="Times New Roman" w:hAnsi="Times New Roman" w:cs="Times New Roman"/>
          <w:sz w:val="24"/>
          <w:szCs w:val="24"/>
        </w:rPr>
        <w:t>) лиц(-а), ответственных за эксплуатацию площадки.</w:t>
      </w:r>
    </w:p>
    <w:p w:rsidR="00130E62" w:rsidRPr="00130E62" w:rsidRDefault="00704549" w:rsidP="00130E62">
      <w:pPr>
        <w:contextualSpacing/>
        <w:rPr>
          <w:rFonts w:ascii="Times New Roman" w:hAnsi="Times New Roman" w:cs="Times New Roman"/>
          <w:sz w:val="24"/>
          <w:szCs w:val="24"/>
        </w:rPr>
      </w:pPr>
      <w:r>
        <w:rPr>
          <w:rFonts w:ascii="Times New Roman" w:hAnsi="Times New Roman" w:cs="Times New Roman"/>
          <w:sz w:val="24"/>
          <w:szCs w:val="24"/>
        </w:rPr>
        <w:t>29</w:t>
      </w:r>
      <w:r w:rsidR="00130E62" w:rsidRPr="00130E62">
        <w:rPr>
          <w:rFonts w:ascii="Times New Roman" w:hAnsi="Times New Roman" w:cs="Times New Roman"/>
          <w:sz w:val="24"/>
          <w:szCs w:val="24"/>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9061A0" w:rsidRDefault="009061A0" w:rsidP="00130E62">
      <w:pPr>
        <w:contextualSpacing/>
        <w:rPr>
          <w:rFonts w:ascii="Times New Roman" w:hAnsi="Times New Roman" w:cs="Times New Roman"/>
          <w:sz w:val="24"/>
          <w:szCs w:val="24"/>
        </w:rPr>
      </w:pPr>
    </w:p>
    <w:p w:rsidR="00130E62" w:rsidRPr="00130E62" w:rsidRDefault="00130E62" w:rsidP="009061A0">
      <w:pPr>
        <w:contextualSpacing/>
        <w:jc w:val="center"/>
        <w:rPr>
          <w:rFonts w:ascii="Times New Roman" w:hAnsi="Times New Roman" w:cs="Times New Roman"/>
          <w:sz w:val="24"/>
          <w:szCs w:val="24"/>
        </w:rPr>
      </w:pPr>
      <w:r w:rsidRPr="00130E62">
        <w:rPr>
          <w:rFonts w:ascii="Times New Roman" w:hAnsi="Times New Roman" w:cs="Times New Roman"/>
          <w:sz w:val="24"/>
          <w:szCs w:val="24"/>
        </w:rPr>
        <w:t>Благоустройство спортивных площадок</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3</w:t>
      </w:r>
      <w:r w:rsidR="00704549">
        <w:rPr>
          <w:rFonts w:ascii="Times New Roman" w:hAnsi="Times New Roman" w:cs="Times New Roman"/>
          <w:sz w:val="24"/>
          <w:szCs w:val="24"/>
        </w:rPr>
        <w:t>0</w:t>
      </w:r>
      <w:r w:rsidR="00130E62" w:rsidRPr="00130E62">
        <w:rPr>
          <w:rFonts w:ascii="Times New Roman" w:hAnsi="Times New Roman" w:cs="Times New Roman"/>
          <w:sz w:val="24"/>
          <w:szCs w:val="24"/>
        </w:rPr>
        <w:t>. Спортивные площадки предназначены для занятий физкультурой и спортом всех возрастных групп населения.</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3</w:t>
      </w:r>
      <w:r w:rsidR="002F41EE">
        <w:rPr>
          <w:rFonts w:ascii="Times New Roman" w:hAnsi="Times New Roman" w:cs="Times New Roman"/>
          <w:sz w:val="24"/>
          <w:szCs w:val="24"/>
        </w:rPr>
        <w:t>1</w:t>
      </w:r>
      <w:r w:rsidR="00130E62" w:rsidRPr="00130E62">
        <w:rPr>
          <w:rFonts w:ascii="Times New Roman" w:hAnsi="Times New Roman" w:cs="Times New Roman"/>
          <w:sz w:val="24"/>
          <w:szCs w:val="24"/>
        </w:rPr>
        <w:t>.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3</w:t>
      </w:r>
      <w:r w:rsidR="002F41EE">
        <w:rPr>
          <w:rFonts w:ascii="Times New Roman" w:hAnsi="Times New Roman" w:cs="Times New Roman"/>
          <w:sz w:val="24"/>
          <w:szCs w:val="24"/>
        </w:rPr>
        <w:t>2</w:t>
      </w:r>
      <w:r w:rsidR="00130E62" w:rsidRPr="00130E62">
        <w:rPr>
          <w:rFonts w:ascii="Times New Roman" w:hAnsi="Times New Roman" w:cs="Times New Roman"/>
          <w:sz w:val="24"/>
          <w:szCs w:val="24"/>
        </w:rPr>
        <w:t>. Размещение и проектирование благоустройства спортивных площадок на территории участков общеобразовательных школ должно вестись с учетом обслуживания населения прилегающей жилой застройки в соответствии с федеральным законодательством в области технического регулирования, социальной защиты инвалидов, нормативно-техническими документами, настоящими Правилами.</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3</w:t>
      </w:r>
      <w:r w:rsidR="002F41EE">
        <w:rPr>
          <w:rFonts w:ascii="Times New Roman" w:hAnsi="Times New Roman" w:cs="Times New Roman"/>
          <w:sz w:val="24"/>
          <w:szCs w:val="24"/>
        </w:rPr>
        <w:t>3</w:t>
      </w:r>
      <w:r w:rsidR="0050519D">
        <w:rPr>
          <w:rFonts w:ascii="Times New Roman" w:hAnsi="Times New Roman" w:cs="Times New Roman"/>
          <w:sz w:val="24"/>
          <w:szCs w:val="24"/>
        </w:rPr>
        <w:t>. </w:t>
      </w:r>
      <w:r w:rsidR="00130E62" w:rsidRPr="00130E62">
        <w:rPr>
          <w:rFonts w:ascii="Times New Roman" w:hAnsi="Times New Roman" w:cs="Times New Roman"/>
          <w:sz w:val="24"/>
          <w:szCs w:val="24"/>
        </w:rPr>
        <w:t>Размеры спортивных площадок устанавливаются исходя из имеющихся территориальных возможностей.</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3</w:t>
      </w:r>
      <w:r w:rsidR="002F41EE">
        <w:rPr>
          <w:rFonts w:ascii="Times New Roman" w:hAnsi="Times New Roman" w:cs="Times New Roman"/>
          <w:sz w:val="24"/>
          <w:szCs w:val="24"/>
        </w:rPr>
        <w:t>4</w:t>
      </w:r>
      <w:r w:rsidR="00130E62" w:rsidRPr="00130E62">
        <w:rPr>
          <w:rFonts w:ascii="Times New Roman" w:hAnsi="Times New Roman" w:cs="Times New Roman"/>
          <w:sz w:val="24"/>
          <w:szCs w:val="24"/>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скамьи, навесы, зеленые насаждения (при наличии возможности), элементы освещения.</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3</w:t>
      </w:r>
      <w:r w:rsidR="002F41EE">
        <w:rPr>
          <w:rFonts w:ascii="Times New Roman" w:hAnsi="Times New Roman" w:cs="Times New Roman"/>
          <w:sz w:val="24"/>
          <w:szCs w:val="24"/>
        </w:rPr>
        <w:t>5</w:t>
      </w:r>
      <w:r w:rsidR="00130E62" w:rsidRPr="00130E62">
        <w:rPr>
          <w:rFonts w:ascii="Times New Roman" w:hAnsi="Times New Roman" w:cs="Times New Roman"/>
          <w:sz w:val="24"/>
          <w:szCs w:val="24"/>
        </w:rPr>
        <w:t>. Озеленение размещается по периметру площадки. Запрещено применять деревья и кустарники, дающие большое количество летящих семян, обильно плодоносящих и рано сбрасывающих листву.</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3</w:t>
      </w:r>
      <w:r w:rsidR="002F41EE">
        <w:rPr>
          <w:rFonts w:ascii="Times New Roman" w:hAnsi="Times New Roman" w:cs="Times New Roman"/>
          <w:sz w:val="24"/>
          <w:szCs w:val="24"/>
        </w:rPr>
        <w:t>6</w:t>
      </w:r>
      <w:r w:rsidR="00130E62" w:rsidRPr="00130E62">
        <w:rPr>
          <w:rFonts w:ascii="Times New Roman" w:hAnsi="Times New Roman" w:cs="Times New Roman"/>
          <w:sz w:val="24"/>
          <w:szCs w:val="24"/>
        </w:rPr>
        <w:t>. Освещение спортивной площадки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3,5 м.</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37</w:t>
      </w:r>
      <w:r w:rsidR="00130E62" w:rsidRPr="00130E62">
        <w:rPr>
          <w:rFonts w:ascii="Times New Roman" w:hAnsi="Times New Roman" w:cs="Times New Roman"/>
          <w:sz w:val="24"/>
          <w:szCs w:val="24"/>
        </w:rPr>
        <w:t>. Для обеспечения безопасности людей на площадках размещаются таблички или доски, содержащие: правила и возрастные требования при пользовании оборудованием; номера телефонов службы спасения, скорой помощи; номер(-а) телефона(-</w:t>
      </w:r>
      <w:proofErr w:type="spellStart"/>
      <w:r w:rsidR="00130E62" w:rsidRPr="00130E62">
        <w:rPr>
          <w:rFonts w:ascii="Times New Roman" w:hAnsi="Times New Roman" w:cs="Times New Roman"/>
          <w:sz w:val="24"/>
          <w:szCs w:val="24"/>
        </w:rPr>
        <w:t>ов</w:t>
      </w:r>
      <w:proofErr w:type="spellEnd"/>
      <w:r w:rsidR="00130E62" w:rsidRPr="00130E62">
        <w:rPr>
          <w:rFonts w:ascii="Times New Roman" w:hAnsi="Times New Roman" w:cs="Times New Roman"/>
          <w:sz w:val="24"/>
          <w:szCs w:val="24"/>
        </w:rPr>
        <w:t>) лиц(-а), ответственных за эксплуатацию площадки при неисправности и поломке оборудования.</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38</w:t>
      </w:r>
      <w:r w:rsidR="00130E62" w:rsidRPr="00130E62">
        <w:rPr>
          <w:rFonts w:ascii="Times New Roman" w:hAnsi="Times New Roman" w:cs="Times New Roman"/>
          <w:sz w:val="24"/>
          <w:szCs w:val="24"/>
        </w:rPr>
        <w:t>. Спортивные площадки в зависимости от их функционального назначения могут быть оборудованы сетчатым ограждением высотой 2</w:t>
      </w:r>
      <w:r w:rsidR="00BD1A9E">
        <w:rPr>
          <w:rFonts w:ascii="Times New Roman" w:hAnsi="Times New Roman" w:cs="Times New Roman"/>
          <w:sz w:val="24"/>
          <w:szCs w:val="24"/>
        </w:rPr>
        <w:t>,</w:t>
      </w:r>
      <w:r w:rsidR="00130E62" w:rsidRPr="00130E62">
        <w:rPr>
          <w:rFonts w:ascii="Times New Roman" w:hAnsi="Times New Roman" w:cs="Times New Roman"/>
          <w:sz w:val="24"/>
          <w:szCs w:val="24"/>
        </w:rPr>
        <w:t>5 - 3 м, а в местах примыкания спортивных площадок друг к другу - высотой не менее 1,2 м.</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39</w:t>
      </w:r>
      <w:r w:rsidR="00130E62" w:rsidRPr="00130E62">
        <w:rPr>
          <w:rFonts w:ascii="Times New Roman" w:hAnsi="Times New Roman" w:cs="Times New Roman"/>
          <w:sz w:val="24"/>
          <w:szCs w:val="24"/>
        </w:rPr>
        <w:t>. Спортивные площадки должны быть изолированы от проездов, разворотных площадок, мест сбора отходов, участков постоянного и временного хр</w:t>
      </w:r>
      <w:r w:rsidR="00F52CA6">
        <w:rPr>
          <w:rFonts w:ascii="Times New Roman" w:hAnsi="Times New Roman" w:cs="Times New Roman"/>
          <w:sz w:val="24"/>
          <w:szCs w:val="24"/>
        </w:rPr>
        <w:t>анения автотранспортных средств</w:t>
      </w:r>
    </w:p>
    <w:p w:rsidR="002F41EE" w:rsidRDefault="002F41EE" w:rsidP="002F41EE">
      <w:pPr>
        <w:contextualSpacing/>
        <w:jc w:val="center"/>
        <w:rPr>
          <w:rFonts w:ascii="Times New Roman" w:hAnsi="Times New Roman" w:cs="Times New Roman"/>
          <w:sz w:val="24"/>
          <w:szCs w:val="24"/>
        </w:rPr>
      </w:pPr>
    </w:p>
    <w:p w:rsidR="00130E62" w:rsidRPr="00130E62" w:rsidRDefault="00130E62" w:rsidP="002F41EE">
      <w:pPr>
        <w:contextualSpacing/>
        <w:jc w:val="center"/>
        <w:rPr>
          <w:rFonts w:ascii="Times New Roman" w:hAnsi="Times New Roman" w:cs="Times New Roman"/>
          <w:sz w:val="24"/>
          <w:szCs w:val="24"/>
        </w:rPr>
      </w:pPr>
      <w:r w:rsidRPr="00130E62">
        <w:rPr>
          <w:rFonts w:ascii="Times New Roman" w:hAnsi="Times New Roman" w:cs="Times New Roman"/>
          <w:sz w:val="24"/>
          <w:szCs w:val="24"/>
        </w:rPr>
        <w:t>Благоустройство площадок для выгула домашних животных</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4</w:t>
      </w:r>
      <w:r w:rsidR="002F41EE">
        <w:rPr>
          <w:rFonts w:ascii="Times New Roman" w:hAnsi="Times New Roman" w:cs="Times New Roman"/>
          <w:sz w:val="24"/>
          <w:szCs w:val="24"/>
        </w:rPr>
        <w:t>0</w:t>
      </w:r>
      <w:r w:rsidR="00130E62" w:rsidRPr="00130E62">
        <w:rPr>
          <w:rFonts w:ascii="Times New Roman" w:hAnsi="Times New Roman" w:cs="Times New Roman"/>
          <w:sz w:val="24"/>
          <w:szCs w:val="24"/>
        </w:rPr>
        <w:t>. Площадки для выгула домашних животных размещаются на территориях, свободных от зеленых насаждений.</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4</w:t>
      </w:r>
      <w:r w:rsidR="002F41EE">
        <w:rPr>
          <w:rFonts w:ascii="Times New Roman" w:hAnsi="Times New Roman" w:cs="Times New Roman"/>
          <w:sz w:val="24"/>
          <w:szCs w:val="24"/>
        </w:rPr>
        <w:t>1</w:t>
      </w:r>
      <w:r w:rsidR="00130E62" w:rsidRPr="00130E62">
        <w:rPr>
          <w:rFonts w:ascii="Times New Roman" w:hAnsi="Times New Roman" w:cs="Times New Roman"/>
          <w:sz w:val="24"/>
          <w:szCs w:val="24"/>
        </w:rPr>
        <w:t>. Размеры площадок для выгула домашних животных устанавливаются исходя из имеющихся территориальных возможностей.</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4</w:t>
      </w:r>
      <w:r w:rsidR="002F41EE">
        <w:rPr>
          <w:rFonts w:ascii="Times New Roman" w:hAnsi="Times New Roman" w:cs="Times New Roman"/>
          <w:sz w:val="24"/>
          <w:szCs w:val="24"/>
        </w:rPr>
        <w:t>2</w:t>
      </w:r>
      <w:r w:rsidR="00130E62" w:rsidRPr="00130E62">
        <w:rPr>
          <w:rFonts w:ascii="Times New Roman" w:hAnsi="Times New Roman" w:cs="Times New Roman"/>
          <w:sz w:val="24"/>
          <w:szCs w:val="24"/>
        </w:rPr>
        <w:t>. Проектирование, размещение и оборудование площадок для выгула домашних животных осуществляется в соответствии с санитарными нормами и правилами, настоящими Правилами.</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4</w:t>
      </w:r>
      <w:r w:rsidR="002F41EE">
        <w:rPr>
          <w:rFonts w:ascii="Times New Roman" w:hAnsi="Times New Roman" w:cs="Times New Roman"/>
          <w:sz w:val="24"/>
          <w:szCs w:val="24"/>
        </w:rPr>
        <w:t>3</w:t>
      </w:r>
      <w:r w:rsidR="00130E62" w:rsidRPr="00130E62">
        <w:rPr>
          <w:rFonts w:ascii="Times New Roman" w:hAnsi="Times New Roman" w:cs="Times New Roman"/>
          <w:sz w:val="24"/>
          <w:szCs w:val="24"/>
        </w:rPr>
        <w:t>. Перечень элементов благоустройства на территории площадки для выгула собак включает: различные виды покрытия, ограждение, скамью, урну, осветительное оборудование и информационный стенд с правилами пользования площадкой.</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4</w:t>
      </w:r>
      <w:r w:rsidR="002F41EE">
        <w:rPr>
          <w:rFonts w:ascii="Times New Roman" w:hAnsi="Times New Roman" w:cs="Times New Roman"/>
          <w:sz w:val="24"/>
          <w:szCs w:val="24"/>
        </w:rPr>
        <w:t>4</w:t>
      </w:r>
      <w:r w:rsidR="00130E62" w:rsidRPr="00130E62">
        <w:rPr>
          <w:rFonts w:ascii="Times New Roman" w:hAnsi="Times New Roman" w:cs="Times New Roman"/>
          <w:sz w:val="24"/>
          <w:szCs w:val="24"/>
        </w:rPr>
        <w:t>. Покрытие поверхности части площадки, предназначенной для выгула собак, должно обеспечивать хороший дренаж, не травмировать конечности животных (травянистое, песчаное, песчано-земляное).</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4</w:t>
      </w:r>
      <w:r w:rsidR="002F41EE">
        <w:rPr>
          <w:rFonts w:ascii="Times New Roman" w:hAnsi="Times New Roman" w:cs="Times New Roman"/>
          <w:sz w:val="24"/>
          <w:szCs w:val="24"/>
        </w:rPr>
        <w:t>5</w:t>
      </w:r>
      <w:r w:rsidR="00130E62" w:rsidRPr="00130E62">
        <w:rPr>
          <w:rFonts w:ascii="Times New Roman" w:hAnsi="Times New Roman" w:cs="Times New Roman"/>
          <w:sz w:val="24"/>
          <w:szCs w:val="24"/>
        </w:rPr>
        <w:t>. Ограждение площадки должно быть сетчатым, высотой не менее 1</w:t>
      </w:r>
      <w:r w:rsidR="00BD1A9E">
        <w:rPr>
          <w:rFonts w:ascii="Times New Roman" w:hAnsi="Times New Roman" w:cs="Times New Roman"/>
          <w:sz w:val="24"/>
          <w:szCs w:val="24"/>
        </w:rPr>
        <w:t>,</w:t>
      </w:r>
      <w:r w:rsidR="00130E62" w:rsidRPr="00130E62">
        <w:rPr>
          <w:rFonts w:ascii="Times New Roman" w:hAnsi="Times New Roman" w:cs="Times New Roman"/>
          <w:sz w:val="24"/>
          <w:szCs w:val="24"/>
        </w:rPr>
        <w:t>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46</w:t>
      </w:r>
      <w:r w:rsidR="00130E62" w:rsidRPr="00130E62">
        <w:rPr>
          <w:rFonts w:ascii="Times New Roman" w:hAnsi="Times New Roman" w:cs="Times New Roman"/>
          <w:sz w:val="24"/>
          <w:szCs w:val="24"/>
        </w:rPr>
        <w:t xml:space="preserve">. Места выгула домашних животных определяются правовым актом администрации </w:t>
      </w:r>
      <w:r w:rsidR="00CE28AC">
        <w:rPr>
          <w:rFonts w:ascii="Times New Roman" w:hAnsi="Times New Roman" w:cs="Times New Roman"/>
          <w:sz w:val="24"/>
          <w:szCs w:val="24"/>
        </w:rPr>
        <w:t>округа</w:t>
      </w:r>
      <w:r w:rsidR="00130E62" w:rsidRPr="00130E62">
        <w:rPr>
          <w:rFonts w:ascii="Times New Roman" w:hAnsi="Times New Roman" w:cs="Times New Roman"/>
          <w:sz w:val="24"/>
          <w:szCs w:val="24"/>
        </w:rPr>
        <w:t>.</w:t>
      </w:r>
    </w:p>
    <w:p w:rsidR="00130E62" w:rsidRPr="00130E62" w:rsidRDefault="00130E62" w:rsidP="00130E62">
      <w:pPr>
        <w:contextualSpacing/>
        <w:rPr>
          <w:rFonts w:ascii="Times New Roman" w:hAnsi="Times New Roman" w:cs="Times New Roman"/>
          <w:sz w:val="24"/>
          <w:szCs w:val="24"/>
        </w:rPr>
      </w:pPr>
    </w:p>
    <w:p w:rsidR="00130E62" w:rsidRPr="00130E62" w:rsidRDefault="00130E62" w:rsidP="009061A0">
      <w:pPr>
        <w:contextualSpacing/>
        <w:jc w:val="center"/>
        <w:rPr>
          <w:rFonts w:ascii="Times New Roman" w:hAnsi="Times New Roman" w:cs="Times New Roman"/>
          <w:sz w:val="24"/>
          <w:szCs w:val="24"/>
        </w:rPr>
      </w:pPr>
      <w:r w:rsidRPr="00130E62">
        <w:rPr>
          <w:rFonts w:ascii="Times New Roman" w:hAnsi="Times New Roman" w:cs="Times New Roman"/>
          <w:sz w:val="24"/>
          <w:szCs w:val="24"/>
        </w:rPr>
        <w:t>Благоустройство мест накопления твердых коммунальных отходов</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47</w:t>
      </w:r>
      <w:r w:rsidR="00130E62" w:rsidRPr="00130E62">
        <w:rPr>
          <w:rFonts w:ascii="Times New Roman" w:hAnsi="Times New Roman" w:cs="Times New Roman"/>
          <w:sz w:val="24"/>
          <w:szCs w:val="24"/>
        </w:rPr>
        <w:t>. Места (площадки) накопления твердых коммунальных отходов должны быть обустроены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w:t>
      </w:r>
      <w:r w:rsidR="00CE28AC">
        <w:rPr>
          <w:rFonts w:ascii="Times New Roman" w:hAnsi="Times New Roman" w:cs="Times New Roman"/>
          <w:sz w:val="24"/>
          <w:szCs w:val="24"/>
        </w:rPr>
        <w:t>ийской Федерации от 31</w:t>
      </w:r>
      <w:r w:rsidR="00BD1A9E">
        <w:rPr>
          <w:rFonts w:ascii="Times New Roman" w:hAnsi="Times New Roman" w:cs="Times New Roman"/>
          <w:sz w:val="24"/>
          <w:szCs w:val="24"/>
        </w:rPr>
        <w:t xml:space="preserve"> августа </w:t>
      </w:r>
      <w:r w:rsidR="00CE28AC">
        <w:rPr>
          <w:rFonts w:ascii="Times New Roman" w:hAnsi="Times New Roman" w:cs="Times New Roman"/>
          <w:sz w:val="24"/>
          <w:szCs w:val="24"/>
        </w:rPr>
        <w:t>2018 №</w:t>
      </w:r>
      <w:r w:rsidR="00130E62" w:rsidRPr="00130E62">
        <w:rPr>
          <w:rFonts w:ascii="Times New Roman" w:hAnsi="Times New Roman" w:cs="Times New Roman"/>
          <w:sz w:val="24"/>
          <w:szCs w:val="24"/>
        </w:rPr>
        <w:t xml:space="preserve"> 1039.</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48</w:t>
      </w:r>
      <w:r w:rsidR="00CE28AC">
        <w:rPr>
          <w:rFonts w:ascii="Times New Roman" w:hAnsi="Times New Roman" w:cs="Times New Roman"/>
          <w:sz w:val="24"/>
          <w:szCs w:val="24"/>
        </w:rPr>
        <w:t>. </w:t>
      </w:r>
      <w:r w:rsidR="00130E62" w:rsidRPr="00130E62">
        <w:rPr>
          <w:rFonts w:ascii="Times New Roman" w:hAnsi="Times New Roman" w:cs="Times New Roman"/>
          <w:sz w:val="24"/>
          <w:szCs w:val="24"/>
        </w:rPr>
        <w:t>Такие площадки должны предусматриваться в составе территорий и участков любого функционального назначения, где могут накапливаться отходы, и должны соответствовать требованиям санитарно-эпидемиологических правил и гигиенических нормативов и удобству для образователей отходов.</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49</w:t>
      </w:r>
      <w:r w:rsidR="00130E62" w:rsidRPr="00130E62">
        <w:rPr>
          <w:rFonts w:ascii="Times New Roman" w:hAnsi="Times New Roman" w:cs="Times New Roman"/>
          <w:sz w:val="24"/>
          <w:szCs w:val="24"/>
        </w:rPr>
        <w:t>. Места (площадки) накопления твердых коммунальных отходов должны:</w:t>
      </w:r>
    </w:p>
    <w:p w:rsidR="00130E62" w:rsidRPr="00130E62" w:rsidRDefault="00BD1A9E" w:rsidP="00130E62">
      <w:pPr>
        <w:contextualSpacing/>
        <w:rPr>
          <w:rFonts w:ascii="Times New Roman" w:hAnsi="Times New Roman" w:cs="Times New Roman"/>
          <w:sz w:val="24"/>
          <w:szCs w:val="24"/>
        </w:rPr>
      </w:pPr>
      <w:r>
        <w:rPr>
          <w:rFonts w:ascii="Times New Roman" w:hAnsi="Times New Roman" w:cs="Times New Roman"/>
          <w:sz w:val="24"/>
          <w:szCs w:val="24"/>
        </w:rPr>
        <w:t>1) и</w:t>
      </w:r>
      <w:r w:rsidR="00130E62" w:rsidRPr="00130E62">
        <w:rPr>
          <w:rFonts w:ascii="Times New Roman" w:hAnsi="Times New Roman" w:cs="Times New Roman"/>
          <w:sz w:val="24"/>
          <w:szCs w:val="24"/>
        </w:rPr>
        <w:t>меть покрытие с небольшим уклоном в сторону проезжей части, исключающим возможность самопроизвольного скатывания контейнера в сторону;</w:t>
      </w:r>
    </w:p>
    <w:p w:rsidR="00130E62" w:rsidRPr="00130E62" w:rsidRDefault="00BD1A9E" w:rsidP="00130E62">
      <w:pPr>
        <w:contextualSpacing/>
        <w:rPr>
          <w:rFonts w:ascii="Times New Roman" w:hAnsi="Times New Roman" w:cs="Times New Roman"/>
          <w:sz w:val="24"/>
          <w:szCs w:val="24"/>
        </w:rPr>
      </w:pPr>
      <w:r>
        <w:rPr>
          <w:rFonts w:ascii="Times New Roman" w:hAnsi="Times New Roman" w:cs="Times New Roman"/>
          <w:sz w:val="24"/>
          <w:szCs w:val="24"/>
        </w:rPr>
        <w:t>2) </w:t>
      </w:r>
      <w:r w:rsidR="00130E62" w:rsidRPr="00130E62">
        <w:rPr>
          <w:rFonts w:ascii="Times New Roman" w:hAnsi="Times New Roman" w:cs="Times New Roman"/>
          <w:sz w:val="24"/>
          <w:szCs w:val="24"/>
        </w:rPr>
        <w:t>иметь постоянное глухое ограждение нейтрального цвета или естественного цвета используемого материала, глубина ограждения должна обеспечивать полное перекрытие размещенных в ней контейнеров;</w:t>
      </w:r>
    </w:p>
    <w:p w:rsidR="00130E62" w:rsidRPr="00130E62" w:rsidRDefault="00BD1A9E" w:rsidP="00130E62">
      <w:pPr>
        <w:contextualSpacing/>
        <w:rPr>
          <w:rFonts w:ascii="Times New Roman" w:hAnsi="Times New Roman" w:cs="Times New Roman"/>
          <w:sz w:val="24"/>
          <w:szCs w:val="24"/>
        </w:rPr>
      </w:pPr>
      <w:r>
        <w:rPr>
          <w:rFonts w:ascii="Times New Roman" w:hAnsi="Times New Roman" w:cs="Times New Roman"/>
          <w:sz w:val="24"/>
          <w:szCs w:val="24"/>
        </w:rPr>
        <w:t>3) </w:t>
      </w:r>
      <w:r w:rsidR="00130E62" w:rsidRPr="00130E62">
        <w:rPr>
          <w:rFonts w:ascii="Times New Roman" w:hAnsi="Times New Roman" w:cs="Times New Roman"/>
          <w:sz w:val="24"/>
          <w:szCs w:val="24"/>
        </w:rPr>
        <w:t>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130E62" w:rsidRPr="00130E62" w:rsidRDefault="00BD1A9E" w:rsidP="00130E62">
      <w:pPr>
        <w:contextualSpacing/>
        <w:rPr>
          <w:rFonts w:ascii="Times New Roman" w:hAnsi="Times New Roman" w:cs="Times New Roman"/>
          <w:sz w:val="24"/>
          <w:szCs w:val="24"/>
        </w:rPr>
      </w:pPr>
      <w:r>
        <w:rPr>
          <w:rFonts w:ascii="Times New Roman" w:hAnsi="Times New Roman" w:cs="Times New Roman"/>
          <w:sz w:val="24"/>
          <w:szCs w:val="24"/>
        </w:rPr>
        <w:t>4) </w:t>
      </w:r>
      <w:r w:rsidR="00130E62" w:rsidRPr="00130E62">
        <w:rPr>
          <w:rFonts w:ascii="Times New Roman" w:hAnsi="Times New Roman" w:cs="Times New Roman"/>
          <w:sz w:val="24"/>
          <w:szCs w:val="24"/>
        </w:rPr>
        <w:t>иметь удобный подъезд и возможность производства погрузочно-разгрузочных работ специализированной техники, в том числе иметь способность выдерживать установку и выкатывание контейнеров без повреждения;</w:t>
      </w:r>
    </w:p>
    <w:p w:rsidR="00130E62" w:rsidRPr="00130E62" w:rsidRDefault="00BD1A9E" w:rsidP="00130E62">
      <w:pPr>
        <w:contextualSpacing/>
        <w:rPr>
          <w:rFonts w:ascii="Times New Roman" w:hAnsi="Times New Roman" w:cs="Times New Roman"/>
          <w:sz w:val="24"/>
          <w:szCs w:val="24"/>
        </w:rPr>
      </w:pPr>
      <w:r>
        <w:rPr>
          <w:rFonts w:ascii="Times New Roman" w:hAnsi="Times New Roman" w:cs="Times New Roman"/>
          <w:sz w:val="24"/>
          <w:szCs w:val="24"/>
        </w:rPr>
        <w:t>5) </w:t>
      </w:r>
      <w:r w:rsidR="00130E62" w:rsidRPr="00130E62">
        <w:rPr>
          <w:rFonts w:ascii="Times New Roman" w:hAnsi="Times New Roman" w:cs="Times New Roman"/>
          <w:sz w:val="24"/>
          <w:szCs w:val="24"/>
        </w:rPr>
        <w:t>быть снабжены информацией, предостерегающей владельцев автотранспортных средств о недопустимости препятствия подъезду специализированной техники, оказывающей коммунальную услугу по сбору и вывозу твердых коммунальных отходов.</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5</w:t>
      </w:r>
      <w:r w:rsidR="002F41EE">
        <w:rPr>
          <w:rFonts w:ascii="Times New Roman" w:hAnsi="Times New Roman" w:cs="Times New Roman"/>
          <w:sz w:val="24"/>
          <w:szCs w:val="24"/>
        </w:rPr>
        <w:t>0</w:t>
      </w:r>
      <w:r w:rsidR="00130E62" w:rsidRPr="00130E62">
        <w:rPr>
          <w:rFonts w:ascii="Times New Roman" w:hAnsi="Times New Roman" w:cs="Times New Roman"/>
          <w:sz w:val="24"/>
          <w:szCs w:val="24"/>
        </w:rPr>
        <w:t>. Высота ограждения мест (площадок) накопления твердых коммунальных отходов должна быть не менее 1,5 м.</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5</w:t>
      </w:r>
      <w:r w:rsidR="002F41EE">
        <w:rPr>
          <w:rFonts w:ascii="Times New Roman" w:hAnsi="Times New Roman" w:cs="Times New Roman"/>
          <w:sz w:val="24"/>
          <w:szCs w:val="24"/>
        </w:rPr>
        <w:t>1</w:t>
      </w:r>
      <w:r w:rsidR="00CE28AC">
        <w:rPr>
          <w:rFonts w:ascii="Times New Roman" w:hAnsi="Times New Roman" w:cs="Times New Roman"/>
          <w:sz w:val="24"/>
          <w:szCs w:val="24"/>
        </w:rPr>
        <w:t>. </w:t>
      </w:r>
      <w:r w:rsidR="00130E62" w:rsidRPr="00130E62">
        <w:rPr>
          <w:rFonts w:ascii="Times New Roman" w:hAnsi="Times New Roman" w:cs="Times New Roman"/>
          <w:sz w:val="24"/>
          <w:szCs w:val="24"/>
        </w:rPr>
        <w:t>Запрещается размещать места (площадки) накопления твердых коммунальных отходов на проезжей части.</w:t>
      </w:r>
    </w:p>
    <w:p w:rsidR="00130E62" w:rsidRPr="00130E62" w:rsidRDefault="009061A0" w:rsidP="00130E62">
      <w:pPr>
        <w:contextualSpacing/>
        <w:rPr>
          <w:rFonts w:ascii="Times New Roman" w:hAnsi="Times New Roman" w:cs="Times New Roman"/>
          <w:sz w:val="24"/>
          <w:szCs w:val="24"/>
        </w:rPr>
      </w:pPr>
      <w:r>
        <w:rPr>
          <w:rFonts w:ascii="Times New Roman" w:hAnsi="Times New Roman" w:cs="Times New Roman"/>
          <w:sz w:val="24"/>
          <w:szCs w:val="24"/>
        </w:rPr>
        <w:t>5</w:t>
      </w:r>
      <w:r w:rsidR="002F41EE">
        <w:rPr>
          <w:rFonts w:ascii="Times New Roman" w:hAnsi="Times New Roman" w:cs="Times New Roman"/>
          <w:sz w:val="24"/>
          <w:szCs w:val="24"/>
        </w:rPr>
        <w:t>2</w:t>
      </w:r>
      <w:r w:rsidR="00CE28AC">
        <w:rPr>
          <w:rFonts w:ascii="Times New Roman" w:hAnsi="Times New Roman" w:cs="Times New Roman"/>
          <w:sz w:val="24"/>
          <w:szCs w:val="24"/>
        </w:rPr>
        <w:t>. </w:t>
      </w:r>
      <w:r w:rsidR="00130E62" w:rsidRPr="00130E62">
        <w:rPr>
          <w:rFonts w:ascii="Times New Roman" w:hAnsi="Times New Roman" w:cs="Times New Roman"/>
          <w:sz w:val="24"/>
          <w:szCs w:val="24"/>
        </w:rPr>
        <w:t>Контейнеры должны быть в технически исправном состоянии, в единой цветовой гамме с учетом существующей застройки.</w:t>
      </w:r>
    </w:p>
    <w:p w:rsidR="002F41EE" w:rsidRDefault="002F41EE" w:rsidP="00704549">
      <w:pPr>
        <w:contextualSpacing/>
        <w:jc w:val="center"/>
        <w:rPr>
          <w:rFonts w:ascii="Times New Roman" w:hAnsi="Times New Roman" w:cs="Times New Roman"/>
          <w:sz w:val="24"/>
          <w:szCs w:val="24"/>
        </w:rPr>
      </w:pPr>
    </w:p>
    <w:p w:rsidR="00F52CA6" w:rsidRDefault="00130E62" w:rsidP="00704549">
      <w:pPr>
        <w:contextualSpacing/>
        <w:jc w:val="center"/>
        <w:rPr>
          <w:rFonts w:ascii="Times New Roman" w:hAnsi="Times New Roman" w:cs="Times New Roman"/>
          <w:sz w:val="24"/>
          <w:szCs w:val="24"/>
        </w:rPr>
      </w:pPr>
      <w:r w:rsidRPr="00130E62">
        <w:rPr>
          <w:rFonts w:ascii="Times New Roman" w:hAnsi="Times New Roman" w:cs="Times New Roman"/>
          <w:sz w:val="24"/>
          <w:szCs w:val="24"/>
        </w:rPr>
        <w:t xml:space="preserve">Благоустройство территорий, занятых инженерными коммуникациями, а </w:t>
      </w:r>
    </w:p>
    <w:p w:rsidR="00130E62" w:rsidRPr="00130E62" w:rsidRDefault="00130E62" w:rsidP="00704549">
      <w:pPr>
        <w:contextualSpacing/>
        <w:jc w:val="center"/>
        <w:rPr>
          <w:rFonts w:ascii="Times New Roman" w:hAnsi="Times New Roman" w:cs="Times New Roman"/>
          <w:sz w:val="24"/>
          <w:szCs w:val="24"/>
        </w:rPr>
      </w:pPr>
      <w:r w:rsidRPr="00130E62">
        <w:rPr>
          <w:rFonts w:ascii="Times New Roman" w:hAnsi="Times New Roman" w:cs="Times New Roman"/>
          <w:sz w:val="24"/>
          <w:szCs w:val="24"/>
        </w:rPr>
        <w:t>также территорий, на которых предполагается строительство инженерных сетей</w:t>
      </w:r>
    </w:p>
    <w:p w:rsidR="00130E62" w:rsidRPr="00130E62" w:rsidRDefault="00704549" w:rsidP="00130E62">
      <w:pPr>
        <w:contextualSpacing/>
        <w:rPr>
          <w:rFonts w:ascii="Times New Roman" w:hAnsi="Times New Roman" w:cs="Times New Roman"/>
          <w:sz w:val="24"/>
          <w:szCs w:val="24"/>
        </w:rPr>
      </w:pPr>
      <w:r>
        <w:rPr>
          <w:rFonts w:ascii="Times New Roman" w:hAnsi="Times New Roman" w:cs="Times New Roman"/>
          <w:sz w:val="24"/>
          <w:szCs w:val="24"/>
        </w:rPr>
        <w:t>5</w:t>
      </w:r>
      <w:r w:rsidR="002F41EE">
        <w:rPr>
          <w:rFonts w:ascii="Times New Roman" w:hAnsi="Times New Roman" w:cs="Times New Roman"/>
          <w:sz w:val="24"/>
          <w:szCs w:val="24"/>
        </w:rPr>
        <w:t>3</w:t>
      </w:r>
      <w:r w:rsidR="00130E62" w:rsidRPr="00130E62">
        <w:rPr>
          <w:rFonts w:ascii="Times New Roman" w:hAnsi="Times New Roman" w:cs="Times New Roman"/>
          <w:sz w:val="24"/>
          <w:szCs w:val="24"/>
        </w:rPr>
        <w:t>. Объектами благоустройства на территориях, занятых инженерными коммуникациями, являются охранные зоны инженерных коммуникаций.</w:t>
      </w:r>
    </w:p>
    <w:p w:rsidR="00130E62" w:rsidRPr="00130E62" w:rsidRDefault="00704549" w:rsidP="00130E62">
      <w:pPr>
        <w:contextualSpacing/>
        <w:rPr>
          <w:rFonts w:ascii="Times New Roman" w:hAnsi="Times New Roman" w:cs="Times New Roman"/>
          <w:sz w:val="24"/>
          <w:szCs w:val="24"/>
        </w:rPr>
      </w:pPr>
      <w:r>
        <w:rPr>
          <w:rFonts w:ascii="Times New Roman" w:hAnsi="Times New Roman" w:cs="Times New Roman"/>
          <w:sz w:val="24"/>
          <w:szCs w:val="24"/>
        </w:rPr>
        <w:t>5</w:t>
      </w:r>
      <w:r w:rsidR="002F41EE">
        <w:rPr>
          <w:rFonts w:ascii="Times New Roman" w:hAnsi="Times New Roman" w:cs="Times New Roman"/>
          <w:sz w:val="24"/>
          <w:szCs w:val="24"/>
        </w:rPr>
        <w:t>4</w:t>
      </w:r>
      <w:r w:rsidR="00130E62" w:rsidRPr="00130E62">
        <w:rPr>
          <w:rFonts w:ascii="Times New Roman" w:hAnsi="Times New Roman" w:cs="Times New Roman"/>
          <w:sz w:val="24"/>
          <w:szCs w:val="24"/>
        </w:rPr>
        <w:t>. Объектами благоустройства на территориях, предполагаемых под строительство инженерных сетей, являются зоны минимально допустимого расстояния инженерных коммуникаций от объектов капитального и некапитального строительства.</w:t>
      </w:r>
    </w:p>
    <w:p w:rsidR="00130E62" w:rsidRPr="00130E62" w:rsidRDefault="00704549" w:rsidP="00130E62">
      <w:pPr>
        <w:contextualSpacing/>
        <w:rPr>
          <w:rFonts w:ascii="Times New Roman" w:hAnsi="Times New Roman" w:cs="Times New Roman"/>
          <w:sz w:val="24"/>
          <w:szCs w:val="24"/>
        </w:rPr>
      </w:pPr>
      <w:r>
        <w:rPr>
          <w:rFonts w:ascii="Times New Roman" w:hAnsi="Times New Roman" w:cs="Times New Roman"/>
          <w:sz w:val="24"/>
          <w:szCs w:val="24"/>
        </w:rPr>
        <w:t>5</w:t>
      </w:r>
      <w:r w:rsidR="002F41EE">
        <w:rPr>
          <w:rFonts w:ascii="Times New Roman" w:hAnsi="Times New Roman" w:cs="Times New Roman"/>
          <w:sz w:val="24"/>
          <w:szCs w:val="24"/>
        </w:rPr>
        <w:t>5</w:t>
      </w:r>
      <w:r w:rsidR="00130E62" w:rsidRPr="00130E62">
        <w:rPr>
          <w:rFonts w:ascii="Times New Roman" w:hAnsi="Times New Roman" w:cs="Times New Roman"/>
          <w:sz w:val="24"/>
          <w:szCs w:val="24"/>
        </w:rPr>
        <w:t xml:space="preserve">. На территории </w:t>
      </w:r>
      <w:r w:rsidR="00A40B4E">
        <w:rPr>
          <w:rFonts w:ascii="Times New Roman" w:hAnsi="Times New Roman" w:cs="Times New Roman"/>
          <w:sz w:val="24"/>
          <w:szCs w:val="24"/>
        </w:rPr>
        <w:t>муниципального округа</w:t>
      </w:r>
      <w:r w:rsidR="00130E62" w:rsidRPr="00130E62">
        <w:rPr>
          <w:rFonts w:ascii="Times New Roman" w:hAnsi="Times New Roman" w:cs="Times New Roman"/>
          <w:sz w:val="24"/>
          <w:szCs w:val="24"/>
        </w:rPr>
        <w:t xml:space="preserve"> предусматриваются следующие виды охранных зон: магистральных коллекторов и трубопроводов, кабелей высокого и низкого напряжения, слабых токов, линий высоковольтной передачи, газопроводов, водопроводов и сетей водоотведения, </w:t>
      </w:r>
      <w:proofErr w:type="spellStart"/>
      <w:r w:rsidR="00130E62" w:rsidRPr="00130E62">
        <w:rPr>
          <w:rFonts w:ascii="Times New Roman" w:hAnsi="Times New Roman" w:cs="Times New Roman"/>
          <w:sz w:val="24"/>
          <w:szCs w:val="24"/>
        </w:rPr>
        <w:t>оптиковолоконных</w:t>
      </w:r>
      <w:proofErr w:type="spellEnd"/>
      <w:r w:rsidR="00130E62" w:rsidRPr="00130E62">
        <w:rPr>
          <w:rFonts w:ascii="Times New Roman" w:hAnsi="Times New Roman" w:cs="Times New Roman"/>
          <w:sz w:val="24"/>
          <w:szCs w:val="24"/>
        </w:rPr>
        <w:t xml:space="preserve"> кабелей.</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56</w:t>
      </w:r>
      <w:r w:rsidR="00130E62" w:rsidRPr="00130E62">
        <w:rPr>
          <w:rFonts w:ascii="Times New Roman" w:hAnsi="Times New Roman" w:cs="Times New Roman"/>
          <w:sz w:val="24"/>
          <w:szCs w:val="24"/>
        </w:rPr>
        <w:t xml:space="preserve">. Благоустройство территорий охранных зон магистральных коллекторов и трубопроводов, кабелей высокого, низкого напряжения и слабых токов, линий высоковольтной передачи, газопроводов, водопроводов и сетей водоотведения, </w:t>
      </w:r>
      <w:proofErr w:type="spellStart"/>
      <w:r w:rsidR="00130E62" w:rsidRPr="00130E62">
        <w:rPr>
          <w:rFonts w:ascii="Times New Roman" w:hAnsi="Times New Roman" w:cs="Times New Roman"/>
          <w:sz w:val="24"/>
          <w:szCs w:val="24"/>
        </w:rPr>
        <w:t>оптиковолоконных</w:t>
      </w:r>
      <w:proofErr w:type="spellEnd"/>
      <w:r w:rsidR="00130E62" w:rsidRPr="00130E62">
        <w:rPr>
          <w:rFonts w:ascii="Times New Roman" w:hAnsi="Times New Roman" w:cs="Times New Roman"/>
          <w:sz w:val="24"/>
          <w:szCs w:val="24"/>
        </w:rPr>
        <w:t xml:space="preserve"> кабелей, территорий, на которых предполагается строительство инженерных сетей, в том числе размещение объектов и элементов благоустройства на них, осуществляется в соответствии с федеральным законодательством в области технического регулирования, социальной защиты инвалидов, нормативно-техническими документами, настоящими Правилами при условии письменного разрешения собственника или эксплуатирующей организации.</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57</w:t>
      </w:r>
      <w:r w:rsidR="00130E62" w:rsidRPr="00130E62">
        <w:rPr>
          <w:rFonts w:ascii="Times New Roman" w:hAnsi="Times New Roman" w:cs="Times New Roman"/>
          <w:sz w:val="24"/>
          <w:szCs w:val="24"/>
        </w:rPr>
        <w:t xml:space="preserve">. В зоне линий высоковольтной передачи напряжением менее 110 </w:t>
      </w:r>
      <w:proofErr w:type="spellStart"/>
      <w:r w:rsidR="00130E62" w:rsidRPr="00130E62">
        <w:rPr>
          <w:rFonts w:ascii="Times New Roman" w:hAnsi="Times New Roman" w:cs="Times New Roman"/>
          <w:sz w:val="24"/>
          <w:szCs w:val="24"/>
        </w:rPr>
        <w:t>кВ</w:t>
      </w:r>
      <w:proofErr w:type="spellEnd"/>
      <w:r w:rsidR="00130E62" w:rsidRPr="00130E62">
        <w:rPr>
          <w:rFonts w:ascii="Times New Roman" w:hAnsi="Times New Roman" w:cs="Times New Roman"/>
          <w:sz w:val="24"/>
          <w:szCs w:val="24"/>
        </w:rPr>
        <w:t xml:space="preserve"> могут размещаться площадки для выгула домашних животных.</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58</w:t>
      </w:r>
      <w:r w:rsidR="00130E62" w:rsidRPr="00130E62">
        <w:rPr>
          <w:rFonts w:ascii="Times New Roman" w:hAnsi="Times New Roman" w:cs="Times New Roman"/>
          <w:sz w:val="24"/>
          <w:szCs w:val="24"/>
        </w:rPr>
        <w:t>. Озеленение может осуществляться в виде цветников, газонов по внешнему краю зоны, кустарника и низкорастущих деревьев с поверхностной (неглубокой) корневой системой.</w:t>
      </w:r>
    </w:p>
    <w:p w:rsidR="002F41EE" w:rsidRDefault="002F41EE" w:rsidP="00130E62">
      <w:pPr>
        <w:contextualSpacing/>
        <w:rPr>
          <w:rFonts w:ascii="Times New Roman" w:hAnsi="Times New Roman" w:cs="Times New Roman"/>
          <w:sz w:val="24"/>
          <w:szCs w:val="24"/>
        </w:rPr>
      </w:pPr>
    </w:p>
    <w:p w:rsidR="00E475B9" w:rsidRDefault="00E475B9" w:rsidP="002F41EE">
      <w:pPr>
        <w:contextualSpacing/>
        <w:jc w:val="center"/>
        <w:rPr>
          <w:rFonts w:ascii="Times New Roman" w:hAnsi="Times New Roman" w:cs="Times New Roman"/>
          <w:sz w:val="24"/>
          <w:szCs w:val="24"/>
        </w:rPr>
      </w:pPr>
    </w:p>
    <w:p w:rsidR="00130E62" w:rsidRPr="00130E62" w:rsidRDefault="00130E62" w:rsidP="002F41EE">
      <w:pPr>
        <w:contextualSpacing/>
        <w:jc w:val="center"/>
        <w:rPr>
          <w:rFonts w:ascii="Times New Roman" w:hAnsi="Times New Roman" w:cs="Times New Roman"/>
          <w:sz w:val="24"/>
          <w:szCs w:val="24"/>
        </w:rPr>
      </w:pPr>
      <w:r w:rsidRPr="00130E62">
        <w:rPr>
          <w:rFonts w:ascii="Times New Roman" w:hAnsi="Times New Roman" w:cs="Times New Roman"/>
          <w:sz w:val="24"/>
          <w:szCs w:val="24"/>
        </w:rPr>
        <w:lastRenderedPageBreak/>
        <w:t>Благоустройство территорий транспортной инфраструктуры</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59</w:t>
      </w:r>
      <w:r w:rsidR="00130E62" w:rsidRPr="00130E62">
        <w:rPr>
          <w:rFonts w:ascii="Times New Roman" w:hAnsi="Times New Roman" w:cs="Times New Roman"/>
          <w:sz w:val="24"/>
          <w:szCs w:val="24"/>
        </w:rPr>
        <w:t xml:space="preserve">. Объектами благоустройства на территориях транспортных коммуникаций является </w:t>
      </w:r>
      <w:r w:rsidR="00CE28AC">
        <w:rPr>
          <w:rFonts w:ascii="Times New Roman" w:hAnsi="Times New Roman" w:cs="Times New Roman"/>
          <w:sz w:val="24"/>
          <w:szCs w:val="24"/>
        </w:rPr>
        <w:t>УДС</w:t>
      </w:r>
      <w:r w:rsidR="00130E62" w:rsidRPr="00130E62">
        <w:rPr>
          <w:rFonts w:ascii="Times New Roman" w:hAnsi="Times New Roman" w:cs="Times New Roman"/>
          <w:sz w:val="24"/>
          <w:szCs w:val="24"/>
        </w:rPr>
        <w:t xml:space="preserve"> в границах красных линий и пешеходные переходы различных типов.</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60</w:t>
      </w:r>
      <w:r w:rsidR="00130E62" w:rsidRPr="00130E62">
        <w:rPr>
          <w:rFonts w:ascii="Times New Roman" w:hAnsi="Times New Roman" w:cs="Times New Roman"/>
          <w:sz w:val="24"/>
          <w:szCs w:val="24"/>
        </w:rPr>
        <w:t>.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соответствии с федеральным законодательством в области дорожной деятельности, социальной защиты инвалидов, нормативно-техническими документами, настоящими Правилами.</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61</w:t>
      </w:r>
      <w:r w:rsidR="00130E62" w:rsidRPr="00130E62">
        <w:rPr>
          <w:rFonts w:ascii="Times New Roman" w:hAnsi="Times New Roman" w:cs="Times New Roman"/>
          <w:sz w:val="24"/>
          <w:szCs w:val="24"/>
        </w:rPr>
        <w:t>. Перечень элементов благоустройства на территории улиц и дорог включает: твердые виды покрытий дорожного полотна и тротуаров, элементы сопряжения поверхностей, озеленение вдоль улиц и дорог, ограждения опасных участков, элементы освещения, опоры различного назначения, носители информации дорожного движения, в том числе дорожные знаки, разметку, светофорные устройства.</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62</w:t>
      </w:r>
      <w:r w:rsidR="00130E62" w:rsidRPr="00130E62">
        <w:rPr>
          <w:rFonts w:ascii="Times New Roman" w:hAnsi="Times New Roman" w:cs="Times New Roman"/>
          <w:sz w:val="24"/>
          <w:szCs w:val="24"/>
        </w:rPr>
        <w:t>. Пешеходные переходы размещаются в местах пересечения основных пешеходных коммуникаций с улицами и дорогами.</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63</w:t>
      </w:r>
      <w:r w:rsidR="00130E62" w:rsidRPr="00130E62">
        <w:rPr>
          <w:rFonts w:ascii="Times New Roman" w:hAnsi="Times New Roman" w:cs="Times New Roman"/>
          <w:sz w:val="24"/>
          <w:szCs w:val="24"/>
        </w:rPr>
        <w:t>. Перечень элементов благоустройства наземных пешеходных переходов включает: дорожную разметку, плавное сопряжение (пандус) для съезда с уровня тротуара на уровень проезжей части, элементы освещения.</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64</w:t>
      </w:r>
      <w:r w:rsidR="00130E62" w:rsidRPr="00130E62">
        <w:rPr>
          <w:rFonts w:ascii="Times New Roman" w:hAnsi="Times New Roman" w:cs="Times New Roman"/>
          <w:sz w:val="24"/>
          <w:szCs w:val="24"/>
        </w:rPr>
        <w:t>. В зоне наземного пешеходного перехода обеспечивается дополнительное освещение, отчетливо выделяющее его на проезжей части.</w:t>
      </w:r>
    </w:p>
    <w:p w:rsidR="002F41EE" w:rsidRDefault="002F41EE" w:rsidP="00130E62">
      <w:pPr>
        <w:contextualSpacing/>
        <w:rPr>
          <w:rFonts w:ascii="Times New Roman" w:hAnsi="Times New Roman" w:cs="Times New Roman"/>
          <w:sz w:val="24"/>
          <w:szCs w:val="24"/>
        </w:rPr>
      </w:pPr>
    </w:p>
    <w:p w:rsidR="00130E62" w:rsidRPr="00130E62" w:rsidRDefault="00130E62" w:rsidP="002F41EE">
      <w:pPr>
        <w:contextualSpacing/>
        <w:jc w:val="center"/>
        <w:rPr>
          <w:rFonts w:ascii="Times New Roman" w:hAnsi="Times New Roman" w:cs="Times New Roman"/>
          <w:sz w:val="24"/>
          <w:szCs w:val="24"/>
        </w:rPr>
      </w:pPr>
      <w:r w:rsidRPr="00130E62">
        <w:rPr>
          <w:rFonts w:ascii="Times New Roman" w:hAnsi="Times New Roman" w:cs="Times New Roman"/>
          <w:sz w:val="24"/>
          <w:szCs w:val="24"/>
        </w:rPr>
        <w:t>Благоустройство пешеходных коммуникаций</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65</w:t>
      </w:r>
      <w:r w:rsidR="00130E62" w:rsidRPr="00130E62">
        <w:rPr>
          <w:rFonts w:ascii="Times New Roman" w:hAnsi="Times New Roman" w:cs="Times New Roman"/>
          <w:sz w:val="24"/>
          <w:szCs w:val="24"/>
        </w:rPr>
        <w:t xml:space="preserve">. Пешеходные коммуникации обеспечивают пешеходные связи и передвижения на территории </w:t>
      </w:r>
      <w:r w:rsidR="00BD1A9E">
        <w:rPr>
          <w:rFonts w:ascii="Times New Roman" w:hAnsi="Times New Roman" w:cs="Times New Roman"/>
          <w:sz w:val="24"/>
          <w:szCs w:val="24"/>
        </w:rPr>
        <w:t>населенных пунктов</w:t>
      </w:r>
      <w:r w:rsidR="00130E62" w:rsidRPr="00130E62">
        <w:rPr>
          <w:rFonts w:ascii="Times New Roman" w:hAnsi="Times New Roman" w:cs="Times New Roman"/>
          <w:sz w:val="24"/>
          <w:szCs w:val="24"/>
        </w:rPr>
        <w:t>. К пешеходным коммуникациям относят: тротуары, пешеходные дороги, пешеходные переходы, пешеходные мосты.</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66</w:t>
      </w:r>
      <w:r w:rsidR="00E9751A">
        <w:rPr>
          <w:rFonts w:ascii="Times New Roman" w:hAnsi="Times New Roman" w:cs="Times New Roman"/>
          <w:sz w:val="24"/>
          <w:szCs w:val="24"/>
        </w:rPr>
        <w:t>. </w:t>
      </w:r>
      <w:r w:rsidR="00130E62" w:rsidRPr="00130E62">
        <w:rPr>
          <w:rFonts w:ascii="Times New Roman" w:hAnsi="Times New Roman" w:cs="Times New Roman"/>
          <w:sz w:val="24"/>
          <w:szCs w:val="24"/>
        </w:rPr>
        <w:t>При проектировании пешеходных коммуникаций обеспечиваются: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67</w:t>
      </w:r>
      <w:r w:rsidR="00130E62" w:rsidRPr="00130E62">
        <w:rPr>
          <w:rFonts w:ascii="Times New Roman" w:hAnsi="Times New Roman" w:cs="Times New Roman"/>
          <w:sz w:val="24"/>
          <w:szCs w:val="24"/>
        </w:rPr>
        <w:t>. Покрытие пешеходных коммуникаций должно быть удобным при ходьбе и устойчивым к износу. Качество применяемых материалов, планировка и дренаж пешеходных коммуникаций должны обеспечить предупреждение образования гололеда и слякоти зимой, луж и грязи в теплый период.</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68</w:t>
      </w:r>
      <w:r w:rsidR="00130E62" w:rsidRPr="00130E62">
        <w:rPr>
          <w:rFonts w:ascii="Times New Roman" w:hAnsi="Times New Roman" w:cs="Times New Roman"/>
          <w:sz w:val="24"/>
          <w:szCs w:val="24"/>
        </w:rPr>
        <w:t>. Перечень элементов благоустройства на территории пешеходных коммуникаций обслуживания включает: твердые виды покрытия, элементы сопряжения поверхностей, урны, контейнеры для мусора, элементы освещения, носители информации.</w:t>
      </w:r>
    </w:p>
    <w:p w:rsidR="002F41EE" w:rsidRDefault="002F41EE" w:rsidP="00130E62">
      <w:pPr>
        <w:contextualSpacing/>
        <w:rPr>
          <w:rFonts w:ascii="Times New Roman" w:hAnsi="Times New Roman" w:cs="Times New Roman"/>
          <w:sz w:val="24"/>
          <w:szCs w:val="24"/>
        </w:rPr>
      </w:pPr>
    </w:p>
    <w:p w:rsidR="00544601" w:rsidRPr="00544601" w:rsidRDefault="00544601" w:rsidP="00544601">
      <w:pPr>
        <w:contextualSpacing/>
        <w:jc w:val="center"/>
        <w:rPr>
          <w:rFonts w:ascii="Times New Roman" w:hAnsi="Times New Roman" w:cs="Times New Roman"/>
          <w:sz w:val="24"/>
          <w:szCs w:val="24"/>
        </w:rPr>
      </w:pPr>
      <w:r w:rsidRPr="00544601">
        <w:rPr>
          <w:rFonts w:ascii="Times New Roman" w:hAnsi="Times New Roman" w:cs="Times New Roman"/>
          <w:sz w:val="24"/>
          <w:szCs w:val="24"/>
        </w:rPr>
        <w:t>Содержание территории кладбищ</w:t>
      </w:r>
    </w:p>
    <w:p w:rsidR="00544601" w:rsidRPr="00544601" w:rsidRDefault="00544601" w:rsidP="00544601">
      <w:pPr>
        <w:contextualSpacing/>
        <w:rPr>
          <w:rFonts w:ascii="Times New Roman" w:hAnsi="Times New Roman" w:cs="Times New Roman"/>
          <w:sz w:val="24"/>
          <w:szCs w:val="24"/>
        </w:rPr>
      </w:pPr>
      <w:r>
        <w:rPr>
          <w:rFonts w:ascii="Times New Roman" w:hAnsi="Times New Roman" w:cs="Times New Roman"/>
          <w:sz w:val="24"/>
          <w:szCs w:val="24"/>
        </w:rPr>
        <w:t>69. </w:t>
      </w:r>
      <w:r w:rsidRPr="00544601">
        <w:rPr>
          <w:rFonts w:ascii="Times New Roman" w:hAnsi="Times New Roman" w:cs="Times New Roman"/>
          <w:sz w:val="24"/>
          <w:szCs w:val="24"/>
        </w:rPr>
        <w:t>Благоустройство мест захоронения, контроль за санитарным и экологическим состоянием территории кладбищ возлагается на специализированную службу и включает в себя:</w:t>
      </w:r>
    </w:p>
    <w:p w:rsidR="00544601" w:rsidRPr="00544601" w:rsidRDefault="00544601" w:rsidP="00544601">
      <w:pPr>
        <w:contextualSpacing/>
        <w:rPr>
          <w:rFonts w:ascii="Times New Roman" w:hAnsi="Times New Roman" w:cs="Times New Roman"/>
          <w:sz w:val="24"/>
          <w:szCs w:val="24"/>
        </w:rPr>
      </w:pPr>
      <w:r>
        <w:rPr>
          <w:rFonts w:ascii="Times New Roman" w:hAnsi="Times New Roman" w:cs="Times New Roman"/>
          <w:sz w:val="24"/>
          <w:szCs w:val="24"/>
        </w:rPr>
        <w:t>1) </w:t>
      </w:r>
      <w:r w:rsidRPr="00544601">
        <w:rPr>
          <w:rFonts w:ascii="Times New Roman" w:hAnsi="Times New Roman" w:cs="Times New Roman"/>
          <w:sz w:val="24"/>
          <w:szCs w:val="24"/>
        </w:rPr>
        <w:t>уход за зелеными насаждениями на всей территории кладбищ Нязепетровского муниципального округа, их полив и обновление;</w:t>
      </w:r>
    </w:p>
    <w:p w:rsidR="00544601" w:rsidRPr="00544601" w:rsidRDefault="00544601" w:rsidP="00544601">
      <w:pPr>
        <w:contextualSpacing/>
        <w:rPr>
          <w:rFonts w:ascii="Times New Roman" w:hAnsi="Times New Roman" w:cs="Times New Roman"/>
          <w:sz w:val="24"/>
          <w:szCs w:val="24"/>
        </w:rPr>
      </w:pPr>
      <w:r>
        <w:rPr>
          <w:rFonts w:ascii="Times New Roman" w:hAnsi="Times New Roman" w:cs="Times New Roman"/>
          <w:sz w:val="24"/>
          <w:szCs w:val="24"/>
        </w:rPr>
        <w:t>2) </w:t>
      </w:r>
      <w:r w:rsidRPr="00544601">
        <w:rPr>
          <w:rFonts w:ascii="Times New Roman" w:hAnsi="Times New Roman" w:cs="Times New Roman"/>
          <w:sz w:val="24"/>
          <w:szCs w:val="24"/>
        </w:rPr>
        <w:t>работы по дезинфекции (дератизации) территории кладбищ Нязепетровского муниципального округа;</w:t>
      </w:r>
    </w:p>
    <w:p w:rsidR="00544601" w:rsidRPr="00544601" w:rsidRDefault="00544601" w:rsidP="00544601">
      <w:pPr>
        <w:contextualSpacing/>
        <w:rPr>
          <w:rFonts w:ascii="Times New Roman" w:hAnsi="Times New Roman" w:cs="Times New Roman"/>
          <w:sz w:val="24"/>
          <w:szCs w:val="24"/>
        </w:rPr>
      </w:pPr>
      <w:r>
        <w:rPr>
          <w:rFonts w:ascii="Times New Roman" w:hAnsi="Times New Roman" w:cs="Times New Roman"/>
          <w:sz w:val="24"/>
          <w:szCs w:val="24"/>
        </w:rPr>
        <w:t xml:space="preserve">3) </w:t>
      </w:r>
      <w:r w:rsidRPr="00544601">
        <w:rPr>
          <w:rFonts w:ascii="Times New Roman" w:hAnsi="Times New Roman" w:cs="Times New Roman"/>
          <w:sz w:val="24"/>
          <w:szCs w:val="24"/>
        </w:rPr>
        <w:t>содержание в надлежащем порядке бесхозных, братских могил, памятников и могил, находящихся под охраной государства;</w:t>
      </w:r>
    </w:p>
    <w:p w:rsidR="00544601" w:rsidRPr="00544601" w:rsidRDefault="00544601" w:rsidP="00544601">
      <w:pPr>
        <w:contextualSpacing/>
        <w:rPr>
          <w:rFonts w:ascii="Times New Roman" w:hAnsi="Times New Roman" w:cs="Times New Roman"/>
          <w:sz w:val="24"/>
          <w:szCs w:val="24"/>
        </w:rPr>
      </w:pPr>
      <w:r>
        <w:rPr>
          <w:rFonts w:ascii="Times New Roman" w:hAnsi="Times New Roman" w:cs="Times New Roman"/>
          <w:sz w:val="24"/>
          <w:szCs w:val="24"/>
        </w:rPr>
        <w:t>4) </w:t>
      </w:r>
      <w:r w:rsidRPr="00544601">
        <w:rPr>
          <w:rFonts w:ascii="Times New Roman" w:hAnsi="Times New Roman" w:cs="Times New Roman"/>
          <w:sz w:val="24"/>
          <w:szCs w:val="24"/>
        </w:rPr>
        <w:t>содержание в исправном состоянии зданий, инженерного оборудования, территории кладбищ Нязепетровского муниципального округа, их ограды, дорог, площадок и их ремонт;</w:t>
      </w:r>
    </w:p>
    <w:p w:rsidR="00544601" w:rsidRPr="00544601" w:rsidRDefault="00544601" w:rsidP="00544601">
      <w:pPr>
        <w:contextualSpacing/>
        <w:rPr>
          <w:rFonts w:ascii="Times New Roman" w:hAnsi="Times New Roman" w:cs="Times New Roman"/>
          <w:sz w:val="24"/>
          <w:szCs w:val="24"/>
        </w:rPr>
      </w:pPr>
      <w:r>
        <w:rPr>
          <w:rFonts w:ascii="Times New Roman" w:hAnsi="Times New Roman" w:cs="Times New Roman"/>
          <w:sz w:val="24"/>
          <w:szCs w:val="24"/>
        </w:rPr>
        <w:t>5) </w:t>
      </w:r>
      <w:r w:rsidRPr="00544601">
        <w:rPr>
          <w:rFonts w:ascii="Times New Roman" w:hAnsi="Times New Roman" w:cs="Times New Roman"/>
          <w:sz w:val="24"/>
          <w:szCs w:val="24"/>
        </w:rPr>
        <w:t>систематическую уборку всей территории кладбищ Нязепетровского муниципального округа и своевременный вывоз мусора;</w:t>
      </w:r>
    </w:p>
    <w:p w:rsidR="00544601" w:rsidRPr="00544601" w:rsidRDefault="00544601" w:rsidP="00544601">
      <w:pPr>
        <w:contextualSpacing/>
        <w:rPr>
          <w:rFonts w:ascii="Times New Roman" w:hAnsi="Times New Roman" w:cs="Times New Roman"/>
          <w:sz w:val="24"/>
          <w:szCs w:val="24"/>
        </w:rPr>
      </w:pPr>
      <w:r>
        <w:rPr>
          <w:rFonts w:ascii="Times New Roman" w:hAnsi="Times New Roman" w:cs="Times New Roman"/>
          <w:sz w:val="24"/>
          <w:szCs w:val="24"/>
        </w:rPr>
        <w:t>6) </w:t>
      </w:r>
      <w:r w:rsidRPr="00544601">
        <w:rPr>
          <w:rFonts w:ascii="Times New Roman" w:hAnsi="Times New Roman" w:cs="Times New Roman"/>
          <w:sz w:val="24"/>
          <w:szCs w:val="24"/>
        </w:rPr>
        <w:t>высокую культуру обслуживания;</w:t>
      </w:r>
    </w:p>
    <w:p w:rsidR="00544601" w:rsidRPr="00544601" w:rsidRDefault="00544601" w:rsidP="00544601">
      <w:pPr>
        <w:ind w:firstLine="708"/>
        <w:contextualSpacing/>
        <w:rPr>
          <w:rFonts w:ascii="Times New Roman" w:hAnsi="Times New Roman" w:cs="Times New Roman"/>
          <w:sz w:val="24"/>
          <w:szCs w:val="24"/>
        </w:rPr>
      </w:pPr>
      <w:r>
        <w:rPr>
          <w:rFonts w:ascii="Times New Roman" w:hAnsi="Times New Roman" w:cs="Times New Roman"/>
          <w:sz w:val="24"/>
          <w:szCs w:val="24"/>
        </w:rPr>
        <w:t>7) </w:t>
      </w:r>
      <w:r w:rsidRPr="00544601">
        <w:rPr>
          <w:rFonts w:ascii="Times New Roman" w:hAnsi="Times New Roman" w:cs="Times New Roman"/>
          <w:sz w:val="24"/>
          <w:szCs w:val="24"/>
        </w:rPr>
        <w:t>соблюдение правил пожарной безопасности;</w:t>
      </w:r>
    </w:p>
    <w:p w:rsidR="00544601" w:rsidRPr="00544601" w:rsidRDefault="00544601" w:rsidP="00544601">
      <w:pPr>
        <w:contextualSpacing/>
        <w:rPr>
          <w:rFonts w:ascii="Times New Roman" w:hAnsi="Times New Roman" w:cs="Times New Roman"/>
          <w:sz w:val="24"/>
          <w:szCs w:val="24"/>
        </w:rPr>
      </w:pPr>
      <w:r>
        <w:rPr>
          <w:rFonts w:ascii="Times New Roman" w:hAnsi="Times New Roman" w:cs="Times New Roman"/>
          <w:sz w:val="24"/>
          <w:szCs w:val="24"/>
        </w:rPr>
        <w:t>8) </w:t>
      </w:r>
      <w:r w:rsidRPr="00544601">
        <w:rPr>
          <w:rFonts w:ascii="Times New Roman" w:hAnsi="Times New Roman" w:cs="Times New Roman"/>
          <w:sz w:val="24"/>
          <w:szCs w:val="24"/>
        </w:rPr>
        <w:t>удаление с могил и вывоз с территории кладбищ Нязепетровского муниципального округа засохших цветов и венков;</w:t>
      </w:r>
    </w:p>
    <w:p w:rsidR="00544601" w:rsidRPr="00544601" w:rsidRDefault="00544601" w:rsidP="00544601">
      <w:pPr>
        <w:contextualSpacing/>
        <w:rPr>
          <w:rFonts w:ascii="Times New Roman" w:hAnsi="Times New Roman" w:cs="Times New Roman"/>
          <w:sz w:val="24"/>
          <w:szCs w:val="24"/>
        </w:rPr>
      </w:pPr>
      <w:r>
        <w:rPr>
          <w:rFonts w:ascii="Times New Roman" w:hAnsi="Times New Roman" w:cs="Times New Roman"/>
          <w:sz w:val="24"/>
          <w:szCs w:val="24"/>
        </w:rPr>
        <w:t>9) </w:t>
      </w:r>
      <w:r w:rsidRPr="00544601">
        <w:rPr>
          <w:rFonts w:ascii="Times New Roman" w:hAnsi="Times New Roman" w:cs="Times New Roman"/>
          <w:sz w:val="24"/>
          <w:szCs w:val="24"/>
        </w:rPr>
        <w:t>обеспечение охраны территории кладбищ Нязепетровского муниципального округа и общественного порядка на них;</w:t>
      </w:r>
    </w:p>
    <w:p w:rsidR="00544601" w:rsidRDefault="00544601" w:rsidP="00544601">
      <w:pPr>
        <w:contextualSpacing/>
        <w:rPr>
          <w:rFonts w:ascii="Times New Roman" w:hAnsi="Times New Roman" w:cs="Times New Roman"/>
          <w:sz w:val="24"/>
          <w:szCs w:val="24"/>
        </w:rPr>
      </w:pPr>
      <w:r>
        <w:rPr>
          <w:rFonts w:ascii="Times New Roman" w:hAnsi="Times New Roman" w:cs="Times New Roman"/>
          <w:sz w:val="24"/>
          <w:szCs w:val="24"/>
        </w:rPr>
        <w:t>10) </w:t>
      </w:r>
      <w:r w:rsidRPr="00544601">
        <w:rPr>
          <w:rFonts w:ascii="Times New Roman" w:hAnsi="Times New Roman" w:cs="Times New Roman"/>
          <w:sz w:val="24"/>
          <w:szCs w:val="24"/>
        </w:rPr>
        <w:t xml:space="preserve">выполнение прочих требований, предусмотренных действующим законодательством, </w:t>
      </w:r>
      <w:r w:rsidRPr="00544601">
        <w:rPr>
          <w:rFonts w:ascii="Times New Roman" w:hAnsi="Times New Roman" w:cs="Times New Roman"/>
          <w:sz w:val="24"/>
          <w:szCs w:val="24"/>
        </w:rPr>
        <w:lastRenderedPageBreak/>
        <w:t>муниципальными правовыми актами.</w:t>
      </w:r>
    </w:p>
    <w:p w:rsidR="00544601" w:rsidRDefault="00544601" w:rsidP="002F41EE">
      <w:pPr>
        <w:contextualSpacing/>
        <w:jc w:val="center"/>
        <w:rPr>
          <w:rFonts w:ascii="Times New Roman" w:hAnsi="Times New Roman" w:cs="Times New Roman"/>
          <w:sz w:val="24"/>
          <w:szCs w:val="24"/>
        </w:rPr>
      </w:pPr>
    </w:p>
    <w:p w:rsidR="00130E62" w:rsidRPr="00130E62" w:rsidRDefault="00130E62" w:rsidP="002F41EE">
      <w:pPr>
        <w:contextualSpacing/>
        <w:jc w:val="center"/>
        <w:rPr>
          <w:rFonts w:ascii="Times New Roman" w:hAnsi="Times New Roman" w:cs="Times New Roman"/>
          <w:sz w:val="24"/>
          <w:szCs w:val="24"/>
        </w:rPr>
      </w:pPr>
      <w:r w:rsidRPr="00130E62">
        <w:rPr>
          <w:rFonts w:ascii="Times New Roman" w:hAnsi="Times New Roman" w:cs="Times New Roman"/>
          <w:sz w:val="24"/>
          <w:szCs w:val="24"/>
        </w:rPr>
        <w:t>Праздничное оформление</w:t>
      </w:r>
    </w:p>
    <w:p w:rsidR="00130E62" w:rsidRPr="00130E62" w:rsidRDefault="00544601" w:rsidP="00130E62">
      <w:pPr>
        <w:contextualSpacing/>
        <w:rPr>
          <w:rFonts w:ascii="Times New Roman" w:hAnsi="Times New Roman" w:cs="Times New Roman"/>
          <w:sz w:val="24"/>
          <w:szCs w:val="24"/>
        </w:rPr>
      </w:pPr>
      <w:r>
        <w:rPr>
          <w:rFonts w:ascii="Times New Roman" w:hAnsi="Times New Roman" w:cs="Times New Roman"/>
          <w:sz w:val="24"/>
          <w:szCs w:val="24"/>
        </w:rPr>
        <w:t>70</w:t>
      </w:r>
      <w:r w:rsidR="00130E62" w:rsidRPr="00130E62">
        <w:rPr>
          <w:rFonts w:ascii="Times New Roman" w:hAnsi="Times New Roman" w:cs="Times New Roman"/>
          <w:sz w:val="24"/>
          <w:szCs w:val="24"/>
        </w:rPr>
        <w:t xml:space="preserve">. Праздничное оформление территорий общего пользования выполняется по решению администрации </w:t>
      </w:r>
      <w:r w:rsidR="00B06BDB">
        <w:rPr>
          <w:rFonts w:ascii="Times New Roman" w:hAnsi="Times New Roman" w:cs="Times New Roman"/>
          <w:sz w:val="24"/>
          <w:szCs w:val="24"/>
        </w:rPr>
        <w:t>округа</w:t>
      </w:r>
      <w:r w:rsidR="00130E62" w:rsidRPr="00130E62">
        <w:rPr>
          <w:rFonts w:ascii="Times New Roman" w:hAnsi="Times New Roman" w:cs="Times New Roman"/>
          <w:sz w:val="24"/>
          <w:szCs w:val="24"/>
        </w:rPr>
        <w:t xml:space="preserve"> на период проведения государственных</w:t>
      </w:r>
      <w:r w:rsidR="000D0CEE">
        <w:rPr>
          <w:rFonts w:ascii="Times New Roman" w:hAnsi="Times New Roman" w:cs="Times New Roman"/>
          <w:sz w:val="24"/>
          <w:szCs w:val="24"/>
        </w:rPr>
        <w:t xml:space="preserve"> праздников</w:t>
      </w:r>
      <w:r w:rsidR="00130E62" w:rsidRPr="00130E62">
        <w:rPr>
          <w:rFonts w:ascii="Times New Roman" w:hAnsi="Times New Roman" w:cs="Times New Roman"/>
          <w:sz w:val="24"/>
          <w:szCs w:val="24"/>
        </w:rPr>
        <w:t xml:space="preserve"> и праздников</w:t>
      </w:r>
      <w:r w:rsidR="00BD1A9E">
        <w:rPr>
          <w:rFonts w:ascii="Times New Roman" w:hAnsi="Times New Roman" w:cs="Times New Roman"/>
          <w:sz w:val="24"/>
          <w:szCs w:val="24"/>
        </w:rPr>
        <w:t xml:space="preserve"> населенных пунктов</w:t>
      </w:r>
      <w:r w:rsidR="00130E62" w:rsidRPr="00130E62">
        <w:rPr>
          <w:rFonts w:ascii="Times New Roman" w:hAnsi="Times New Roman" w:cs="Times New Roman"/>
          <w:sz w:val="24"/>
          <w:szCs w:val="24"/>
        </w:rPr>
        <w:t>, мероприятий, связанных со знаменательными событиями.</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7</w:t>
      </w:r>
      <w:r w:rsidR="00544601">
        <w:rPr>
          <w:rFonts w:ascii="Times New Roman" w:hAnsi="Times New Roman" w:cs="Times New Roman"/>
          <w:sz w:val="24"/>
          <w:szCs w:val="24"/>
        </w:rPr>
        <w:t>1</w:t>
      </w:r>
      <w:r w:rsidR="00130E62" w:rsidRPr="00130E62">
        <w:rPr>
          <w:rFonts w:ascii="Times New Roman" w:hAnsi="Times New Roman" w:cs="Times New Roman"/>
          <w:sz w:val="24"/>
          <w:szCs w:val="24"/>
        </w:rPr>
        <w:t xml:space="preserve">. Оформление зданий, сооружений осуществляется их правообладателями (или их уполномоченными представителями) на добровольной основе в рамках программы мероприятий и схем размещения объектов и элементов праздничного оформления в порядке, установленном правовым актом администрации </w:t>
      </w:r>
      <w:r w:rsidR="00BC289B">
        <w:rPr>
          <w:rFonts w:ascii="Times New Roman" w:hAnsi="Times New Roman" w:cs="Times New Roman"/>
          <w:sz w:val="24"/>
          <w:szCs w:val="24"/>
        </w:rPr>
        <w:t>округа</w:t>
      </w:r>
      <w:r w:rsidR="00130E62" w:rsidRPr="00130E62">
        <w:rPr>
          <w:rFonts w:ascii="Times New Roman" w:hAnsi="Times New Roman" w:cs="Times New Roman"/>
          <w:sz w:val="24"/>
          <w:szCs w:val="24"/>
        </w:rPr>
        <w:t>.</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7</w:t>
      </w:r>
      <w:r w:rsidR="00544601">
        <w:rPr>
          <w:rFonts w:ascii="Times New Roman" w:hAnsi="Times New Roman" w:cs="Times New Roman"/>
          <w:sz w:val="24"/>
          <w:szCs w:val="24"/>
        </w:rPr>
        <w:t>2</w:t>
      </w:r>
      <w:r w:rsidR="00130E62" w:rsidRPr="00130E62">
        <w:rPr>
          <w:rFonts w:ascii="Times New Roman" w:hAnsi="Times New Roman" w:cs="Times New Roman"/>
          <w:sz w:val="24"/>
          <w:szCs w:val="24"/>
        </w:rPr>
        <w:t xml:space="preserve">. Размещение и демонтаж элементов праздничного оформления осуществляется в соответствии с концепцией (при наличии) праздничного оформления территории муниципального </w:t>
      </w:r>
      <w:r w:rsidR="00BD1A9E">
        <w:rPr>
          <w:rFonts w:ascii="Times New Roman" w:hAnsi="Times New Roman" w:cs="Times New Roman"/>
          <w:sz w:val="24"/>
          <w:szCs w:val="24"/>
        </w:rPr>
        <w:t>округа</w:t>
      </w:r>
      <w:r w:rsidR="00130E62" w:rsidRPr="00130E62">
        <w:rPr>
          <w:rFonts w:ascii="Times New Roman" w:hAnsi="Times New Roman" w:cs="Times New Roman"/>
          <w:sz w:val="24"/>
          <w:szCs w:val="24"/>
        </w:rPr>
        <w:t xml:space="preserve">, утверждаемой администрацией </w:t>
      </w:r>
      <w:r w:rsidR="00BC289B">
        <w:rPr>
          <w:rFonts w:ascii="Times New Roman" w:hAnsi="Times New Roman" w:cs="Times New Roman"/>
          <w:sz w:val="24"/>
          <w:szCs w:val="24"/>
        </w:rPr>
        <w:t>округа</w:t>
      </w:r>
      <w:r w:rsidR="00130E62" w:rsidRPr="00130E62">
        <w:rPr>
          <w:rFonts w:ascii="Times New Roman" w:hAnsi="Times New Roman" w:cs="Times New Roman"/>
          <w:sz w:val="24"/>
          <w:szCs w:val="24"/>
        </w:rPr>
        <w:t>, включающей схему размещения элементов праздничного оформления исходя из планируемой программы мероприятий, а также сроков их размещения и демонтажа.</w:t>
      </w:r>
    </w:p>
    <w:p w:rsidR="00130E62" w:rsidRPr="00130E62" w:rsidRDefault="00544601" w:rsidP="00130E62">
      <w:pPr>
        <w:contextualSpacing/>
        <w:rPr>
          <w:rFonts w:ascii="Times New Roman" w:hAnsi="Times New Roman" w:cs="Times New Roman"/>
          <w:sz w:val="24"/>
          <w:szCs w:val="24"/>
        </w:rPr>
      </w:pPr>
      <w:r>
        <w:rPr>
          <w:rFonts w:ascii="Times New Roman" w:hAnsi="Times New Roman" w:cs="Times New Roman"/>
          <w:sz w:val="24"/>
          <w:szCs w:val="24"/>
        </w:rPr>
        <w:t>73</w:t>
      </w:r>
      <w:r w:rsidR="00130E62" w:rsidRPr="00130E62">
        <w:rPr>
          <w:rFonts w:ascii="Times New Roman" w:hAnsi="Times New Roman" w:cs="Times New Roman"/>
          <w:sz w:val="24"/>
          <w:szCs w:val="24"/>
        </w:rPr>
        <w:t>. Праздничное оформление включает: размещение национального флага, лозунгов, гирлянд, панно, установку декоративных элементов и композиций, стендов, киосков, трибун, эстрад, устройство праздничной иллюминации и прочих элементов.</w:t>
      </w:r>
    </w:p>
    <w:p w:rsidR="002F41EE" w:rsidRDefault="002F41EE" w:rsidP="00130E62">
      <w:pPr>
        <w:contextualSpacing/>
        <w:rPr>
          <w:rFonts w:ascii="Times New Roman" w:hAnsi="Times New Roman" w:cs="Times New Roman"/>
          <w:sz w:val="24"/>
          <w:szCs w:val="24"/>
        </w:rPr>
      </w:pPr>
    </w:p>
    <w:p w:rsidR="00130E62" w:rsidRPr="00130E62" w:rsidRDefault="00130E62" w:rsidP="002F41EE">
      <w:pPr>
        <w:contextualSpacing/>
        <w:jc w:val="center"/>
        <w:rPr>
          <w:rFonts w:ascii="Times New Roman" w:hAnsi="Times New Roman" w:cs="Times New Roman"/>
          <w:sz w:val="24"/>
          <w:szCs w:val="24"/>
        </w:rPr>
      </w:pPr>
      <w:r w:rsidRPr="00130E62">
        <w:rPr>
          <w:rFonts w:ascii="Times New Roman" w:hAnsi="Times New Roman" w:cs="Times New Roman"/>
          <w:sz w:val="24"/>
          <w:szCs w:val="24"/>
        </w:rPr>
        <w:t>Мероприятия по содержанию территорий общего пользования</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7</w:t>
      </w:r>
      <w:r w:rsidR="00544601">
        <w:rPr>
          <w:rFonts w:ascii="Times New Roman" w:hAnsi="Times New Roman" w:cs="Times New Roman"/>
          <w:sz w:val="24"/>
          <w:szCs w:val="24"/>
        </w:rPr>
        <w:t>4</w:t>
      </w:r>
      <w:r w:rsidR="00130E62" w:rsidRPr="00130E62">
        <w:rPr>
          <w:rFonts w:ascii="Times New Roman" w:hAnsi="Times New Roman" w:cs="Times New Roman"/>
          <w:sz w:val="24"/>
          <w:szCs w:val="24"/>
        </w:rPr>
        <w:t>.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7</w:t>
      </w:r>
      <w:r w:rsidR="00544601">
        <w:rPr>
          <w:rFonts w:ascii="Times New Roman" w:hAnsi="Times New Roman" w:cs="Times New Roman"/>
          <w:sz w:val="24"/>
          <w:szCs w:val="24"/>
        </w:rPr>
        <w:t>5</w:t>
      </w:r>
      <w:r w:rsidR="00130E62" w:rsidRPr="00130E62">
        <w:rPr>
          <w:rFonts w:ascii="Times New Roman" w:hAnsi="Times New Roman" w:cs="Times New Roman"/>
          <w:sz w:val="24"/>
          <w:szCs w:val="24"/>
        </w:rPr>
        <w:t>. Содержание территорий общего пользования включает:</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 ежедневную уборку мусора;</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2) сметание и уборку листвы с твердых покрытий, газонов;</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3) очистку от снега и льда (наледи), обработку антигололедными материалами покрытий проезжей части дорог, мостов, улиц, тротуаров, проездов, пешеходных коммуникаций, вывоз снега и льда (снежно-ледяных образований);</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5) сбор и вывоз отходов;</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6) полив территорий для уменьшения пылеобразования и увлажнения воздуха, полив цветников и газонов;</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7) обеспечение сохранности зеленых насаждений и уход за ними;</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8) содержание и восстановление нарушенных элементов благоустройства;</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 xml:space="preserve">9) содержание смотровых и </w:t>
      </w:r>
      <w:proofErr w:type="spellStart"/>
      <w:r w:rsidRPr="00130E62">
        <w:rPr>
          <w:rFonts w:ascii="Times New Roman" w:hAnsi="Times New Roman" w:cs="Times New Roman"/>
          <w:sz w:val="24"/>
          <w:szCs w:val="24"/>
        </w:rPr>
        <w:t>дождеприемных</w:t>
      </w:r>
      <w:proofErr w:type="spellEnd"/>
      <w:r w:rsidRPr="00130E62">
        <w:rPr>
          <w:rFonts w:ascii="Times New Roman" w:hAnsi="Times New Roman" w:cs="Times New Roman"/>
          <w:sz w:val="24"/>
          <w:szCs w:val="24"/>
        </w:rPr>
        <w:t xml:space="preserve"> колодцев ливневой канализационной системы, колодцев подземных коммуникаций (сооружений) в соответствии с требованиями действующих государственных стандартов;</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10) содержание и ремонт ограждений;</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11) содержание дорог, тротуаров, искусственных дорожных сооружений, проездов;</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12) содержание и ремонт опор наружного освещения;</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13) содержание и ремонт остановочных павильонов;</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14) содержание территорий строительных и производственных площадок.</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7</w:t>
      </w:r>
      <w:r w:rsidR="00544601">
        <w:rPr>
          <w:rFonts w:ascii="Times New Roman" w:hAnsi="Times New Roman" w:cs="Times New Roman"/>
          <w:sz w:val="24"/>
          <w:szCs w:val="24"/>
        </w:rPr>
        <w:t>6</w:t>
      </w:r>
      <w:r w:rsidR="00130E62" w:rsidRPr="00130E62">
        <w:rPr>
          <w:rFonts w:ascii="Times New Roman" w:hAnsi="Times New Roman" w:cs="Times New Roman"/>
          <w:sz w:val="24"/>
          <w:szCs w:val="24"/>
        </w:rPr>
        <w:t>. Организация работ по содержанию всех видов объектов и элементов благоустройства осуществляется физическими, юридическими лицами, а также индивидуальными предпринимателями самостоятельно или посредством заключения договоров в соответствии с законодательством Российской Федерации.</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7</w:t>
      </w:r>
      <w:r w:rsidR="00544601">
        <w:rPr>
          <w:rFonts w:ascii="Times New Roman" w:hAnsi="Times New Roman" w:cs="Times New Roman"/>
          <w:sz w:val="24"/>
          <w:szCs w:val="24"/>
        </w:rPr>
        <w:t>7</w:t>
      </w:r>
      <w:r w:rsidR="00130E62" w:rsidRPr="00130E62">
        <w:rPr>
          <w:rFonts w:ascii="Times New Roman" w:hAnsi="Times New Roman" w:cs="Times New Roman"/>
          <w:sz w:val="24"/>
          <w:szCs w:val="24"/>
        </w:rPr>
        <w:t>. Организация работ по содержанию всех видов объектов и элементов благоустройства осуществляется их правообладателями (или их уполномоченными представителями).</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7</w:t>
      </w:r>
      <w:r w:rsidR="00544601">
        <w:rPr>
          <w:rFonts w:ascii="Times New Roman" w:hAnsi="Times New Roman" w:cs="Times New Roman"/>
          <w:sz w:val="24"/>
          <w:szCs w:val="24"/>
        </w:rPr>
        <w:t>8</w:t>
      </w:r>
      <w:r w:rsidR="00130E62" w:rsidRPr="00130E62">
        <w:rPr>
          <w:rFonts w:ascii="Times New Roman" w:hAnsi="Times New Roman" w:cs="Times New Roman"/>
          <w:sz w:val="24"/>
          <w:szCs w:val="24"/>
        </w:rPr>
        <w:t xml:space="preserve"> Запреты и обязанности при пользовании территориями общего пользования</w:t>
      </w:r>
    </w:p>
    <w:p w:rsidR="00130E62" w:rsidRPr="00130E62" w:rsidRDefault="002F41EE" w:rsidP="00130E62">
      <w:pPr>
        <w:contextualSpacing/>
        <w:rPr>
          <w:rFonts w:ascii="Times New Roman" w:hAnsi="Times New Roman" w:cs="Times New Roman"/>
          <w:sz w:val="24"/>
          <w:szCs w:val="24"/>
        </w:rPr>
      </w:pPr>
      <w:r>
        <w:rPr>
          <w:rFonts w:ascii="Times New Roman" w:hAnsi="Times New Roman" w:cs="Times New Roman"/>
          <w:sz w:val="24"/>
          <w:szCs w:val="24"/>
        </w:rPr>
        <w:t>7</w:t>
      </w:r>
      <w:r w:rsidR="00544601">
        <w:rPr>
          <w:rFonts w:ascii="Times New Roman" w:hAnsi="Times New Roman" w:cs="Times New Roman"/>
          <w:sz w:val="24"/>
          <w:szCs w:val="24"/>
        </w:rPr>
        <w:t>9</w:t>
      </w:r>
      <w:r w:rsidR="00130E62" w:rsidRPr="00130E62">
        <w:rPr>
          <w:rFonts w:ascii="Times New Roman" w:hAnsi="Times New Roman" w:cs="Times New Roman"/>
          <w:sz w:val="24"/>
          <w:szCs w:val="24"/>
        </w:rPr>
        <w:t xml:space="preserve">. На территории </w:t>
      </w:r>
      <w:r w:rsidR="00BC289B">
        <w:rPr>
          <w:rFonts w:ascii="Times New Roman" w:hAnsi="Times New Roman" w:cs="Times New Roman"/>
          <w:sz w:val="24"/>
          <w:szCs w:val="24"/>
        </w:rPr>
        <w:t>муниципального</w:t>
      </w:r>
      <w:r w:rsidR="00B06BDB">
        <w:rPr>
          <w:rFonts w:ascii="Times New Roman" w:hAnsi="Times New Roman" w:cs="Times New Roman"/>
          <w:sz w:val="24"/>
          <w:szCs w:val="24"/>
        </w:rPr>
        <w:t xml:space="preserve"> округа</w:t>
      </w:r>
      <w:r w:rsidR="00130E62" w:rsidRPr="00130E62">
        <w:rPr>
          <w:rFonts w:ascii="Times New Roman" w:hAnsi="Times New Roman" w:cs="Times New Roman"/>
          <w:sz w:val="24"/>
          <w:szCs w:val="24"/>
        </w:rPr>
        <w:t xml:space="preserve"> запрещается:</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 мусорить на улицах, площадях, пляжах, на территориях зеленых зон, газонах, дворовых территориях и в других общественных местах (складировать, сливать, выбрасывать, сбрасывать, в том числе с и</w:t>
      </w:r>
      <w:bookmarkStart w:id="10" w:name="_GoBack"/>
      <w:bookmarkEnd w:id="10"/>
      <w:r w:rsidRPr="00130E62">
        <w:rPr>
          <w:rFonts w:ascii="Times New Roman" w:hAnsi="Times New Roman" w:cs="Times New Roman"/>
          <w:sz w:val="24"/>
          <w:szCs w:val="24"/>
        </w:rPr>
        <w:t xml:space="preserve">спользованием транспортных средств, металлический лом, домашнюю утварь, шлак, золу, тару, пищевые, горючие и другие жидкости, строительные, растительные (порубочные, </w:t>
      </w:r>
      <w:proofErr w:type="spellStart"/>
      <w:r w:rsidRPr="00130E62">
        <w:rPr>
          <w:rFonts w:ascii="Times New Roman" w:hAnsi="Times New Roman" w:cs="Times New Roman"/>
          <w:sz w:val="24"/>
          <w:szCs w:val="24"/>
        </w:rPr>
        <w:t>опиловочные</w:t>
      </w:r>
      <w:proofErr w:type="spellEnd"/>
      <w:r w:rsidRPr="00130E62">
        <w:rPr>
          <w:rFonts w:ascii="Times New Roman" w:hAnsi="Times New Roman" w:cs="Times New Roman"/>
          <w:sz w:val="24"/>
          <w:szCs w:val="24"/>
        </w:rPr>
        <w:t xml:space="preserve"> остатки деревьев, кустарников, листвы, сухой травы, ботвы) и другие отходы, бытовой и другой мусор, загрязнять территории, примыкающие к водным объектам);</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 xml:space="preserve">2) вывозить, складировать снег и сколотый лед в места, не определенные для этих целей </w:t>
      </w:r>
      <w:r w:rsidRPr="00130E62">
        <w:rPr>
          <w:rFonts w:ascii="Times New Roman" w:hAnsi="Times New Roman" w:cs="Times New Roman"/>
          <w:sz w:val="24"/>
          <w:szCs w:val="24"/>
        </w:rPr>
        <w:lastRenderedPageBreak/>
        <w:t xml:space="preserve">администрацией </w:t>
      </w:r>
      <w:r w:rsidR="00B06BDB">
        <w:rPr>
          <w:rFonts w:ascii="Times New Roman" w:hAnsi="Times New Roman" w:cs="Times New Roman"/>
          <w:sz w:val="24"/>
          <w:szCs w:val="24"/>
        </w:rPr>
        <w:t>округа</w:t>
      </w:r>
      <w:r w:rsidRPr="00130E62">
        <w:rPr>
          <w:rFonts w:ascii="Times New Roman" w:hAnsi="Times New Roman" w:cs="Times New Roman"/>
          <w:sz w:val="24"/>
          <w:szCs w:val="24"/>
        </w:rPr>
        <w:t>;</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3) нарушать порядок временного размещения строительных материалов (плиты перекрытия, песок, щебень, поддоны, кирпич и др.), оборудования, грунта, угля, дров, удобрений, продукции, сырья и других материалов (далее - строительные и другие материалы) на территориях общего пользования;</w:t>
      </w:r>
    </w:p>
    <w:p w:rsidR="00130E62" w:rsidRPr="00130E62" w:rsidRDefault="00B06BDB" w:rsidP="00130E62">
      <w:pPr>
        <w:contextualSpacing/>
        <w:rPr>
          <w:rFonts w:ascii="Times New Roman" w:hAnsi="Times New Roman" w:cs="Times New Roman"/>
          <w:sz w:val="24"/>
          <w:szCs w:val="24"/>
        </w:rPr>
      </w:pPr>
      <w:r>
        <w:rPr>
          <w:rFonts w:ascii="Times New Roman" w:hAnsi="Times New Roman" w:cs="Times New Roman"/>
          <w:sz w:val="24"/>
          <w:szCs w:val="24"/>
        </w:rPr>
        <w:t>4</w:t>
      </w:r>
      <w:r w:rsidR="00130E62" w:rsidRPr="00130E62">
        <w:rPr>
          <w:rFonts w:ascii="Times New Roman" w:hAnsi="Times New Roman" w:cs="Times New Roman"/>
          <w:sz w:val="24"/>
          <w:szCs w:val="24"/>
        </w:rPr>
        <w:t>) загрязнять территории общего пользования (за исключением дорог) в результате эксплуатации или ремонта транспортных средств и механизмов, в том числе посредством инородных веществ и предметов;</w:t>
      </w:r>
    </w:p>
    <w:p w:rsidR="00130E62" w:rsidRPr="00130E62" w:rsidRDefault="00B06BDB" w:rsidP="00130E62">
      <w:pPr>
        <w:contextualSpacing/>
        <w:rPr>
          <w:rFonts w:ascii="Times New Roman" w:hAnsi="Times New Roman" w:cs="Times New Roman"/>
          <w:sz w:val="24"/>
          <w:szCs w:val="24"/>
        </w:rPr>
      </w:pPr>
      <w:r>
        <w:rPr>
          <w:rFonts w:ascii="Times New Roman" w:hAnsi="Times New Roman" w:cs="Times New Roman"/>
          <w:sz w:val="24"/>
          <w:szCs w:val="24"/>
        </w:rPr>
        <w:t>5</w:t>
      </w:r>
      <w:r w:rsidR="00130E62" w:rsidRPr="00130E62">
        <w:rPr>
          <w:rFonts w:ascii="Times New Roman" w:hAnsi="Times New Roman" w:cs="Times New Roman"/>
          <w:sz w:val="24"/>
          <w:szCs w:val="24"/>
        </w:rPr>
        <w:t>) устанавливать и (или) использовать блокирующие устройства (цепочки, столбики, тросы, шины, блоки, блокираторы), препятствующие движению и (или) размещению транспортного средства, свободному проходу граждан на земельных участках, находящихся в муниципальной собственности, либо на землях и земельных участках, государственная собственность на которые не разграничена;</w:t>
      </w:r>
    </w:p>
    <w:p w:rsidR="00130E62" w:rsidRPr="00130E62" w:rsidRDefault="00B06BDB" w:rsidP="00130E62">
      <w:pPr>
        <w:contextualSpacing/>
        <w:rPr>
          <w:rFonts w:ascii="Times New Roman" w:hAnsi="Times New Roman" w:cs="Times New Roman"/>
          <w:sz w:val="24"/>
          <w:szCs w:val="24"/>
        </w:rPr>
      </w:pPr>
      <w:r>
        <w:rPr>
          <w:rFonts w:ascii="Times New Roman" w:hAnsi="Times New Roman" w:cs="Times New Roman"/>
          <w:sz w:val="24"/>
          <w:szCs w:val="24"/>
        </w:rPr>
        <w:t>5</w:t>
      </w:r>
      <w:r w:rsidR="00130E62" w:rsidRPr="00130E62">
        <w:rPr>
          <w:rFonts w:ascii="Times New Roman" w:hAnsi="Times New Roman" w:cs="Times New Roman"/>
          <w:sz w:val="24"/>
          <w:szCs w:val="24"/>
        </w:rPr>
        <w:t>.1) устанавливать самовольно искусственные неровности</w:t>
      </w:r>
      <w:r w:rsidR="00BC289B">
        <w:rPr>
          <w:rFonts w:ascii="Times New Roman" w:hAnsi="Times New Roman" w:cs="Times New Roman"/>
          <w:sz w:val="24"/>
          <w:szCs w:val="24"/>
        </w:rPr>
        <w:t>, асфальтировать</w:t>
      </w:r>
      <w:r w:rsidR="00130E62" w:rsidRPr="00130E62">
        <w:rPr>
          <w:rFonts w:ascii="Times New Roman" w:hAnsi="Times New Roman" w:cs="Times New Roman"/>
          <w:sz w:val="24"/>
          <w:szCs w:val="24"/>
        </w:rPr>
        <w:t xml:space="preserve"> земельны</w:t>
      </w:r>
      <w:r w:rsidR="00BC289B">
        <w:rPr>
          <w:rFonts w:ascii="Times New Roman" w:hAnsi="Times New Roman" w:cs="Times New Roman"/>
          <w:sz w:val="24"/>
          <w:szCs w:val="24"/>
        </w:rPr>
        <w:t>е</w:t>
      </w:r>
      <w:r w:rsidR="00130E62" w:rsidRPr="00130E62">
        <w:rPr>
          <w:rFonts w:ascii="Times New Roman" w:hAnsi="Times New Roman" w:cs="Times New Roman"/>
          <w:sz w:val="24"/>
          <w:szCs w:val="24"/>
        </w:rPr>
        <w:t xml:space="preserve"> участк</w:t>
      </w:r>
      <w:r w:rsidR="00BC289B">
        <w:rPr>
          <w:rFonts w:ascii="Times New Roman" w:hAnsi="Times New Roman" w:cs="Times New Roman"/>
          <w:sz w:val="24"/>
          <w:szCs w:val="24"/>
        </w:rPr>
        <w:t>и</w:t>
      </w:r>
      <w:r w:rsidR="00130E62" w:rsidRPr="00130E62">
        <w:rPr>
          <w:rFonts w:ascii="Times New Roman" w:hAnsi="Times New Roman" w:cs="Times New Roman"/>
          <w:sz w:val="24"/>
          <w:szCs w:val="24"/>
        </w:rPr>
        <w:t>, находящихся в муниципальной собственности, либо на землях и земельных участках, государственная собственность на которые не разграничена;</w:t>
      </w:r>
    </w:p>
    <w:p w:rsidR="00130E62" w:rsidRPr="00130E62" w:rsidRDefault="00B06BDB" w:rsidP="00130E62">
      <w:pPr>
        <w:contextualSpacing/>
        <w:rPr>
          <w:rFonts w:ascii="Times New Roman" w:hAnsi="Times New Roman" w:cs="Times New Roman"/>
          <w:sz w:val="24"/>
          <w:szCs w:val="24"/>
        </w:rPr>
      </w:pPr>
      <w:r>
        <w:rPr>
          <w:rFonts w:ascii="Times New Roman" w:hAnsi="Times New Roman" w:cs="Times New Roman"/>
          <w:sz w:val="24"/>
          <w:szCs w:val="24"/>
        </w:rPr>
        <w:t>6</w:t>
      </w:r>
      <w:r w:rsidR="00130E62" w:rsidRPr="00130E62">
        <w:rPr>
          <w:rFonts w:ascii="Times New Roman" w:hAnsi="Times New Roman" w:cs="Times New Roman"/>
          <w:sz w:val="24"/>
          <w:szCs w:val="24"/>
        </w:rPr>
        <w:t>) размещать на земельных участках, находящихся в муниципальной собственности, либо на землях и земельных участках, государственная собственность на которые не разграничена, брошенное и (или) разукомплектованное транспортное средство (в том числе сгоревшее), у которого отсутствуют одна или несколько кузовных деталей, предусмотренных конструкцией, отсутствуют элементы ходовой части, одно или несколько стекол, внешние световые приборы, от которых собственник отказался, либо не имеющее собственника, либо собственник которого неизвестен или иным образом оставленное собственником с целью отказа от права собственности на него;</w:t>
      </w:r>
    </w:p>
    <w:p w:rsidR="00130E62" w:rsidRPr="00130E62" w:rsidRDefault="00B06BDB" w:rsidP="00130E62">
      <w:pPr>
        <w:contextualSpacing/>
        <w:rPr>
          <w:rFonts w:ascii="Times New Roman" w:hAnsi="Times New Roman" w:cs="Times New Roman"/>
          <w:sz w:val="24"/>
          <w:szCs w:val="24"/>
        </w:rPr>
      </w:pPr>
      <w:r>
        <w:rPr>
          <w:rFonts w:ascii="Times New Roman" w:hAnsi="Times New Roman" w:cs="Times New Roman"/>
          <w:sz w:val="24"/>
          <w:szCs w:val="24"/>
        </w:rPr>
        <w:t>7</w:t>
      </w:r>
      <w:r w:rsidR="00130E62" w:rsidRPr="00130E62">
        <w:rPr>
          <w:rFonts w:ascii="Times New Roman" w:hAnsi="Times New Roman" w:cs="Times New Roman"/>
          <w:sz w:val="24"/>
          <w:szCs w:val="24"/>
        </w:rPr>
        <w:t>) размещать информационные конструкции в зоне прокладки инженерно-технических сооружений;</w:t>
      </w:r>
    </w:p>
    <w:p w:rsidR="00130E62" w:rsidRPr="00130E62" w:rsidRDefault="00B06BDB" w:rsidP="00130E62">
      <w:pPr>
        <w:contextualSpacing/>
        <w:rPr>
          <w:rFonts w:ascii="Times New Roman" w:hAnsi="Times New Roman" w:cs="Times New Roman"/>
          <w:sz w:val="24"/>
          <w:szCs w:val="24"/>
        </w:rPr>
      </w:pPr>
      <w:r>
        <w:rPr>
          <w:rFonts w:ascii="Times New Roman" w:hAnsi="Times New Roman" w:cs="Times New Roman"/>
          <w:sz w:val="24"/>
          <w:szCs w:val="24"/>
        </w:rPr>
        <w:t>8</w:t>
      </w:r>
      <w:r w:rsidR="00130E62" w:rsidRPr="00130E62">
        <w:rPr>
          <w:rFonts w:ascii="Times New Roman" w:hAnsi="Times New Roman" w:cs="Times New Roman"/>
          <w:sz w:val="24"/>
          <w:szCs w:val="24"/>
        </w:rPr>
        <w:t>) осуществлять мойку автомототранспорта на территориях, не предназначенных и не оборудованных для этих целей (на территориях, прилегающих к водоемам, на дорогах, тротуарах, автостоянках, на территориях зеленых зон, на земельных участках, покрытых естественной или искусственной травянистой и (или) древесно-кустарниковой растительностью либо предназначенных для озеленения поверхностей земельного участка, имеющих ограничение в виде бортового камня (бордюра) и (или) граничащих с твердым покрытием пешеходных дорожек, тротуаров, проезжей частью дорог (далее - газон), во дворах и на территориях, прилегающих к жилым домам, у водоразборных колонок, открытых водоемов и в других местах, не предназначенных и не оборудованных для этих целей);</w:t>
      </w:r>
    </w:p>
    <w:p w:rsidR="00130E62" w:rsidRPr="00130E62" w:rsidRDefault="002E49CA" w:rsidP="00130E62">
      <w:pPr>
        <w:contextualSpacing/>
        <w:rPr>
          <w:rFonts w:ascii="Times New Roman" w:hAnsi="Times New Roman" w:cs="Times New Roman"/>
          <w:sz w:val="24"/>
          <w:szCs w:val="24"/>
        </w:rPr>
      </w:pPr>
      <w:r>
        <w:rPr>
          <w:rFonts w:ascii="Times New Roman" w:hAnsi="Times New Roman" w:cs="Times New Roman"/>
          <w:sz w:val="24"/>
          <w:szCs w:val="24"/>
        </w:rPr>
        <w:t>9</w:t>
      </w:r>
      <w:r w:rsidR="00130E62" w:rsidRPr="00130E62">
        <w:rPr>
          <w:rFonts w:ascii="Times New Roman" w:hAnsi="Times New Roman" w:cs="Times New Roman"/>
          <w:sz w:val="24"/>
          <w:szCs w:val="24"/>
        </w:rPr>
        <w:t>) нарушать покрытие проездов дворовых территорий, тротуаров, целостность зеленых насаждений, за исключением случаев, предусмотренных настоящими Правилами;</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w:t>
      </w:r>
      <w:r w:rsidR="002E49CA">
        <w:rPr>
          <w:rFonts w:ascii="Times New Roman" w:hAnsi="Times New Roman" w:cs="Times New Roman"/>
          <w:sz w:val="24"/>
          <w:szCs w:val="24"/>
        </w:rPr>
        <w:t>0</w:t>
      </w:r>
      <w:r w:rsidRPr="00130E62">
        <w:rPr>
          <w:rFonts w:ascii="Times New Roman" w:hAnsi="Times New Roman" w:cs="Times New Roman"/>
          <w:sz w:val="24"/>
          <w:szCs w:val="24"/>
        </w:rPr>
        <w:t xml:space="preserve">) осуществлять новые посадки деревьев и кустарников на территориях общего пользования без согласования с администрацией </w:t>
      </w:r>
      <w:r w:rsidR="002E49CA">
        <w:rPr>
          <w:rFonts w:ascii="Times New Roman" w:hAnsi="Times New Roman" w:cs="Times New Roman"/>
          <w:sz w:val="24"/>
          <w:szCs w:val="24"/>
        </w:rPr>
        <w:t>округа</w:t>
      </w:r>
      <w:r w:rsidRPr="00130E62">
        <w:rPr>
          <w:rFonts w:ascii="Times New Roman" w:hAnsi="Times New Roman" w:cs="Times New Roman"/>
          <w:sz w:val="24"/>
          <w:szCs w:val="24"/>
        </w:rPr>
        <w:t>;</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w:t>
      </w:r>
      <w:r w:rsidR="002E49CA">
        <w:rPr>
          <w:rFonts w:ascii="Times New Roman" w:hAnsi="Times New Roman" w:cs="Times New Roman"/>
          <w:sz w:val="24"/>
          <w:szCs w:val="24"/>
        </w:rPr>
        <w:t>1</w:t>
      </w:r>
      <w:r w:rsidRPr="00130E62">
        <w:rPr>
          <w:rFonts w:ascii="Times New Roman" w:hAnsi="Times New Roman" w:cs="Times New Roman"/>
          <w:sz w:val="24"/>
          <w:szCs w:val="24"/>
        </w:rPr>
        <w:t xml:space="preserve">) осуществлять выпас </w:t>
      </w:r>
      <w:r w:rsidR="007555AF">
        <w:rPr>
          <w:rFonts w:ascii="Times New Roman" w:hAnsi="Times New Roman" w:cs="Times New Roman"/>
          <w:sz w:val="24"/>
          <w:szCs w:val="24"/>
        </w:rPr>
        <w:t xml:space="preserve">и (или) прогон </w:t>
      </w:r>
      <w:r w:rsidRPr="00130E62">
        <w:rPr>
          <w:rFonts w:ascii="Times New Roman" w:hAnsi="Times New Roman" w:cs="Times New Roman"/>
          <w:sz w:val="24"/>
          <w:szCs w:val="24"/>
        </w:rPr>
        <w:t>сельскохозяйственных животных без привязи или надзора владельцами или иными уполномоченными ими лицами на территориях парков, скверов, общественных территориях, предназначенных для организации активного массового отдыха, купания и рекреации;</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w:t>
      </w:r>
      <w:r w:rsidR="002E49CA">
        <w:rPr>
          <w:rFonts w:ascii="Times New Roman" w:hAnsi="Times New Roman" w:cs="Times New Roman"/>
          <w:sz w:val="24"/>
          <w:szCs w:val="24"/>
        </w:rPr>
        <w:t>2</w:t>
      </w:r>
      <w:r w:rsidRPr="00130E62">
        <w:rPr>
          <w:rFonts w:ascii="Times New Roman" w:hAnsi="Times New Roman" w:cs="Times New Roman"/>
          <w:sz w:val="24"/>
          <w:szCs w:val="24"/>
        </w:rPr>
        <w:t>) размещать огороды на территориях общего пользования.</w:t>
      </w:r>
    </w:p>
    <w:p w:rsidR="00130E62" w:rsidRPr="00130E62" w:rsidRDefault="00544601" w:rsidP="00130E62">
      <w:pPr>
        <w:contextualSpacing/>
        <w:rPr>
          <w:rFonts w:ascii="Times New Roman" w:hAnsi="Times New Roman" w:cs="Times New Roman"/>
          <w:sz w:val="24"/>
          <w:szCs w:val="24"/>
        </w:rPr>
      </w:pPr>
      <w:r>
        <w:rPr>
          <w:rFonts w:ascii="Times New Roman" w:hAnsi="Times New Roman" w:cs="Times New Roman"/>
          <w:sz w:val="24"/>
          <w:szCs w:val="24"/>
        </w:rPr>
        <w:t>80</w:t>
      </w:r>
      <w:r w:rsidR="00130E62" w:rsidRPr="00130E62">
        <w:rPr>
          <w:rFonts w:ascii="Times New Roman" w:hAnsi="Times New Roman" w:cs="Times New Roman"/>
          <w:sz w:val="24"/>
          <w:szCs w:val="24"/>
        </w:rPr>
        <w:t xml:space="preserve">. </w:t>
      </w:r>
      <w:r w:rsidR="00BC289B">
        <w:rPr>
          <w:rFonts w:ascii="Times New Roman" w:hAnsi="Times New Roman" w:cs="Times New Roman"/>
          <w:sz w:val="24"/>
          <w:szCs w:val="24"/>
        </w:rPr>
        <w:t>Собственники</w:t>
      </w:r>
      <w:r w:rsidR="00130E62" w:rsidRPr="00130E62">
        <w:rPr>
          <w:rFonts w:ascii="Times New Roman" w:hAnsi="Times New Roman" w:cs="Times New Roman"/>
          <w:sz w:val="24"/>
          <w:szCs w:val="24"/>
        </w:rPr>
        <w:t xml:space="preserve"> в порядке и случаях, предусмотренных настоящими Правилами, обязаны:</w:t>
      </w:r>
    </w:p>
    <w:p w:rsidR="00130E62" w:rsidRPr="00130E62" w:rsidRDefault="00130E62" w:rsidP="00130E62">
      <w:pPr>
        <w:contextualSpacing/>
        <w:rPr>
          <w:rFonts w:ascii="Times New Roman" w:hAnsi="Times New Roman" w:cs="Times New Roman"/>
          <w:sz w:val="24"/>
          <w:szCs w:val="24"/>
        </w:rPr>
      </w:pPr>
      <w:r w:rsidRPr="00130E62">
        <w:rPr>
          <w:rFonts w:ascii="Times New Roman" w:hAnsi="Times New Roman" w:cs="Times New Roman"/>
          <w:sz w:val="24"/>
          <w:szCs w:val="24"/>
        </w:rPr>
        <w:t>1) надлежащим образом содержать объекты и элементы благоустройства (принимать меры по ремонту, замене, очистке от мусора, грязи и пыли, регулярной помывке и покраске, очистке от незаконно размещенных объявлений, иных печатных и рукописных материалов рекламного, агитационного и другого характера, рисунков, надписей);</w:t>
      </w:r>
    </w:p>
    <w:p w:rsidR="00130E62" w:rsidRPr="00130E62" w:rsidRDefault="00BC289B" w:rsidP="00130E62">
      <w:pPr>
        <w:contextualSpacing/>
        <w:rPr>
          <w:rFonts w:ascii="Times New Roman" w:hAnsi="Times New Roman" w:cs="Times New Roman"/>
          <w:sz w:val="24"/>
          <w:szCs w:val="24"/>
        </w:rPr>
      </w:pPr>
      <w:r>
        <w:rPr>
          <w:rFonts w:ascii="Times New Roman" w:hAnsi="Times New Roman" w:cs="Times New Roman"/>
          <w:sz w:val="24"/>
          <w:szCs w:val="24"/>
        </w:rPr>
        <w:t>2</w:t>
      </w:r>
      <w:r w:rsidR="00130E62" w:rsidRPr="00130E62">
        <w:rPr>
          <w:rFonts w:ascii="Times New Roman" w:hAnsi="Times New Roman" w:cs="Times New Roman"/>
          <w:sz w:val="24"/>
          <w:szCs w:val="24"/>
        </w:rPr>
        <w:t>) принимать участие в содержании прилегающих к зданиям, строениям, сооружениям, земельным участкам территорий;</w:t>
      </w:r>
    </w:p>
    <w:p w:rsidR="00130E62" w:rsidRPr="00130E62" w:rsidRDefault="00BC289B" w:rsidP="002E49CA">
      <w:pPr>
        <w:contextualSpacing/>
        <w:rPr>
          <w:rFonts w:ascii="Times New Roman" w:hAnsi="Times New Roman" w:cs="Times New Roman"/>
          <w:sz w:val="24"/>
          <w:szCs w:val="24"/>
        </w:rPr>
      </w:pPr>
      <w:r>
        <w:rPr>
          <w:rFonts w:ascii="Times New Roman" w:hAnsi="Times New Roman" w:cs="Times New Roman"/>
          <w:sz w:val="24"/>
          <w:szCs w:val="24"/>
        </w:rPr>
        <w:t>3</w:t>
      </w:r>
      <w:r w:rsidR="00130E62" w:rsidRPr="00130E62">
        <w:rPr>
          <w:rFonts w:ascii="Times New Roman" w:hAnsi="Times New Roman" w:cs="Times New Roman"/>
          <w:sz w:val="24"/>
          <w:szCs w:val="24"/>
        </w:rPr>
        <w:t xml:space="preserve">) восстанавливать нарушенные элементы благоустройства в случае </w:t>
      </w:r>
      <w:r w:rsidR="002E49CA">
        <w:rPr>
          <w:rFonts w:ascii="Times New Roman" w:hAnsi="Times New Roman" w:cs="Times New Roman"/>
          <w:sz w:val="24"/>
          <w:szCs w:val="24"/>
        </w:rPr>
        <w:t xml:space="preserve">их </w:t>
      </w:r>
      <w:r w:rsidR="00130E62" w:rsidRPr="00130E62">
        <w:rPr>
          <w:rFonts w:ascii="Times New Roman" w:hAnsi="Times New Roman" w:cs="Times New Roman"/>
          <w:sz w:val="24"/>
          <w:szCs w:val="24"/>
        </w:rPr>
        <w:t>повреждения</w:t>
      </w:r>
      <w:r w:rsidR="002E49CA">
        <w:rPr>
          <w:rFonts w:ascii="Times New Roman" w:hAnsi="Times New Roman" w:cs="Times New Roman"/>
          <w:sz w:val="24"/>
          <w:szCs w:val="24"/>
        </w:rPr>
        <w:t>;</w:t>
      </w:r>
    </w:p>
    <w:p w:rsidR="00130E62" w:rsidRDefault="00BC289B" w:rsidP="00130E62">
      <w:pPr>
        <w:contextualSpacing/>
        <w:rPr>
          <w:rFonts w:ascii="Times New Roman" w:hAnsi="Times New Roman" w:cs="Times New Roman"/>
          <w:sz w:val="24"/>
          <w:szCs w:val="24"/>
        </w:rPr>
      </w:pPr>
      <w:r>
        <w:rPr>
          <w:rFonts w:ascii="Times New Roman" w:hAnsi="Times New Roman" w:cs="Times New Roman"/>
          <w:sz w:val="24"/>
          <w:szCs w:val="24"/>
        </w:rPr>
        <w:t>4</w:t>
      </w:r>
      <w:r w:rsidR="00130E62" w:rsidRPr="00130E62">
        <w:rPr>
          <w:rFonts w:ascii="Times New Roman" w:hAnsi="Times New Roman" w:cs="Times New Roman"/>
          <w:sz w:val="24"/>
          <w:szCs w:val="24"/>
        </w:rPr>
        <w:t>) удалять надписи, рисунки, нанесенные без соответствующего разрешения и объявления, размещенные вне установленных мест.</w:t>
      </w:r>
    </w:p>
    <w:p w:rsidR="00BC289B" w:rsidRPr="00130E62" w:rsidRDefault="00BC289B" w:rsidP="00BC289B">
      <w:pPr>
        <w:contextualSpacing/>
        <w:rPr>
          <w:rFonts w:ascii="Times New Roman" w:hAnsi="Times New Roman" w:cs="Times New Roman"/>
          <w:sz w:val="24"/>
          <w:szCs w:val="24"/>
        </w:rPr>
      </w:pPr>
      <w:r>
        <w:rPr>
          <w:rFonts w:ascii="Times New Roman" w:hAnsi="Times New Roman" w:cs="Times New Roman"/>
          <w:sz w:val="24"/>
          <w:szCs w:val="24"/>
        </w:rPr>
        <w:t>8</w:t>
      </w:r>
      <w:r w:rsidR="00544601">
        <w:rPr>
          <w:rFonts w:ascii="Times New Roman" w:hAnsi="Times New Roman" w:cs="Times New Roman"/>
          <w:sz w:val="24"/>
          <w:szCs w:val="24"/>
        </w:rPr>
        <w:t>1</w:t>
      </w:r>
      <w:r>
        <w:rPr>
          <w:rFonts w:ascii="Times New Roman" w:hAnsi="Times New Roman" w:cs="Times New Roman"/>
          <w:sz w:val="24"/>
          <w:szCs w:val="24"/>
        </w:rPr>
        <w:t>. Подрядчик обязан</w:t>
      </w:r>
      <w:r w:rsidRPr="00130E62">
        <w:rPr>
          <w:rFonts w:ascii="Times New Roman" w:hAnsi="Times New Roman" w:cs="Times New Roman"/>
          <w:sz w:val="24"/>
          <w:szCs w:val="24"/>
        </w:rPr>
        <w:t xml:space="preserve"> оборудовать строительные площадки, выходящие на территорию</w:t>
      </w:r>
      <w:r>
        <w:rPr>
          <w:rFonts w:ascii="Times New Roman" w:hAnsi="Times New Roman" w:cs="Times New Roman"/>
          <w:sz w:val="24"/>
          <w:szCs w:val="24"/>
        </w:rPr>
        <w:t xml:space="preserve"> населенных пунктов</w:t>
      </w:r>
      <w:r w:rsidRPr="00130E62">
        <w:rPr>
          <w:rFonts w:ascii="Times New Roman" w:hAnsi="Times New Roman" w:cs="Times New Roman"/>
          <w:sz w:val="24"/>
          <w:szCs w:val="24"/>
        </w:rPr>
        <w:t>, пунктами очистки или мойки колес транспортных средств на выездах, а также устройствами</w:t>
      </w:r>
      <w:r>
        <w:rPr>
          <w:rFonts w:ascii="Times New Roman" w:hAnsi="Times New Roman" w:cs="Times New Roman"/>
          <w:sz w:val="24"/>
          <w:szCs w:val="24"/>
        </w:rPr>
        <w:t xml:space="preserve"> или бункерами для сбора мусора.</w:t>
      </w:r>
    </w:p>
    <w:p w:rsidR="00F927CE" w:rsidRDefault="00F927CE" w:rsidP="00130E62">
      <w:pPr>
        <w:contextualSpacing/>
        <w:rPr>
          <w:rFonts w:ascii="Times New Roman" w:hAnsi="Times New Roman" w:cs="Times New Roman"/>
          <w:sz w:val="24"/>
          <w:szCs w:val="24"/>
        </w:rPr>
      </w:pPr>
    </w:p>
    <w:p w:rsidR="00F927CE" w:rsidRDefault="00F927CE" w:rsidP="00130E62">
      <w:pPr>
        <w:contextualSpacing/>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Внешний вид фасадов и ограждающих конструкц</w:t>
      </w:r>
      <w:r w:rsidR="002F41EE">
        <w:rPr>
          <w:rFonts w:ascii="Times New Roman" w:hAnsi="Times New Roman" w:cs="Times New Roman"/>
          <w:sz w:val="24"/>
          <w:szCs w:val="24"/>
        </w:rPr>
        <w:t>ий зданий, строений, сооружений</w:t>
      </w:r>
    </w:p>
    <w:p w:rsidR="008121C0" w:rsidRDefault="008121C0" w:rsidP="008121C0">
      <w:pPr>
        <w:contextualSpacing/>
        <w:jc w:val="center"/>
        <w:rPr>
          <w:rFonts w:ascii="Times New Roman" w:hAnsi="Times New Roman" w:cs="Times New Roman"/>
          <w:sz w:val="24"/>
          <w:szCs w:val="24"/>
        </w:rPr>
      </w:pPr>
    </w:p>
    <w:p w:rsidR="00556E14" w:rsidRPr="00556E14" w:rsidRDefault="00556E14" w:rsidP="008121C0">
      <w:pPr>
        <w:contextualSpacing/>
        <w:jc w:val="center"/>
        <w:rPr>
          <w:rFonts w:ascii="Times New Roman" w:hAnsi="Times New Roman" w:cs="Times New Roman"/>
          <w:sz w:val="24"/>
          <w:szCs w:val="24"/>
        </w:rPr>
      </w:pPr>
      <w:r w:rsidRPr="00556E14">
        <w:rPr>
          <w:rFonts w:ascii="Times New Roman" w:hAnsi="Times New Roman" w:cs="Times New Roman"/>
          <w:sz w:val="24"/>
          <w:szCs w:val="24"/>
        </w:rPr>
        <w:t>Оформление и о</w:t>
      </w:r>
      <w:r w:rsidR="008121C0">
        <w:rPr>
          <w:rFonts w:ascii="Times New Roman" w:hAnsi="Times New Roman" w:cs="Times New Roman"/>
          <w:sz w:val="24"/>
          <w:szCs w:val="24"/>
        </w:rPr>
        <w:t>борудование зданий и сооружений</w:t>
      </w:r>
    </w:p>
    <w:p w:rsidR="00556E14" w:rsidRPr="00556E14" w:rsidRDefault="008121C0" w:rsidP="00556E14">
      <w:pPr>
        <w:contextualSpacing/>
        <w:rPr>
          <w:rFonts w:ascii="Times New Roman" w:hAnsi="Times New Roman" w:cs="Times New Roman"/>
          <w:sz w:val="24"/>
          <w:szCs w:val="24"/>
        </w:rPr>
      </w:pPr>
      <w:r>
        <w:rPr>
          <w:rFonts w:ascii="Times New Roman" w:hAnsi="Times New Roman" w:cs="Times New Roman"/>
          <w:sz w:val="24"/>
          <w:szCs w:val="24"/>
        </w:rPr>
        <w:t>8</w:t>
      </w:r>
      <w:r w:rsidR="00544601">
        <w:rPr>
          <w:rFonts w:ascii="Times New Roman" w:hAnsi="Times New Roman" w:cs="Times New Roman"/>
          <w:sz w:val="24"/>
          <w:szCs w:val="24"/>
        </w:rPr>
        <w:t>2</w:t>
      </w:r>
      <w:r w:rsidR="00556E14">
        <w:rPr>
          <w:rFonts w:ascii="Times New Roman" w:hAnsi="Times New Roman" w:cs="Times New Roman"/>
          <w:sz w:val="24"/>
          <w:szCs w:val="24"/>
        </w:rPr>
        <w:t>. П</w:t>
      </w:r>
      <w:r w:rsidR="00556E14" w:rsidRPr="00556E14">
        <w:rPr>
          <w:rFonts w:ascii="Times New Roman" w:hAnsi="Times New Roman" w:cs="Times New Roman"/>
          <w:sz w:val="24"/>
          <w:szCs w:val="24"/>
        </w:rPr>
        <w:t>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556E14" w:rsidRPr="00556E14" w:rsidRDefault="008121C0" w:rsidP="00556E14">
      <w:pPr>
        <w:contextualSpacing/>
        <w:rPr>
          <w:rFonts w:ascii="Times New Roman" w:hAnsi="Times New Roman" w:cs="Times New Roman"/>
          <w:sz w:val="24"/>
          <w:szCs w:val="24"/>
        </w:rPr>
      </w:pPr>
      <w:r>
        <w:rPr>
          <w:rFonts w:ascii="Times New Roman" w:hAnsi="Times New Roman" w:cs="Times New Roman"/>
          <w:sz w:val="24"/>
          <w:szCs w:val="24"/>
        </w:rPr>
        <w:t>8</w:t>
      </w:r>
      <w:r w:rsidR="00544601">
        <w:rPr>
          <w:rFonts w:ascii="Times New Roman" w:hAnsi="Times New Roman" w:cs="Times New Roman"/>
          <w:sz w:val="24"/>
          <w:szCs w:val="24"/>
        </w:rPr>
        <w:t>3</w:t>
      </w:r>
      <w:r w:rsidR="00556E14">
        <w:rPr>
          <w:rFonts w:ascii="Times New Roman" w:hAnsi="Times New Roman" w:cs="Times New Roman"/>
          <w:sz w:val="24"/>
          <w:szCs w:val="24"/>
        </w:rPr>
        <w:t>. </w:t>
      </w:r>
      <w:r w:rsidR="00556E14" w:rsidRPr="00556E14">
        <w:rPr>
          <w:rFonts w:ascii="Times New Roman" w:hAnsi="Times New Roman" w:cs="Times New Roman"/>
          <w:sz w:val="24"/>
          <w:szCs w:val="24"/>
        </w:rPr>
        <w:t>В состав элементов фасадов зданий и сооружений входят:</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1) </w:t>
      </w:r>
      <w:r w:rsidR="00556E14" w:rsidRPr="00556E14">
        <w:rPr>
          <w:rFonts w:ascii="Times New Roman" w:hAnsi="Times New Roman" w:cs="Times New Roman"/>
          <w:sz w:val="24"/>
          <w:szCs w:val="24"/>
        </w:rPr>
        <w:t>входные группы (ступени, площадки, перила, козырьки над входом, ограждения, стены, двери), входы в подвальные помещения;</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2) </w:t>
      </w:r>
      <w:r w:rsidR="00556E14" w:rsidRPr="00556E14">
        <w:rPr>
          <w:rFonts w:ascii="Times New Roman" w:hAnsi="Times New Roman" w:cs="Times New Roman"/>
          <w:sz w:val="24"/>
          <w:szCs w:val="24"/>
        </w:rPr>
        <w:t>цоколь здания;</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3) </w:t>
      </w:r>
      <w:r w:rsidR="00556E14" w:rsidRPr="00556E14">
        <w:rPr>
          <w:rFonts w:ascii="Times New Roman" w:hAnsi="Times New Roman" w:cs="Times New Roman"/>
          <w:sz w:val="24"/>
          <w:szCs w:val="24"/>
        </w:rPr>
        <w:t>внешние поверхности стен, выступающие элементы фасадов (балконы, лоджии, эркеры, карнизы);</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4) </w:t>
      </w:r>
      <w:r w:rsidR="00556E14" w:rsidRPr="00556E14">
        <w:rPr>
          <w:rFonts w:ascii="Times New Roman" w:hAnsi="Times New Roman" w:cs="Times New Roman"/>
          <w:sz w:val="24"/>
          <w:szCs w:val="24"/>
        </w:rPr>
        <w:t>кровли, включая вентиляционные и дымовые трубы, ограждающие решетки, выходы на кровлю;</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5) </w:t>
      </w:r>
      <w:r w:rsidR="00556E14" w:rsidRPr="00556E14">
        <w:rPr>
          <w:rFonts w:ascii="Times New Roman" w:hAnsi="Times New Roman" w:cs="Times New Roman"/>
          <w:sz w:val="24"/>
          <w:szCs w:val="24"/>
        </w:rPr>
        <w:t>архитектурные детали и облицовка (колонны, пилястры, розетки, капители, фризы, пояски и др.);</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6) </w:t>
      </w:r>
      <w:r w:rsidR="00556E14" w:rsidRPr="00556E14">
        <w:rPr>
          <w:rFonts w:ascii="Times New Roman" w:hAnsi="Times New Roman" w:cs="Times New Roman"/>
          <w:sz w:val="24"/>
          <w:szCs w:val="24"/>
        </w:rPr>
        <w:t>водосточные трубы, включая воронки;</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7) </w:t>
      </w:r>
      <w:r w:rsidR="00556E14" w:rsidRPr="00556E14">
        <w:rPr>
          <w:rFonts w:ascii="Times New Roman" w:hAnsi="Times New Roman" w:cs="Times New Roman"/>
          <w:sz w:val="24"/>
          <w:szCs w:val="24"/>
        </w:rPr>
        <w:t>парапетные и оконные ограждения, решетки, металлическая отделка окон, балконов, поясков, выступов цоколя, свесов;</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8) </w:t>
      </w:r>
      <w:r w:rsidR="00556E14" w:rsidRPr="00556E14">
        <w:rPr>
          <w:rFonts w:ascii="Times New Roman" w:hAnsi="Times New Roman" w:cs="Times New Roman"/>
          <w:sz w:val="24"/>
          <w:szCs w:val="24"/>
        </w:rPr>
        <w:t>навесные металлические конструкции (</w:t>
      </w:r>
      <w:proofErr w:type="spellStart"/>
      <w:r w:rsidR="00556E14" w:rsidRPr="00556E14">
        <w:rPr>
          <w:rFonts w:ascii="Times New Roman" w:hAnsi="Times New Roman" w:cs="Times New Roman"/>
          <w:sz w:val="24"/>
          <w:szCs w:val="24"/>
        </w:rPr>
        <w:t>флагодержатели</w:t>
      </w:r>
      <w:proofErr w:type="spellEnd"/>
      <w:r w:rsidR="00556E14" w:rsidRPr="00556E14">
        <w:rPr>
          <w:rFonts w:ascii="Times New Roman" w:hAnsi="Times New Roman" w:cs="Times New Roman"/>
          <w:sz w:val="24"/>
          <w:szCs w:val="24"/>
        </w:rPr>
        <w:t>, анкеры, пожарные лестницы, вентиляционное оборудование);</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9) </w:t>
      </w:r>
      <w:r w:rsidR="00556E14" w:rsidRPr="00556E14">
        <w:rPr>
          <w:rFonts w:ascii="Times New Roman" w:hAnsi="Times New Roman" w:cs="Times New Roman"/>
          <w:sz w:val="24"/>
          <w:szCs w:val="24"/>
        </w:rPr>
        <w:t>стекла, рамы, балконные двери;</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10) </w:t>
      </w:r>
      <w:r w:rsidR="00556E14" w:rsidRPr="00556E14">
        <w:rPr>
          <w:rFonts w:ascii="Times New Roman" w:hAnsi="Times New Roman" w:cs="Times New Roman"/>
          <w:sz w:val="24"/>
          <w:szCs w:val="24"/>
        </w:rPr>
        <w:t>стационарные ограждения, прилегающие к зданиям.</w:t>
      </w:r>
    </w:p>
    <w:p w:rsidR="00556E14" w:rsidRPr="00556E14" w:rsidRDefault="008121C0" w:rsidP="00556E14">
      <w:pPr>
        <w:contextualSpacing/>
        <w:rPr>
          <w:rFonts w:ascii="Times New Roman" w:hAnsi="Times New Roman" w:cs="Times New Roman"/>
          <w:sz w:val="24"/>
          <w:szCs w:val="24"/>
        </w:rPr>
      </w:pPr>
      <w:r>
        <w:rPr>
          <w:rFonts w:ascii="Times New Roman" w:hAnsi="Times New Roman" w:cs="Times New Roman"/>
          <w:sz w:val="24"/>
          <w:szCs w:val="24"/>
        </w:rPr>
        <w:t>8</w:t>
      </w:r>
      <w:r w:rsidR="00544601">
        <w:rPr>
          <w:rFonts w:ascii="Times New Roman" w:hAnsi="Times New Roman" w:cs="Times New Roman"/>
          <w:sz w:val="24"/>
          <w:szCs w:val="24"/>
        </w:rPr>
        <w:t>4</w:t>
      </w:r>
      <w:r w:rsidR="00556E14">
        <w:rPr>
          <w:rFonts w:ascii="Times New Roman" w:hAnsi="Times New Roman" w:cs="Times New Roman"/>
          <w:sz w:val="24"/>
          <w:szCs w:val="24"/>
        </w:rPr>
        <w:t>. </w:t>
      </w:r>
      <w:r w:rsidR="00556E14" w:rsidRPr="00556E14">
        <w:rPr>
          <w:rFonts w:ascii="Times New Roman" w:hAnsi="Times New Roman" w:cs="Times New Roman"/>
          <w:sz w:val="24"/>
          <w:szCs w:val="24"/>
        </w:rPr>
        <w:t xml:space="preserve">Если здание, сооружение являются объектом культурного наследия или находятся в охранной зоне памятников истории и культуры, изменение внешнего облика фасада, в том числе его колористического решения, производится по согласованию с </w:t>
      </w:r>
      <w:r w:rsidR="00A87F26">
        <w:rPr>
          <w:rFonts w:ascii="Times New Roman" w:hAnsi="Times New Roman" w:cs="Times New Roman"/>
          <w:sz w:val="24"/>
          <w:szCs w:val="24"/>
        </w:rPr>
        <w:t>а</w:t>
      </w:r>
      <w:r w:rsidR="00556E14" w:rsidRPr="00556E14">
        <w:rPr>
          <w:rFonts w:ascii="Times New Roman" w:hAnsi="Times New Roman" w:cs="Times New Roman"/>
          <w:sz w:val="24"/>
          <w:szCs w:val="24"/>
        </w:rPr>
        <w:t xml:space="preserve">дминистрацией </w:t>
      </w:r>
      <w:r w:rsidR="00A87F26">
        <w:rPr>
          <w:rFonts w:ascii="Times New Roman" w:hAnsi="Times New Roman" w:cs="Times New Roman"/>
          <w:sz w:val="24"/>
          <w:szCs w:val="24"/>
        </w:rPr>
        <w:t>округа</w:t>
      </w:r>
      <w:r w:rsidR="00556E14" w:rsidRPr="00556E14">
        <w:rPr>
          <w:rFonts w:ascii="Times New Roman" w:hAnsi="Times New Roman" w:cs="Times New Roman"/>
          <w:sz w:val="24"/>
          <w:szCs w:val="24"/>
        </w:rPr>
        <w:t>.</w:t>
      </w:r>
    </w:p>
    <w:p w:rsidR="00556E14" w:rsidRPr="00556E14" w:rsidRDefault="004F34A7" w:rsidP="00556E14">
      <w:pPr>
        <w:contextualSpacing/>
        <w:rPr>
          <w:rFonts w:ascii="Times New Roman" w:hAnsi="Times New Roman" w:cs="Times New Roman"/>
          <w:sz w:val="24"/>
          <w:szCs w:val="24"/>
        </w:rPr>
      </w:pPr>
      <w:r>
        <w:rPr>
          <w:rFonts w:ascii="Times New Roman" w:hAnsi="Times New Roman" w:cs="Times New Roman"/>
          <w:sz w:val="24"/>
          <w:szCs w:val="24"/>
        </w:rPr>
        <w:t>8</w:t>
      </w:r>
      <w:r w:rsidR="00544601">
        <w:rPr>
          <w:rFonts w:ascii="Times New Roman" w:hAnsi="Times New Roman" w:cs="Times New Roman"/>
          <w:sz w:val="24"/>
          <w:szCs w:val="24"/>
        </w:rPr>
        <w:t>5</w:t>
      </w:r>
      <w:r w:rsidR="00556E14">
        <w:rPr>
          <w:rFonts w:ascii="Times New Roman" w:hAnsi="Times New Roman" w:cs="Times New Roman"/>
          <w:sz w:val="24"/>
          <w:szCs w:val="24"/>
        </w:rPr>
        <w:t>. Д</w:t>
      </w:r>
      <w:r w:rsidR="00556E14" w:rsidRPr="00556E14">
        <w:rPr>
          <w:rFonts w:ascii="Times New Roman" w:hAnsi="Times New Roman" w:cs="Times New Roman"/>
          <w:sz w:val="24"/>
          <w:szCs w:val="24"/>
        </w:rPr>
        <w:t>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принимается не менее 10% в сторону от здания. В случае примыкания здания к пешеходным коммуникациям, роль отмостки выполняет тротуар с твердым видом покрытия;</w:t>
      </w:r>
    </w:p>
    <w:p w:rsidR="00556E14" w:rsidRPr="00556E14" w:rsidRDefault="004F34A7" w:rsidP="00556E14">
      <w:pPr>
        <w:contextualSpacing/>
        <w:rPr>
          <w:rFonts w:ascii="Times New Roman" w:hAnsi="Times New Roman" w:cs="Times New Roman"/>
          <w:sz w:val="24"/>
          <w:szCs w:val="24"/>
        </w:rPr>
      </w:pPr>
      <w:r>
        <w:rPr>
          <w:rFonts w:ascii="Times New Roman" w:hAnsi="Times New Roman" w:cs="Times New Roman"/>
          <w:sz w:val="24"/>
          <w:szCs w:val="24"/>
        </w:rPr>
        <w:t>8</w:t>
      </w:r>
      <w:r w:rsidR="00544601">
        <w:rPr>
          <w:rFonts w:ascii="Times New Roman" w:hAnsi="Times New Roman" w:cs="Times New Roman"/>
          <w:sz w:val="24"/>
          <w:szCs w:val="24"/>
        </w:rPr>
        <w:t>6</w:t>
      </w:r>
      <w:r w:rsidR="00030BA8">
        <w:rPr>
          <w:rFonts w:ascii="Times New Roman" w:hAnsi="Times New Roman" w:cs="Times New Roman"/>
          <w:sz w:val="24"/>
          <w:szCs w:val="24"/>
        </w:rPr>
        <w:t>. П</w:t>
      </w:r>
      <w:r w:rsidR="00556E14" w:rsidRPr="00556E14">
        <w:rPr>
          <w:rFonts w:ascii="Times New Roman" w:hAnsi="Times New Roman" w:cs="Times New Roman"/>
          <w:sz w:val="24"/>
          <w:szCs w:val="24"/>
        </w:rPr>
        <w:t>ри организации стока воды со скатных крыш через водосточные трубы следует:</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1) </w:t>
      </w:r>
      <w:r w:rsidR="00556E14" w:rsidRPr="00556E14">
        <w:rPr>
          <w:rFonts w:ascii="Times New Roman" w:hAnsi="Times New Roman" w:cs="Times New Roman"/>
          <w:sz w:val="24"/>
          <w:szCs w:val="24"/>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2) </w:t>
      </w:r>
      <w:r w:rsidR="00556E14" w:rsidRPr="00556E14">
        <w:rPr>
          <w:rFonts w:ascii="Times New Roman" w:hAnsi="Times New Roman" w:cs="Times New Roman"/>
          <w:sz w:val="24"/>
          <w:szCs w:val="24"/>
        </w:rPr>
        <w:t>не допускать высоты свободного падения воды из выходного отверстия трубы более 200 мм;</w:t>
      </w:r>
    </w:p>
    <w:p w:rsidR="00556E14" w:rsidRPr="00556E14" w:rsidRDefault="00BC289B" w:rsidP="00556E14">
      <w:pPr>
        <w:contextualSpacing/>
        <w:rPr>
          <w:rFonts w:ascii="Times New Roman" w:hAnsi="Times New Roman" w:cs="Times New Roman"/>
          <w:sz w:val="24"/>
          <w:szCs w:val="24"/>
        </w:rPr>
      </w:pPr>
      <w:r>
        <w:rPr>
          <w:rFonts w:ascii="Times New Roman" w:hAnsi="Times New Roman" w:cs="Times New Roman"/>
          <w:sz w:val="24"/>
          <w:szCs w:val="24"/>
        </w:rPr>
        <w:t>3) </w:t>
      </w:r>
      <w:r w:rsidR="00556E14" w:rsidRPr="00556E14">
        <w:rPr>
          <w:rFonts w:ascii="Times New Roman" w:hAnsi="Times New Roman" w:cs="Times New Roman"/>
          <w:sz w:val="24"/>
          <w:szCs w:val="24"/>
        </w:rPr>
        <w:t>предусматривать устройство дренажа в местах стока воды из трубы на газон или иные мягкие виды покрытия.</w:t>
      </w:r>
    </w:p>
    <w:p w:rsidR="00556E14" w:rsidRPr="00556E14" w:rsidRDefault="004F34A7" w:rsidP="00556E14">
      <w:pPr>
        <w:contextualSpacing/>
        <w:rPr>
          <w:rFonts w:ascii="Times New Roman" w:hAnsi="Times New Roman" w:cs="Times New Roman"/>
          <w:sz w:val="24"/>
          <w:szCs w:val="24"/>
        </w:rPr>
      </w:pPr>
      <w:r>
        <w:rPr>
          <w:rFonts w:ascii="Times New Roman" w:hAnsi="Times New Roman" w:cs="Times New Roman"/>
          <w:sz w:val="24"/>
          <w:szCs w:val="24"/>
        </w:rPr>
        <w:t>8</w:t>
      </w:r>
      <w:r w:rsidR="00544601">
        <w:rPr>
          <w:rFonts w:ascii="Times New Roman" w:hAnsi="Times New Roman" w:cs="Times New Roman"/>
          <w:sz w:val="24"/>
          <w:szCs w:val="24"/>
        </w:rPr>
        <w:t>7</w:t>
      </w:r>
      <w:r w:rsidR="00030BA8">
        <w:rPr>
          <w:rFonts w:ascii="Times New Roman" w:hAnsi="Times New Roman" w:cs="Times New Roman"/>
          <w:sz w:val="24"/>
          <w:szCs w:val="24"/>
        </w:rPr>
        <w:t>. В</w:t>
      </w:r>
      <w:r w:rsidR="00556E14" w:rsidRPr="00556E14">
        <w:rPr>
          <w:rFonts w:ascii="Times New Roman" w:hAnsi="Times New Roman" w:cs="Times New Roman"/>
          <w:sz w:val="24"/>
          <w:szCs w:val="24"/>
        </w:rPr>
        <w:t>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подъемные устройства, платформы и пр.);</w:t>
      </w:r>
    </w:p>
    <w:p w:rsidR="00556E14" w:rsidRPr="00556E14" w:rsidRDefault="004F34A7" w:rsidP="00556E14">
      <w:pPr>
        <w:contextualSpacing/>
        <w:rPr>
          <w:rFonts w:ascii="Times New Roman" w:hAnsi="Times New Roman" w:cs="Times New Roman"/>
          <w:sz w:val="24"/>
          <w:szCs w:val="24"/>
        </w:rPr>
      </w:pPr>
      <w:r>
        <w:rPr>
          <w:rFonts w:ascii="Times New Roman" w:hAnsi="Times New Roman" w:cs="Times New Roman"/>
          <w:sz w:val="24"/>
          <w:szCs w:val="24"/>
        </w:rPr>
        <w:t>8</w:t>
      </w:r>
      <w:r w:rsidR="00544601">
        <w:rPr>
          <w:rFonts w:ascii="Times New Roman" w:hAnsi="Times New Roman" w:cs="Times New Roman"/>
          <w:sz w:val="24"/>
          <w:szCs w:val="24"/>
        </w:rPr>
        <w:t>8</w:t>
      </w:r>
      <w:r w:rsidR="00030BA8">
        <w:rPr>
          <w:rFonts w:ascii="Times New Roman" w:hAnsi="Times New Roman" w:cs="Times New Roman"/>
          <w:sz w:val="24"/>
          <w:szCs w:val="24"/>
        </w:rPr>
        <w:t>. С</w:t>
      </w:r>
      <w:r w:rsidR="00556E14" w:rsidRPr="00556E14">
        <w:rPr>
          <w:rFonts w:ascii="Times New Roman" w:hAnsi="Times New Roman" w:cs="Times New Roman"/>
          <w:sz w:val="24"/>
          <w:szCs w:val="24"/>
        </w:rPr>
        <w:t>обственники зданий и сооружений,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обязаны поддерживать в исправном состоянии фасады зданий и сооружений и сохранять их архитектурно-художественный облик;</w:t>
      </w:r>
    </w:p>
    <w:p w:rsidR="00030BA8" w:rsidRDefault="004F34A7" w:rsidP="00556E14">
      <w:pPr>
        <w:contextualSpacing/>
        <w:rPr>
          <w:rFonts w:ascii="Times New Roman" w:hAnsi="Times New Roman" w:cs="Times New Roman"/>
          <w:sz w:val="24"/>
          <w:szCs w:val="24"/>
        </w:rPr>
      </w:pPr>
      <w:r>
        <w:rPr>
          <w:rFonts w:ascii="Times New Roman" w:hAnsi="Times New Roman" w:cs="Times New Roman"/>
          <w:sz w:val="24"/>
          <w:szCs w:val="24"/>
        </w:rPr>
        <w:t>8</w:t>
      </w:r>
      <w:r w:rsidR="00544601">
        <w:rPr>
          <w:rFonts w:ascii="Times New Roman" w:hAnsi="Times New Roman" w:cs="Times New Roman"/>
          <w:sz w:val="24"/>
          <w:szCs w:val="24"/>
        </w:rPr>
        <w:t>9</w:t>
      </w:r>
      <w:r w:rsidR="00030BA8">
        <w:rPr>
          <w:rFonts w:ascii="Times New Roman" w:hAnsi="Times New Roman" w:cs="Times New Roman"/>
          <w:sz w:val="24"/>
          <w:szCs w:val="24"/>
        </w:rPr>
        <w:t>. К</w:t>
      </w:r>
      <w:r w:rsidR="00556E14" w:rsidRPr="00556E14">
        <w:rPr>
          <w:rFonts w:ascii="Times New Roman" w:hAnsi="Times New Roman" w:cs="Times New Roman"/>
          <w:sz w:val="24"/>
          <w:szCs w:val="24"/>
        </w:rPr>
        <w:t xml:space="preserve">олористическое решение зданий, строений, сооружений осуществляется с учетом концепции общего цветового решения застройки улиц и территорий муниципального округа. </w:t>
      </w:r>
    </w:p>
    <w:p w:rsidR="00786B98" w:rsidRDefault="00544601" w:rsidP="00556E14">
      <w:pPr>
        <w:contextualSpacing/>
        <w:rPr>
          <w:rFonts w:ascii="Times New Roman" w:hAnsi="Times New Roman" w:cs="Times New Roman"/>
          <w:sz w:val="24"/>
          <w:szCs w:val="24"/>
        </w:rPr>
      </w:pPr>
      <w:r>
        <w:rPr>
          <w:rFonts w:ascii="Times New Roman" w:hAnsi="Times New Roman" w:cs="Times New Roman"/>
          <w:sz w:val="24"/>
          <w:szCs w:val="24"/>
        </w:rPr>
        <w:t>90</w:t>
      </w:r>
      <w:r w:rsidR="00786B98">
        <w:rPr>
          <w:rFonts w:ascii="Times New Roman" w:hAnsi="Times New Roman" w:cs="Times New Roman"/>
          <w:sz w:val="24"/>
          <w:szCs w:val="24"/>
        </w:rPr>
        <w:t>. Собственники и иные законные владельцы нежилых зданий, строений и сооружений, должны принимать меры по очистке кровель, карнизов, водостоков, навесов (козырьков) от снега, наледи.</w:t>
      </w:r>
    </w:p>
    <w:p w:rsidR="00863C75" w:rsidRDefault="00863C75" w:rsidP="00556E14">
      <w:pPr>
        <w:contextualSpacing/>
        <w:rPr>
          <w:rFonts w:ascii="Times New Roman" w:hAnsi="Times New Roman" w:cs="Times New Roman"/>
          <w:sz w:val="24"/>
          <w:szCs w:val="24"/>
        </w:rPr>
      </w:pPr>
    </w:p>
    <w:p w:rsidR="00556E14" w:rsidRPr="00556E14" w:rsidRDefault="00556E14" w:rsidP="00863C75">
      <w:pPr>
        <w:contextualSpacing/>
        <w:jc w:val="center"/>
        <w:rPr>
          <w:rFonts w:ascii="Times New Roman" w:hAnsi="Times New Roman" w:cs="Times New Roman"/>
          <w:sz w:val="24"/>
          <w:szCs w:val="24"/>
        </w:rPr>
      </w:pPr>
      <w:r w:rsidRPr="00556E14">
        <w:rPr>
          <w:rFonts w:ascii="Times New Roman" w:hAnsi="Times New Roman" w:cs="Times New Roman"/>
          <w:sz w:val="24"/>
          <w:szCs w:val="24"/>
        </w:rPr>
        <w:t>Ремонт и</w:t>
      </w:r>
      <w:r w:rsidR="00F52CA6">
        <w:rPr>
          <w:rFonts w:ascii="Times New Roman" w:hAnsi="Times New Roman" w:cs="Times New Roman"/>
          <w:sz w:val="24"/>
          <w:szCs w:val="24"/>
        </w:rPr>
        <w:t xml:space="preserve"> содержание зданий и сооружений</w:t>
      </w:r>
    </w:p>
    <w:p w:rsidR="00556E14" w:rsidRPr="00556E14" w:rsidRDefault="00786B98" w:rsidP="00556E14">
      <w:pPr>
        <w:contextualSpacing/>
        <w:rPr>
          <w:rFonts w:ascii="Times New Roman" w:hAnsi="Times New Roman" w:cs="Times New Roman"/>
          <w:sz w:val="24"/>
          <w:szCs w:val="24"/>
        </w:rPr>
      </w:pPr>
      <w:r>
        <w:rPr>
          <w:rFonts w:ascii="Times New Roman" w:hAnsi="Times New Roman" w:cs="Times New Roman"/>
          <w:sz w:val="24"/>
          <w:szCs w:val="24"/>
        </w:rPr>
        <w:t>9</w:t>
      </w:r>
      <w:r w:rsidR="00544601">
        <w:rPr>
          <w:rFonts w:ascii="Times New Roman" w:hAnsi="Times New Roman" w:cs="Times New Roman"/>
          <w:sz w:val="24"/>
          <w:szCs w:val="24"/>
        </w:rPr>
        <w:t>1</w:t>
      </w:r>
      <w:r w:rsidR="00030BA8">
        <w:rPr>
          <w:rFonts w:ascii="Times New Roman" w:hAnsi="Times New Roman" w:cs="Times New Roman"/>
          <w:sz w:val="24"/>
          <w:szCs w:val="24"/>
        </w:rPr>
        <w:t>. </w:t>
      </w:r>
      <w:r w:rsidR="00556E14" w:rsidRPr="00556E14">
        <w:rPr>
          <w:rFonts w:ascii="Times New Roman" w:hAnsi="Times New Roman" w:cs="Times New Roman"/>
          <w:sz w:val="24"/>
          <w:szCs w:val="24"/>
        </w:rPr>
        <w:t>Все фасады и их элементы должны иметь надлежащее состояние и соответствовать правилам и нормам технической эксплуатации.</w:t>
      </w:r>
    </w:p>
    <w:p w:rsidR="00556E14" w:rsidRPr="00556E14" w:rsidRDefault="004F34A7" w:rsidP="00556E14">
      <w:pPr>
        <w:contextualSpacing/>
        <w:rPr>
          <w:rFonts w:ascii="Times New Roman" w:hAnsi="Times New Roman" w:cs="Times New Roman"/>
          <w:sz w:val="24"/>
          <w:szCs w:val="24"/>
        </w:rPr>
      </w:pPr>
      <w:r>
        <w:rPr>
          <w:rFonts w:ascii="Times New Roman" w:hAnsi="Times New Roman" w:cs="Times New Roman"/>
          <w:sz w:val="24"/>
          <w:szCs w:val="24"/>
        </w:rPr>
        <w:lastRenderedPageBreak/>
        <w:t>9</w:t>
      </w:r>
      <w:r w:rsidR="00544601">
        <w:rPr>
          <w:rFonts w:ascii="Times New Roman" w:hAnsi="Times New Roman" w:cs="Times New Roman"/>
          <w:sz w:val="24"/>
          <w:szCs w:val="24"/>
        </w:rPr>
        <w:t>2</w:t>
      </w:r>
      <w:r w:rsidR="00030BA8">
        <w:rPr>
          <w:rFonts w:ascii="Times New Roman" w:hAnsi="Times New Roman" w:cs="Times New Roman"/>
          <w:sz w:val="24"/>
          <w:szCs w:val="24"/>
        </w:rPr>
        <w:t>. </w:t>
      </w:r>
      <w:r w:rsidR="00556E14" w:rsidRPr="00556E14">
        <w:rPr>
          <w:rFonts w:ascii="Times New Roman" w:hAnsi="Times New Roman" w:cs="Times New Roman"/>
          <w:sz w:val="24"/>
          <w:szCs w:val="24"/>
        </w:rPr>
        <w:t xml:space="preserve">Собственники зданий должны проводить капитальный и текущий ремонты фасадов и их элементов в соответствии с нормативными сроками, а также внеплановые </w:t>
      </w:r>
      <w:r w:rsidR="00030BA8">
        <w:rPr>
          <w:rFonts w:ascii="Times New Roman" w:hAnsi="Times New Roman" w:cs="Times New Roman"/>
          <w:sz w:val="24"/>
          <w:szCs w:val="24"/>
        </w:rPr>
        <w:t>–</w:t>
      </w:r>
      <w:r w:rsidR="00556E14" w:rsidRPr="00556E14">
        <w:rPr>
          <w:rFonts w:ascii="Times New Roman" w:hAnsi="Times New Roman" w:cs="Times New Roman"/>
          <w:sz w:val="24"/>
          <w:szCs w:val="24"/>
        </w:rPr>
        <w:t xml:space="preserve"> по мере необходимости самостоятельно либо по соглашению с иными лицами.</w:t>
      </w:r>
    </w:p>
    <w:p w:rsidR="00556E14" w:rsidRPr="00556E14" w:rsidRDefault="004F34A7" w:rsidP="00556E14">
      <w:pPr>
        <w:contextualSpacing/>
        <w:rPr>
          <w:rFonts w:ascii="Times New Roman" w:hAnsi="Times New Roman" w:cs="Times New Roman"/>
          <w:sz w:val="24"/>
          <w:szCs w:val="24"/>
        </w:rPr>
      </w:pPr>
      <w:r>
        <w:rPr>
          <w:rFonts w:ascii="Times New Roman" w:hAnsi="Times New Roman" w:cs="Times New Roman"/>
          <w:sz w:val="24"/>
          <w:szCs w:val="24"/>
        </w:rPr>
        <w:t>9</w:t>
      </w:r>
      <w:r w:rsidR="00544601">
        <w:rPr>
          <w:rFonts w:ascii="Times New Roman" w:hAnsi="Times New Roman" w:cs="Times New Roman"/>
          <w:sz w:val="24"/>
          <w:szCs w:val="24"/>
        </w:rPr>
        <w:t>3</w:t>
      </w:r>
      <w:r w:rsidR="00030BA8">
        <w:rPr>
          <w:rFonts w:ascii="Times New Roman" w:hAnsi="Times New Roman" w:cs="Times New Roman"/>
          <w:sz w:val="24"/>
          <w:szCs w:val="24"/>
        </w:rPr>
        <w:t>. </w:t>
      </w:r>
      <w:r w:rsidR="00556E14" w:rsidRPr="00556E14">
        <w:rPr>
          <w:rFonts w:ascii="Times New Roman" w:hAnsi="Times New Roman" w:cs="Times New Roman"/>
          <w:sz w:val="24"/>
          <w:szCs w:val="24"/>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производство работ по покраске (отделке) фасадов, предложения по цветовому исполнению, технологии и используемым материалам должны выполняться по согласованию с </w:t>
      </w:r>
      <w:r w:rsidR="00030BA8">
        <w:rPr>
          <w:rFonts w:ascii="Times New Roman" w:hAnsi="Times New Roman" w:cs="Times New Roman"/>
          <w:sz w:val="24"/>
          <w:szCs w:val="24"/>
        </w:rPr>
        <w:t>а</w:t>
      </w:r>
      <w:r w:rsidR="00556E14" w:rsidRPr="00556E14">
        <w:rPr>
          <w:rFonts w:ascii="Times New Roman" w:hAnsi="Times New Roman" w:cs="Times New Roman"/>
          <w:sz w:val="24"/>
          <w:szCs w:val="24"/>
        </w:rPr>
        <w:t xml:space="preserve">дминистрацией </w:t>
      </w:r>
      <w:r w:rsidR="00030BA8">
        <w:rPr>
          <w:rFonts w:ascii="Times New Roman" w:hAnsi="Times New Roman" w:cs="Times New Roman"/>
          <w:sz w:val="24"/>
          <w:szCs w:val="24"/>
        </w:rPr>
        <w:t>округа</w:t>
      </w:r>
      <w:r w:rsidR="00556E14" w:rsidRPr="00556E14">
        <w:rPr>
          <w:rFonts w:ascii="Times New Roman" w:hAnsi="Times New Roman" w:cs="Times New Roman"/>
          <w:sz w:val="24"/>
          <w:szCs w:val="24"/>
        </w:rPr>
        <w:t>.</w:t>
      </w:r>
    </w:p>
    <w:p w:rsidR="00556E14" w:rsidRDefault="004F34A7" w:rsidP="00556E14">
      <w:pPr>
        <w:contextualSpacing/>
        <w:rPr>
          <w:rFonts w:ascii="Times New Roman" w:hAnsi="Times New Roman" w:cs="Times New Roman"/>
          <w:sz w:val="24"/>
          <w:szCs w:val="24"/>
        </w:rPr>
      </w:pPr>
      <w:r>
        <w:rPr>
          <w:rFonts w:ascii="Times New Roman" w:hAnsi="Times New Roman" w:cs="Times New Roman"/>
          <w:sz w:val="24"/>
          <w:szCs w:val="24"/>
        </w:rPr>
        <w:t>9</w:t>
      </w:r>
      <w:r w:rsidR="00544601">
        <w:rPr>
          <w:rFonts w:ascii="Times New Roman" w:hAnsi="Times New Roman" w:cs="Times New Roman"/>
          <w:sz w:val="24"/>
          <w:szCs w:val="24"/>
        </w:rPr>
        <w:t>4</w:t>
      </w:r>
      <w:r w:rsidR="00030BA8">
        <w:rPr>
          <w:rFonts w:ascii="Times New Roman" w:hAnsi="Times New Roman" w:cs="Times New Roman"/>
          <w:sz w:val="24"/>
          <w:szCs w:val="24"/>
        </w:rPr>
        <w:t>. </w:t>
      </w:r>
      <w:r w:rsidR="00556E14" w:rsidRPr="00556E14">
        <w:rPr>
          <w:rFonts w:ascii="Times New Roman" w:hAnsi="Times New Roman" w:cs="Times New Roman"/>
          <w:sz w:val="24"/>
          <w:szCs w:val="24"/>
        </w:rPr>
        <w:t>После окончания работ по демонтажу строительных лесов прилегающая территория должна быть убрана, нарушенные элементы благоустройства и озеленения восстановлены.</w:t>
      </w:r>
    </w:p>
    <w:p w:rsidR="004F2E7D" w:rsidRPr="00EC2599" w:rsidRDefault="004F2E7D" w:rsidP="00556E14">
      <w:pPr>
        <w:contextualSpacing/>
        <w:rPr>
          <w:rFonts w:ascii="Times New Roman" w:hAnsi="Times New Roman" w:cs="Times New Roman"/>
          <w:sz w:val="24"/>
          <w:szCs w:val="24"/>
        </w:rPr>
      </w:pPr>
    </w:p>
    <w:p w:rsidR="00030BA8" w:rsidRDefault="004F2E7D" w:rsidP="00BC289B">
      <w:pPr>
        <w:contextualSpacing/>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4F2E7D">
        <w:rPr>
          <w:rFonts w:ascii="Times New Roman" w:hAnsi="Times New Roman" w:cs="Times New Roman"/>
          <w:sz w:val="24"/>
          <w:szCs w:val="24"/>
        </w:rPr>
        <w:t>Проектирование, размещение, содержание и восстановление элементов благоустройства</w:t>
      </w:r>
    </w:p>
    <w:p w:rsidR="00050386" w:rsidRPr="00050386" w:rsidRDefault="004F34A7" w:rsidP="00050386">
      <w:pPr>
        <w:contextualSpacing/>
        <w:rPr>
          <w:rFonts w:ascii="Times New Roman" w:hAnsi="Times New Roman" w:cs="Times New Roman"/>
          <w:sz w:val="24"/>
          <w:szCs w:val="24"/>
        </w:rPr>
      </w:pPr>
      <w:r>
        <w:rPr>
          <w:rFonts w:ascii="Times New Roman" w:hAnsi="Times New Roman" w:cs="Times New Roman"/>
          <w:sz w:val="24"/>
          <w:szCs w:val="24"/>
        </w:rPr>
        <w:t>9</w:t>
      </w:r>
      <w:r w:rsidR="00544601">
        <w:rPr>
          <w:rFonts w:ascii="Times New Roman" w:hAnsi="Times New Roman" w:cs="Times New Roman"/>
          <w:sz w:val="24"/>
          <w:szCs w:val="24"/>
        </w:rPr>
        <w:t>5</w:t>
      </w:r>
      <w:r w:rsidR="00050386" w:rsidRPr="00050386">
        <w:rPr>
          <w:rFonts w:ascii="Times New Roman" w:hAnsi="Times New Roman" w:cs="Times New Roman"/>
          <w:sz w:val="24"/>
          <w:szCs w:val="24"/>
        </w:rPr>
        <w:t xml:space="preserve">. Проектирование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создают технические возможности беспрепятственного передвижения маломобильных групп населения по территории населенных пунктов. Проектирование благоустройства объектов рекреации должно производиться в соответствии с установленными режимами хозяйственной деятельности.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w:t>
      </w:r>
      <w:r w:rsidR="00863C75">
        <w:rPr>
          <w:rFonts w:ascii="Times New Roman" w:hAnsi="Times New Roman" w:cs="Times New Roman"/>
          <w:sz w:val="24"/>
          <w:szCs w:val="24"/>
        </w:rPr>
        <w:t>–</w:t>
      </w:r>
      <w:r w:rsidR="00050386" w:rsidRPr="00050386">
        <w:rPr>
          <w:rFonts w:ascii="Times New Roman" w:hAnsi="Times New Roman" w:cs="Times New Roman"/>
          <w:sz w:val="24"/>
          <w:szCs w:val="24"/>
        </w:rPr>
        <w:t xml:space="preserve"> </w:t>
      </w:r>
      <w:proofErr w:type="spellStart"/>
      <w:r w:rsidR="00050386" w:rsidRPr="00050386">
        <w:rPr>
          <w:rFonts w:ascii="Times New Roman" w:hAnsi="Times New Roman" w:cs="Times New Roman"/>
          <w:sz w:val="24"/>
          <w:szCs w:val="24"/>
        </w:rPr>
        <w:t>ненарушение</w:t>
      </w:r>
      <w:proofErr w:type="spellEnd"/>
      <w:r w:rsidR="00050386" w:rsidRPr="00050386">
        <w:rPr>
          <w:rFonts w:ascii="Times New Roman" w:hAnsi="Times New Roman" w:cs="Times New Roman"/>
          <w:sz w:val="24"/>
          <w:szCs w:val="24"/>
        </w:rPr>
        <w:t xml:space="preserve"> природного, естественного характера ландшафта; для малых объектов рекреации (скверы, бульвары, сады) </w:t>
      </w:r>
      <w:r w:rsidR="00863C75">
        <w:rPr>
          <w:rFonts w:ascii="Times New Roman" w:hAnsi="Times New Roman" w:cs="Times New Roman"/>
          <w:sz w:val="24"/>
          <w:szCs w:val="24"/>
        </w:rPr>
        <w:t>–</w:t>
      </w:r>
      <w:r w:rsidR="00050386" w:rsidRPr="00050386">
        <w:rPr>
          <w:rFonts w:ascii="Times New Roman" w:hAnsi="Times New Roman" w:cs="Times New Roman"/>
          <w:sz w:val="24"/>
          <w:szCs w:val="24"/>
        </w:rPr>
        <w:t xml:space="preserve"> активный уход за насаждениями; для всех объектов рекреации </w:t>
      </w:r>
      <w:r w:rsidR="00863C75">
        <w:rPr>
          <w:rFonts w:ascii="Times New Roman" w:hAnsi="Times New Roman" w:cs="Times New Roman"/>
          <w:sz w:val="24"/>
          <w:szCs w:val="24"/>
        </w:rPr>
        <w:t>–</w:t>
      </w:r>
      <w:r w:rsidR="00050386" w:rsidRPr="00050386">
        <w:rPr>
          <w:rFonts w:ascii="Times New Roman" w:hAnsi="Times New Roman" w:cs="Times New Roman"/>
          <w:sz w:val="24"/>
          <w:szCs w:val="24"/>
        </w:rPr>
        <w:t xml:space="preserve"> защита от высоких техногенных и рекреационных нагрузок населенного пункта.</w:t>
      </w:r>
    </w:p>
    <w:p w:rsidR="00050386" w:rsidRPr="00050386" w:rsidRDefault="00A722B2" w:rsidP="00050386">
      <w:pPr>
        <w:contextualSpacing/>
        <w:rPr>
          <w:rFonts w:ascii="Times New Roman" w:hAnsi="Times New Roman" w:cs="Times New Roman"/>
          <w:sz w:val="24"/>
          <w:szCs w:val="24"/>
        </w:rPr>
      </w:pPr>
      <w:r>
        <w:rPr>
          <w:rFonts w:ascii="Times New Roman" w:hAnsi="Times New Roman" w:cs="Times New Roman"/>
          <w:sz w:val="24"/>
          <w:szCs w:val="24"/>
        </w:rPr>
        <w:t>9</w:t>
      </w:r>
      <w:r w:rsidR="00544601">
        <w:rPr>
          <w:rFonts w:ascii="Times New Roman" w:hAnsi="Times New Roman" w:cs="Times New Roman"/>
          <w:sz w:val="24"/>
          <w:szCs w:val="24"/>
        </w:rPr>
        <w:t>6</w:t>
      </w:r>
      <w:r w:rsidR="00050386" w:rsidRPr="00050386">
        <w:rPr>
          <w:rFonts w:ascii="Times New Roman" w:hAnsi="Times New Roman" w:cs="Times New Roman"/>
          <w:sz w:val="24"/>
          <w:szCs w:val="24"/>
        </w:rPr>
        <w:t>. При реконструкции объектов рекреации предусматривается:</w:t>
      </w:r>
    </w:p>
    <w:p w:rsidR="00050386" w:rsidRPr="00050386" w:rsidRDefault="00BC289B" w:rsidP="00050386">
      <w:pPr>
        <w:contextualSpacing/>
        <w:rPr>
          <w:rFonts w:ascii="Times New Roman" w:hAnsi="Times New Roman" w:cs="Times New Roman"/>
          <w:sz w:val="24"/>
          <w:szCs w:val="24"/>
        </w:rPr>
      </w:pPr>
      <w:r>
        <w:rPr>
          <w:rFonts w:ascii="Times New Roman" w:hAnsi="Times New Roman" w:cs="Times New Roman"/>
          <w:sz w:val="24"/>
          <w:szCs w:val="24"/>
        </w:rPr>
        <w:t>1) </w:t>
      </w:r>
      <w:r w:rsidR="00050386" w:rsidRPr="00050386">
        <w:rPr>
          <w:rFonts w:ascii="Times New Roman" w:hAnsi="Times New Roman" w:cs="Times New Roman"/>
          <w:sz w:val="24"/>
          <w:szCs w:val="24"/>
        </w:rPr>
        <w:t>для парков и садов: реконструкция планировочной структуры (например, изменение плотности дорожно-</w:t>
      </w:r>
      <w:proofErr w:type="spellStart"/>
      <w:r w:rsidR="00050386" w:rsidRPr="00050386">
        <w:rPr>
          <w:rFonts w:ascii="Times New Roman" w:hAnsi="Times New Roman" w:cs="Times New Roman"/>
          <w:sz w:val="24"/>
          <w:szCs w:val="24"/>
        </w:rPr>
        <w:t>тропиночной</w:t>
      </w:r>
      <w:proofErr w:type="spellEnd"/>
      <w:r w:rsidR="00050386" w:rsidRPr="00050386">
        <w:rPr>
          <w:rFonts w:ascii="Times New Roman" w:hAnsi="Times New Roman" w:cs="Times New Roman"/>
          <w:sz w:val="24"/>
          <w:szCs w:val="24"/>
        </w:rPr>
        <w:t xml:space="preserve"> сети), </w:t>
      </w:r>
      <w:proofErr w:type="spellStart"/>
      <w:r w:rsidR="00050386" w:rsidRPr="00050386">
        <w:rPr>
          <w:rFonts w:ascii="Times New Roman" w:hAnsi="Times New Roman" w:cs="Times New Roman"/>
          <w:sz w:val="24"/>
          <w:szCs w:val="24"/>
        </w:rPr>
        <w:t>разреживание</w:t>
      </w:r>
      <w:proofErr w:type="spellEnd"/>
      <w:r w:rsidR="00050386" w:rsidRPr="00050386">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50386" w:rsidRPr="00050386" w:rsidRDefault="00BC289B" w:rsidP="00050386">
      <w:pPr>
        <w:contextualSpacing/>
        <w:rPr>
          <w:rFonts w:ascii="Times New Roman" w:hAnsi="Times New Roman" w:cs="Times New Roman"/>
          <w:sz w:val="24"/>
          <w:szCs w:val="24"/>
        </w:rPr>
      </w:pPr>
      <w:r>
        <w:rPr>
          <w:rFonts w:ascii="Times New Roman" w:hAnsi="Times New Roman" w:cs="Times New Roman"/>
          <w:sz w:val="24"/>
          <w:szCs w:val="24"/>
        </w:rPr>
        <w:t>2) </w:t>
      </w:r>
      <w:r w:rsidR="00050386" w:rsidRPr="00050386">
        <w:rPr>
          <w:rFonts w:ascii="Times New Roman" w:hAnsi="Times New Roman" w:cs="Times New Roman"/>
          <w:sz w:val="24"/>
          <w:szCs w:val="24"/>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50386" w:rsidRPr="00050386" w:rsidRDefault="00A722B2" w:rsidP="00050386">
      <w:pPr>
        <w:contextualSpacing/>
        <w:rPr>
          <w:rFonts w:ascii="Times New Roman" w:hAnsi="Times New Roman" w:cs="Times New Roman"/>
          <w:sz w:val="24"/>
          <w:szCs w:val="24"/>
        </w:rPr>
      </w:pPr>
      <w:r>
        <w:rPr>
          <w:rFonts w:ascii="Times New Roman" w:hAnsi="Times New Roman" w:cs="Times New Roman"/>
          <w:sz w:val="24"/>
          <w:szCs w:val="24"/>
        </w:rPr>
        <w:t>9</w:t>
      </w:r>
      <w:r w:rsidR="00544601">
        <w:rPr>
          <w:rFonts w:ascii="Times New Roman" w:hAnsi="Times New Roman" w:cs="Times New Roman"/>
          <w:sz w:val="24"/>
          <w:szCs w:val="24"/>
        </w:rPr>
        <w:t>7</w:t>
      </w:r>
      <w:r w:rsidR="00050386" w:rsidRPr="00050386">
        <w:rPr>
          <w:rFonts w:ascii="Times New Roman" w:hAnsi="Times New Roman" w:cs="Times New Roman"/>
          <w:sz w:val="24"/>
          <w:szCs w:val="24"/>
        </w:rPr>
        <w:t xml:space="preserve">. Предпроектные и проектные работы для элементов благоустройства на территории населенных пунктов выполняются в соответствии с законодательством Российской Федерации, нормативными правовыми </w:t>
      </w:r>
      <w:r w:rsidR="00050386" w:rsidRPr="00BC289B">
        <w:rPr>
          <w:rFonts w:ascii="Times New Roman" w:hAnsi="Times New Roman" w:cs="Times New Roman"/>
          <w:sz w:val="24"/>
          <w:szCs w:val="24"/>
        </w:rPr>
        <w:t>актами Челябинской области и настоящими</w:t>
      </w:r>
      <w:r w:rsidR="00050386" w:rsidRPr="00050386">
        <w:rPr>
          <w:rFonts w:ascii="Times New Roman" w:hAnsi="Times New Roman" w:cs="Times New Roman"/>
          <w:sz w:val="24"/>
          <w:szCs w:val="24"/>
        </w:rPr>
        <w:t xml:space="preserve"> Правилами.</w:t>
      </w:r>
    </w:p>
    <w:p w:rsidR="00050386" w:rsidRPr="00050386" w:rsidRDefault="00A722B2" w:rsidP="00050386">
      <w:pPr>
        <w:contextualSpacing/>
        <w:rPr>
          <w:rFonts w:ascii="Times New Roman" w:hAnsi="Times New Roman" w:cs="Times New Roman"/>
          <w:sz w:val="24"/>
          <w:szCs w:val="24"/>
        </w:rPr>
      </w:pPr>
      <w:r>
        <w:rPr>
          <w:rFonts w:ascii="Times New Roman" w:hAnsi="Times New Roman" w:cs="Times New Roman"/>
          <w:sz w:val="24"/>
          <w:szCs w:val="24"/>
        </w:rPr>
        <w:t>9</w:t>
      </w:r>
      <w:r w:rsidR="00544601">
        <w:rPr>
          <w:rFonts w:ascii="Times New Roman" w:hAnsi="Times New Roman" w:cs="Times New Roman"/>
          <w:sz w:val="24"/>
          <w:szCs w:val="24"/>
        </w:rPr>
        <w:t>8</w:t>
      </w:r>
      <w:r w:rsidR="00050386" w:rsidRPr="00050386">
        <w:rPr>
          <w:rFonts w:ascii="Times New Roman" w:hAnsi="Times New Roman" w:cs="Times New Roman"/>
          <w:sz w:val="24"/>
          <w:szCs w:val="24"/>
        </w:rPr>
        <w:t>. Проектирование общественных пространств:</w:t>
      </w:r>
    </w:p>
    <w:p w:rsidR="00050386" w:rsidRPr="00050386" w:rsidRDefault="00050386" w:rsidP="00050386">
      <w:pPr>
        <w:contextualSpacing/>
        <w:rPr>
          <w:rFonts w:ascii="Times New Roman" w:hAnsi="Times New Roman" w:cs="Times New Roman"/>
          <w:sz w:val="24"/>
          <w:szCs w:val="24"/>
        </w:rPr>
      </w:pPr>
      <w:r w:rsidRPr="00050386">
        <w:rPr>
          <w:rFonts w:ascii="Times New Roman" w:hAnsi="Times New Roman" w:cs="Times New Roman"/>
          <w:sz w:val="24"/>
          <w:szCs w:val="24"/>
        </w:rPr>
        <w:t>1) общественные пространства на территориях жилого назначения при проектировании формируются системой пешеходных коммуникаций, участков учреждений обслуживания жилых районов и озелененных территорий;</w:t>
      </w:r>
    </w:p>
    <w:p w:rsidR="00050386" w:rsidRPr="00050386" w:rsidRDefault="00050386" w:rsidP="00050386">
      <w:pPr>
        <w:contextualSpacing/>
        <w:rPr>
          <w:rFonts w:ascii="Times New Roman" w:hAnsi="Times New Roman" w:cs="Times New Roman"/>
          <w:sz w:val="24"/>
          <w:szCs w:val="24"/>
        </w:rPr>
      </w:pPr>
      <w:r w:rsidRPr="00050386">
        <w:rPr>
          <w:rFonts w:ascii="Times New Roman" w:hAnsi="Times New Roman" w:cs="Times New Roman"/>
          <w:sz w:val="24"/>
          <w:szCs w:val="24"/>
        </w:rPr>
        <w:t xml:space="preserve">2) учреждения обслуживания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050386">
        <w:rPr>
          <w:rFonts w:ascii="Times New Roman" w:hAnsi="Times New Roman" w:cs="Times New Roman"/>
          <w:sz w:val="24"/>
          <w:szCs w:val="24"/>
        </w:rPr>
        <w:t>приобъектных</w:t>
      </w:r>
      <w:proofErr w:type="spellEnd"/>
      <w:r w:rsidRPr="00050386">
        <w:rPr>
          <w:rFonts w:ascii="Times New Roman" w:hAnsi="Times New Roman" w:cs="Times New Roman"/>
          <w:sz w:val="24"/>
          <w:szCs w:val="24"/>
        </w:rPr>
        <w:t xml:space="preserve"> автостоянок. На участках отделения полиции, пожарных депо, станций скорой помощи, иных объектов (сельского) значения, расположенных на территориях жилого назначения, возможно предусматривать различные по высоте металлические ограждения;</w:t>
      </w:r>
    </w:p>
    <w:p w:rsidR="00050386" w:rsidRPr="00050386" w:rsidRDefault="00050386" w:rsidP="00050386">
      <w:pPr>
        <w:contextualSpacing/>
        <w:rPr>
          <w:rFonts w:ascii="Times New Roman" w:hAnsi="Times New Roman" w:cs="Times New Roman"/>
          <w:sz w:val="24"/>
          <w:szCs w:val="24"/>
        </w:rPr>
      </w:pPr>
      <w:r w:rsidRPr="00050386">
        <w:rPr>
          <w:rFonts w:ascii="Times New Roman" w:hAnsi="Times New Roman" w:cs="Times New Roman"/>
          <w:sz w:val="24"/>
          <w:szCs w:val="24"/>
        </w:rPr>
        <w:t>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w:t>
      </w:r>
      <w:r>
        <w:rPr>
          <w:rFonts w:ascii="Times New Roman" w:hAnsi="Times New Roman" w:cs="Times New Roman"/>
          <w:sz w:val="24"/>
          <w:szCs w:val="24"/>
        </w:rPr>
        <w:t xml:space="preserve">рудование, носители информации. </w:t>
      </w:r>
      <w:r w:rsidRPr="00050386">
        <w:rPr>
          <w:rFonts w:ascii="Times New Roman" w:hAnsi="Times New Roman" w:cs="Times New Roman"/>
          <w:sz w:val="24"/>
          <w:szCs w:val="24"/>
        </w:rPr>
        <w:t xml:space="preserve">Возможно размещение средств наружной рекламы, некапитальных строений, сооружений по согласованию с </w:t>
      </w:r>
      <w:r>
        <w:rPr>
          <w:rFonts w:ascii="Times New Roman" w:hAnsi="Times New Roman" w:cs="Times New Roman"/>
          <w:sz w:val="24"/>
          <w:szCs w:val="24"/>
        </w:rPr>
        <w:t>а</w:t>
      </w:r>
      <w:r w:rsidRPr="00050386">
        <w:rPr>
          <w:rFonts w:ascii="Times New Roman" w:hAnsi="Times New Roman" w:cs="Times New Roman"/>
          <w:sz w:val="24"/>
          <w:szCs w:val="24"/>
        </w:rPr>
        <w:t xml:space="preserve">дминистрацией </w:t>
      </w:r>
      <w:r>
        <w:rPr>
          <w:rFonts w:ascii="Times New Roman" w:hAnsi="Times New Roman" w:cs="Times New Roman"/>
          <w:sz w:val="24"/>
          <w:szCs w:val="24"/>
        </w:rPr>
        <w:t>округа</w:t>
      </w:r>
      <w:r w:rsidRPr="00050386">
        <w:rPr>
          <w:rFonts w:ascii="Times New Roman" w:hAnsi="Times New Roman" w:cs="Times New Roman"/>
          <w:sz w:val="24"/>
          <w:szCs w:val="24"/>
        </w:rPr>
        <w:t>;</w:t>
      </w:r>
    </w:p>
    <w:p w:rsidR="00050386" w:rsidRPr="00050386" w:rsidRDefault="00050386" w:rsidP="00050386">
      <w:pPr>
        <w:contextualSpacing/>
        <w:rPr>
          <w:rFonts w:ascii="Times New Roman" w:hAnsi="Times New Roman" w:cs="Times New Roman"/>
          <w:sz w:val="24"/>
          <w:szCs w:val="24"/>
        </w:rPr>
      </w:pPr>
      <w:r w:rsidRPr="00050386">
        <w:rPr>
          <w:rFonts w:ascii="Times New Roman" w:hAnsi="Times New Roman" w:cs="Times New Roman"/>
          <w:sz w:val="24"/>
          <w:szCs w:val="24"/>
        </w:rPr>
        <w:t>4) озелененные территории включают участки зеленых насаждений вдоль пешеходных и транспортных коммуникаций (газоны, рядовые посадки деревьев и кустарников).</w:t>
      </w:r>
    </w:p>
    <w:p w:rsidR="00050386" w:rsidRPr="00050386" w:rsidRDefault="00A722B2" w:rsidP="00050386">
      <w:pPr>
        <w:contextualSpacing/>
        <w:rPr>
          <w:rFonts w:ascii="Times New Roman" w:hAnsi="Times New Roman" w:cs="Times New Roman"/>
          <w:sz w:val="24"/>
          <w:szCs w:val="24"/>
        </w:rPr>
      </w:pPr>
      <w:r>
        <w:rPr>
          <w:rFonts w:ascii="Times New Roman" w:hAnsi="Times New Roman" w:cs="Times New Roman"/>
          <w:sz w:val="24"/>
          <w:szCs w:val="24"/>
        </w:rPr>
        <w:t>9</w:t>
      </w:r>
      <w:r w:rsidR="00544601">
        <w:rPr>
          <w:rFonts w:ascii="Times New Roman" w:hAnsi="Times New Roman" w:cs="Times New Roman"/>
          <w:sz w:val="24"/>
          <w:szCs w:val="24"/>
        </w:rPr>
        <w:t>9</w:t>
      </w:r>
      <w:r w:rsidR="00050386" w:rsidRPr="00050386">
        <w:rPr>
          <w:rFonts w:ascii="Times New Roman" w:hAnsi="Times New Roman" w:cs="Times New Roman"/>
          <w:sz w:val="24"/>
          <w:szCs w:val="24"/>
        </w:rPr>
        <w:t>. Проектирование участков жилой застройки:</w:t>
      </w:r>
    </w:p>
    <w:p w:rsidR="00050386" w:rsidRPr="00050386" w:rsidRDefault="00050386" w:rsidP="00050386">
      <w:pPr>
        <w:contextualSpacing/>
        <w:rPr>
          <w:rFonts w:ascii="Times New Roman" w:hAnsi="Times New Roman" w:cs="Times New Roman"/>
          <w:sz w:val="24"/>
          <w:szCs w:val="24"/>
        </w:rPr>
      </w:pPr>
      <w:r w:rsidRPr="00050386">
        <w:rPr>
          <w:rFonts w:ascii="Times New Roman" w:hAnsi="Times New Roman" w:cs="Times New Roman"/>
          <w:sz w:val="24"/>
          <w:szCs w:val="24"/>
        </w:rPr>
        <w:lastRenderedPageBreak/>
        <w:t>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050386" w:rsidRPr="00050386" w:rsidRDefault="00050386" w:rsidP="00050386">
      <w:pPr>
        <w:contextualSpacing/>
        <w:rPr>
          <w:rFonts w:ascii="Times New Roman" w:hAnsi="Times New Roman" w:cs="Times New Roman"/>
          <w:sz w:val="24"/>
          <w:szCs w:val="24"/>
        </w:rPr>
      </w:pPr>
      <w:r w:rsidRPr="00050386">
        <w:rPr>
          <w:rFonts w:ascii="Times New Roman" w:hAnsi="Times New Roman" w:cs="Times New Roman"/>
          <w:sz w:val="24"/>
          <w:szCs w:val="24"/>
        </w:rPr>
        <w:t>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с установкой мусоросборников, гостевых автостоянок при входных группах), озелененные территории. Если размеры территории участка позволяют, возможно в границах участка размещение спортивных площадок и площадок для игр детей школьного возраста;</w:t>
      </w:r>
    </w:p>
    <w:p w:rsidR="00050386" w:rsidRPr="00050386" w:rsidRDefault="00050386" w:rsidP="00050386">
      <w:pPr>
        <w:contextualSpacing/>
        <w:rPr>
          <w:rFonts w:ascii="Times New Roman" w:hAnsi="Times New Roman" w:cs="Times New Roman"/>
          <w:sz w:val="24"/>
          <w:szCs w:val="24"/>
        </w:rPr>
      </w:pPr>
      <w:r w:rsidRPr="00050386">
        <w:rPr>
          <w:rFonts w:ascii="Times New Roman" w:hAnsi="Times New Roman" w:cs="Times New Roman"/>
          <w:sz w:val="24"/>
          <w:szCs w:val="24"/>
        </w:rPr>
        <w:t>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зеленые насаждения, осветительное оборудование;</w:t>
      </w:r>
    </w:p>
    <w:p w:rsidR="00050386" w:rsidRPr="00050386" w:rsidRDefault="00050386" w:rsidP="00050386">
      <w:pPr>
        <w:contextualSpacing/>
        <w:rPr>
          <w:rFonts w:ascii="Times New Roman" w:hAnsi="Times New Roman" w:cs="Times New Roman"/>
          <w:sz w:val="24"/>
          <w:szCs w:val="24"/>
        </w:rPr>
      </w:pPr>
      <w:r w:rsidRPr="00050386">
        <w:rPr>
          <w:rFonts w:ascii="Times New Roman" w:hAnsi="Times New Roman" w:cs="Times New Roman"/>
          <w:sz w:val="24"/>
          <w:szCs w:val="24"/>
        </w:rPr>
        <w:t>4) на территории участка жилой застройки устанавливаются следующие ограничения и запреты:</w:t>
      </w:r>
    </w:p>
    <w:p w:rsidR="00050386" w:rsidRPr="00050386" w:rsidRDefault="00BC289B" w:rsidP="00050386">
      <w:pPr>
        <w:contextualSpacing/>
        <w:rPr>
          <w:rFonts w:ascii="Times New Roman" w:hAnsi="Times New Roman" w:cs="Times New Roman"/>
          <w:sz w:val="24"/>
          <w:szCs w:val="24"/>
        </w:rPr>
      </w:pPr>
      <w:r>
        <w:rPr>
          <w:rFonts w:ascii="Times New Roman" w:hAnsi="Times New Roman" w:cs="Times New Roman"/>
          <w:sz w:val="24"/>
          <w:szCs w:val="24"/>
        </w:rPr>
        <w:t>а) </w:t>
      </w:r>
      <w:r w:rsidR="00050386" w:rsidRPr="00050386">
        <w:rPr>
          <w:rFonts w:ascii="Times New Roman" w:hAnsi="Times New Roman" w:cs="Times New Roman"/>
          <w:sz w:val="24"/>
          <w:szCs w:val="24"/>
        </w:rPr>
        <w:t>запрещается стоянка брошенных и разукомплектованных транспортных средств на территории многоквартирных домов, в местах общего пользования;</w:t>
      </w:r>
    </w:p>
    <w:p w:rsidR="00050386" w:rsidRPr="00050386" w:rsidRDefault="00BC289B" w:rsidP="00050386">
      <w:pPr>
        <w:contextualSpacing/>
        <w:rPr>
          <w:rFonts w:ascii="Times New Roman" w:hAnsi="Times New Roman" w:cs="Times New Roman"/>
          <w:sz w:val="24"/>
          <w:szCs w:val="24"/>
        </w:rPr>
      </w:pPr>
      <w:r>
        <w:rPr>
          <w:rFonts w:ascii="Times New Roman" w:hAnsi="Times New Roman" w:cs="Times New Roman"/>
          <w:sz w:val="24"/>
          <w:szCs w:val="24"/>
        </w:rPr>
        <w:t>б) </w:t>
      </w:r>
      <w:r w:rsidR="00050386" w:rsidRPr="00050386">
        <w:rPr>
          <w:rFonts w:ascii="Times New Roman" w:hAnsi="Times New Roman" w:cs="Times New Roman"/>
          <w:sz w:val="24"/>
          <w:szCs w:val="24"/>
        </w:rPr>
        <w:t>запрещается складирование кр</w:t>
      </w:r>
      <w:r>
        <w:rPr>
          <w:rFonts w:ascii="Times New Roman" w:hAnsi="Times New Roman" w:cs="Times New Roman"/>
          <w:sz w:val="24"/>
          <w:szCs w:val="24"/>
        </w:rPr>
        <w:t>упногабаритных</w:t>
      </w:r>
      <w:r w:rsidR="00050386" w:rsidRPr="00050386">
        <w:rPr>
          <w:rFonts w:ascii="Times New Roman" w:hAnsi="Times New Roman" w:cs="Times New Roman"/>
          <w:sz w:val="24"/>
          <w:szCs w:val="24"/>
        </w:rPr>
        <w:t xml:space="preserve"> отход</w:t>
      </w:r>
      <w:r>
        <w:rPr>
          <w:rFonts w:ascii="Times New Roman" w:hAnsi="Times New Roman" w:cs="Times New Roman"/>
          <w:sz w:val="24"/>
          <w:szCs w:val="24"/>
        </w:rPr>
        <w:t>ов</w:t>
      </w:r>
      <w:r w:rsidR="00050386" w:rsidRPr="00050386">
        <w:rPr>
          <w:rFonts w:ascii="Times New Roman" w:hAnsi="Times New Roman" w:cs="Times New Roman"/>
          <w:sz w:val="24"/>
          <w:szCs w:val="24"/>
        </w:rPr>
        <w:t>, образовавшихся во время ремонта квартир в многоквартирном доме, возле подъездов и на контейнерных площадках;</w:t>
      </w:r>
    </w:p>
    <w:p w:rsidR="00050386" w:rsidRPr="00050386" w:rsidRDefault="00BC289B" w:rsidP="00050386">
      <w:pPr>
        <w:contextualSpacing/>
        <w:rPr>
          <w:rFonts w:ascii="Times New Roman" w:hAnsi="Times New Roman" w:cs="Times New Roman"/>
          <w:sz w:val="24"/>
          <w:szCs w:val="24"/>
        </w:rPr>
      </w:pPr>
      <w:r>
        <w:rPr>
          <w:rFonts w:ascii="Times New Roman" w:hAnsi="Times New Roman" w:cs="Times New Roman"/>
          <w:sz w:val="24"/>
          <w:szCs w:val="24"/>
        </w:rPr>
        <w:t>в) </w:t>
      </w:r>
      <w:r w:rsidR="00050386" w:rsidRPr="00050386">
        <w:rPr>
          <w:rFonts w:ascii="Times New Roman" w:hAnsi="Times New Roman" w:cs="Times New Roman"/>
          <w:sz w:val="24"/>
          <w:szCs w:val="24"/>
        </w:rPr>
        <w:t>запрещается самовольное строительство (установка) хозяйственных и вспомогательных построек (сараев, будок, теплиц, голубятен), а также размещение контейнеров, металлических гаражей, тентов и других временных укрытий для автомобилей на придомовых территориях жилой застройки, территории общего пользования;</w:t>
      </w:r>
    </w:p>
    <w:p w:rsidR="00050386" w:rsidRPr="00050386" w:rsidRDefault="00BC289B" w:rsidP="00050386">
      <w:pPr>
        <w:contextualSpacing/>
        <w:rPr>
          <w:rFonts w:ascii="Times New Roman" w:hAnsi="Times New Roman" w:cs="Times New Roman"/>
          <w:sz w:val="24"/>
          <w:szCs w:val="24"/>
        </w:rPr>
      </w:pPr>
      <w:r>
        <w:rPr>
          <w:rFonts w:ascii="Times New Roman" w:hAnsi="Times New Roman" w:cs="Times New Roman"/>
          <w:sz w:val="24"/>
          <w:szCs w:val="24"/>
        </w:rPr>
        <w:t>г) </w:t>
      </w:r>
      <w:r w:rsidR="00050386" w:rsidRPr="00050386">
        <w:rPr>
          <w:rFonts w:ascii="Times New Roman" w:hAnsi="Times New Roman" w:cs="Times New Roman"/>
          <w:sz w:val="24"/>
          <w:szCs w:val="24"/>
        </w:rPr>
        <w:t>запрещается мытье транспортных средств на землях общего пользования, придомовых территориях жилой застройки, у подъездов жилых домов и других не организованных для этих целей местах;</w:t>
      </w:r>
    </w:p>
    <w:p w:rsidR="00050386" w:rsidRPr="00050386" w:rsidRDefault="00BC289B" w:rsidP="00050386">
      <w:pPr>
        <w:contextualSpacing/>
        <w:rPr>
          <w:rFonts w:ascii="Times New Roman" w:hAnsi="Times New Roman" w:cs="Times New Roman"/>
          <w:sz w:val="24"/>
          <w:szCs w:val="24"/>
        </w:rPr>
      </w:pPr>
      <w:r>
        <w:rPr>
          <w:rFonts w:ascii="Times New Roman" w:hAnsi="Times New Roman" w:cs="Times New Roman"/>
          <w:sz w:val="24"/>
          <w:szCs w:val="24"/>
        </w:rPr>
        <w:t>д) </w:t>
      </w:r>
      <w:r w:rsidR="00050386" w:rsidRPr="00050386">
        <w:rPr>
          <w:rFonts w:ascii="Times New Roman" w:hAnsi="Times New Roman" w:cs="Times New Roman"/>
          <w:sz w:val="24"/>
          <w:szCs w:val="24"/>
        </w:rPr>
        <w:t>запрещается устройство ограждений мест парковки, стоянки транспортного средства для целей личного пользования;</w:t>
      </w:r>
    </w:p>
    <w:p w:rsidR="00050386" w:rsidRPr="00050386" w:rsidRDefault="00BC289B" w:rsidP="00050386">
      <w:pPr>
        <w:contextualSpacing/>
        <w:rPr>
          <w:rFonts w:ascii="Times New Roman" w:hAnsi="Times New Roman" w:cs="Times New Roman"/>
          <w:sz w:val="24"/>
          <w:szCs w:val="24"/>
        </w:rPr>
      </w:pPr>
      <w:r>
        <w:rPr>
          <w:rFonts w:ascii="Times New Roman" w:hAnsi="Times New Roman" w:cs="Times New Roman"/>
          <w:sz w:val="24"/>
          <w:szCs w:val="24"/>
        </w:rPr>
        <w:t>е) </w:t>
      </w:r>
      <w:r w:rsidR="00050386" w:rsidRPr="00050386">
        <w:rPr>
          <w:rFonts w:ascii="Times New Roman" w:hAnsi="Times New Roman" w:cs="Times New Roman"/>
          <w:sz w:val="24"/>
          <w:szCs w:val="24"/>
        </w:rPr>
        <w:t>запрещается в публичных местах, на придомовой территории жилой застройки и других не организованных для этих целей местах профилактически обслуживать механическое транспортное средство (замена масла или других жидкостей в двигателе, промывание двигателя и др.);</w:t>
      </w:r>
    </w:p>
    <w:p w:rsidR="00050386" w:rsidRPr="00050386" w:rsidRDefault="00BC289B" w:rsidP="00050386">
      <w:pPr>
        <w:contextualSpacing/>
        <w:rPr>
          <w:rFonts w:ascii="Times New Roman" w:hAnsi="Times New Roman" w:cs="Times New Roman"/>
          <w:sz w:val="24"/>
          <w:szCs w:val="24"/>
        </w:rPr>
      </w:pPr>
      <w:r>
        <w:rPr>
          <w:rFonts w:ascii="Times New Roman" w:hAnsi="Times New Roman" w:cs="Times New Roman"/>
          <w:sz w:val="24"/>
          <w:szCs w:val="24"/>
        </w:rPr>
        <w:t>ж) </w:t>
      </w:r>
      <w:r w:rsidR="00050386" w:rsidRPr="00050386">
        <w:rPr>
          <w:rFonts w:ascii="Times New Roman" w:hAnsi="Times New Roman" w:cs="Times New Roman"/>
          <w:sz w:val="24"/>
          <w:szCs w:val="24"/>
        </w:rPr>
        <w:t>запрещается ведение личного подсобного хозяйства на земельных участках, не предназначенных для этих целей. В случае ведения гражданами личного подсобного хозяйства в целях удовлетворения личных потребностей в продуктах питания могут использоваться земельные участки, предоставленные и (или) приобретенные специально для ведения личного подсобного хозяйства в пределах границ населенного пункта (приусадебный земельный участок), за пределами границ населенного пунк</w:t>
      </w:r>
      <w:r w:rsidR="00050386">
        <w:rPr>
          <w:rFonts w:ascii="Times New Roman" w:hAnsi="Times New Roman" w:cs="Times New Roman"/>
          <w:sz w:val="24"/>
          <w:szCs w:val="24"/>
        </w:rPr>
        <w:t>та (полевой земельный участок)</w:t>
      </w:r>
      <w:r w:rsidR="00050386" w:rsidRPr="00050386">
        <w:rPr>
          <w:rFonts w:ascii="Times New Roman" w:hAnsi="Times New Roman" w:cs="Times New Roman"/>
          <w:sz w:val="24"/>
          <w:szCs w:val="24"/>
        </w:rPr>
        <w:t>.</w:t>
      </w:r>
    </w:p>
    <w:p w:rsidR="00050386" w:rsidRPr="00050386" w:rsidRDefault="00544601" w:rsidP="00050386">
      <w:pPr>
        <w:contextualSpacing/>
        <w:rPr>
          <w:rFonts w:ascii="Times New Roman" w:hAnsi="Times New Roman" w:cs="Times New Roman"/>
          <w:sz w:val="24"/>
          <w:szCs w:val="24"/>
        </w:rPr>
      </w:pPr>
      <w:r>
        <w:rPr>
          <w:rFonts w:ascii="Times New Roman" w:hAnsi="Times New Roman" w:cs="Times New Roman"/>
          <w:sz w:val="24"/>
          <w:szCs w:val="24"/>
        </w:rPr>
        <w:t>100</w:t>
      </w:r>
      <w:r w:rsidR="00050386" w:rsidRPr="00050386">
        <w:rPr>
          <w:rFonts w:ascii="Times New Roman" w:hAnsi="Times New Roman" w:cs="Times New Roman"/>
          <w:sz w:val="24"/>
          <w:szCs w:val="24"/>
        </w:rPr>
        <w:t>. Проектирование комплексного благоустройства:</w:t>
      </w:r>
    </w:p>
    <w:p w:rsidR="00050386" w:rsidRPr="00050386" w:rsidRDefault="00050386" w:rsidP="00050386">
      <w:pPr>
        <w:contextualSpacing/>
        <w:rPr>
          <w:rFonts w:ascii="Times New Roman" w:hAnsi="Times New Roman" w:cs="Times New Roman"/>
          <w:sz w:val="24"/>
          <w:szCs w:val="24"/>
        </w:rPr>
      </w:pPr>
      <w:r w:rsidRPr="00050386">
        <w:rPr>
          <w:rFonts w:ascii="Times New Roman" w:hAnsi="Times New Roman" w:cs="Times New Roman"/>
          <w:sz w:val="24"/>
          <w:szCs w:val="24"/>
        </w:rPr>
        <w:t>1) проектирование комплексного благоустройства на территориях транспортных и инженерных коммуникаций населенных пунктов ведется с учетом строительных норм и правил обеспечивая условия безопасности населения и защиту прилегающих территорий от воздействия транс</w:t>
      </w:r>
      <w:r w:rsidR="00AE3F82">
        <w:rPr>
          <w:rFonts w:ascii="Times New Roman" w:hAnsi="Times New Roman" w:cs="Times New Roman"/>
          <w:sz w:val="24"/>
          <w:szCs w:val="24"/>
        </w:rPr>
        <w:t>порта и инженерных коммуникаций;</w:t>
      </w:r>
    </w:p>
    <w:p w:rsidR="00050386" w:rsidRPr="00050386" w:rsidRDefault="00050386" w:rsidP="00050386">
      <w:pPr>
        <w:contextualSpacing/>
        <w:rPr>
          <w:rFonts w:ascii="Times New Roman" w:hAnsi="Times New Roman" w:cs="Times New Roman"/>
          <w:sz w:val="24"/>
          <w:szCs w:val="24"/>
        </w:rPr>
      </w:pPr>
      <w:r w:rsidRPr="00050386">
        <w:rPr>
          <w:rFonts w:ascii="Times New Roman" w:hAnsi="Times New Roman" w:cs="Times New Roman"/>
          <w:sz w:val="24"/>
          <w:szCs w:val="24"/>
        </w:rPr>
        <w:t xml:space="preserve">2) проектирование </w:t>
      </w:r>
      <w:r>
        <w:rPr>
          <w:rFonts w:ascii="Times New Roman" w:hAnsi="Times New Roman" w:cs="Times New Roman"/>
          <w:sz w:val="24"/>
          <w:szCs w:val="24"/>
        </w:rPr>
        <w:t>УДС</w:t>
      </w:r>
      <w:r w:rsidRPr="00050386">
        <w:rPr>
          <w:rFonts w:ascii="Times New Roman" w:hAnsi="Times New Roman" w:cs="Times New Roman"/>
          <w:sz w:val="24"/>
          <w:szCs w:val="24"/>
        </w:rPr>
        <w:t xml:space="preserve"> производится в границах красных линий.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E03141" w:rsidRDefault="00E03141" w:rsidP="00E03141">
      <w:pPr>
        <w:contextualSpacing/>
        <w:jc w:val="center"/>
        <w:rPr>
          <w:rFonts w:ascii="Times New Roman" w:hAnsi="Times New Roman" w:cs="Times New Roman"/>
          <w:sz w:val="24"/>
          <w:szCs w:val="24"/>
        </w:rPr>
      </w:pPr>
    </w:p>
    <w:p w:rsidR="00050386" w:rsidRPr="00E03141" w:rsidRDefault="00E03141" w:rsidP="00E03141">
      <w:pPr>
        <w:contextualSpacing/>
        <w:jc w:val="center"/>
        <w:rPr>
          <w:rFonts w:ascii="Times New Roman" w:hAnsi="Times New Roman" w:cs="Times New Roman"/>
          <w:sz w:val="24"/>
          <w:szCs w:val="24"/>
        </w:rPr>
      </w:pPr>
      <w:r w:rsidRPr="00E03141">
        <w:rPr>
          <w:rFonts w:ascii="Times New Roman" w:hAnsi="Times New Roman" w:cs="Times New Roman"/>
          <w:sz w:val="24"/>
          <w:szCs w:val="24"/>
        </w:rPr>
        <w:t>Сопряжения поверхностей</w:t>
      </w:r>
    </w:p>
    <w:p w:rsidR="00050386" w:rsidRPr="00E03141" w:rsidRDefault="00786B98" w:rsidP="00050386">
      <w:pPr>
        <w:contextualSpacing/>
        <w:rPr>
          <w:rFonts w:ascii="Times New Roman" w:hAnsi="Times New Roman" w:cs="Times New Roman"/>
          <w:sz w:val="24"/>
          <w:szCs w:val="24"/>
        </w:rPr>
      </w:pPr>
      <w:r>
        <w:rPr>
          <w:rFonts w:ascii="Times New Roman" w:hAnsi="Times New Roman" w:cs="Times New Roman"/>
          <w:sz w:val="24"/>
          <w:szCs w:val="24"/>
        </w:rPr>
        <w:t>10</w:t>
      </w:r>
      <w:r w:rsidR="00544601">
        <w:rPr>
          <w:rFonts w:ascii="Times New Roman" w:hAnsi="Times New Roman" w:cs="Times New Roman"/>
          <w:sz w:val="24"/>
          <w:szCs w:val="24"/>
        </w:rPr>
        <w:t>1</w:t>
      </w:r>
      <w:r w:rsidR="00E03141">
        <w:rPr>
          <w:rFonts w:ascii="Times New Roman" w:hAnsi="Times New Roman" w:cs="Times New Roman"/>
          <w:sz w:val="24"/>
          <w:szCs w:val="24"/>
        </w:rPr>
        <w:t>. К</w:t>
      </w:r>
      <w:r w:rsidR="00050386" w:rsidRPr="00E03141">
        <w:rPr>
          <w:rFonts w:ascii="Times New Roman" w:hAnsi="Times New Roman" w:cs="Times New Roman"/>
          <w:sz w:val="24"/>
          <w:szCs w:val="24"/>
        </w:rPr>
        <w:t xml:space="preserve"> элементам сопряжения поверхностей относят различные виды бортовых кам</w:t>
      </w:r>
      <w:r w:rsidR="00E03141">
        <w:rPr>
          <w:rFonts w:ascii="Times New Roman" w:hAnsi="Times New Roman" w:cs="Times New Roman"/>
          <w:sz w:val="24"/>
          <w:szCs w:val="24"/>
        </w:rPr>
        <w:t>ней, пандусы, ступени, лестницы.</w:t>
      </w:r>
    </w:p>
    <w:p w:rsidR="00050386" w:rsidRPr="00E03141" w:rsidRDefault="00E03141" w:rsidP="00050386">
      <w:pPr>
        <w:contextualSpacing/>
        <w:rPr>
          <w:rFonts w:ascii="Times New Roman" w:hAnsi="Times New Roman" w:cs="Times New Roman"/>
          <w:sz w:val="24"/>
          <w:szCs w:val="24"/>
        </w:rPr>
      </w:pPr>
      <w:r>
        <w:rPr>
          <w:rFonts w:ascii="Times New Roman" w:hAnsi="Times New Roman" w:cs="Times New Roman"/>
          <w:sz w:val="24"/>
          <w:szCs w:val="24"/>
        </w:rPr>
        <w:t>10</w:t>
      </w:r>
      <w:r w:rsidR="00544601">
        <w:rPr>
          <w:rFonts w:ascii="Times New Roman" w:hAnsi="Times New Roman" w:cs="Times New Roman"/>
          <w:sz w:val="24"/>
          <w:szCs w:val="24"/>
        </w:rPr>
        <w:t>2</w:t>
      </w:r>
      <w:r>
        <w:rPr>
          <w:rFonts w:ascii="Times New Roman" w:hAnsi="Times New Roman" w:cs="Times New Roman"/>
          <w:sz w:val="24"/>
          <w:szCs w:val="24"/>
        </w:rPr>
        <w:t>. Н</w:t>
      </w:r>
      <w:r w:rsidR="00050386" w:rsidRPr="00E03141">
        <w:rPr>
          <w:rFonts w:ascii="Times New Roman" w:hAnsi="Times New Roman" w:cs="Times New Roman"/>
          <w:sz w:val="24"/>
          <w:szCs w:val="24"/>
        </w:rPr>
        <w:t>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w:t>
      </w:r>
      <w:r>
        <w:rPr>
          <w:rFonts w:ascii="Times New Roman" w:hAnsi="Times New Roman" w:cs="Times New Roman"/>
          <w:sz w:val="24"/>
          <w:szCs w:val="24"/>
        </w:rPr>
        <w:t>е ремонта поверхностей покрытий.</w:t>
      </w:r>
    </w:p>
    <w:p w:rsidR="00050386" w:rsidRPr="00050386" w:rsidRDefault="00E03141" w:rsidP="00050386">
      <w:pPr>
        <w:contextualSpacing/>
        <w:rPr>
          <w:rFonts w:ascii="Times New Roman" w:hAnsi="Times New Roman" w:cs="Times New Roman"/>
          <w:sz w:val="24"/>
          <w:szCs w:val="24"/>
        </w:rPr>
      </w:pPr>
      <w:r>
        <w:rPr>
          <w:rFonts w:ascii="Times New Roman" w:hAnsi="Times New Roman" w:cs="Times New Roman"/>
          <w:sz w:val="24"/>
          <w:szCs w:val="24"/>
        </w:rPr>
        <w:t>10</w:t>
      </w:r>
      <w:r w:rsidR="00544601">
        <w:rPr>
          <w:rFonts w:ascii="Times New Roman" w:hAnsi="Times New Roman" w:cs="Times New Roman"/>
          <w:sz w:val="24"/>
          <w:szCs w:val="24"/>
        </w:rPr>
        <w:t>3</w:t>
      </w:r>
      <w:r>
        <w:rPr>
          <w:rFonts w:ascii="Times New Roman" w:hAnsi="Times New Roman" w:cs="Times New Roman"/>
          <w:sz w:val="24"/>
          <w:szCs w:val="24"/>
        </w:rPr>
        <w:t>. П</w:t>
      </w:r>
      <w:r w:rsidR="00050386" w:rsidRPr="00E03141">
        <w:rPr>
          <w:rFonts w:ascii="Times New Roman" w:hAnsi="Times New Roman" w:cs="Times New Roman"/>
          <w:sz w:val="24"/>
          <w:szCs w:val="24"/>
        </w:rPr>
        <w:t>ри сопряжении покрытия пешеходных коммуникаций с газоном устанавливается садовый борт, дающий превышение над уровнем газона в соответствии с требованиями правовых актов Российской Федерации, что защищает газон и предотвращает попадание грязи и растительного мусора на покрытие, увеличивая срок его</w:t>
      </w:r>
      <w:r w:rsidR="00FE2C9E">
        <w:rPr>
          <w:rFonts w:ascii="Times New Roman" w:hAnsi="Times New Roman" w:cs="Times New Roman"/>
          <w:sz w:val="24"/>
          <w:szCs w:val="24"/>
        </w:rPr>
        <w:t xml:space="preserve"> службы.</w:t>
      </w:r>
    </w:p>
    <w:p w:rsidR="00050386" w:rsidRPr="00050386" w:rsidRDefault="00FE2C9E" w:rsidP="00050386">
      <w:pPr>
        <w:contextualSpacing/>
        <w:rPr>
          <w:rFonts w:ascii="Times New Roman" w:hAnsi="Times New Roman" w:cs="Times New Roman"/>
          <w:sz w:val="24"/>
          <w:szCs w:val="24"/>
        </w:rPr>
      </w:pPr>
      <w:r>
        <w:rPr>
          <w:rFonts w:ascii="Times New Roman" w:hAnsi="Times New Roman" w:cs="Times New Roman"/>
          <w:sz w:val="24"/>
          <w:szCs w:val="24"/>
        </w:rPr>
        <w:lastRenderedPageBreak/>
        <w:t>10</w:t>
      </w:r>
      <w:r w:rsidR="00544601">
        <w:rPr>
          <w:rFonts w:ascii="Times New Roman" w:hAnsi="Times New Roman" w:cs="Times New Roman"/>
          <w:sz w:val="24"/>
          <w:szCs w:val="24"/>
        </w:rPr>
        <w:t>4</w:t>
      </w:r>
      <w:r>
        <w:rPr>
          <w:rFonts w:ascii="Times New Roman" w:hAnsi="Times New Roman" w:cs="Times New Roman"/>
          <w:sz w:val="24"/>
          <w:szCs w:val="24"/>
        </w:rPr>
        <w:t>. Д</w:t>
      </w:r>
      <w:r w:rsidR="00050386" w:rsidRPr="00050386">
        <w:rPr>
          <w:rFonts w:ascii="Times New Roman" w:hAnsi="Times New Roman" w:cs="Times New Roman"/>
          <w:sz w:val="24"/>
          <w:szCs w:val="24"/>
        </w:rPr>
        <w:t>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а также площадках автостоянок при крупных объектах обслуживания.</w:t>
      </w:r>
    </w:p>
    <w:p w:rsidR="00050386" w:rsidRPr="00050386" w:rsidRDefault="00FE2C9E" w:rsidP="00050386">
      <w:pPr>
        <w:contextualSpacing/>
        <w:rPr>
          <w:rFonts w:ascii="Times New Roman" w:hAnsi="Times New Roman" w:cs="Times New Roman"/>
          <w:sz w:val="24"/>
          <w:szCs w:val="24"/>
        </w:rPr>
      </w:pPr>
      <w:r>
        <w:rPr>
          <w:rFonts w:ascii="Times New Roman" w:hAnsi="Times New Roman" w:cs="Times New Roman"/>
          <w:sz w:val="24"/>
          <w:szCs w:val="24"/>
        </w:rPr>
        <w:t>10</w:t>
      </w:r>
      <w:r w:rsidR="00544601">
        <w:rPr>
          <w:rFonts w:ascii="Times New Roman" w:hAnsi="Times New Roman" w:cs="Times New Roman"/>
          <w:sz w:val="24"/>
          <w:szCs w:val="24"/>
        </w:rPr>
        <w:t>5</w:t>
      </w:r>
      <w:r>
        <w:rPr>
          <w:rFonts w:ascii="Times New Roman" w:hAnsi="Times New Roman" w:cs="Times New Roman"/>
          <w:sz w:val="24"/>
          <w:szCs w:val="24"/>
        </w:rPr>
        <w:t>. С</w:t>
      </w:r>
      <w:r w:rsidR="00050386" w:rsidRPr="00050386">
        <w:rPr>
          <w:rFonts w:ascii="Times New Roman" w:hAnsi="Times New Roman" w:cs="Times New Roman"/>
          <w:sz w:val="24"/>
          <w:szCs w:val="24"/>
        </w:rPr>
        <w:t>опряжение транспортных и пешеходных коммуникаций требует устройства понижения бордюрного камня для беспрепятственного передвижения лиц с ограниченными физическими</w:t>
      </w:r>
      <w:r>
        <w:rPr>
          <w:rFonts w:ascii="Times New Roman" w:hAnsi="Times New Roman" w:cs="Times New Roman"/>
          <w:sz w:val="24"/>
          <w:szCs w:val="24"/>
        </w:rPr>
        <w:t xml:space="preserve"> возможностями и велосипедистов.</w:t>
      </w:r>
    </w:p>
    <w:p w:rsidR="00050386" w:rsidRPr="00050386" w:rsidRDefault="00FE2C9E" w:rsidP="00050386">
      <w:pPr>
        <w:contextualSpacing/>
        <w:rPr>
          <w:rFonts w:ascii="Times New Roman" w:hAnsi="Times New Roman" w:cs="Times New Roman"/>
          <w:sz w:val="24"/>
          <w:szCs w:val="24"/>
        </w:rPr>
      </w:pPr>
      <w:r>
        <w:rPr>
          <w:rFonts w:ascii="Times New Roman" w:hAnsi="Times New Roman" w:cs="Times New Roman"/>
          <w:sz w:val="24"/>
          <w:szCs w:val="24"/>
        </w:rPr>
        <w:t>10</w:t>
      </w:r>
      <w:r w:rsidR="00544601">
        <w:rPr>
          <w:rFonts w:ascii="Times New Roman" w:hAnsi="Times New Roman" w:cs="Times New Roman"/>
          <w:sz w:val="24"/>
          <w:szCs w:val="24"/>
        </w:rPr>
        <w:t>6</w:t>
      </w:r>
      <w:r>
        <w:rPr>
          <w:rFonts w:ascii="Times New Roman" w:hAnsi="Times New Roman" w:cs="Times New Roman"/>
          <w:sz w:val="24"/>
          <w:szCs w:val="24"/>
        </w:rPr>
        <w:t>. Д</w:t>
      </w:r>
      <w:r w:rsidR="00050386" w:rsidRPr="00050386">
        <w:rPr>
          <w:rFonts w:ascii="Times New Roman" w:hAnsi="Times New Roman" w:cs="Times New Roman"/>
          <w:sz w:val="24"/>
          <w:szCs w:val="24"/>
        </w:rPr>
        <w:t>ля категории маломобильных групп населения опасные участки и пространства необход</w:t>
      </w:r>
      <w:r>
        <w:rPr>
          <w:rFonts w:ascii="Times New Roman" w:hAnsi="Times New Roman" w:cs="Times New Roman"/>
          <w:sz w:val="24"/>
          <w:szCs w:val="24"/>
        </w:rPr>
        <w:t>имо огораживать бортовым камнем.</w:t>
      </w:r>
    </w:p>
    <w:p w:rsidR="00050386" w:rsidRPr="00050386" w:rsidRDefault="00FE2C9E" w:rsidP="00050386">
      <w:pPr>
        <w:contextualSpacing/>
        <w:rPr>
          <w:rFonts w:ascii="Times New Roman" w:hAnsi="Times New Roman" w:cs="Times New Roman"/>
          <w:sz w:val="24"/>
          <w:szCs w:val="24"/>
        </w:rPr>
      </w:pPr>
      <w:r>
        <w:rPr>
          <w:rFonts w:ascii="Times New Roman" w:hAnsi="Times New Roman" w:cs="Times New Roman"/>
          <w:sz w:val="24"/>
          <w:szCs w:val="24"/>
        </w:rPr>
        <w:t>10</w:t>
      </w:r>
      <w:r w:rsidR="00544601">
        <w:rPr>
          <w:rFonts w:ascii="Times New Roman" w:hAnsi="Times New Roman" w:cs="Times New Roman"/>
          <w:sz w:val="24"/>
          <w:szCs w:val="24"/>
        </w:rPr>
        <w:t>7</w:t>
      </w:r>
      <w:r>
        <w:rPr>
          <w:rFonts w:ascii="Times New Roman" w:hAnsi="Times New Roman" w:cs="Times New Roman"/>
          <w:sz w:val="24"/>
          <w:szCs w:val="24"/>
        </w:rPr>
        <w:t>. П</w:t>
      </w:r>
      <w:r w:rsidR="00050386" w:rsidRPr="00050386">
        <w:rPr>
          <w:rFonts w:ascii="Times New Roman" w:hAnsi="Times New Roman" w:cs="Times New Roman"/>
          <w:sz w:val="24"/>
          <w:szCs w:val="24"/>
        </w:rPr>
        <w:t>ри уклонах пешеходных коммуникаций более 60% предусматривается устройство лестниц. На основных пешеходных коммуникациях в местах размещения учреждений здравоохранения и други</w:t>
      </w:r>
      <w:r>
        <w:rPr>
          <w:rFonts w:ascii="Times New Roman" w:hAnsi="Times New Roman" w:cs="Times New Roman"/>
          <w:sz w:val="24"/>
          <w:szCs w:val="24"/>
        </w:rPr>
        <w:t xml:space="preserve">х объектов массового посещения </w:t>
      </w:r>
      <w:r w:rsidR="00050386" w:rsidRPr="00050386">
        <w:rPr>
          <w:rFonts w:ascii="Times New Roman" w:hAnsi="Times New Roman" w:cs="Times New Roman"/>
          <w:sz w:val="24"/>
          <w:szCs w:val="24"/>
        </w:rPr>
        <w:t>ступени и лестницы предусматриваются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w:t>
      </w:r>
      <w:r>
        <w:rPr>
          <w:rFonts w:ascii="Times New Roman" w:hAnsi="Times New Roman" w:cs="Times New Roman"/>
          <w:sz w:val="24"/>
          <w:szCs w:val="24"/>
        </w:rPr>
        <w:t>а на уровень дорожного покрытия.</w:t>
      </w:r>
    </w:p>
    <w:p w:rsidR="00050386" w:rsidRPr="00050386" w:rsidRDefault="00FE2C9E" w:rsidP="00050386">
      <w:pPr>
        <w:contextualSpacing/>
        <w:rPr>
          <w:rFonts w:ascii="Times New Roman" w:hAnsi="Times New Roman" w:cs="Times New Roman"/>
          <w:sz w:val="24"/>
          <w:szCs w:val="24"/>
        </w:rPr>
      </w:pPr>
      <w:r>
        <w:rPr>
          <w:rFonts w:ascii="Times New Roman" w:hAnsi="Times New Roman" w:cs="Times New Roman"/>
          <w:sz w:val="24"/>
          <w:szCs w:val="24"/>
        </w:rPr>
        <w:t>10</w:t>
      </w:r>
      <w:r w:rsidR="00544601">
        <w:rPr>
          <w:rFonts w:ascii="Times New Roman" w:hAnsi="Times New Roman" w:cs="Times New Roman"/>
          <w:sz w:val="24"/>
          <w:szCs w:val="24"/>
        </w:rPr>
        <w:t>8</w:t>
      </w:r>
      <w:r>
        <w:rPr>
          <w:rFonts w:ascii="Times New Roman" w:hAnsi="Times New Roman" w:cs="Times New Roman"/>
          <w:sz w:val="24"/>
          <w:szCs w:val="24"/>
        </w:rPr>
        <w:t>. П</w:t>
      </w:r>
      <w:r w:rsidR="00050386" w:rsidRPr="00050386">
        <w:rPr>
          <w:rFonts w:ascii="Times New Roman" w:hAnsi="Times New Roman" w:cs="Times New Roman"/>
          <w:sz w:val="24"/>
          <w:szCs w:val="24"/>
        </w:rPr>
        <w:t>андус выполняется из нескользкого материала с шероховатой текстурой поверхностью без горизонтальных канавок. При отсутствии ограждающих пандус конструкций предусматривается ограждающий бортик поручни. Уклон бордюрного п</w:t>
      </w:r>
      <w:r>
        <w:rPr>
          <w:rFonts w:ascii="Times New Roman" w:hAnsi="Times New Roman" w:cs="Times New Roman"/>
          <w:sz w:val="24"/>
          <w:szCs w:val="24"/>
        </w:rPr>
        <w:t>андуса принимается 1:12.</w:t>
      </w:r>
    </w:p>
    <w:p w:rsidR="00050386" w:rsidRPr="00050386" w:rsidRDefault="00FE2C9E" w:rsidP="00050386">
      <w:pPr>
        <w:contextualSpacing/>
        <w:rPr>
          <w:rFonts w:ascii="Times New Roman" w:hAnsi="Times New Roman" w:cs="Times New Roman"/>
          <w:sz w:val="24"/>
          <w:szCs w:val="24"/>
        </w:rPr>
      </w:pPr>
      <w:r>
        <w:rPr>
          <w:rFonts w:ascii="Times New Roman" w:hAnsi="Times New Roman" w:cs="Times New Roman"/>
          <w:sz w:val="24"/>
          <w:szCs w:val="24"/>
        </w:rPr>
        <w:t>10</w:t>
      </w:r>
      <w:r w:rsidR="00544601">
        <w:rPr>
          <w:rFonts w:ascii="Times New Roman" w:hAnsi="Times New Roman" w:cs="Times New Roman"/>
          <w:sz w:val="24"/>
          <w:szCs w:val="24"/>
        </w:rPr>
        <w:t>9</w:t>
      </w:r>
      <w:r>
        <w:rPr>
          <w:rFonts w:ascii="Times New Roman" w:hAnsi="Times New Roman" w:cs="Times New Roman"/>
          <w:sz w:val="24"/>
          <w:szCs w:val="24"/>
        </w:rPr>
        <w:t>. П</w:t>
      </w:r>
      <w:r w:rsidR="00050386" w:rsidRPr="00050386">
        <w:rPr>
          <w:rFonts w:ascii="Times New Roman" w:hAnsi="Times New Roman" w:cs="Times New Roman"/>
          <w:sz w:val="24"/>
          <w:szCs w:val="24"/>
        </w:rPr>
        <w:t xml:space="preserve">ри повороте пандуса или его протяженности более 9 м не реже чем через каждые 9 м предусматриваются горизонтальные площадки размером 1,5x1,5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w:t>
      </w:r>
      <w:r>
        <w:rPr>
          <w:rFonts w:ascii="Times New Roman" w:hAnsi="Times New Roman" w:cs="Times New Roman"/>
          <w:sz w:val="24"/>
          <w:szCs w:val="24"/>
        </w:rPr>
        <w:t>поверхностей текстурой и цветом.</w:t>
      </w:r>
    </w:p>
    <w:p w:rsidR="00050386" w:rsidRPr="00050386" w:rsidRDefault="00FE2C9E" w:rsidP="00050386">
      <w:pPr>
        <w:contextualSpacing/>
        <w:rPr>
          <w:rFonts w:ascii="Times New Roman" w:hAnsi="Times New Roman" w:cs="Times New Roman"/>
          <w:sz w:val="24"/>
          <w:szCs w:val="24"/>
        </w:rPr>
      </w:pPr>
      <w:r>
        <w:rPr>
          <w:rFonts w:ascii="Times New Roman" w:hAnsi="Times New Roman" w:cs="Times New Roman"/>
          <w:sz w:val="24"/>
          <w:szCs w:val="24"/>
        </w:rPr>
        <w:t>1</w:t>
      </w:r>
      <w:r w:rsidR="00544601">
        <w:rPr>
          <w:rFonts w:ascii="Times New Roman" w:hAnsi="Times New Roman" w:cs="Times New Roman"/>
          <w:sz w:val="24"/>
          <w:szCs w:val="24"/>
        </w:rPr>
        <w:t>10</w:t>
      </w:r>
      <w:r>
        <w:rPr>
          <w:rFonts w:ascii="Times New Roman" w:hAnsi="Times New Roman" w:cs="Times New Roman"/>
          <w:sz w:val="24"/>
          <w:szCs w:val="24"/>
        </w:rPr>
        <w:t>. П</w:t>
      </w:r>
      <w:r w:rsidR="00050386" w:rsidRPr="00050386">
        <w:rPr>
          <w:rFonts w:ascii="Times New Roman" w:hAnsi="Times New Roman" w:cs="Times New Roman"/>
          <w:sz w:val="24"/>
          <w:szCs w:val="24"/>
        </w:rPr>
        <w:t xml:space="preserve">о обеим сторонам лестницы или пандуса предусматриваются поручни круглого или прямоугольного сечения, удобного для охвата рукой. При ширине лестниц 2,5 м и более предусматриваются разделительные поручни. Поручни устанавливают больше длины пандуса или лестницы с каждой стороны не менее чем на 0,3 м, с </w:t>
      </w:r>
      <w:r>
        <w:rPr>
          <w:rFonts w:ascii="Times New Roman" w:hAnsi="Times New Roman" w:cs="Times New Roman"/>
          <w:sz w:val="24"/>
          <w:szCs w:val="24"/>
        </w:rPr>
        <w:t>округленными и гладкими концами.</w:t>
      </w:r>
    </w:p>
    <w:p w:rsidR="004F2E7D" w:rsidRDefault="00FE2C9E" w:rsidP="00050386">
      <w:pPr>
        <w:contextualSpacing/>
        <w:rPr>
          <w:rFonts w:ascii="Times New Roman" w:hAnsi="Times New Roman" w:cs="Times New Roman"/>
          <w:sz w:val="24"/>
          <w:szCs w:val="24"/>
        </w:rPr>
      </w:pPr>
      <w:r>
        <w:rPr>
          <w:rFonts w:ascii="Times New Roman" w:hAnsi="Times New Roman" w:cs="Times New Roman"/>
          <w:sz w:val="24"/>
          <w:szCs w:val="24"/>
        </w:rPr>
        <w:t>1</w:t>
      </w:r>
      <w:r w:rsidR="00786B98">
        <w:rPr>
          <w:rFonts w:ascii="Times New Roman" w:hAnsi="Times New Roman" w:cs="Times New Roman"/>
          <w:sz w:val="24"/>
          <w:szCs w:val="24"/>
        </w:rPr>
        <w:t>1</w:t>
      </w:r>
      <w:r w:rsidR="00544601">
        <w:rPr>
          <w:rFonts w:ascii="Times New Roman" w:hAnsi="Times New Roman" w:cs="Times New Roman"/>
          <w:sz w:val="24"/>
          <w:szCs w:val="24"/>
        </w:rPr>
        <w:t>1</w:t>
      </w:r>
      <w:r>
        <w:rPr>
          <w:rFonts w:ascii="Times New Roman" w:hAnsi="Times New Roman" w:cs="Times New Roman"/>
          <w:sz w:val="24"/>
          <w:szCs w:val="24"/>
        </w:rPr>
        <w:t>. В</w:t>
      </w:r>
      <w:r w:rsidR="00050386" w:rsidRPr="00050386">
        <w:rPr>
          <w:rFonts w:ascii="Times New Roman" w:hAnsi="Times New Roman" w:cs="Times New Roman"/>
          <w:sz w:val="24"/>
          <w:szCs w:val="24"/>
        </w:rPr>
        <w:t xml:space="preserve">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следует проводить укрепление откосов. Выбор материала и технологии укрепления зависят от местоположения откоса в населенных пунктах, предполагаемого уровня механических нагрузок на склон, крутизны склона и формируемой среды.</w:t>
      </w:r>
    </w:p>
    <w:p w:rsidR="00F83386" w:rsidRDefault="00F83386" w:rsidP="00F83386">
      <w:pPr>
        <w:rPr>
          <w:rFonts w:ascii="Times New Roman" w:hAnsi="Times New Roman" w:cs="Times New Roman"/>
          <w:sz w:val="24"/>
          <w:szCs w:val="24"/>
        </w:rPr>
      </w:pPr>
    </w:p>
    <w:p w:rsidR="00F83386" w:rsidRPr="00F83386" w:rsidRDefault="00F83386" w:rsidP="00BC289B">
      <w:pPr>
        <w:jc w:val="center"/>
        <w:rPr>
          <w:rFonts w:ascii="Times New Roman" w:hAnsi="Times New Roman" w:cs="Times New Roman"/>
          <w:sz w:val="24"/>
          <w:szCs w:val="24"/>
        </w:rPr>
      </w:pPr>
      <w:r>
        <w:rPr>
          <w:rFonts w:ascii="Times New Roman" w:hAnsi="Times New Roman" w:cs="Times New Roman"/>
          <w:sz w:val="24"/>
          <w:szCs w:val="24"/>
          <w:lang w:val="en-US"/>
        </w:rPr>
        <w:t>V</w:t>
      </w:r>
      <w:r w:rsidRPr="00F83386">
        <w:rPr>
          <w:rFonts w:ascii="Times New Roman" w:hAnsi="Times New Roman" w:cs="Times New Roman"/>
          <w:sz w:val="24"/>
          <w:szCs w:val="24"/>
        </w:rPr>
        <w:t xml:space="preserve"> </w:t>
      </w:r>
      <w:r>
        <w:rPr>
          <w:rFonts w:ascii="Times New Roman" w:hAnsi="Times New Roman" w:cs="Times New Roman"/>
          <w:sz w:val="24"/>
          <w:szCs w:val="24"/>
        </w:rPr>
        <w:t>Организация освещения территории, включая архитектурную подсвет</w:t>
      </w:r>
      <w:r w:rsidR="00F52CA6">
        <w:rPr>
          <w:rFonts w:ascii="Times New Roman" w:hAnsi="Times New Roman" w:cs="Times New Roman"/>
          <w:sz w:val="24"/>
          <w:szCs w:val="24"/>
        </w:rPr>
        <w:t>ку зданий, строений, сооружений</w:t>
      </w:r>
    </w:p>
    <w:p w:rsidR="00F83386" w:rsidRPr="00986710" w:rsidRDefault="00F83386" w:rsidP="00F83386">
      <w:pPr>
        <w:contextualSpacing/>
        <w:rPr>
          <w:rFonts w:ascii="Times New Roman" w:hAnsi="Times New Roman" w:cs="Times New Roman"/>
          <w:sz w:val="24"/>
          <w:szCs w:val="24"/>
        </w:rPr>
      </w:pPr>
      <w:bookmarkStart w:id="11" w:name="sub_12099"/>
      <w:r w:rsidRPr="00F83386">
        <w:rPr>
          <w:rFonts w:ascii="Times New Roman" w:hAnsi="Times New Roman" w:cs="Times New Roman"/>
          <w:sz w:val="24"/>
          <w:szCs w:val="24"/>
        </w:rPr>
        <w:t>1</w:t>
      </w:r>
      <w:r w:rsidR="00FE2C9E">
        <w:rPr>
          <w:rFonts w:ascii="Times New Roman" w:hAnsi="Times New Roman" w:cs="Times New Roman"/>
          <w:sz w:val="24"/>
          <w:szCs w:val="24"/>
        </w:rPr>
        <w:t>1</w:t>
      </w:r>
      <w:r w:rsidR="00544601">
        <w:rPr>
          <w:rFonts w:ascii="Times New Roman" w:hAnsi="Times New Roman" w:cs="Times New Roman"/>
          <w:sz w:val="24"/>
          <w:szCs w:val="24"/>
        </w:rPr>
        <w:t>2</w:t>
      </w:r>
      <w:r>
        <w:rPr>
          <w:rFonts w:ascii="Times New Roman" w:hAnsi="Times New Roman" w:cs="Times New Roman"/>
          <w:sz w:val="24"/>
          <w:szCs w:val="24"/>
        </w:rPr>
        <w:t>. </w:t>
      </w:r>
      <w:r w:rsidRPr="00986710">
        <w:rPr>
          <w:rFonts w:ascii="Times New Roman" w:hAnsi="Times New Roman" w:cs="Times New Roman"/>
          <w:sz w:val="24"/>
          <w:szCs w:val="24"/>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bookmarkEnd w:id="11"/>
    <w:p w:rsidR="00F83386" w:rsidRPr="00986710" w:rsidRDefault="00A722B2" w:rsidP="00F83386">
      <w:pPr>
        <w:contextualSpacing/>
        <w:rPr>
          <w:rFonts w:ascii="Times New Roman" w:hAnsi="Times New Roman" w:cs="Times New Roman"/>
          <w:sz w:val="24"/>
          <w:szCs w:val="24"/>
        </w:rPr>
      </w:pPr>
      <w:r>
        <w:rPr>
          <w:rFonts w:ascii="Times New Roman" w:hAnsi="Times New Roman" w:cs="Times New Roman"/>
          <w:sz w:val="24"/>
          <w:szCs w:val="24"/>
        </w:rPr>
        <w:t>1</w:t>
      </w:r>
      <w:r w:rsidR="00FE2C9E">
        <w:rPr>
          <w:rFonts w:ascii="Times New Roman" w:hAnsi="Times New Roman" w:cs="Times New Roman"/>
          <w:sz w:val="24"/>
          <w:szCs w:val="24"/>
        </w:rPr>
        <w:t>1</w:t>
      </w:r>
      <w:r w:rsidR="00544601">
        <w:rPr>
          <w:rFonts w:ascii="Times New Roman" w:hAnsi="Times New Roman" w:cs="Times New Roman"/>
          <w:sz w:val="24"/>
          <w:szCs w:val="24"/>
        </w:rPr>
        <w:t>3</w:t>
      </w:r>
      <w:r w:rsidR="00F83386">
        <w:rPr>
          <w:rFonts w:ascii="Times New Roman" w:hAnsi="Times New Roman" w:cs="Times New Roman"/>
          <w:sz w:val="24"/>
          <w:szCs w:val="24"/>
        </w:rPr>
        <w:t>. </w:t>
      </w:r>
      <w:r w:rsidR="00F83386" w:rsidRPr="00986710">
        <w:rPr>
          <w:rFonts w:ascii="Times New Roman" w:hAnsi="Times New Roman" w:cs="Times New Roman"/>
          <w:sz w:val="24"/>
          <w:szCs w:val="24"/>
        </w:rPr>
        <w:t>Улицы, дороги, площади, пешеходные аллеи, жилые кварталы, дворы, территории предприятий, учреждений, организаций должны освещаться в темное время суток.</w:t>
      </w:r>
    </w:p>
    <w:p w:rsidR="00F83386" w:rsidRPr="00986710" w:rsidRDefault="00A722B2" w:rsidP="00F83386">
      <w:pPr>
        <w:contextualSpacing/>
        <w:rPr>
          <w:rFonts w:ascii="Times New Roman" w:hAnsi="Times New Roman" w:cs="Times New Roman"/>
          <w:sz w:val="24"/>
          <w:szCs w:val="24"/>
        </w:rPr>
      </w:pPr>
      <w:bookmarkStart w:id="12" w:name="sub_12100"/>
      <w:r>
        <w:rPr>
          <w:rFonts w:ascii="Times New Roman" w:hAnsi="Times New Roman" w:cs="Times New Roman"/>
          <w:sz w:val="24"/>
          <w:szCs w:val="24"/>
        </w:rPr>
        <w:t>1</w:t>
      </w:r>
      <w:r w:rsidR="00FE2C9E">
        <w:rPr>
          <w:rFonts w:ascii="Times New Roman" w:hAnsi="Times New Roman" w:cs="Times New Roman"/>
          <w:sz w:val="24"/>
          <w:szCs w:val="24"/>
        </w:rPr>
        <w:t>1</w:t>
      </w:r>
      <w:r w:rsidR="00544601">
        <w:rPr>
          <w:rFonts w:ascii="Times New Roman" w:hAnsi="Times New Roman" w:cs="Times New Roman"/>
          <w:sz w:val="24"/>
          <w:szCs w:val="24"/>
        </w:rPr>
        <w:t>4</w:t>
      </w:r>
      <w:r w:rsidR="00F83386">
        <w:rPr>
          <w:rFonts w:ascii="Times New Roman" w:hAnsi="Times New Roman" w:cs="Times New Roman"/>
          <w:sz w:val="24"/>
          <w:szCs w:val="24"/>
        </w:rPr>
        <w:t>. </w:t>
      </w:r>
      <w:r w:rsidR="00F83386" w:rsidRPr="00986710">
        <w:rPr>
          <w:rFonts w:ascii="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bookmarkEnd w:id="12"/>
    <w:p w:rsidR="00F83386" w:rsidRPr="00986710" w:rsidRDefault="00FE2C9E" w:rsidP="00F83386">
      <w:pPr>
        <w:contextualSpacing/>
        <w:rPr>
          <w:rFonts w:ascii="Times New Roman" w:hAnsi="Times New Roman" w:cs="Times New Roman"/>
          <w:sz w:val="24"/>
          <w:szCs w:val="24"/>
        </w:rPr>
      </w:pPr>
      <w:r>
        <w:rPr>
          <w:rFonts w:ascii="Times New Roman" w:hAnsi="Times New Roman" w:cs="Times New Roman"/>
          <w:sz w:val="24"/>
          <w:szCs w:val="24"/>
        </w:rPr>
        <w:t>1) </w:t>
      </w:r>
      <w:r w:rsidR="00F83386" w:rsidRPr="00986710">
        <w:rPr>
          <w:rFonts w:ascii="Times New Roman" w:hAnsi="Times New Roman" w:cs="Times New Roman"/>
          <w:sz w:val="24"/>
          <w:szCs w:val="24"/>
        </w:rPr>
        <w:t>экономичность и энергоэффективность применяемых установок, рациональное распределение и использование электроэнергии;</w:t>
      </w:r>
    </w:p>
    <w:p w:rsidR="00F83386" w:rsidRPr="00986710" w:rsidRDefault="00FE2C9E" w:rsidP="00F83386">
      <w:pPr>
        <w:contextualSpacing/>
        <w:rPr>
          <w:rFonts w:ascii="Times New Roman" w:hAnsi="Times New Roman" w:cs="Times New Roman"/>
          <w:sz w:val="24"/>
          <w:szCs w:val="24"/>
        </w:rPr>
      </w:pPr>
      <w:r>
        <w:rPr>
          <w:rFonts w:ascii="Times New Roman" w:hAnsi="Times New Roman" w:cs="Times New Roman"/>
          <w:sz w:val="24"/>
          <w:szCs w:val="24"/>
        </w:rPr>
        <w:t>2) </w:t>
      </w:r>
      <w:r w:rsidR="00F83386" w:rsidRPr="00986710">
        <w:rPr>
          <w:rFonts w:ascii="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F83386" w:rsidRPr="00986710" w:rsidRDefault="00F83386" w:rsidP="00F83386">
      <w:pPr>
        <w:contextualSpacing/>
        <w:rPr>
          <w:rFonts w:ascii="Times New Roman" w:hAnsi="Times New Roman" w:cs="Times New Roman"/>
          <w:sz w:val="24"/>
          <w:szCs w:val="24"/>
        </w:rPr>
      </w:pPr>
      <w:r w:rsidRPr="00986710">
        <w:rPr>
          <w:rFonts w:ascii="Times New Roman" w:hAnsi="Times New Roman" w:cs="Times New Roman"/>
          <w:sz w:val="24"/>
          <w:szCs w:val="24"/>
        </w:rPr>
        <w:t>удобство обслуживания и управления при разных режимах работы установок.</w:t>
      </w:r>
    </w:p>
    <w:p w:rsidR="00F83386" w:rsidRPr="00986710" w:rsidRDefault="00F83386" w:rsidP="00F83386">
      <w:pPr>
        <w:contextualSpacing/>
        <w:rPr>
          <w:rFonts w:ascii="Times New Roman" w:hAnsi="Times New Roman" w:cs="Times New Roman"/>
          <w:sz w:val="24"/>
          <w:szCs w:val="24"/>
        </w:rPr>
      </w:pPr>
      <w:bookmarkStart w:id="13" w:name="sub_12101"/>
      <w:r w:rsidRPr="00F83386">
        <w:rPr>
          <w:rFonts w:ascii="Times New Roman" w:hAnsi="Times New Roman" w:cs="Times New Roman"/>
          <w:sz w:val="24"/>
          <w:szCs w:val="24"/>
        </w:rPr>
        <w:t>1</w:t>
      </w:r>
      <w:r w:rsidR="00FE2C9E">
        <w:rPr>
          <w:rFonts w:ascii="Times New Roman" w:hAnsi="Times New Roman" w:cs="Times New Roman"/>
          <w:sz w:val="24"/>
          <w:szCs w:val="24"/>
        </w:rPr>
        <w:t>1</w:t>
      </w:r>
      <w:r w:rsidR="00544601">
        <w:rPr>
          <w:rFonts w:ascii="Times New Roman" w:hAnsi="Times New Roman" w:cs="Times New Roman"/>
          <w:sz w:val="24"/>
          <w:szCs w:val="24"/>
        </w:rPr>
        <w:t>5</w:t>
      </w:r>
      <w:r>
        <w:rPr>
          <w:rFonts w:ascii="Times New Roman" w:hAnsi="Times New Roman" w:cs="Times New Roman"/>
          <w:sz w:val="24"/>
          <w:szCs w:val="24"/>
        </w:rPr>
        <w:t>. </w:t>
      </w:r>
      <w:r w:rsidRPr="00986710">
        <w:rPr>
          <w:rFonts w:ascii="Times New Roman" w:hAnsi="Times New Roman" w:cs="Times New Roman"/>
          <w:sz w:val="24"/>
          <w:szCs w:val="24"/>
        </w:rPr>
        <w:t>К элементам наружного освещения относятся: светильники, кронштейны, опоры, провода, кабель, шкафы управления наружным освещением.</w:t>
      </w:r>
    </w:p>
    <w:p w:rsidR="00F83386" w:rsidRPr="00986710" w:rsidRDefault="00F83386" w:rsidP="00F83386">
      <w:pPr>
        <w:contextualSpacing/>
        <w:rPr>
          <w:rFonts w:ascii="Times New Roman" w:hAnsi="Times New Roman" w:cs="Times New Roman"/>
          <w:sz w:val="24"/>
          <w:szCs w:val="24"/>
        </w:rPr>
      </w:pPr>
      <w:bookmarkStart w:id="14" w:name="sub_12102"/>
      <w:bookmarkEnd w:id="13"/>
      <w:r>
        <w:rPr>
          <w:rFonts w:ascii="Times New Roman" w:hAnsi="Times New Roman" w:cs="Times New Roman"/>
          <w:sz w:val="24"/>
          <w:szCs w:val="24"/>
        </w:rPr>
        <w:t>1</w:t>
      </w:r>
      <w:r w:rsidR="00474EE4">
        <w:rPr>
          <w:rFonts w:ascii="Times New Roman" w:hAnsi="Times New Roman" w:cs="Times New Roman"/>
          <w:sz w:val="24"/>
          <w:szCs w:val="24"/>
        </w:rPr>
        <w:t>1</w:t>
      </w:r>
      <w:r w:rsidR="00544601">
        <w:rPr>
          <w:rFonts w:ascii="Times New Roman" w:hAnsi="Times New Roman" w:cs="Times New Roman"/>
          <w:sz w:val="24"/>
          <w:szCs w:val="24"/>
        </w:rPr>
        <w:t>6</w:t>
      </w:r>
      <w:r>
        <w:rPr>
          <w:rFonts w:ascii="Times New Roman" w:hAnsi="Times New Roman" w:cs="Times New Roman"/>
          <w:sz w:val="24"/>
          <w:szCs w:val="24"/>
        </w:rPr>
        <w:t>. </w:t>
      </w:r>
      <w:r w:rsidRPr="00986710">
        <w:rPr>
          <w:rFonts w:ascii="Times New Roman" w:hAnsi="Times New Roman" w:cs="Times New Roman"/>
          <w:sz w:val="24"/>
          <w:szCs w:val="24"/>
        </w:rPr>
        <w:t>Функциональное освещение:</w:t>
      </w:r>
    </w:p>
    <w:bookmarkEnd w:id="14"/>
    <w:p w:rsidR="00F83386" w:rsidRPr="00986710" w:rsidRDefault="00F83386" w:rsidP="00F83386">
      <w:pPr>
        <w:contextualSpacing/>
        <w:rPr>
          <w:rFonts w:ascii="Times New Roman" w:hAnsi="Times New Roman" w:cs="Times New Roman"/>
          <w:sz w:val="24"/>
          <w:szCs w:val="24"/>
        </w:rPr>
      </w:pPr>
      <w:r>
        <w:rPr>
          <w:rFonts w:ascii="Times New Roman" w:hAnsi="Times New Roman" w:cs="Times New Roman"/>
          <w:sz w:val="24"/>
          <w:szCs w:val="24"/>
        </w:rPr>
        <w:t>1) </w:t>
      </w:r>
      <w:r w:rsidR="00474EE4">
        <w:rPr>
          <w:rFonts w:ascii="Times New Roman" w:hAnsi="Times New Roman" w:cs="Times New Roman"/>
          <w:sz w:val="24"/>
          <w:szCs w:val="24"/>
        </w:rPr>
        <w:t>ф</w:t>
      </w:r>
      <w:r w:rsidRPr="00986710">
        <w:rPr>
          <w:rFonts w:ascii="Times New Roman" w:hAnsi="Times New Roman" w:cs="Times New Roman"/>
          <w:sz w:val="24"/>
          <w:szCs w:val="24"/>
        </w:rPr>
        <w:t xml:space="preserve">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w:t>
      </w:r>
      <w:proofErr w:type="spellStart"/>
      <w:r w:rsidRPr="00986710">
        <w:rPr>
          <w:rFonts w:ascii="Times New Roman" w:hAnsi="Times New Roman" w:cs="Times New Roman"/>
          <w:sz w:val="24"/>
          <w:szCs w:val="24"/>
        </w:rPr>
        <w:t>высокомачтовые</w:t>
      </w:r>
      <w:proofErr w:type="spellEnd"/>
      <w:r w:rsidRPr="00986710">
        <w:rPr>
          <w:rFonts w:ascii="Times New Roman" w:hAnsi="Times New Roman" w:cs="Times New Roman"/>
          <w:sz w:val="24"/>
          <w:szCs w:val="24"/>
        </w:rPr>
        <w:t>, парапетные, газонные и встроенные.</w:t>
      </w:r>
    </w:p>
    <w:p w:rsidR="00F83386" w:rsidRPr="00986710" w:rsidRDefault="00F83386" w:rsidP="00F83386">
      <w:pPr>
        <w:contextualSpacing/>
        <w:rPr>
          <w:rFonts w:ascii="Times New Roman" w:hAnsi="Times New Roman" w:cs="Times New Roman"/>
          <w:sz w:val="24"/>
          <w:szCs w:val="24"/>
        </w:rPr>
      </w:pPr>
      <w:r>
        <w:rPr>
          <w:rFonts w:ascii="Times New Roman" w:hAnsi="Times New Roman" w:cs="Times New Roman"/>
          <w:sz w:val="24"/>
          <w:szCs w:val="24"/>
        </w:rPr>
        <w:t>2) </w:t>
      </w:r>
      <w:r w:rsidR="00474EE4">
        <w:rPr>
          <w:rFonts w:ascii="Times New Roman" w:hAnsi="Times New Roman" w:cs="Times New Roman"/>
          <w:sz w:val="24"/>
          <w:szCs w:val="24"/>
        </w:rPr>
        <w:t>в</w:t>
      </w:r>
      <w:r w:rsidRPr="00986710">
        <w:rPr>
          <w:rFonts w:ascii="Times New Roman" w:hAnsi="Times New Roman" w:cs="Times New Roman"/>
          <w:sz w:val="24"/>
          <w:szCs w:val="24"/>
        </w:rPr>
        <w:t xml:space="preserve"> обычных установках светильники располагаются на опорах (венчающие, консольные), </w:t>
      </w:r>
      <w:r w:rsidRPr="00986710">
        <w:rPr>
          <w:rFonts w:ascii="Times New Roman" w:hAnsi="Times New Roman" w:cs="Times New Roman"/>
          <w:sz w:val="24"/>
          <w:szCs w:val="24"/>
        </w:rPr>
        <w:lastRenderedPageBreak/>
        <w:t>подвесах или фасадах (бра, плафоны) и применяются в транспортных и пешеходных зонах как наиболее традиционные.</w:t>
      </w:r>
    </w:p>
    <w:p w:rsidR="00F83386" w:rsidRPr="00986710" w:rsidRDefault="00F83386" w:rsidP="00F83386">
      <w:pPr>
        <w:contextualSpacing/>
        <w:rPr>
          <w:rFonts w:ascii="Times New Roman" w:hAnsi="Times New Roman" w:cs="Times New Roman"/>
          <w:sz w:val="24"/>
          <w:szCs w:val="24"/>
        </w:rPr>
      </w:pPr>
      <w:r>
        <w:rPr>
          <w:rFonts w:ascii="Times New Roman" w:hAnsi="Times New Roman" w:cs="Times New Roman"/>
          <w:sz w:val="24"/>
          <w:szCs w:val="24"/>
        </w:rPr>
        <w:t>3) </w:t>
      </w:r>
      <w:proofErr w:type="spellStart"/>
      <w:r w:rsidR="00474EE4">
        <w:rPr>
          <w:rFonts w:ascii="Times New Roman" w:hAnsi="Times New Roman" w:cs="Times New Roman"/>
          <w:sz w:val="24"/>
          <w:szCs w:val="24"/>
        </w:rPr>
        <w:t>в</w:t>
      </w:r>
      <w:r w:rsidRPr="00986710">
        <w:rPr>
          <w:rFonts w:ascii="Times New Roman" w:hAnsi="Times New Roman" w:cs="Times New Roman"/>
          <w:sz w:val="24"/>
          <w:szCs w:val="24"/>
        </w:rPr>
        <w:t>ысокомачтовые</w:t>
      </w:r>
      <w:proofErr w:type="spellEnd"/>
      <w:r w:rsidRPr="00986710">
        <w:rPr>
          <w:rFonts w:ascii="Times New Roman" w:hAnsi="Times New Roman" w:cs="Times New Roman"/>
          <w:sz w:val="24"/>
          <w:szCs w:val="24"/>
        </w:rPr>
        <w:t xml:space="preserve"> установки используются для освещения обширных пространств, магистралей и открытых паркингов.</w:t>
      </w:r>
    </w:p>
    <w:p w:rsidR="00F83386" w:rsidRPr="00986710" w:rsidRDefault="00F83386" w:rsidP="00F83386">
      <w:pPr>
        <w:contextualSpacing/>
        <w:rPr>
          <w:rFonts w:ascii="Times New Roman" w:hAnsi="Times New Roman" w:cs="Times New Roman"/>
          <w:sz w:val="24"/>
          <w:szCs w:val="24"/>
        </w:rPr>
      </w:pPr>
      <w:r>
        <w:rPr>
          <w:rFonts w:ascii="Times New Roman" w:hAnsi="Times New Roman" w:cs="Times New Roman"/>
          <w:sz w:val="24"/>
          <w:szCs w:val="24"/>
        </w:rPr>
        <w:t>4) </w:t>
      </w:r>
      <w:r w:rsidR="00474EE4">
        <w:rPr>
          <w:rFonts w:ascii="Times New Roman" w:hAnsi="Times New Roman" w:cs="Times New Roman"/>
          <w:sz w:val="24"/>
          <w:szCs w:val="24"/>
        </w:rPr>
        <w:t>в</w:t>
      </w:r>
      <w:r>
        <w:rPr>
          <w:rFonts w:ascii="Times New Roman" w:hAnsi="Times New Roman" w:cs="Times New Roman"/>
          <w:sz w:val="24"/>
          <w:szCs w:val="24"/>
        </w:rPr>
        <w:t xml:space="preserve"> </w:t>
      </w:r>
      <w:r w:rsidRPr="00986710">
        <w:rPr>
          <w:rFonts w:ascii="Times New Roman" w:hAnsi="Times New Roman" w:cs="Times New Roman"/>
          <w:sz w:val="24"/>
          <w:szCs w:val="24"/>
        </w:rPr>
        <w:t>парапетных установках светильники встраиваются линией или пунктиром в парапет, ограждающий проезжую часть дорог, пандус, а также тротуары и площадки. Их применение должно быть обосновано технико-экономическими и (или) художественными аргументами.</w:t>
      </w:r>
    </w:p>
    <w:p w:rsidR="00F83386" w:rsidRPr="00986710" w:rsidRDefault="00F83386" w:rsidP="00F83386">
      <w:pPr>
        <w:contextualSpacing/>
        <w:rPr>
          <w:rFonts w:ascii="Times New Roman" w:hAnsi="Times New Roman" w:cs="Times New Roman"/>
          <w:sz w:val="24"/>
          <w:szCs w:val="24"/>
        </w:rPr>
      </w:pPr>
      <w:r>
        <w:rPr>
          <w:rFonts w:ascii="Times New Roman" w:hAnsi="Times New Roman" w:cs="Times New Roman"/>
          <w:sz w:val="24"/>
          <w:szCs w:val="24"/>
        </w:rPr>
        <w:t>5) </w:t>
      </w:r>
      <w:r w:rsidR="00474EE4">
        <w:rPr>
          <w:rFonts w:ascii="Times New Roman" w:hAnsi="Times New Roman" w:cs="Times New Roman"/>
          <w:sz w:val="24"/>
          <w:szCs w:val="24"/>
        </w:rPr>
        <w:t>г</w:t>
      </w:r>
      <w:r w:rsidRPr="00986710">
        <w:rPr>
          <w:rFonts w:ascii="Times New Roman" w:hAnsi="Times New Roman" w:cs="Times New Roman"/>
          <w:sz w:val="24"/>
          <w:szCs w:val="24"/>
        </w:rPr>
        <w:t>азонные светильники применяются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83386" w:rsidRPr="00986710" w:rsidRDefault="00F83386" w:rsidP="00F83386">
      <w:pPr>
        <w:contextualSpacing/>
        <w:rPr>
          <w:rFonts w:ascii="Times New Roman" w:hAnsi="Times New Roman" w:cs="Times New Roman"/>
          <w:sz w:val="24"/>
          <w:szCs w:val="24"/>
        </w:rPr>
      </w:pPr>
      <w:r>
        <w:rPr>
          <w:rFonts w:ascii="Times New Roman" w:hAnsi="Times New Roman" w:cs="Times New Roman"/>
          <w:sz w:val="24"/>
          <w:szCs w:val="24"/>
        </w:rPr>
        <w:t>6) </w:t>
      </w:r>
      <w:r w:rsidR="00474EE4">
        <w:rPr>
          <w:rFonts w:ascii="Times New Roman" w:hAnsi="Times New Roman" w:cs="Times New Roman"/>
          <w:sz w:val="24"/>
          <w:szCs w:val="24"/>
        </w:rPr>
        <w:t>с</w:t>
      </w:r>
      <w:r w:rsidRPr="00986710">
        <w:rPr>
          <w:rFonts w:ascii="Times New Roman" w:hAnsi="Times New Roman" w:cs="Times New Roman"/>
          <w:sz w:val="24"/>
          <w:szCs w:val="24"/>
        </w:rPr>
        <w:t xml:space="preserve">ветильники, встроенные в ступени, подпорные стенки, ограждения, цоколи зданий и сооружений, </w:t>
      </w:r>
      <w:proofErr w:type="spellStart"/>
      <w:r w:rsidR="00474EE4">
        <w:rPr>
          <w:rFonts w:ascii="Times New Roman" w:hAnsi="Times New Roman" w:cs="Times New Roman"/>
          <w:sz w:val="24"/>
          <w:szCs w:val="24"/>
        </w:rPr>
        <w:t>МАФы</w:t>
      </w:r>
      <w:proofErr w:type="spellEnd"/>
      <w:r w:rsidRPr="00986710">
        <w:rPr>
          <w:rFonts w:ascii="Times New Roman" w:hAnsi="Times New Roman" w:cs="Times New Roman"/>
          <w:sz w:val="24"/>
          <w:szCs w:val="24"/>
        </w:rPr>
        <w:t xml:space="preserve"> используются для освещения пешеходных зон территорий общественного назначения.</w:t>
      </w:r>
    </w:p>
    <w:p w:rsidR="00F83386" w:rsidRPr="00986710" w:rsidRDefault="00474EE4" w:rsidP="00474EE4">
      <w:pPr>
        <w:contextualSpacing/>
        <w:jc w:val="center"/>
        <w:rPr>
          <w:rFonts w:ascii="Times New Roman" w:hAnsi="Times New Roman" w:cs="Times New Roman"/>
          <w:sz w:val="24"/>
          <w:szCs w:val="24"/>
        </w:rPr>
      </w:pPr>
      <w:bookmarkStart w:id="15" w:name="sub_12103"/>
      <w:r>
        <w:rPr>
          <w:rFonts w:ascii="Times New Roman" w:hAnsi="Times New Roman" w:cs="Times New Roman"/>
          <w:sz w:val="24"/>
          <w:szCs w:val="24"/>
        </w:rPr>
        <w:t>Архитектурное освещение</w:t>
      </w:r>
    </w:p>
    <w:bookmarkEnd w:id="15"/>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11</w:t>
      </w:r>
      <w:r w:rsidR="00544601">
        <w:rPr>
          <w:rFonts w:ascii="Times New Roman" w:hAnsi="Times New Roman" w:cs="Times New Roman"/>
          <w:sz w:val="24"/>
          <w:szCs w:val="24"/>
        </w:rPr>
        <w:t>7</w:t>
      </w:r>
      <w:r>
        <w:rPr>
          <w:rFonts w:ascii="Times New Roman" w:hAnsi="Times New Roman" w:cs="Times New Roman"/>
          <w:sz w:val="24"/>
          <w:szCs w:val="24"/>
        </w:rPr>
        <w:t>. </w:t>
      </w:r>
      <w:r w:rsidR="00F83386" w:rsidRPr="00986710">
        <w:rPr>
          <w:rFonts w:ascii="Times New Roman" w:hAnsi="Times New Roman" w:cs="Times New Roman"/>
          <w:sz w:val="24"/>
          <w:szCs w:val="24"/>
        </w:rP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объектов культурного наследия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11</w:t>
      </w:r>
      <w:r w:rsidR="00544601">
        <w:rPr>
          <w:rFonts w:ascii="Times New Roman" w:hAnsi="Times New Roman" w:cs="Times New Roman"/>
          <w:sz w:val="24"/>
          <w:szCs w:val="24"/>
        </w:rPr>
        <w:t>8</w:t>
      </w:r>
      <w:r>
        <w:rPr>
          <w:rFonts w:ascii="Times New Roman" w:hAnsi="Times New Roman" w:cs="Times New Roman"/>
          <w:sz w:val="24"/>
          <w:szCs w:val="24"/>
        </w:rPr>
        <w:t>. </w:t>
      </w:r>
      <w:r w:rsidR="00F83386" w:rsidRPr="00986710">
        <w:rPr>
          <w:rFonts w:ascii="Times New Roman" w:hAnsi="Times New Roman" w:cs="Times New Roman"/>
          <w:sz w:val="24"/>
          <w:szCs w:val="24"/>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00F83386" w:rsidRPr="00986710">
        <w:rPr>
          <w:rFonts w:ascii="Times New Roman" w:hAnsi="Times New Roman" w:cs="Times New Roman"/>
          <w:sz w:val="24"/>
          <w:szCs w:val="24"/>
        </w:rPr>
        <w:t>светографические</w:t>
      </w:r>
      <w:proofErr w:type="spellEnd"/>
      <w:r w:rsidR="00F83386" w:rsidRPr="00986710">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00F83386" w:rsidRPr="00986710">
        <w:rPr>
          <w:rFonts w:ascii="Times New Roman" w:hAnsi="Times New Roman" w:cs="Times New Roman"/>
          <w:sz w:val="24"/>
          <w:szCs w:val="24"/>
        </w:rPr>
        <w:t>световодов</w:t>
      </w:r>
      <w:proofErr w:type="spellEnd"/>
      <w:r w:rsidR="00F83386" w:rsidRPr="00986710">
        <w:rPr>
          <w:rFonts w:ascii="Times New Roman" w:hAnsi="Times New Roman" w:cs="Times New Roman"/>
          <w:sz w:val="24"/>
          <w:szCs w:val="24"/>
        </w:rPr>
        <w:t>, све</w:t>
      </w:r>
      <w:r>
        <w:rPr>
          <w:rFonts w:ascii="Times New Roman" w:hAnsi="Times New Roman" w:cs="Times New Roman"/>
          <w:sz w:val="24"/>
          <w:szCs w:val="24"/>
        </w:rPr>
        <w:t>товые проекции, лазерные рисунки</w:t>
      </w:r>
      <w:r w:rsidR="00F83386" w:rsidRPr="00986710">
        <w:rPr>
          <w:rFonts w:ascii="Times New Roman" w:hAnsi="Times New Roman" w:cs="Times New Roman"/>
          <w:sz w:val="24"/>
          <w:szCs w:val="24"/>
        </w:rPr>
        <w:t>.</w:t>
      </w:r>
    </w:p>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11</w:t>
      </w:r>
      <w:r w:rsidR="00544601">
        <w:rPr>
          <w:rFonts w:ascii="Times New Roman" w:hAnsi="Times New Roman" w:cs="Times New Roman"/>
          <w:sz w:val="24"/>
          <w:szCs w:val="24"/>
        </w:rPr>
        <w:t>9</w:t>
      </w:r>
      <w:r>
        <w:rPr>
          <w:rFonts w:ascii="Times New Roman" w:hAnsi="Times New Roman" w:cs="Times New Roman"/>
          <w:sz w:val="24"/>
          <w:szCs w:val="24"/>
        </w:rPr>
        <w:t>. </w:t>
      </w:r>
      <w:r w:rsidR="00F83386">
        <w:rPr>
          <w:rFonts w:ascii="Times New Roman" w:hAnsi="Times New Roman" w:cs="Times New Roman"/>
          <w:sz w:val="24"/>
          <w:szCs w:val="24"/>
        </w:rPr>
        <w:t xml:space="preserve">В </w:t>
      </w:r>
      <w:r w:rsidR="00F83386" w:rsidRPr="00986710">
        <w:rPr>
          <w:rFonts w:ascii="Times New Roman" w:hAnsi="Times New Roman" w:cs="Times New Roman"/>
          <w:sz w:val="24"/>
          <w:szCs w:val="24"/>
        </w:rPr>
        <w:t xml:space="preserve">целях архитектурного освещения могут использоваться установки функционального освещения </w:t>
      </w:r>
      <w:r>
        <w:rPr>
          <w:rFonts w:ascii="Times New Roman" w:hAnsi="Times New Roman" w:cs="Times New Roman"/>
          <w:sz w:val="24"/>
          <w:szCs w:val="24"/>
        </w:rPr>
        <w:t>–</w:t>
      </w:r>
      <w:r w:rsidR="00F83386" w:rsidRPr="00986710">
        <w:rPr>
          <w:rFonts w:ascii="Times New Roman" w:hAnsi="Times New Roman" w:cs="Times New Roman"/>
          <w:sz w:val="24"/>
          <w:szCs w:val="24"/>
        </w:rPr>
        <w:t xml:space="preserve">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83386" w:rsidRPr="00986710" w:rsidRDefault="00514C04" w:rsidP="00F83386">
      <w:pPr>
        <w:contextualSpacing/>
        <w:rPr>
          <w:rFonts w:ascii="Times New Roman" w:hAnsi="Times New Roman" w:cs="Times New Roman"/>
          <w:sz w:val="24"/>
          <w:szCs w:val="24"/>
        </w:rPr>
      </w:pPr>
      <w:bookmarkStart w:id="16" w:name="sub_12104"/>
      <w:r w:rsidRPr="00514C04">
        <w:rPr>
          <w:rFonts w:ascii="Times New Roman" w:hAnsi="Times New Roman" w:cs="Times New Roman"/>
          <w:sz w:val="24"/>
          <w:szCs w:val="24"/>
        </w:rPr>
        <w:t>1</w:t>
      </w:r>
      <w:r w:rsidR="00544601">
        <w:rPr>
          <w:rFonts w:ascii="Times New Roman" w:hAnsi="Times New Roman" w:cs="Times New Roman"/>
          <w:sz w:val="24"/>
          <w:szCs w:val="24"/>
        </w:rPr>
        <w:t>20</w:t>
      </w:r>
      <w:r w:rsidR="00F83386">
        <w:rPr>
          <w:rFonts w:ascii="Times New Roman" w:hAnsi="Times New Roman" w:cs="Times New Roman"/>
          <w:sz w:val="24"/>
          <w:szCs w:val="24"/>
        </w:rPr>
        <w:t>. </w:t>
      </w:r>
      <w:bookmarkEnd w:id="16"/>
      <w:r w:rsidR="00F83386" w:rsidRPr="00986710">
        <w:rPr>
          <w:rFonts w:ascii="Times New Roman" w:hAnsi="Times New Roman" w:cs="Times New Roman"/>
          <w:sz w:val="24"/>
          <w:szCs w:val="24"/>
        </w:rPr>
        <w:t xml:space="preserve">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00F83386" w:rsidRPr="00986710">
        <w:rPr>
          <w:rFonts w:ascii="Times New Roman" w:hAnsi="Times New Roman" w:cs="Times New Roman"/>
          <w:sz w:val="24"/>
          <w:szCs w:val="24"/>
        </w:rPr>
        <w:t>светокомпозиционных</w:t>
      </w:r>
      <w:proofErr w:type="spellEnd"/>
      <w:r w:rsidR="00F83386" w:rsidRPr="00986710">
        <w:rPr>
          <w:rFonts w:ascii="Times New Roman" w:hAnsi="Times New Roman" w:cs="Times New Roman"/>
          <w:sz w:val="24"/>
          <w:szCs w:val="24"/>
        </w:rPr>
        <w:t xml:space="preserve"> задач с учетом гармоничности светового ансамбля, не противоречащего действующим </w:t>
      </w:r>
      <w:hyperlink r:id="rId12" w:history="1">
        <w:r w:rsidR="00F83386" w:rsidRPr="00986710">
          <w:rPr>
            <w:rStyle w:val="a4"/>
            <w:rFonts w:ascii="Times New Roman" w:hAnsi="Times New Roman"/>
            <w:color w:val="auto"/>
            <w:sz w:val="24"/>
            <w:szCs w:val="24"/>
          </w:rPr>
          <w:t>правилам</w:t>
        </w:r>
      </w:hyperlink>
      <w:r w:rsidR="00F83386" w:rsidRPr="00986710">
        <w:rPr>
          <w:rFonts w:ascii="Times New Roman" w:hAnsi="Times New Roman" w:cs="Times New Roman"/>
          <w:sz w:val="24"/>
          <w:szCs w:val="24"/>
        </w:rPr>
        <w:t xml:space="preserve"> дорожного движения.</w:t>
      </w:r>
    </w:p>
    <w:p w:rsidR="00474EE4" w:rsidRDefault="00474EE4" w:rsidP="00474EE4">
      <w:pPr>
        <w:contextualSpacing/>
        <w:jc w:val="center"/>
        <w:rPr>
          <w:rFonts w:ascii="Times New Roman" w:hAnsi="Times New Roman" w:cs="Times New Roman"/>
          <w:sz w:val="24"/>
          <w:szCs w:val="24"/>
        </w:rPr>
      </w:pPr>
      <w:bookmarkStart w:id="17" w:name="sub_12105"/>
    </w:p>
    <w:p w:rsidR="00F83386" w:rsidRPr="00986710" w:rsidRDefault="00474EE4" w:rsidP="00474EE4">
      <w:pPr>
        <w:contextualSpacing/>
        <w:jc w:val="center"/>
        <w:rPr>
          <w:rFonts w:ascii="Times New Roman" w:hAnsi="Times New Roman" w:cs="Times New Roman"/>
          <w:sz w:val="24"/>
          <w:szCs w:val="24"/>
        </w:rPr>
      </w:pPr>
      <w:r>
        <w:rPr>
          <w:rFonts w:ascii="Times New Roman" w:hAnsi="Times New Roman" w:cs="Times New Roman"/>
          <w:sz w:val="24"/>
          <w:szCs w:val="24"/>
        </w:rPr>
        <w:t>Источники света</w:t>
      </w:r>
    </w:p>
    <w:bookmarkEnd w:id="17"/>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1</w:t>
      </w:r>
      <w:r w:rsidR="00786B98">
        <w:rPr>
          <w:rFonts w:ascii="Times New Roman" w:hAnsi="Times New Roman" w:cs="Times New Roman"/>
          <w:sz w:val="24"/>
          <w:szCs w:val="24"/>
        </w:rPr>
        <w:t>2</w:t>
      </w:r>
      <w:r w:rsidR="00544601">
        <w:rPr>
          <w:rFonts w:ascii="Times New Roman" w:hAnsi="Times New Roman" w:cs="Times New Roman"/>
          <w:sz w:val="24"/>
          <w:szCs w:val="24"/>
        </w:rPr>
        <w:t>1</w:t>
      </w:r>
      <w:r>
        <w:rPr>
          <w:rFonts w:ascii="Times New Roman" w:hAnsi="Times New Roman" w:cs="Times New Roman"/>
          <w:sz w:val="24"/>
          <w:szCs w:val="24"/>
        </w:rPr>
        <w:t>. </w:t>
      </w:r>
      <w:r w:rsidR="00F83386" w:rsidRPr="00986710">
        <w:rPr>
          <w:rFonts w:ascii="Times New Roman" w:hAnsi="Times New Roman" w:cs="Times New Roman"/>
          <w:sz w:val="24"/>
          <w:szCs w:val="24"/>
        </w:rPr>
        <w:t>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12</w:t>
      </w:r>
      <w:r w:rsidR="00544601">
        <w:rPr>
          <w:rFonts w:ascii="Times New Roman" w:hAnsi="Times New Roman" w:cs="Times New Roman"/>
          <w:sz w:val="24"/>
          <w:szCs w:val="24"/>
        </w:rPr>
        <w:t>2</w:t>
      </w:r>
      <w:r>
        <w:rPr>
          <w:rFonts w:ascii="Times New Roman" w:hAnsi="Times New Roman" w:cs="Times New Roman"/>
          <w:sz w:val="24"/>
          <w:szCs w:val="24"/>
        </w:rPr>
        <w:t>. </w:t>
      </w:r>
      <w:r w:rsidR="00F83386" w:rsidRPr="00986710">
        <w:rPr>
          <w:rFonts w:ascii="Times New Roman" w:hAnsi="Times New Roman" w:cs="Times New Roman"/>
          <w:sz w:val="24"/>
          <w:szCs w:val="24"/>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12</w:t>
      </w:r>
      <w:r w:rsidR="00544601">
        <w:rPr>
          <w:rFonts w:ascii="Times New Roman" w:hAnsi="Times New Roman" w:cs="Times New Roman"/>
          <w:sz w:val="24"/>
          <w:szCs w:val="24"/>
        </w:rPr>
        <w:t>3</w:t>
      </w:r>
      <w:r>
        <w:rPr>
          <w:rFonts w:ascii="Times New Roman" w:hAnsi="Times New Roman" w:cs="Times New Roman"/>
          <w:sz w:val="24"/>
          <w:szCs w:val="24"/>
        </w:rPr>
        <w:t>. </w:t>
      </w:r>
      <w:r w:rsidR="00F83386" w:rsidRPr="00986710">
        <w:rPr>
          <w:rFonts w:ascii="Times New Roman" w:hAnsi="Times New Roman" w:cs="Times New Roman"/>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населенных пунктов Нязепетровского муниципального округа или световом ансамбле.</w:t>
      </w:r>
    </w:p>
    <w:p w:rsidR="00F83386" w:rsidRPr="00986710" w:rsidRDefault="00514C04" w:rsidP="00F83386">
      <w:pPr>
        <w:contextualSpacing/>
        <w:rPr>
          <w:rFonts w:ascii="Times New Roman" w:hAnsi="Times New Roman" w:cs="Times New Roman"/>
          <w:sz w:val="24"/>
          <w:szCs w:val="24"/>
        </w:rPr>
      </w:pPr>
      <w:r w:rsidRPr="00514C04">
        <w:rPr>
          <w:rFonts w:ascii="Times New Roman" w:hAnsi="Times New Roman" w:cs="Times New Roman"/>
          <w:sz w:val="24"/>
          <w:szCs w:val="24"/>
        </w:rPr>
        <w:t>1</w:t>
      </w:r>
      <w:r w:rsidR="00474EE4">
        <w:rPr>
          <w:rFonts w:ascii="Times New Roman" w:hAnsi="Times New Roman" w:cs="Times New Roman"/>
          <w:sz w:val="24"/>
          <w:szCs w:val="24"/>
        </w:rPr>
        <w:t>2</w:t>
      </w:r>
      <w:r w:rsidR="00544601">
        <w:rPr>
          <w:rFonts w:ascii="Times New Roman" w:hAnsi="Times New Roman" w:cs="Times New Roman"/>
          <w:sz w:val="24"/>
          <w:szCs w:val="24"/>
        </w:rPr>
        <w:t>4</w:t>
      </w:r>
      <w:r w:rsidR="00F83386">
        <w:rPr>
          <w:rFonts w:ascii="Times New Roman" w:hAnsi="Times New Roman" w:cs="Times New Roman"/>
          <w:sz w:val="24"/>
          <w:szCs w:val="24"/>
        </w:rPr>
        <w:t>. </w:t>
      </w:r>
      <w:r w:rsidR="00F83386" w:rsidRPr="00986710">
        <w:rPr>
          <w:rFonts w:ascii="Times New Roman" w:hAnsi="Times New Roman" w:cs="Times New Roman"/>
          <w:sz w:val="24"/>
          <w:szCs w:val="24"/>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F83386" w:rsidRPr="00986710" w:rsidRDefault="00F83386" w:rsidP="00F83386">
      <w:pPr>
        <w:contextualSpacing/>
        <w:rPr>
          <w:rFonts w:ascii="Times New Roman" w:hAnsi="Times New Roman" w:cs="Times New Roman"/>
          <w:sz w:val="24"/>
          <w:szCs w:val="24"/>
        </w:rPr>
      </w:pPr>
      <w:bookmarkStart w:id="18" w:name="sub_12107"/>
      <w:r>
        <w:rPr>
          <w:rFonts w:ascii="Times New Roman" w:hAnsi="Times New Roman" w:cs="Times New Roman"/>
          <w:sz w:val="24"/>
          <w:szCs w:val="24"/>
        </w:rPr>
        <w:t>1</w:t>
      </w:r>
      <w:r w:rsidR="00474EE4">
        <w:rPr>
          <w:rFonts w:ascii="Times New Roman" w:hAnsi="Times New Roman" w:cs="Times New Roman"/>
          <w:sz w:val="24"/>
          <w:szCs w:val="24"/>
        </w:rPr>
        <w:t>2</w:t>
      </w:r>
      <w:r w:rsidR="00544601">
        <w:rPr>
          <w:rFonts w:ascii="Times New Roman" w:hAnsi="Times New Roman" w:cs="Times New Roman"/>
          <w:sz w:val="24"/>
          <w:szCs w:val="24"/>
        </w:rPr>
        <w:t>5</w:t>
      </w:r>
      <w:r>
        <w:rPr>
          <w:rFonts w:ascii="Times New Roman" w:hAnsi="Times New Roman" w:cs="Times New Roman"/>
          <w:sz w:val="24"/>
          <w:szCs w:val="24"/>
        </w:rPr>
        <w:t>. </w:t>
      </w:r>
      <w:bookmarkEnd w:id="18"/>
      <w:r w:rsidRPr="00986710">
        <w:rPr>
          <w:rFonts w:ascii="Times New Roman" w:hAnsi="Times New Roman" w:cs="Times New Roman"/>
          <w:sz w:val="24"/>
          <w:szCs w:val="24"/>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населенных пунктов Нязепетровского муниципального округа в темное время суток предусматриваются следующие режимы их работы:</w:t>
      </w:r>
    </w:p>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1) </w:t>
      </w:r>
      <w:r w:rsidR="00F83386" w:rsidRPr="00986710">
        <w:rPr>
          <w:rFonts w:ascii="Times New Roman" w:hAnsi="Times New Roman" w:cs="Times New Roman"/>
          <w:sz w:val="24"/>
          <w:szCs w:val="24"/>
        </w:rPr>
        <w:t xml:space="preserve">вечерний будничный режим, когда функционируют все стационарные установки </w:t>
      </w:r>
      <w:r w:rsidR="00F83386" w:rsidRPr="00986710">
        <w:rPr>
          <w:rFonts w:ascii="Times New Roman" w:hAnsi="Times New Roman" w:cs="Times New Roman"/>
          <w:sz w:val="24"/>
          <w:szCs w:val="24"/>
        </w:rPr>
        <w:lastRenderedPageBreak/>
        <w:t>функционального, архитектурного освещения и световой информации, за исключением систем праздничного освещения;</w:t>
      </w:r>
    </w:p>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2) </w:t>
      </w:r>
      <w:r w:rsidR="00F83386" w:rsidRPr="00986710">
        <w:rPr>
          <w:rFonts w:ascii="Times New Roman" w:hAnsi="Times New Roman" w:cs="Times New Roman"/>
          <w:sz w:val="24"/>
          <w:szCs w:val="24"/>
        </w:rPr>
        <w:t>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 допускаемая нормами освещенности и распоряжениями администрации округа;</w:t>
      </w:r>
    </w:p>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3) </w:t>
      </w:r>
      <w:r w:rsidR="00F83386" w:rsidRPr="00986710">
        <w:rPr>
          <w:rFonts w:ascii="Times New Roman" w:hAnsi="Times New Roman" w:cs="Times New Roman"/>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округа;</w:t>
      </w:r>
    </w:p>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4) </w:t>
      </w:r>
      <w:r w:rsidR="00F83386" w:rsidRPr="00986710">
        <w:rPr>
          <w:rFonts w:ascii="Times New Roman" w:hAnsi="Times New Roman" w:cs="Times New Roman"/>
          <w:sz w:val="24"/>
          <w:szCs w:val="24"/>
        </w:rPr>
        <w:t>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F83386" w:rsidRPr="00986710" w:rsidRDefault="00514C04" w:rsidP="00F83386">
      <w:pPr>
        <w:contextualSpacing/>
        <w:rPr>
          <w:rFonts w:ascii="Times New Roman" w:hAnsi="Times New Roman" w:cs="Times New Roman"/>
          <w:sz w:val="24"/>
          <w:szCs w:val="24"/>
        </w:rPr>
      </w:pPr>
      <w:bookmarkStart w:id="19" w:name="sub_12108"/>
      <w:r w:rsidRPr="00514C04">
        <w:rPr>
          <w:rFonts w:ascii="Times New Roman" w:hAnsi="Times New Roman" w:cs="Times New Roman"/>
          <w:sz w:val="24"/>
          <w:szCs w:val="24"/>
        </w:rPr>
        <w:t>1</w:t>
      </w:r>
      <w:r w:rsidR="00474EE4">
        <w:rPr>
          <w:rFonts w:ascii="Times New Roman" w:hAnsi="Times New Roman" w:cs="Times New Roman"/>
          <w:sz w:val="24"/>
          <w:szCs w:val="24"/>
        </w:rPr>
        <w:t>2</w:t>
      </w:r>
      <w:r w:rsidR="00544601">
        <w:rPr>
          <w:rFonts w:ascii="Times New Roman" w:hAnsi="Times New Roman" w:cs="Times New Roman"/>
          <w:sz w:val="24"/>
          <w:szCs w:val="24"/>
        </w:rPr>
        <w:t>6</w:t>
      </w:r>
      <w:r w:rsidR="00F83386">
        <w:rPr>
          <w:rFonts w:ascii="Times New Roman" w:hAnsi="Times New Roman" w:cs="Times New Roman"/>
          <w:sz w:val="24"/>
          <w:szCs w:val="24"/>
        </w:rPr>
        <w:t>. </w:t>
      </w:r>
      <w:r w:rsidR="00F83386" w:rsidRPr="00986710">
        <w:rPr>
          <w:rFonts w:ascii="Times New Roman" w:hAnsi="Times New Roman" w:cs="Times New Roman"/>
          <w:sz w:val="24"/>
          <w:szCs w:val="24"/>
        </w:rPr>
        <w:t>Включение наружного освещения улиц, дорог, площадей, территорий микрорайонов и других освещаемых объектов производится по графику, утвержденному администрацией округа.</w:t>
      </w:r>
    </w:p>
    <w:p w:rsidR="00F83386" w:rsidRPr="00986710" w:rsidRDefault="00F83386" w:rsidP="00F83386">
      <w:pPr>
        <w:contextualSpacing/>
        <w:rPr>
          <w:rFonts w:ascii="Times New Roman" w:hAnsi="Times New Roman" w:cs="Times New Roman"/>
          <w:sz w:val="24"/>
          <w:szCs w:val="24"/>
        </w:rPr>
      </w:pPr>
      <w:bookmarkStart w:id="20" w:name="sub_12109"/>
      <w:bookmarkEnd w:id="19"/>
      <w:r>
        <w:rPr>
          <w:rFonts w:ascii="Times New Roman" w:hAnsi="Times New Roman" w:cs="Times New Roman"/>
          <w:sz w:val="24"/>
          <w:szCs w:val="24"/>
        </w:rPr>
        <w:t>1</w:t>
      </w:r>
      <w:r w:rsidR="00474EE4">
        <w:rPr>
          <w:rFonts w:ascii="Times New Roman" w:hAnsi="Times New Roman" w:cs="Times New Roman"/>
          <w:sz w:val="24"/>
          <w:szCs w:val="24"/>
        </w:rPr>
        <w:t>2</w:t>
      </w:r>
      <w:r w:rsidR="00544601">
        <w:rPr>
          <w:rFonts w:ascii="Times New Roman" w:hAnsi="Times New Roman" w:cs="Times New Roman"/>
          <w:sz w:val="24"/>
          <w:szCs w:val="24"/>
        </w:rPr>
        <w:t>7</w:t>
      </w:r>
      <w:r>
        <w:rPr>
          <w:rFonts w:ascii="Times New Roman" w:hAnsi="Times New Roman" w:cs="Times New Roman"/>
          <w:sz w:val="24"/>
          <w:szCs w:val="24"/>
        </w:rPr>
        <w:t>. </w:t>
      </w:r>
      <w:r w:rsidRPr="00986710">
        <w:rPr>
          <w:rFonts w:ascii="Times New Roman" w:hAnsi="Times New Roman" w:cs="Times New Roman"/>
          <w:sz w:val="24"/>
          <w:szCs w:val="24"/>
        </w:rPr>
        <w:t>Включение и отключение устройства наружного освещения подъездов жилых домов, систем архитектурно-художественной подсветки производится в режиме работы наружного освещения улиц.</w:t>
      </w:r>
    </w:p>
    <w:p w:rsidR="00F83386" w:rsidRPr="00986710" w:rsidRDefault="00F83386" w:rsidP="00F83386">
      <w:pPr>
        <w:contextualSpacing/>
        <w:rPr>
          <w:rFonts w:ascii="Times New Roman" w:hAnsi="Times New Roman" w:cs="Times New Roman"/>
          <w:sz w:val="24"/>
          <w:szCs w:val="24"/>
        </w:rPr>
      </w:pPr>
      <w:bookmarkStart w:id="21" w:name="sub_12110"/>
      <w:bookmarkEnd w:id="20"/>
      <w:r>
        <w:rPr>
          <w:rFonts w:ascii="Times New Roman" w:hAnsi="Times New Roman" w:cs="Times New Roman"/>
          <w:sz w:val="24"/>
          <w:szCs w:val="24"/>
        </w:rPr>
        <w:t>1</w:t>
      </w:r>
      <w:r w:rsidR="00474EE4">
        <w:rPr>
          <w:rFonts w:ascii="Times New Roman" w:hAnsi="Times New Roman" w:cs="Times New Roman"/>
          <w:sz w:val="24"/>
          <w:szCs w:val="24"/>
        </w:rPr>
        <w:t>2</w:t>
      </w:r>
      <w:r w:rsidR="00544601">
        <w:rPr>
          <w:rFonts w:ascii="Times New Roman" w:hAnsi="Times New Roman" w:cs="Times New Roman"/>
          <w:sz w:val="24"/>
          <w:szCs w:val="24"/>
        </w:rPr>
        <w:t>8</w:t>
      </w:r>
      <w:r>
        <w:rPr>
          <w:rFonts w:ascii="Times New Roman" w:hAnsi="Times New Roman" w:cs="Times New Roman"/>
          <w:sz w:val="24"/>
          <w:szCs w:val="24"/>
        </w:rPr>
        <w:t>. </w:t>
      </w:r>
      <w:r w:rsidRPr="00986710">
        <w:rPr>
          <w:rFonts w:ascii="Times New Roman" w:hAnsi="Times New Roman" w:cs="Times New Roman"/>
          <w:sz w:val="24"/>
          <w:szCs w:val="24"/>
        </w:rPr>
        <w:t>Организации, эксплуатирующие линии и оборудование уличного и дворового освещения на территории муниципального округа, обеспечивают бесперебойную работу наружного освещения в вечернее и ночное время суток.</w:t>
      </w:r>
    </w:p>
    <w:bookmarkEnd w:id="21"/>
    <w:p w:rsidR="00F83386" w:rsidRPr="00986710" w:rsidRDefault="00F83386" w:rsidP="00F83386">
      <w:pPr>
        <w:contextualSpacing/>
        <w:rPr>
          <w:rFonts w:ascii="Times New Roman" w:hAnsi="Times New Roman" w:cs="Times New Roman"/>
          <w:sz w:val="24"/>
          <w:szCs w:val="24"/>
        </w:rPr>
      </w:pPr>
      <w:r>
        <w:rPr>
          <w:rFonts w:ascii="Times New Roman" w:hAnsi="Times New Roman" w:cs="Times New Roman"/>
          <w:sz w:val="24"/>
          <w:szCs w:val="24"/>
        </w:rPr>
        <w:t>1</w:t>
      </w:r>
      <w:r w:rsidR="00474EE4">
        <w:rPr>
          <w:rFonts w:ascii="Times New Roman" w:hAnsi="Times New Roman" w:cs="Times New Roman"/>
          <w:sz w:val="24"/>
          <w:szCs w:val="24"/>
        </w:rPr>
        <w:t>2</w:t>
      </w:r>
      <w:r w:rsidR="00544601">
        <w:rPr>
          <w:rFonts w:ascii="Times New Roman" w:hAnsi="Times New Roman" w:cs="Times New Roman"/>
          <w:sz w:val="24"/>
          <w:szCs w:val="24"/>
        </w:rPr>
        <w:t>9</w:t>
      </w:r>
      <w:r>
        <w:rPr>
          <w:rFonts w:ascii="Times New Roman" w:hAnsi="Times New Roman" w:cs="Times New Roman"/>
          <w:sz w:val="24"/>
          <w:szCs w:val="24"/>
        </w:rPr>
        <w:t>. </w:t>
      </w:r>
      <w:r w:rsidRPr="00986710">
        <w:rPr>
          <w:rFonts w:ascii="Times New Roman" w:hAnsi="Times New Roman" w:cs="Times New Roman"/>
          <w:sz w:val="24"/>
          <w:szCs w:val="24"/>
        </w:rPr>
        <w:t>Количество неработающих светильников на улицах не должно превышать 5 процентов от их общего количества, при этом не допускается:</w:t>
      </w:r>
    </w:p>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1) </w:t>
      </w:r>
      <w:r w:rsidR="00F83386" w:rsidRPr="00986710">
        <w:rPr>
          <w:rFonts w:ascii="Times New Roman" w:hAnsi="Times New Roman" w:cs="Times New Roman"/>
          <w:sz w:val="24"/>
          <w:szCs w:val="24"/>
        </w:rPr>
        <w:t>расположение неработающих светильников подряд одного за другим;</w:t>
      </w:r>
    </w:p>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2) </w:t>
      </w:r>
      <w:r w:rsidR="00F83386" w:rsidRPr="00986710">
        <w:rPr>
          <w:rFonts w:ascii="Times New Roman" w:hAnsi="Times New Roman" w:cs="Times New Roman"/>
          <w:sz w:val="24"/>
          <w:szCs w:val="24"/>
        </w:rPr>
        <w:t>расположение неработающих светильников на перекрестках и пешеходных переходах, а также на остановках общественного транспорта.</w:t>
      </w:r>
    </w:p>
    <w:p w:rsidR="00F83386" w:rsidRPr="00986710" w:rsidRDefault="00474EE4" w:rsidP="00F83386">
      <w:pPr>
        <w:contextualSpacing/>
        <w:rPr>
          <w:rFonts w:ascii="Times New Roman" w:hAnsi="Times New Roman" w:cs="Times New Roman"/>
          <w:sz w:val="24"/>
          <w:szCs w:val="24"/>
        </w:rPr>
      </w:pPr>
      <w:bookmarkStart w:id="22" w:name="sub_12111"/>
      <w:r>
        <w:rPr>
          <w:rFonts w:ascii="Times New Roman" w:hAnsi="Times New Roman" w:cs="Times New Roman"/>
          <w:sz w:val="24"/>
          <w:szCs w:val="24"/>
        </w:rPr>
        <w:t>1</w:t>
      </w:r>
      <w:r w:rsidR="00544601">
        <w:rPr>
          <w:rFonts w:ascii="Times New Roman" w:hAnsi="Times New Roman" w:cs="Times New Roman"/>
          <w:sz w:val="24"/>
          <w:szCs w:val="24"/>
        </w:rPr>
        <w:t>30</w:t>
      </w:r>
      <w:r w:rsidR="00F83386">
        <w:rPr>
          <w:rFonts w:ascii="Times New Roman" w:hAnsi="Times New Roman" w:cs="Times New Roman"/>
          <w:sz w:val="24"/>
          <w:szCs w:val="24"/>
        </w:rPr>
        <w:t>. </w:t>
      </w:r>
      <w:r w:rsidR="00F83386" w:rsidRPr="00986710">
        <w:rPr>
          <w:rFonts w:ascii="Times New Roman" w:hAnsi="Times New Roman" w:cs="Times New Roman"/>
          <w:sz w:val="24"/>
          <w:szCs w:val="24"/>
        </w:rPr>
        <w:t>Осветительное оборудование и его компоненты должны соответствовать всем нормам и требованиям, установленным в действующих правовых актах (нормы электробезопасности, нормы пожаробезопасности, экологические стандарты и т.д.).</w:t>
      </w:r>
    </w:p>
    <w:p w:rsidR="00F83386" w:rsidRPr="00986710" w:rsidRDefault="00F83386" w:rsidP="00F83386">
      <w:pPr>
        <w:contextualSpacing/>
        <w:rPr>
          <w:rFonts w:ascii="Times New Roman" w:hAnsi="Times New Roman" w:cs="Times New Roman"/>
          <w:sz w:val="24"/>
          <w:szCs w:val="24"/>
        </w:rPr>
      </w:pPr>
      <w:bookmarkStart w:id="23" w:name="sub_12112"/>
      <w:bookmarkEnd w:id="22"/>
      <w:r>
        <w:rPr>
          <w:rFonts w:ascii="Times New Roman" w:hAnsi="Times New Roman" w:cs="Times New Roman"/>
          <w:sz w:val="24"/>
          <w:szCs w:val="24"/>
        </w:rPr>
        <w:t>1</w:t>
      </w:r>
      <w:r w:rsidR="00786B98">
        <w:rPr>
          <w:rFonts w:ascii="Times New Roman" w:hAnsi="Times New Roman" w:cs="Times New Roman"/>
          <w:sz w:val="24"/>
          <w:szCs w:val="24"/>
        </w:rPr>
        <w:t>3</w:t>
      </w:r>
      <w:r w:rsidR="00544601">
        <w:rPr>
          <w:rFonts w:ascii="Times New Roman" w:hAnsi="Times New Roman" w:cs="Times New Roman"/>
          <w:sz w:val="24"/>
          <w:szCs w:val="24"/>
        </w:rPr>
        <w:t>1</w:t>
      </w:r>
      <w:r>
        <w:rPr>
          <w:rFonts w:ascii="Times New Roman" w:hAnsi="Times New Roman" w:cs="Times New Roman"/>
          <w:sz w:val="24"/>
          <w:szCs w:val="24"/>
        </w:rPr>
        <w:t>. </w:t>
      </w:r>
      <w:r w:rsidRPr="00986710">
        <w:rPr>
          <w:rFonts w:ascii="Times New Roman" w:hAnsi="Times New Roman" w:cs="Times New Roman"/>
          <w:sz w:val="24"/>
          <w:szCs w:val="24"/>
        </w:rPr>
        <w:t>Монтаж и эксплуатация линий уличного освещения и элементов праздничной подсветки (иллюминации) улиц, проспектов и площадей Нязепетровского муниципального округа осуществляются в соответствии с требованиями законодательства.</w:t>
      </w:r>
    </w:p>
    <w:bookmarkEnd w:id="23"/>
    <w:p w:rsidR="00F83386" w:rsidRPr="00986710" w:rsidRDefault="00F83386" w:rsidP="00F83386">
      <w:pPr>
        <w:contextualSpacing/>
        <w:rPr>
          <w:rFonts w:ascii="Times New Roman" w:hAnsi="Times New Roman" w:cs="Times New Roman"/>
          <w:sz w:val="24"/>
          <w:szCs w:val="24"/>
        </w:rPr>
      </w:pPr>
      <w:r>
        <w:rPr>
          <w:rFonts w:ascii="Times New Roman" w:hAnsi="Times New Roman" w:cs="Times New Roman"/>
          <w:sz w:val="24"/>
          <w:szCs w:val="24"/>
        </w:rPr>
        <w:t>1</w:t>
      </w:r>
      <w:r w:rsidR="00474EE4">
        <w:rPr>
          <w:rFonts w:ascii="Times New Roman" w:hAnsi="Times New Roman" w:cs="Times New Roman"/>
          <w:sz w:val="24"/>
          <w:szCs w:val="24"/>
        </w:rPr>
        <w:t>3</w:t>
      </w:r>
      <w:r w:rsidR="00544601">
        <w:rPr>
          <w:rFonts w:ascii="Times New Roman" w:hAnsi="Times New Roman" w:cs="Times New Roman"/>
          <w:sz w:val="24"/>
          <w:szCs w:val="24"/>
        </w:rPr>
        <w:t>2</w:t>
      </w:r>
      <w:r>
        <w:rPr>
          <w:rFonts w:ascii="Times New Roman" w:hAnsi="Times New Roman" w:cs="Times New Roman"/>
          <w:sz w:val="24"/>
          <w:szCs w:val="24"/>
        </w:rPr>
        <w:t>. </w:t>
      </w:r>
      <w:r w:rsidRPr="00986710">
        <w:rPr>
          <w:rFonts w:ascii="Times New Roman" w:hAnsi="Times New Roman" w:cs="Times New Roman"/>
          <w:sz w:val="24"/>
          <w:szCs w:val="24"/>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F83386" w:rsidRPr="00986710" w:rsidRDefault="00F83386" w:rsidP="00F83386">
      <w:pPr>
        <w:contextualSpacing/>
        <w:rPr>
          <w:rFonts w:ascii="Times New Roman" w:hAnsi="Times New Roman" w:cs="Times New Roman"/>
          <w:sz w:val="24"/>
          <w:szCs w:val="24"/>
        </w:rPr>
      </w:pPr>
      <w:r>
        <w:rPr>
          <w:rFonts w:ascii="Times New Roman" w:hAnsi="Times New Roman" w:cs="Times New Roman"/>
          <w:sz w:val="24"/>
          <w:szCs w:val="24"/>
        </w:rPr>
        <w:t>1</w:t>
      </w:r>
      <w:r w:rsidR="00474EE4">
        <w:rPr>
          <w:rFonts w:ascii="Times New Roman" w:hAnsi="Times New Roman" w:cs="Times New Roman"/>
          <w:sz w:val="24"/>
          <w:szCs w:val="24"/>
        </w:rPr>
        <w:t>3</w:t>
      </w:r>
      <w:r w:rsidR="00544601">
        <w:rPr>
          <w:rFonts w:ascii="Times New Roman" w:hAnsi="Times New Roman" w:cs="Times New Roman"/>
          <w:sz w:val="24"/>
          <w:szCs w:val="24"/>
        </w:rPr>
        <w:t>3</w:t>
      </w:r>
      <w:r>
        <w:rPr>
          <w:rFonts w:ascii="Times New Roman" w:hAnsi="Times New Roman" w:cs="Times New Roman"/>
          <w:sz w:val="24"/>
          <w:szCs w:val="24"/>
        </w:rPr>
        <w:t>. </w:t>
      </w:r>
      <w:r w:rsidRPr="00986710">
        <w:rPr>
          <w:rFonts w:ascii="Times New Roman" w:hAnsi="Times New Roman" w:cs="Times New Roman"/>
          <w:sz w:val="24"/>
          <w:szCs w:val="24"/>
        </w:rPr>
        <w:t>Эксплуатация наружного освещения осуществляется в соответствии с техническими требованиями, установленными законодательством.</w:t>
      </w:r>
    </w:p>
    <w:p w:rsidR="00F83386" w:rsidRPr="00986710" w:rsidRDefault="00F83386" w:rsidP="00F83386">
      <w:pPr>
        <w:contextualSpacing/>
        <w:rPr>
          <w:rFonts w:ascii="Times New Roman" w:hAnsi="Times New Roman" w:cs="Times New Roman"/>
          <w:sz w:val="24"/>
          <w:szCs w:val="24"/>
        </w:rPr>
      </w:pPr>
      <w:bookmarkStart w:id="24" w:name="sub_18159"/>
      <w:r>
        <w:rPr>
          <w:rFonts w:ascii="Times New Roman" w:hAnsi="Times New Roman" w:cs="Times New Roman"/>
          <w:sz w:val="24"/>
          <w:szCs w:val="24"/>
        </w:rPr>
        <w:t>1</w:t>
      </w:r>
      <w:r w:rsidR="00474EE4">
        <w:rPr>
          <w:rFonts w:ascii="Times New Roman" w:hAnsi="Times New Roman" w:cs="Times New Roman"/>
          <w:sz w:val="24"/>
          <w:szCs w:val="24"/>
        </w:rPr>
        <w:t>3</w:t>
      </w:r>
      <w:r w:rsidR="00544601">
        <w:rPr>
          <w:rFonts w:ascii="Times New Roman" w:hAnsi="Times New Roman" w:cs="Times New Roman"/>
          <w:sz w:val="24"/>
          <w:szCs w:val="24"/>
        </w:rPr>
        <w:t>4</w:t>
      </w:r>
      <w:r>
        <w:rPr>
          <w:rFonts w:ascii="Times New Roman" w:hAnsi="Times New Roman" w:cs="Times New Roman"/>
          <w:sz w:val="24"/>
          <w:szCs w:val="24"/>
        </w:rPr>
        <w:t>. </w:t>
      </w:r>
      <w:r w:rsidRPr="00986710">
        <w:rPr>
          <w:rFonts w:ascii="Times New Roman" w:hAnsi="Times New Roman" w:cs="Times New Roman"/>
          <w:sz w:val="24"/>
          <w:szCs w:val="24"/>
        </w:rP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осуществляются в соответствии с требованиями </w:t>
      </w:r>
      <w:hyperlink r:id="rId13" w:history="1">
        <w:r w:rsidRPr="00986710">
          <w:rPr>
            <w:rStyle w:val="a4"/>
            <w:rFonts w:ascii="Times New Roman" w:hAnsi="Times New Roman"/>
            <w:color w:val="auto"/>
            <w:sz w:val="24"/>
            <w:szCs w:val="24"/>
          </w:rPr>
          <w:t>Свода правил</w:t>
        </w:r>
      </w:hyperlink>
      <w:r w:rsidRPr="00986710">
        <w:rPr>
          <w:rFonts w:ascii="Times New Roman" w:hAnsi="Times New Roman" w:cs="Times New Roman"/>
          <w:sz w:val="24"/>
          <w:szCs w:val="24"/>
        </w:rPr>
        <w:t xml:space="preserve"> "СП 52.13330.2016. Естественное и искусственное освещение. Актуализированная редакция СНиП 23-05-95" и с учетом обеспечения:</w:t>
      </w:r>
    </w:p>
    <w:bookmarkEnd w:id="24"/>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1) </w:t>
      </w:r>
      <w:r w:rsidR="00F83386" w:rsidRPr="00986710">
        <w:rPr>
          <w:rFonts w:ascii="Times New Roman" w:hAnsi="Times New Roman" w:cs="Times New Roman"/>
          <w:sz w:val="24"/>
          <w:szCs w:val="24"/>
        </w:rPr>
        <w:t>экономичности и энергоэффективности применяемых установок, рационального распределения и использования электроэнергии;</w:t>
      </w:r>
    </w:p>
    <w:p w:rsidR="00F83386" w:rsidRPr="00986710" w:rsidRDefault="00474EE4" w:rsidP="00F83386">
      <w:pPr>
        <w:contextualSpacing/>
        <w:rPr>
          <w:rFonts w:ascii="Times New Roman" w:hAnsi="Times New Roman" w:cs="Times New Roman"/>
          <w:sz w:val="24"/>
          <w:szCs w:val="24"/>
        </w:rPr>
      </w:pPr>
      <w:r>
        <w:rPr>
          <w:rFonts w:ascii="Times New Roman" w:hAnsi="Times New Roman" w:cs="Times New Roman"/>
          <w:sz w:val="24"/>
          <w:szCs w:val="24"/>
        </w:rPr>
        <w:t>2) </w:t>
      </w:r>
      <w:r w:rsidR="00F83386" w:rsidRPr="00986710">
        <w:rPr>
          <w:rFonts w:ascii="Times New Roman" w:hAnsi="Times New Roman" w:cs="Times New Roman"/>
          <w:sz w:val="24"/>
          <w:szCs w:val="24"/>
        </w:rPr>
        <w:t>эстетики элементов осветительных установок, их дизайна, качества материалов и изделий при их восприятии в дневное и ночное время.</w:t>
      </w:r>
    </w:p>
    <w:p w:rsidR="00F83386" w:rsidRPr="00986710" w:rsidRDefault="00F83386" w:rsidP="00F83386">
      <w:pPr>
        <w:contextualSpacing/>
        <w:rPr>
          <w:rFonts w:ascii="Times New Roman" w:hAnsi="Times New Roman" w:cs="Times New Roman"/>
          <w:sz w:val="24"/>
          <w:szCs w:val="24"/>
        </w:rPr>
      </w:pPr>
      <w:bookmarkStart w:id="25" w:name="sub_12114"/>
      <w:r>
        <w:rPr>
          <w:rFonts w:ascii="Times New Roman" w:hAnsi="Times New Roman" w:cs="Times New Roman"/>
          <w:sz w:val="24"/>
          <w:szCs w:val="24"/>
        </w:rPr>
        <w:t>1</w:t>
      </w:r>
      <w:r w:rsidR="00474EE4">
        <w:rPr>
          <w:rFonts w:ascii="Times New Roman" w:hAnsi="Times New Roman" w:cs="Times New Roman"/>
          <w:sz w:val="24"/>
          <w:szCs w:val="24"/>
        </w:rPr>
        <w:t>3</w:t>
      </w:r>
      <w:r w:rsidR="00544601">
        <w:rPr>
          <w:rFonts w:ascii="Times New Roman" w:hAnsi="Times New Roman" w:cs="Times New Roman"/>
          <w:sz w:val="24"/>
          <w:szCs w:val="24"/>
        </w:rPr>
        <w:t>5</w:t>
      </w:r>
      <w:r>
        <w:rPr>
          <w:rFonts w:ascii="Times New Roman" w:hAnsi="Times New Roman" w:cs="Times New Roman"/>
          <w:sz w:val="24"/>
          <w:szCs w:val="24"/>
        </w:rPr>
        <w:t>. </w:t>
      </w:r>
      <w:r w:rsidRPr="00986710">
        <w:rPr>
          <w:rFonts w:ascii="Times New Roman" w:hAnsi="Times New Roman" w:cs="Times New Roman"/>
          <w:sz w:val="24"/>
          <w:szCs w:val="24"/>
        </w:rPr>
        <w:t>Размещение уличных светильников, торшеров, других источников наружного освещения в сочетании с застройкой, озеленением и другими элементами благоустройства Нязепетровского муниципального округа должно способствовать созданию безопасной и комфортной среды, не создавать помех участникам дорожного движения.</w:t>
      </w:r>
    </w:p>
    <w:p w:rsidR="00F83386" w:rsidRPr="00986710" w:rsidRDefault="00F83386" w:rsidP="00F83386">
      <w:pPr>
        <w:contextualSpacing/>
        <w:rPr>
          <w:rFonts w:ascii="Times New Roman" w:hAnsi="Times New Roman" w:cs="Times New Roman"/>
          <w:sz w:val="24"/>
          <w:szCs w:val="24"/>
        </w:rPr>
      </w:pPr>
      <w:bookmarkStart w:id="26" w:name="sub_12115"/>
      <w:bookmarkEnd w:id="25"/>
      <w:r>
        <w:rPr>
          <w:rFonts w:ascii="Times New Roman" w:hAnsi="Times New Roman" w:cs="Times New Roman"/>
          <w:sz w:val="24"/>
          <w:szCs w:val="24"/>
        </w:rPr>
        <w:t>1</w:t>
      </w:r>
      <w:r w:rsidR="00474EE4">
        <w:rPr>
          <w:rFonts w:ascii="Times New Roman" w:hAnsi="Times New Roman" w:cs="Times New Roman"/>
          <w:sz w:val="24"/>
          <w:szCs w:val="24"/>
        </w:rPr>
        <w:t>3</w:t>
      </w:r>
      <w:r w:rsidR="00544601">
        <w:rPr>
          <w:rFonts w:ascii="Times New Roman" w:hAnsi="Times New Roman" w:cs="Times New Roman"/>
          <w:sz w:val="24"/>
          <w:szCs w:val="24"/>
        </w:rPr>
        <w:t>6</w:t>
      </w:r>
      <w:r>
        <w:rPr>
          <w:rFonts w:ascii="Times New Roman" w:hAnsi="Times New Roman" w:cs="Times New Roman"/>
          <w:sz w:val="24"/>
          <w:szCs w:val="24"/>
        </w:rPr>
        <w:t>. </w:t>
      </w:r>
      <w:r w:rsidRPr="00986710">
        <w:rPr>
          <w:rFonts w:ascii="Times New Roman" w:hAnsi="Times New Roman" w:cs="Times New Roman"/>
          <w:sz w:val="24"/>
          <w:szCs w:val="24"/>
        </w:rPr>
        <w:t>Все устройства наружного освещения должны содержаться в исправном состоянии. Содержание и ремонт наружного освещения осуществляет уполномоченное подразделение администрации округа. Содержание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rsidR="00F83386" w:rsidRPr="00986710" w:rsidRDefault="00F83386" w:rsidP="00F83386">
      <w:pPr>
        <w:contextualSpacing/>
        <w:rPr>
          <w:rFonts w:ascii="Times New Roman" w:hAnsi="Times New Roman" w:cs="Times New Roman"/>
          <w:sz w:val="24"/>
          <w:szCs w:val="24"/>
        </w:rPr>
      </w:pPr>
      <w:bookmarkStart w:id="27" w:name="sub_12116"/>
      <w:bookmarkEnd w:id="26"/>
      <w:r>
        <w:rPr>
          <w:rFonts w:ascii="Times New Roman" w:hAnsi="Times New Roman" w:cs="Times New Roman"/>
          <w:sz w:val="24"/>
          <w:szCs w:val="24"/>
        </w:rPr>
        <w:t>1</w:t>
      </w:r>
      <w:r w:rsidR="00474EE4">
        <w:rPr>
          <w:rFonts w:ascii="Times New Roman" w:hAnsi="Times New Roman" w:cs="Times New Roman"/>
          <w:sz w:val="24"/>
          <w:szCs w:val="24"/>
        </w:rPr>
        <w:t>3</w:t>
      </w:r>
      <w:r w:rsidR="00544601">
        <w:rPr>
          <w:rFonts w:ascii="Times New Roman" w:hAnsi="Times New Roman" w:cs="Times New Roman"/>
          <w:sz w:val="24"/>
          <w:szCs w:val="24"/>
        </w:rPr>
        <w:t>7</w:t>
      </w:r>
      <w:r>
        <w:rPr>
          <w:rFonts w:ascii="Times New Roman" w:hAnsi="Times New Roman" w:cs="Times New Roman"/>
          <w:sz w:val="24"/>
          <w:szCs w:val="24"/>
        </w:rPr>
        <w:t>. </w:t>
      </w:r>
      <w:r w:rsidRPr="00986710">
        <w:rPr>
          <w:rFonts w:ascii="Times New Roman" w:hAnsi="Times New Roman" w:cs="Times New Roman"/>
          <w:sz w:val="24"/>
          <w:szCs w:val="24"/>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bookmarkEnd w:id="27"/>
    <w:p w:rsidR="00F83386" w:rsidRPr="00986710" w:rsidRDefault="00F83386" w:rsidP="00F83386">
      <w:pPr>
        <w:contextualSpacing/>
        <w:rPr>
          <w:rFonts w:ascii="Times New Roman" w:hAnsi="Times New Roman" w:cs="Times New Roman"/>
          <w:sz w:val="24"/>
          <w:szCs w:val="24"/>
        </w:rPr>
      </w:pPr>
      <w:r>
        <w:rPr>
          <w:rFonts w:ascii="Times New Roman" w:hAnsi="Times New Roman" w:cs="Times New Roman"/>
          <w:sz w:val="24"/>
          <w:szCs w:val="24"/>
        </w:rPr>
        <w:lastRenderedPageBreak/>
        <w:t>1</w:t>
      </w:r>
      <w:r w:rsidR="00474EE4">
        <w:rPr>
          <w:rFonts w:ascii="Times New Roman" w:hAnsi="Times New Roman" w:cs="Times New Roman"/>
          <w:sz w:val="24"/>
          <w:szCs w:val="24"/>
        </w:rPr>
        <w:t>3</w:t>
      </w:r>
      <w:r w:rsidR="00544601">
        <w:rPr>
          <w:rFonts w:ascii="Times New Roman" w:hAnsi="Times New Roman" w:cs="Times New Roman"/>
          <w:sz w:val="24"/>
          <w:szCs w:val="24"/>
        </w:rPr>
        <w:t>8</w:t>
      </w:r>
      <w:r>
        <w:rPr>
          <w:rFonts w:ascii="Times New Roman" w:hAnsi="Times New Roman" w:cs="Times New Roman"/>
          <w:sz w:val="24"/>
          <w:szCs w:val="24"/>
        </w:rPr>
        <w:t>. </w:t>
      </w:r>
      <w:r w:rsidRPr="00986710">
        <w:rPr>
          <w:rFonts w:ascii="Times New Roman" w:hAnsi="Times New Roman" w:cs="Times New Roman"/>
          <w:sz w:val="24"/>
          <w:szCs w:val="24"/>
        </w:rPr>
        <w:t>Не допускается эксплуатация сетей и устройств наружного освещения при наличии неисправностей (обрывов проводов, повреждений опор, изоляторов и других элементов наружного освещения), которые могут нести угрозу жизни и здоровью граждан.</w:t>
      </w:r>
    </w:p>
    <w:p w:rsidR="00F83386" w:rsidRPr="00986710" w:rsidRDefault="00F83386" w:rsidP="00F83386">
      <w:pPr>
        <w:contextualSpacing/>
        <w:rPr>
          <w:rFonts w:ascii="Times New Roman" w:hAnsi="Times New Roman" w:cs="Times New Roman"/>
          <w:sz w:val="24"/>
          <w:szCs w:val="24"/>
        </w:rPr>
      </w:pPr>
      <w:bookmarkStart w:id="28" w:name="sub_12117"/>
      <w:r>
        <w:rPr>
          <w:rFonts w:ascii="Times New Roman" w:hAnsi="Times New Roman" w:cs="Times New Roman"/>
          <w:sz w:val="24"/>
          <w:szCs w:val="24"/>
        </w:rPr>
        <w:t>1</w:t>
      </w:r>
      <w:r w:rsidR="004F30D0">
        <w:rPr>
          <w:rFonts w:ascii="Times New Roman" w:hAnsi="Times New Roman" w:cs="Times New Roman"/>
          <w:sz w:val="24"/>
          <w:szCs w:val="24"/>
        </w:rPr>
        <w:t>3</w:t>
      </w:r>
      <w:r w:rsidR="00544601">
        <w:rPr>
          <w:rFonts w:ascii="Times New Roman" w:hAnsi="Times New Roman" w:cs="Times New Roman"/>
          <w:sz w:val="24"/>
          <w:szCs w:val="24"/>
        </w:rPr>
        <w:t>9</w:t>
      </w:r>
      <w:r>
        <w:rPr>
          <w:rFonts w:ascii="Times New Roman" w:hAnsi="Times New Roman" w:cs="Times New Roman"/>
          <w:sz w:val="24"/>
          <w:szCs w:val="24"/>
        </w:rPr>
        <w:t>. </w:t>
      </w:r>
      <w:r w:rsidRPr="00986710">
        <w:rPr>
          <w:rFonts w:ascii="Times New Roman" w:hAnsi="Times New Roman" w:cs="Times New Roman"/>
          <w:sz w:val="24"/>
          <w:szCs w:val="24"/>
        </w:rPr>
        <w:t>Не допускается самовольный снос или перенос элементов наружного освещения, самовольное подсоединение и подключение проводов и кабелей к сетям и устройствам наружного освещения.</w:t>
      </w:r>
    </w:p>
    <w:p w:rsidR="00F83386" w:rsidRPr="00986710" w:rsidRDefault="00F83386" w:rsidP="00F83386">
      <w:pPr>
        <w:contextualSpacing/>
        <w:rPr>
          <w:rFonts w:ascii="Times New Roman" w:hAnsi="Times New Roman" w:cs="Times New Roman"/>
          <w:sz w:val="24"/>
          <w:szCs w:val="24"/>
        </w:rPr>
      </w:pPr>
      <w:bookmarkStart w:id="29" w:name="sub_12118"/>
      <w:bookmarkEnd w:id="28"/>
      <w:r>
        <w:rPr>
          <w:rFonts w:ascii="Times New Roman" w:hAnsi="Times New Roman" w:cs="Times New Roman"/>
          <w:sz w:val="24"/>
          <w:szCs w:val="24"/>
        </w:rPr>
        <w:t>1</w:t>
      </w:r>
      <w:r w:rsidR="00544601">
        <w:rPr>
          <w:rFonts w:ascii="Times New Roman" w:hAnsi="Times New Roman" w:cs="Times New Roman"/>
          <w:sz w:val="24"/>
          <w:szCs w:val="24"/>
        </w:rPr>
        <w:t>40</w:t>
      </w:r>
      <w:r>
        <w:rPr>
          <w:rFonts w:ascii="Times New Roman" w:hAnsi="Times New Roman" w:cs="Times New Roman"/>
          <w:sz w:val="24"/>
          <w:szCs w:val="24"/>
        </w:rPr>
        <w:t>. </w:t>
      </w:r>
      <w:r w:rsidRPr="00986710">
        <w:rPr>
          <w:rFonts w:ascii="Times New Roman" w:hAnsi="Times New Roman" w:cs="Times New Roman"/>
          <w:sz w:val="24"/>
          <w:szCs w:val="24"/>
        </w:rPr>
        <w:t>Собственники (владельцы, пользователи, балансодержатели)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bookmarkEnd w:id="29"/>
    <w:p w:rsidR="00F83386" w:rsidRPr="00986710" w:rsidRDefault="004F30D0" w:rsidP="00F83386">
      <w:pPr>
        <w:contextualSpacing/>
        <w:rPr>
          <w:rFonts w:ascii="Times New Roman" w:hAnsi="Times New Roman" w:cs="Times New Roman"/>
          <w:sz w:val="24"/>
          <w:szCs w:val="24"/>
        </w:rPr>
      </w:pPr>
      <w:r>
        <w:rPr>
          <w:rFonts w:ascii="Times New Roman" w:hAnsi="Times New Roman" w:cs="Times New Roman"/>
          <w:sz w:val="24"/>
          <w:szCs w:val="24"/>
        </w:rPr>
        <w:t>1) </w:t>
      </w:r>
      <w:r w:rsidR="00F83386" w:rsidRPr="00986710">
        <w:rPr>
          <w:rFonts w:ascii="Times New Roman" w:hAnsi="Times New Roman" w:cs="Times New Roman"/>
          <w:sz w:val="24"/>
          <w:szCs w:val="24"/>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F83386" w:rsidRPr="00986710" w:rsidRDefault="004F30D0" w:rsidP="00F83386">
      <w:pPr>
        <w:contextualSpacing/>
        <w:rPr>
          <w:rFonts w:ascii="Times New Roman" w:hAnsi="Times New Roman" w:cs="Times New Roman"/>
          <w:sz w:val="24"/>
          <w:szCs w:val="24"/>
        </w:rPr>
      </w:pPr>
      <w:r>
        <w:rPr>
          <w:rFonts w:ascii="Times New Roman" w:hAnsi="Times New Roman" w:cs="Times New Roman"/>
          <w:sz w:val="24"/>
          <w:szCs w:val="24"/>
        </w:rPr>
        <w:t>2) </w:t>
      </w:r>
      <w:r w:rsidR="00F83386" w:rsidRPr="00986710">
        <w:rPr>
          <w:rFonts w:ascii="Times New Roman" w:hAnsi="Times New Roman" w:cs="Times New Roman"/>
          <w:sz w:val="24"/>
          <w:szCs w:val="24"/>
        </w:rPr>
        <w:t>следить за включением и отключением освещения в соответствии с установленным порядком;</w:t>
      </w:r>
    </w:p>
    <w:p w:rsidR="00F83386" w:rsidRPr="00986710" w:rsidRDefault="004F30D0" w:rsidP="00F83386">
      <w:pPr>
        <w:contextualSpacing/>
        <w:rPr>
          <w:rFonts w:ascii="Times New Roman" w:hAnsi="Times New Roman" w:cs="Times New Roman"/>
          <w:sz w:val="24"/>
          <w:szCs w:val="24"/>
        </w:rPr>
      </w:pPr>
      <w:r>
        <w:rPr>
          <w:rFonts w:ascii="Times New Roman" w:hAnsi="Times New Roman" w:cs="Times New Roman"/>
          <w:sz w:val="24"/>
          <w:szCs w:val="24"/>
        </w:rPr>
        <w:t>3) </w:t>
      </w:r>
      <w:r w:rsidR="00F83386" w:rsidRPr="00986710">
        <w:rPr>
          <w:rFonts w:ascii="Times New Roman" w:hAnsi="Times New Roman" w:cs="Times New Roman"/>
          <w:sz w:val="24"/>
          <w:szCs w:val="24"/>
        </w:rPr>
        <w:t>соблюдать правила установки, содержания, размещения и эксплуатации наружного освещения и оформления;</w:t>
      </w:r>
    </w:p>
    <w:p w:rsidR="00F83386" w:rsidRPr="00986710" w:rsidRDefault="004F30D0" w:rsidP="00F83386">
      <w:pPr>
        <w:contextualSpacing/>
        <w:rPr>
          <w:rFonts w:ascii="Times New Roman" w:hAnsi="Times New Roman" w:cs="Times New Roman"/>
          <w:sz w:val="24"/>
          <w:szCs w:val="24"/>
        </w:rPr>
      </w:pPr>
      <w:r>
        <w:rPr>
          <w:rFonts w:ascii="Times New Roman" w:hAnsi="Times New Roman" w:cs="Times New Roman"/>
          <w:sz w:val="24"/>
          <w:szCs w:val="24"/>
        </w:rPr>
        <w:t>4) </w:t>
      </w:r>
      <w:r w:rsidR="00F83386" w:rsidRPr="00986710">
        <w:rPr>
          <w:rFonts w:ascii="Times New Roman" w:hAnsi="Times New Roman" w:cs="Times New Roman"/>
          <w:sz w:val="24"/>
          <w:szCs w:val="24"/>
        </w:rPr>
        <w:t>своевременно производить замену ламп наружного освещения;</w:t>
      </w:r>
    </w:p>
    <w:p w:rsidR="00F83386" w:rsidRPr="00986710" w:rsidRDefault="004F30D0" w:rsidP="00F83386">
      <w:pPr>
        <w:contextualSpacing/>
        <w:rPr>
          <w:rFonts w:ascii="Times New Roman" w:hAnsi="Times New Roman" w:cs="Times New Roman"/>
          <w:sz w:val="24"/>
          <w:szCs w:val="24"/>
        </w:rPr>
      </w:pPr>
      <w:r>
        <w:rPr>
          <w:rFonts w:ascii="Times New Roman" w:hAnsi="Times New Roman" w:cs="Times New Roman"/>
          <w:sz w:val="24"/>
          <w:szCs w:val="24"/>
        </w:rPr>
        <w:t>5) </w:t>
      </w:r>
      <w:r w:rsidR="00F83386">
        <w:rPr>
          <w:rFonts w:ascii="Times New Roman" w:hAnsi="Times New Roman" w:cs="Times New Roman"/>
          <w:sz w:val="24"/>
          <w:szCs w:val="24"/>
        </w:rPr>
        <w:t>о</w:t>
      </w:r>
      <w:r w:rsidR="00F83386" w:rsidRPr="00986710">
        <w:rPr>
          <w:rFonts w:ascii="Times New Roman" w:hAnsi="Times New Roman" w:cs="Times New Roman"/>
          <w:sz w:val="24"/>
          <w:szCs w:val="24"/>
        </w:rPr>
        <w:t>беспечить на цоколях опор наружного освещения наличие крышек для защиты токоведущих сетей и оборудования.</w:t>
      </w:r>
    </w:p>
    <w:p w:rsidR="00F83386" w:rsidRPr="00986710" w:rsidRDefault="00514C04" w:rsidP="00F83386">
      <w:pPr>
        <w:contextualSpacing/>
        <w:rPr>
          <w:rFonts w:ascii="Times New Roman" w:hAnsi="Times New Roman" w:cs="Times New Roman"/>
          <w:sz w:val="24"/>
          <w:szCs w:val="24"/>
        </w:rPr>
      </w:pPr>
      <w:bookmarkStart w:id="30" w:name="sub_12119"/>
      <w:r w:rsidRPr="00514C04">
        <w:rPr>
          <w:rFonts w:ascii="Times New Roman" w:hAnsi="Times New Roman" w:cs="Times New Roman"/>
          <w:sz w:val="24"/>
          <w:szCs w:val="24"/>
        </w:rPr>
        <w:t>1</w:t>
      </w:r>
      <w:r w:rsidR="00786B98">
        <w:rPr>
          <w:rFonts w:ascii="Times New Roman" w:hAnsi="Times New Roman" w:cs="Times New Roman"/>
          <w:sz w:val="24"/>
          <w:szCs w:val="24"/>
        </w:rPr>
        <w:t>4</w:t>
      </w:r>
      <w:r w:rsidR="00544601">
        <w:rPr>
          <w:rFonts w:ascii="Times New Roman" w:hAnsi="Times New Roman" w:cs="Times New Roman"/>
          <w:sz w:val="24"/>
          <w:szCs w:val="24"/>
        </w:rPr>
        <w:t>1</w:t>
      </w:r>
      <w:r w:rsidR="00F83386">
        <w:rPr>
          <w:rFonts w:ascii="Times New Roman" w:hAnsi="Times New Roman" w:cs="Times New Roman"/>
          <w:sz w:val="24"/>
          <w:szCs w:val="24"/>
        </w:rPr>
        <w:t>. </w:t>
      </w:r>
      <w:r w:rsidR="00F83386" w:rsidRPr="00986710">
        <w:rPr>
          <w:rFonts w:ascii="Times New Roman" w:hAnsi="Times New Roman" w:cs="Times New Roman"/>
          <w:sz w:val="24"/>
          <w:szCs w:val="24"/>
        </w:rPr>
        <w:t>Металлические опоры, кронштейны и другие элементы устройства наружного освещения должны содержаться в чистоте, не иметь очагов коррозии и окрашиваться эксплуатирующей организацией по мере необходимости, но не реже одного раза в два года.</w:t>
      </w:r>
    </w:p>
    <w:p w:rsidR="00F83386" w:rsidRPr="00986710" w:rsidRDefault="00514C04" w:rsidP="00F83386">
      <w:pPr>
        <w:contextualSpacing/>
        <w:rPr>
          <w:rFonts w:ascii="Times New Roman" w:hAnsi="Times New Roman" w:cs="Times New Roman"/>
          <w:sz w:val="24"/>
          <w:szCs w:val="24"/>
        </w:rPr>
      </w:pPr>
      <w:bookmarkStart w:id="31" w:name="sub_12120"/>
      <w:bookmarkEnd w:id="30"/>
      <w:r w:rsidRPr="00514C04">
        <w:rPr>
          <w:rFonts w:ascii="Times New Roman" w:hAnsi="Times New Roman" w:cs="Times New Roman"/>
          <w:sz w:val="24"/>
          <w:szCs w:val="24"/>
        </w:rPr>
        <w:t>1</w:t>
      </w:r>
      <w:r w:rsidR="004F30D0">
        <w:rPr>
          <w:rFonts w:ascii="Times New Roman" w:hAnsi="Times New Roman" w:cs="Times New Roman"/>
          <w:sz w:val="24"/>
          <w:szCs w:val="24"/>
        </w:rPr>
        <w:t>4</w:t>
      </w:r>
      <w:r w:rsidR="00544601">
        <w:rPr>
          <w:rFonts w:ascii="Times New Roman" w:hAnsi="Times New Roman" w:cs="Times New Roman"/>
          <w:sz w:val="24"/>
          <w:szCs w:val="24"/>
        </w:rPr>
        <w:t>2</w:t>
      </w:r>
      <w:r w:rsidR="00F83386">
        <w:rPr>
          <w:rFonts w:ascii="Times New Roman" w:hAnsi="Times New Roman" w:cs="Times New Roman"/>
          <w:sz w:val="24"/>
          <w:szCs w:val="24"/>
        </w:rPr>
        <w:t>. </w:t>
      </w:r>
      <w:r w:rsidR="00F83386" w:rsidRPr="00986710">
        <w:rPr>
          <w:rFonts w:ascii="Times New Roman" w:hAnsi="Times New Roman" w:cs="Times New Roman"/>
          <w:sz w:val="24"/>
          <w:szCs w:val="24"/>
        </w:rPr>
        <w:t>Вышедшие из строя газоразрядные лампы, содержащие ртуть, должны храниться в специально отведенных для этих целей помещениях. Лампы, содержащие ртуть, вывозятся на специализированные предприятия, имеющие лицензию на обращение с опасными отходами, для утилизации. Запрещается вывозить указанные типы ламп на объект захоронения отходов.</w:t>
      </w:r>
    </w:p>
    <w:p w:rsidR="00F83386" w:rsidRPr="00986710" w:rsidRDefault="00514C04" w:rsidP="00F83386">
      <w:pPr>
        <w:contextualSpacing/>
        <w:rPr>
          <w:rFonts w:ascii="Times New Roman" w:hAnsi="Times New Roman" w:cs="Times New Roman"/>
          <w:sz w:val="24"/>
          <w:szCs w:val="24"/>
        </w:rPr>
      </w:pPr>
      <w:bookmarkStart w:id="32" w:name="sub_12121"/>
      <w:bookmarkEnd w:id="31"/>
      <w:r w:rsidRPr="00514C04">
        <w:rPr>
          <w:rFonts w:ascii="Times New Roman" w:hAnsi="Times New Roman" w:cs="Times New Roman"/>
          <w:sz w:val="24"/>
          <w:szCs w:val="24"/>
        </w:rPr>
        <w:t>1</w:t>
      </w:r>
      <w:r w:rsidR="004F30D0">
        <w:rPr>
          <w:rFonts w:ascii="Times New Roman" w:hAnsi="Times New Roman" w:cs="Times New Roman"/>
          <w:sz w:val="24"/>
          <w:szCs w:val="24"/>
        </w:rPr>
        <w:t>4</w:t>
      </w:r>
      <w:r w:rsidR="00544601">
        <w:rPr>
          <w:rFonts w:ascii="Times New Roman" w:hAnsi="Times New Roman" w:cs="Times New Roman"/>
          <w:sz w:val="24"/>
          <w:szCs w:val="24"/>
        </w:rPr>
        <w:t>3</w:t>
      </w:r>
      <w:r w:rsidR="00F83386">
        <w:rPr>
          <w:rFonts w:ascii="Times New Roman" w:hAnsi="Times New Roman" w:cs="Times New Roman"/>
          <w:sz w:val="24"/>
          <w:szCs w:val="24"/>
        </w:rPr>
        <w:t>. </w:t>
      </w:r>
      <w:r w:rsidR="00F83386" w:rsidRPr="00986710">
        <w:rPr>
          <w:rFonts w:ascii="Times New Roman" w:hAnsi="Times New Roman" w:cs="Times New Roman"/>
          <w:sz w:val="24"/>
          <w:szCs w:val="24"/>
        </w:rPr>
        <w:t>Вывоз поврежденных (сбитых) опор освещения осуществляется лицом, эксплуатирующим линейные сооружения, в течение 3-х суток с момента обнаружения (демонтажа).</w:t>
      </w:r>
    </w:p>
    <w:bookmarkEnd w:id="32"/>
    <w:p w:rsidR="00F83386" w:rsidRDefault="00514C04" w:rsidP="00F83386">
      <w:pPr>
        <w:contextualSpacing/>
        <w:rPr>
          <w:rFonts w:ascii="Times New Roman" w:hAnsi="Times New Roman" w:cs="Times New Roman"/>
          <w:sz w:val="24"/>
          <w:szCs w:val="24"/>
        </w:rPr>
      </w:pPr>
      <w:r w:rsidRPr="00514C04">
        <w:rPr>
          <w:rFonts w:ascii="Times New Roman" w:hAnsi="Times New Roman" w:cs="Times New Roman"/>
          <w:sz w:val="24"/>
          <w:szCs w:val="24"/>
        </w:rPr>
        <w:t>1</w:t>
      </w:r>
      <w:r w:rsidR="004F30D0">
        <w:rPr>
          <w:rFonts w:ascii="Times New Roman" w:hAnsi="Times New Roman" w:cs="Times New Roman"/>
          <w:sz w:val="24"/>
          <w:szCs w:val="24"/>
        </w:rPr>
        <w:t>4</w:t>
      </w:r>
      <w:r w:rsidR="00544601">
        <w:rPr>
          <w:rFonts w:ascii="Times New Roman" w:hAnsi="Times New Roman" w:cs="Times New Roman"/>
          <w:sz w:val="24"/>
          <w:szCs w:val="24"/>
        </w:rPr>
        <w:t>4</w:t>
      </w:r>
      <w:r w:rsidR="00F83386">
        <w:rPr>
          <w:rFonts w:ascii="Times New Roman" w:hAnsi="Times New Roman" w:cs="Times New Roman"/>
          <w:sz w:val="24"/>
          <w:szCs w:val="24"/>
        </w:rPr>
        <w:t>.</w:t>
      </w:r>
      <w:r>
        <w:rPr>
          <w:rFonts w:ascii="Times New Roman" w:hAnsi="Times New Roman" w:cs="Times New Roman"/>
          <w:sz w:val="24"/>
          <w:szCs w:val="24"/>
          <w:lang w:val="en-US"/>
        </w:rPr>
        <w:t> </w:t>
      </w:r>
      <w:r w:rsidR="00F83386" w:rsidRPr="00986710">
        <w:rPr>
          <w:rFonts w:ascii="Times New Roman" w:hAnsi="Times New Roman" w:cs="Times New Roman"/>
          <w:sz w:val="24"/>
          <w:szCs w:val="24"/>
        </w:rPr>
        <w:t>Повреждения устройств наружного освещения при дорожно-транспортных происшествиях устраняется за счет виновного лица.</w:t>
      </w:r>
    </w:p>
    <w:p w:rsidR="00514C04" w:rsidRDefault="00514C04" w:rsidP="00F83386">
      <w:pPr>
        <w:contextualSpacing/>
        <w:rPr>
          <w:rFonts w:ascii="Times New Roman" w:hAnsi="Times New Roman" w:cs="Times New Roman"/>
          <w:sz w:val="24"/>
          <w:szCs w:val="24"/>
        </w:rPr>
      </w:pPr>
    </w:p>
    <w:p w:rsidR="00514C04" w:rsidRPr="00514C04" w:rsidRDefault="00514C04" w:rsidP="00514C04">
      <w:pPr>
        <w:contextualSpacing/>
        <w:jc w:val="center"/>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 xml:space="preserve"> Организация озеленения территории Нязепетровского муниципального округа, включая порядок создания, содержания, восстановления и охраны расположенных в границах населенных пунктов Нязепетровского муниципального округа газонов, цветников и иных территорий, занятых травянистыми растениями</w:t>
      </w:r>
    </w:p>
    <w:p w:rsidR="00514C04" w:rsidRDefault="00514C04" w:rsidP="00F83386">
      <w:pPr>
        <w:contextualSpacing/>
        <w:rPr>
          <w:rFonts w:ascii="Times New Roman" w:hAnsi="Times New Roman" w:cs="Times New Roman"/>
          <w:sz w:val="24"/>
          <w:szCs w:val="24"/>
        </w:rPr>
      </w:pPr>
    </w:p>
    <w:p w:rsidR="00514C04" w:rsidRPr="00986710" w:rsidRDefault="00514C04" w:rsidP="00514C04">
      <w:pPr>
        <w:contextualSpacing/>
        <w:rPr>
          <w:rFonts w:ascii="Times New Roman" w:hAnsi="Times New Roman" w:cs="Times New Roman"/>
          <w:sz w:val="24"/>
          <w:szCs w:val="24"/>
        </w:rPr>
      </w:pPr>
      <w:r>
        <w:rPr>
          <w:rFonts w:ascii="Times New Roman" w:hAnsi="Times New Roman" w:cs="Times New Roman"/>
          <w:sz w:val="24"/>
          <w:szCs w:val="24"/>
        </w:rPr>
        <w:t>1</w:t>
      </w:r>
      <w:r w:rsidR="00FA1A5B">
        <w:rPr>
          <w:rFonts w:ascii="Times New Roman" w:hAnsi="Times New Roman" w:cs="Times New Roman"/>
          <w:sz w:val="24"/>
          <w:szCs w:val="24"/>
        </w:rPr>
        <w:t>4</w:t>
      </w:r>
      <w:r w:rsidR="00544601">
        <w:rPr>
          <w:rFonts w:ascii="Times New Roman" w:hAnsi="Times New Roman" w:cs="Times New Roman"/>
          <w:sz w:val="24"/>
          <w:szCs w:val="24"/>
        </w:rPr>
        <w:t>5</w:t>
      </w:r>
      <w:r>
        <w:rPr>
          <w:rFonts w:ascii="Times New Roman" w:hAnsi="Times New Roman" w:cs="Times New Roman"/>
          <w:sz w:val="24"/>
          <w:szCs w:val="24"/>
        </w:rPr>
        <w:t>. </w:t>
      </w:r>
      <w:r w:rsidRPr="00986710">
        <w:rPr>
          <w:rFonts w:ascii="Times New Roman" w:hAnsi="Times New Roman" w:cs="Times New Roman"/>
          <w:sz w:val="24"/>
          <w:szCs w:val="24"/>
        </w:rPr>
        <w:t>При создании элементов озеленения учитываются принципы организации комфортной пешеходной среды</w:t>
      </w:r>
      <w:r w:rsidR="00867B77">
        <w:rPr>
          <w:rFonts w:ascii="Times New Roman" w:hAnsi="Times New Roman" w:cs="Times New Roman"/>
          <w:sz w:val="24"/>
          <w:szCs w:val="24"/>
        </w:rPr>
        <w:t xml:space="preserve">, комфортной среды для общения, </w:t>
      </w:r>
      <w:r w:rsidRPr="00986710">
        <w:rPr>
          <w:rFonts w:ascii="Times New Roman" w:hAnsi="Times New Roman" w:cs="Times New Roman"/>
          <w:sz w:val="24"/>
          <w:szCs w:val="24"/>
        </w:rPr>
        <w:t>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FA1A5B">
        <w:rPr>
          <w:rFonts w:ascii="Times New Roman" w:hAnsi="Times New Roman" w:cs="Times New Roman"/>
          <w:sz w:val="24"/>
          <w:szCs w:val="24"/>
        </w:rPr>
        <w:t>4</w:t>
      </w:r>
      <w:r w:rsidR="00544601">
        <w:rPr>
          <w:rFonts w:ascii="Times New Roman" w:hAnsi="Times New Roman" w:cs="Times New Roman"/>
          <w:sz w:val="24"/>
          <w:szCs w:val="24"/>
        </w:rPr>
        <w:t>6</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Основными типами озеленения на территории Нязепетровского муниципального округа являются: рядовые посадки, аллеи, массивы, живые изгороди, шпалеры, газоны, цветники (клумбы, рабатки, арабески, гравийные), вертикальное озеленение вьющимися, лазающими, ниспадающими растениями.</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FA1A5B">
        <w:rPr>
          <w:rFonts w:ascii="Times New Roman" w:hAnsi="Times New Roman" w:cs="Times New Roman"/>
          <w:sz w:val="24"/>
          <w:szCs w:val="24"/>
        </w:rPr>
        <w:t>4</w:t>
      </w:r>
      <w:r w:rsidR="00544601">
        <w:rPr>
          <w:rFonts w:ascii="Times New Roman" w:hAnsi="Times New Roman" w:cs="Times New Roman"/>
          <w:sz w:val="24"/>
          <w:szCs w:val="24"/>
        </w:rPr>
        <w:t>7</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На территории Нязепетровского муниципального округа используются следующие виды озеленения: стационарное - посадка растений в грунт и мобильное - посадка растений в специальные передвижные емкости (вазоны).</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FA1A5B">
        <w:rPr>
          <w:rFonts w:ascii="Times New Roman" w:hAnsi="Times New Roman" w:cs="Times New Roman"/>
          <w:sz w:val="24"/>
          <w:szCs w:val="24"/>
        </w:rPr>
        <w:t>4</w:t>
      </w:r>
      <w:r w:rsidR="00544601">
        <w:rPr>
          <w:rFonts w:ascii="Times New Roman" w:hAnsi="Times New Roman" w:cs="Times New Roman"/>
          <w:sz w:val="24"/>
          <w:szCs w:val="24"/>
        </w:rPr>
        <w:t>8</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 рельефа.</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FA1A5B">
        <w:rPr>
          <w:rFonts w:ascii="Times New Roman" w:hAnsi="Times New Roman" w:cs="Times New Roman"/>
          <w:sz w:val="24"/>
          <w:szCs w:val="24"/>
        </w:rPr>
        <w:t>4</w:t>
      </w:r>
      <w:r w:rsidR="00544601">
        <w:rPr>
          <w:rFonts w:ascii="Times New Roman" w:hAnsi="Times New Roman" w:cs="Times New Roman"/>
          <w:sz w:val="24"/>
          <w:szCs w:val="24"/>
        </w:rPr>
        <w:t>9</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544601">
        <w:rPr>
          <w:rFonts w:ascii="Times New Roman" w:hAnsi="Times New Roman" w:cs="Times New Roman"/>
          <w:sz w:val="24"/>
          <w:szCs w:val="24"/>
        </w:rPr>
        <w:t>50</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 xml:space="preserve">Работы по реконструкции объектов, новые посадки деревьев и кустарников на </w:t>
      </w:r>
      <w:r w:rsidR="00514C04" w:rsidRPr="00986710">
        <w:rPr>
          <w:rFonts w:ascii="Times New Roman" w:hAnsi="Times New Roman" w:cs="Times New Roman"/>
          <w:sz w:val="24"/>
          <w:szCs w:val="24"/>
        </w:rPr>
        <w:lastRenderedPageBreak/>
        <w:t>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по проектам, согласованным с Управлением коммунального хозяйства администрации Нязепетровского муниципального округа, учитывая минимальные расстояния посадок деревьев и кустарников до инженерных сетей, зданий и сооружений в соответствии с требованиями строительных норм и правил.</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786B98">
        <w:rPr>
          <w:rFonts w:ascii="Times New Roman" w:hAnsi="Times New Roman" w:cs="Times New Roman"/>
          <w:sz w:val="24"/>
          <w:szCs w:val="24"/>
        </w:rPr>
        <w:t>5</w:t>
      </w:r>
      <w:r w:rsidR="00544601">
        <w:rPr>
          <w:rFonts w:ascii="Times New Roman" w:hAnsi="Times New Roman" w:cs="Times New Roman"/>
          <w:sz w:val="24"/>
          <w:szCs w:val="24"/>
        </w:rPr>
        <w:t>1</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При посадке деревьев в зонах действия теплотрасс необходимо учитывать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не ближе 2 м; тополь, боярышник, кизильник, дерен, лиственницу, березу - не ближе 3-4 м.</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272247">
        <w:rPr>
          <w:rFonts w:ascii="Times New Roman" w:hAnsi="Times New Roman" w:cs="Times New Roman"/>
          <w:sz w:val="24"/>
          <w:szCs w:val="24"/>
        </w:rPr>
        <w:t>5</w:t>
      </w:r>
      <w:r w:rsidR="00544601">
        <w:rPr>
          <w:rFonts w:ascii="Times New Roman" w:hAnsi="Times New Roman" w:cs="Times New Roman"/>
          <w:sz w:val="24"/>
          <w:szCs w:val="24"/>
        </w:rPr>
        <w:t>2</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При создании элементов озеленения не должны нарушаться права и охраняемые законом интересы других лиц.</w:t>
      </w:r>
    </w:p>
    <w:p w:rsidR="00514C04" w:rsidRPr="00986710" w:rsidRDefault="00867B77" w:rsidP="00514C04">
      <w:pPr>
        <w:contextualSpacing/>
        <w:rPr>
          <w:rFonts w:ascii="Times New Roman" w:hAnsi="Times New Roman" w:cs="Times New Roman"/>
          <w:sz w:val="24"/>
          <w:szCs w:val="24"/>
        </w:rPr>
      </w:pPr>
      <w:bookmarkStart w:id="33" w:name="sub_18110"/>
      <w:r>
        <w:rPr>
          <w:rFonts w:ascii="Times New Roman" w:hAnsi="Times New Roman" w:cs="Times New Roman"/>
          <w:sz w:val="24"/>
          <w:szCs w:val="24"/>
        </w:rPr>
        <w:t>1</w:t>
      </w:r>
      <w:r w:rsidR="00272247">
        <w:rPr>
          <w:rFonts w:ascii="Times New Roman" w:hAnsi="Times New Roman" w:cs="Times New Roman"/>
          <w:sz w:val="24"/>
          <w:szCs w:val="24"/>
        </w:rPr>
        <w:t>5</w:t>
      </w:r>
      <w:r w:rsidR="00544601">
        <w:rPr>
          <w:rFonts w:ascii="Times New Roman" w:hAnsi="Times New Roman" w:cs="Times New Roman"/>
          <w:sz w:val="24"/>
          <w:szCs w:val="24"/>
        </w:rPr>
        <w:t>3</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Элементы озеленения, созданные после передачи земельного участка в постоянное (бессрочное), безвозмездное пользование и аренду, являются собственностью лиц, в чьем пользовании находятся земельные участки. Распоряжение зелеными насаждениями (вырубка (снос), пересадка, обрезка, реконструкция), созданными владельцами этих участков, осуществляется без постановления администрации округа.</w:t>
      </w:r>
    </w:p>
    <w:bookmarkEnd w:id="33"/>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272247">
        <w:rPr>
          <w:rFonts w:ascii="Times New Roman" w:hAnsi="Times New Roman" w:cs="Times New Roman"/>
          <w:sz w:val="24"/>
          <w:szCs w:val="24"/>
        </w:rPr>
        <w:t>5</w:t>
      </w:r>
      <w:r w:rsidR="00544601">
        <w:rPr>
          <w:rFonts w:ascii="Times New Roman" w:hAnsi="Times New Roman" w:cs="Times New Roman"/>
          <w:sz w:val="24"/>
          <w:szCs w:val="24"/>
        </w:rPr>
        <w:t>4</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Охрана, защита, воспроизводство и содержание зеленых насаждений осуществляется в соответствии с требованиями регламентов, правил и норм.</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272247">
        <w:rPr>
          <w:rFonts w:ascii="Times New Roman" w:hAnsi="Times New Roman" w:cs="Times New Roman"/>
          <w:sz w:val="24"/>
          <w:szCs w:val="24"/>
        </w:rPr>
        <w:t>5</w:t>
      </w:r>
      <w:r w:rsidR="00544601">
        <w:rPr>
          <w:rFonts w:ascii="Times New Roman" w:hAnsi="Times New Roman" w:cs="Times New Roman"/>
          <w:sz w:val="24"/>
          <w:szCs w:val="24"/>
        </w:rPr>
        <w:t>5</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Охране, защите и содержанию подлежат все зеленые насаждения на территории муниципального округа, независимо от форм собственности на земельные участки, на которых эти насаждения расположены.</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272247">
        <w:rPr>
          <w:rFonts w:ascii="Times New Roman" w:hAnsi="Times New Roman" w:cs="Times New Roman"/>
          <w:sz w:val="24"/>
          <w:szCs w:val="24"/>
        </w:rPr>
        <w:t>5</w:t>
      </w:r>
      <w:r w:rsidR="00544601">
        <w:rPr>
          <w:rFonts w:ascii="Times New Roman" w:hAnsi="Times New Roman" w:cs="Times New Roman"/>
          <w:sz w:val="24"/>
          <w:szCs w:val="24"/>
        </w:rPr>
        <w:t>6</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 xml:space="preserve">Градостроительная деятельность </w:t>
      </w:r>
      <w:r w:rsidR="00A40B4E">
        <w:rPr>
          <w:rFonts w:ascii="Times New Roman" w:hAnsi="Times New Roman" w:cs="Times New Roman"/>
          <w:sz w:val="24"/>
          <w:szCs w:val="24"/>
        </w:rPr>
        <w:t xml:space="preserve">муниципального </w:t>
      </w:r>
      <w:r w:rsidR="00514C04" w:rsidRPr="00986710">
        <w:rPr>
          <w:rFonts w:ascii="Times New Roman" w:hAnsi="Times New Roman" w:cs="Times New Roman"/>
          <w:sz w:val="24"/>
          <w:szCs w:val="24"/>
        </w:rPr>
        <w:t xml:space="preserve">округа проводится, основываясь на принципе максимального сохранения зеленых насаждений в </w:t>
      </w:r>
      <w:r w:rsidR="00A40B4E">
        <w:rPr>
          <w:rFonts w:ascii="Times New Roman" w:hAnsi="Times New Roman" w:cs="Times New Roman"/>
          <w:sz w:val="24"/>
          <w:szCs w:val="24"/>
        </w:rPr>
        <w:t xml:space="preserve">муниципальном </w:t>
      </w:r>
      <w:r w:rsidR="00514C04" w:rsidRPr="00986710">
        <w:rPr>
          <w:rFonts w:ascii="Times New Roman" w:hAnsi="Times New Roman" w:cs="Times New Roman"/>
          <w:sz w:val="24"/>
          <w:szCs w:val="24"/>
        </w:rPr>
        <w:t>округе.</w:t>
      </w:r>
    </w:p>
    <w:p w:rsidR="00514C04" w:rsidRPr="00986710" w:rsidRDefault="00867B77" w:rsidP="00514C04">
      <w:pPr>
        <w:contextualSpacing/>
        <w:rPr>
          <w:rFonts w:ascii="Times New Roman" w:hAnsi="Times New Roman" w:cs="Times New Roman"/>
          <w:sz w:val="24"/>
          <w:szCs w:val="24"/>
        </w:rPr>
      </w:pPr>
      <w:bookmarkStart w:id="34" w:name="sub_1824"/>
      <w:r>
        <w:rPr>
          <w:rFonts w:ascii="Times New Roman" w:hAnsi="Times New Roman" w:cs="Times New Roman"/>
          <w:sz w:val="24"/>
          <w:szCs w:val="24"/>
        </w:rPr>
        <w:t>1</w:t>
      </w:r>
      <w:r w:rsidR="00272247">
        <w:rPr>
          <w:rFonts w:ascii="Times New Roman" w:hAnsi="Times New Roman" w:cs="Times New Roman"/>
          <w:sz w:val="24"/>
          <w:szCs w:val="24"/>
        </w:rPr>
        <w:t>5</w:t>
      </w:r>
      <w:r w:rsidR="00544601">
        <w:rPr>
          <w:rFonts w:ascii="Times New Roman" w:hAnsi="Times New Roman" w:cs="Times New Roman"/>
          <w:sz w:val="24"/>
          <w:szCs w:val="24"/>
        </w:rPr>
        <w:t>7</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Охрана, защита, воспроизводство и содержание зеленых насаждений, расположенных на объектах благоустройства, возлагается на лиц, обеспечивающих содержание и уборку данных территорий</w:t>
      </w:r>
      <w:r>
        <w:rPr>
          <w:rFonts w:ascii="Times New Roman" w:hAnsi="Times New Roman" w:cs="Times New Roman"/>
          <w:sz w:val="24"/>
          <w:szCs w:val="24"/>
        </w:rPr>
        <w:t>.</w:t>
      </w:r>
      <w:r w:rsidR="00514C04" w:rsidRPr="00986710">
        <w:rPr>
          <w:rFonts w:ascii="Times New Roman" w:hAnsi="Times New Roman" w:cs="Times New Roman"/>
          <w:sz w:val="24"/>
          <w:szCs w:val="24"/>
        </w:rPr>
        <w:t xml:space="preserve"> Данные лица обязаны принимать меры для сохранения зеленых насаждений, не допускать незаконные действия или бездействие, способные привести к повреждению или уничтожению зеленых насаждений.</w:t>
      </w:r>
    </w:p>
    <w:bookmarkEnd w:id="34"/>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272247">
        <w:rPr>
          <w:rFonts w:ascii="Times New Roman" w:hAnsi="Times New Roman" w:cs="Times New Roman"/>
          <w:sz w:val="24"/>
          <w:szCs w:val="24"/>
        </w:rPr>
        <w:t>5</w:t>
      </w:r>
      <w:r w:rsidR="00544601">
        <w:rPr>
          <w:rFonts w:ascii="Times New Roman" w:hAnsi="Times New Roman" w:cs="Times New Roman"/>
          <w:sz w:val="24"/>
          <w:szCs w:val="24"/>
        </w:rPr>
        <w:t>8</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 xml:space="preserve">Лица, указанные в </w:t>
      </w:r>
      <w:hyperlink w:anchor="sub_1824" w:history="1">
        <w:r w:rsidR="00514C04" w:rsidRPr="00986710">
          <w:rPr>
            <w:rStyle w:val="a4"/>
            <w:rFonts w:ascii="Times New Roman" w:hAnsi="Times New Roman"/>
            <w:color w:val="auto"/>
            <w:sz w:val="24"/>
            <w:szCs w:val="24"/>
          </w:rPr>
          <w:t xml:space="preserve">пункте </w:t>
        </w:r>
      </w:hyperlink>
      <w:r>
        <w:rPr>
          <w:rFonts w:ascii="Times New Roman" w:hAnsi="Times New Roman" w:cs="Times New Roman"/>
          <w:sz w:val="24"/>
          <w:szCs w:val="24"/>
        </w:rPr>
        <w:t>1</w:t>
      </w:r>
      <w:r w:rsidR="00272247">
        <w:rPr>
          <w:rFonts w:ascii="Times New Roman" w:hAnsi="Times New Roman" w:cs="Times New Roman"/>
          <w:sz w:val="24"/>
          <w:szCs w:val="24"/>
        </w:rPr>
        <w:t>55</w:t>
      </w:r>
      <w:r w:rsidR="00514C04" w:rsidRPr="00986710">
        <w:rPr>
          <w:rFonts w:ascii="Times New Roman" w:hAnsi="Times New Roman" w:cs="Times New Roman"/>
          <w:sz w:val="24"/>
          <w:szCs w:val="24"/>
        </w:rPr>
        <w:t xml:space="preserve"> настоящих Правил, обязаны:</w:t>
      </w:r>
    </w:p>
    <w:p w:rsidR="00514C04" w:rsidRPr="00986710" w:rsidRDefault="00514C04" w:rsidP="00514C04">
      <w:pPr>
        <w:contextualSpacing/>
        <w:rPr>
          <w:rFonts w:ascii="Times New Roman" w:hAnsi="Times New Roman" w:cs="Times New Roman"/>
          <w:sz w:val="24"/>
          <w:szCs w:val="24"/>
        </w:rPr>
      </w:pPr>
      <w:r>
        <w:rPr>
          <w:rFonts w:ascii="Times New Roman" w:hAnsi="Times New Roman" w:cs="Times New Roman"/>
          <w:sz w:val="24"/>
          <w:szCs w:val="24"/>
        </w:rPr>
        <w:t>1) </w:t>
      </w:r>
      <w:r w:rsidR="00272247">
        <w:rPr>
          <w:rFonts w:ascii="Times New Roman" w:hAnsi="Times New Roman" w:cs="Times New Roman"/>
          <w:sz w:val="24"/>
          <w:szCs w:val="24"/>
        </w:rPr>
        <w:t>о</w:t>
      </w:r>
      <w:r w:rsidRPr="00986710">
        <w:rPr>
          <w:rFonts w:ascii="Times New Roman" w:hAnsi="Times New Roman" w:cs="Times New Roman"/>
          <w:sz w:val="24"/>
          <w:szCs w:val="24"/>
        </w:rPr>
        <w:t>беспечивать своевременное проведение всех необходимых агротехнических мероприятий, в том числе:</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а) </w:t>
      </w:r>
      <w:r w:rsidR="00514C04" w:rsidRPr="00986710">
        <w:rPr>
          <w:rFonts w:ascii="Times New Roman" w:hAnsi="Times New Roman" w:cs="Times New Roman"/>
          <w:sz w:val="24"/>
          <w:szCs w:val="24"/>
        </w:rPr>
        <w:t>полив зеленых насаждений, рыхление почвы;</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б) </w:t>
      </w:r>
      <w:r w:rsidR="00514C04" w:rsidRPr="00986710">
        <w:rPr>
          <w:rFonts w:ascii="Times New Roman" w:hAnsi="Times New Roman" w:cs="Times New Roman"/>
          <w:sz w:val="24"/>
          <w:szCs w:val="24"/>
        </w:rPr>
        <w:t>защиту деревьев, кустарников, травянистых растений и цветов от вредителей, болезней, повреждений. Доводить до сведения Управления капитального строительства и благоустройства администрации Нязепетровского муниципального округа обо всех случаях массового появления вредителей и болезней и принимать меры борьбы с ними;</w:t>
      </w:r>
    </w:p>
    <w:p w:rsidR="00514C04" w:rsidRPr="00986710" w:rsidRDefault="00272247" w:rsidP="00867B77">
      <w:pPr>
        <w:contextualSpacing/>
        <w:rPr>
          <w:rFonts w:ascii="Times New Roman" w:hAnsi="Times New Roman" w:cs="Times New Roman"/>
          <w:sz w:val="24"/>
          <w:szCs w:val="24"/>
        </w:rPr>
      </w:pPr>
      <w:r>
        <w:rPr>
          <w:rFonts w:ascii="Times New Roman" w:hAnsi="Times New Roman" w:cs="Times New Roman"/>
          <w:sz w:val="24"/>
          <w:szCs w:val="24"/>
        </w:rPr>
        <w:t>в) </w:t>
      </w:r>
      <w:r w:rsidR="00514C04" w:rsidRPr="00986710">
        <w:rPr>
          <w:rFonts w:ascii="Times New Roman" w:hAnsi="Times New Roman" w:cs="Times New Roman"/>
          <w:sz w:val="24"/>
          <w:szCs w:val="24"/>
        </w:rPr>
        <w:t>кошение газонов, борьба с сорняками на газонах. Газоны скашиваются при высоте травостоя 10 - 15 см. Высо</w:t>
      </w:r>
      <w:r w:rsidR="00867B77">
        <w:rPr>
          <w:rFonts w:ascii="Times New Roman" w:hAnsi="Times New Roman" w:cs="Times New Roman"/>
          <w:sz w:val="24"/>
          <w:szCs w:val="24"/>
        </w:rPr>
        <w:t>та оставляемого травостоя 5 см. Л</w:t>
      </w:r>
      <w:r w:rsidR="00514C04" w:rsidRPr="00986710">
        <w:rPr>
          <w:rFonts w:ascii="Times New Roman" w:hAnsi="Times New Roman" w:cs="Times New Roman"/>
          <w:sz w:val="24"/>
          <w:szCs w:val="24"/>
        </w:rPr>
        <w:t>уговые газоны в парках и лесопарках, созданные на базе естественной луговой растительности, в зависимости от назначения оставляются в виде цветущего разнотравья или содержатся как обыкновенные газоны.</w:t>
      </w:r>
    </w:p>
    <w:p w:rsidR="00514C04" w:rsidRPr="00986710" w:rsidRDefault="00514C04" w:rsidP="00514C04">
      <w:pPr>
        <w:contextualSpacing/>
        <w:rPr>
          <w:rFonts w:ascii="Times New Roman" w:hAnsi="Times New Roman" w:cs="Times New Roman"/>
          <w:sz w:val="24"/>
          <w:szCs w:val="24"/>
        </w:rPr>
      </w:pPr>
      <w:r>
        <w:rPr>
          <w:rFonts w:ascii="Times New Roman" w:hAnsi="Times New Roman" w:cs="Times New Roman"/>
          <w:sz w:val="24"/>
          <w:szCs w:val="24"/>
        </w:rPr>
        <w:t>2) </w:t>
      </w:r>
      <w:r w:rsidR="00272247">
        <w:rPr>
          <w:rFonts w:ascii="Times New Roman" w:hAnsi="Times New Roman" w:cs="Times New Roman"/>
          <w:sz w:val="24"/>
          <w:szCs w:val="24"/>
        </w:rPr>
        <w:t>п</w:t>
      </w:r>
      <w:r w:rsidRPr="00986710">
        <w:rPr>
          <w:rFonts w:ascii="Times New Roman" w:hAnsi="Times New Roman" w:cs="Times New Roman"/>
          <w:sz w:val="24"/>
          <w:szCs w:val="24"/>
        </w:rPr>
        <w:t>осле каждого скашивания срезанная трава сгребается и вывозит</w:t>
      </w:r>
      <w:r w:rsidR="00272247">
        <w:rPr>
          <w:rFonts w:ascii="Times New Roman" w:hAnsi="Times New Roman" w:cs="Times New Roman"/>
          <w:sz w:val="24"/>
          <w:szCs w:val="24"/>
        </w:rPr>
        <w:t>ся в срок не позднее трех суток;</w:t>
      </w:r>
    </w:p>
    <w:p w:rsidR="00514C04" w:rsidRPr="00986710" w:rsidRDefault="00514C04" w:rsidP="00514C04">
      <w:pPr>
        <w:contextualSpacing/>
        <w:rPr>
          <w:rFonts w:ascii="Times New Roman" w:hAnsi="Times New Roman" w:cs="Times New Roman"/>
          <w:sz w:val="24"/>
          <w:szCs w:val="24"/>
        </w:rPr>
      </w:pPr>
      <w:r>
        <w:rPr>
          <w:rFonts w:ascii="Times New Roman" w:hAnsi="Times New Roman" w:cs="Times New Roman"/>
          <w:sz w:val="24"/>
          <w:szCs w:val="24"/>
        </w:rPr>
        <w:t>3</w:t>
      </w:r>
      <w:r w:rsidRPr="00986710">
        <w:rPr>
          <w:rFonts w:ascii="Times New Roman" w:hAnsi="Times New Roman" w:cs="Times New Roman"/>
          <w:sz w:val="24"/>
          <w:szCs w:val="24"/>
        </w:rPr>
        <w:t>)</w:t>
      </w:r>
      <w:r>
        <w:rPr>
          <w:rFonts w:ascii="Times New Roman" w:hAnsi="Times New Roman" w:cs="Times New Roman"/>
          <w:sz w:val="24"/>
          <w:szCs w:val="24"/>
        </w:rPr>
        <w:t> </w:t>
      </w:r>
      <w:r w:rsidR="00272247">
        <w:rPr>
          <w:rFonts w:ascii="Times New Roman" w:hAnsi="Times New Roman" w:cs="Times New Roman"/>
          <w:sz w:val="24"/>
          <w:szCs w:val="24"/>
        </w:rPr>
        <w:t>о</w:t>
      </w:r>
      <w:r w:rsidRPr="00986710">
        <w:rPr>
          <w:rFonts w:ascii="Times New Roman" w:hAnsi="Times New Roman" w:cs="Times New Roman"/>
          <w:sz w:val="24"/>
          <w:szCs w:val="24"/>
        </w:rPr>
        <w:t>существлять обрезку крон зеленых насаждений, не приводящую к потере декоративности и жизнеспособности зеленых насаждений: санитарная, омолаживающая, формовочная, при налич</w:t>
      </w:r>
      <w:r>
        <w:rPr>
          <w:rFonts w:ascii="Times New Roman" w:hAnsi="Times New Roman" w:cs="Times New Roman"/>
          <w:sz w:val="24"/>
          <w:szCs w:val="24"/>
        </w:rPr>
        <w:t xml:space="preserve">ии соответствующего разрешения. </w:t>
      </w:r>
      <w:r w:rsidRPr="00986710">
        <w:rPr>
          <w:rFonts w:ascii="Times New Roman" w:hAnsi="Times New Roman" w:cs="Times New Roman"/>
          <w:sz w:val="24"/>
          <w:szCs w:val="24"/>
        </w:rPr>
        <w:t xml:space="preserve">Санитарная обрезка проводится ежегодно в течение всего вегетационного периода. При данной обрезке вырезаются больные, усыхающие, надломленные, повисшие, переплетенные, ограничивающие видимость технических средств регулирования дорожного движения ветви, а также порослевые и </w:t>
      </w:r>
      <w:proofErr w:type="spellStart"/>
      <w:r w:rsidRPr="00986710">
        <w:rPr>
          <w:rFonts w:ascii="Times New Roman" w:hAnsi="Times New Roman" w:cs="Times New Roman"/>
          <w:sz w:val="24"/>
          <w:szCs w:val="24"/>
        </w:rPr>
        <w:t>волчковые</w:t>
      </w:r>
      <w:proofErr w:type="spellEnd"/>
      <w:r w:rsidRPr="00986710">
        <w:rPr>
          <w:rFonts w:ascii="Times New Roman" w:hAnsi="Times New Roman" w:cs="Times New Roman"/>
          <w:sz w:val="24"/>
          <w:szCs w:val="24"/>
        </w:rPr>
        <w:t xml:space="preserve"> побеги.</w:t>
      </w:r>
      <w:r>
        <w:rPr>
          <w:rFonts w:ascii="Times New Roman" w:hAnsi="Times New Roman" w:cs="Times New Roman"/>
          <w:sz w:val="24"/>
          <w:szCs w:val="24"/>
        </w:rPr>
        <w:t xml:space="preserve"> </w:t>
      </w:r>
      <w:r w:rsidRPr="00986710">
        <w:rPr>
          <w:rFonts w:ascii="Times New Roman" w:hAnsi="Times New Roman" w:cs="Times New Roman"/>
          <w:sz w:val="24"/>
          <w:szCs w:val="24"/>
        </w:rPr>
        <w:t>Омолаживающая обрезка проводится при физиологическом старении, т.е. когда зеленые насаждения перестают давать ежегодный прирост, при усыхании вершин и концов побегов или потере декоративности.</w:t>
      </w:r>
      <w:r>
        <w:rPr>
          <w:rFonts w:ascii="Times New Roman" w:hAnsi="Times New Roman" w:cs="Times New Roman"/>
          <w:sz w:val="24"/>
          <w:szCs w:val="24"/>
        </w:rPr>
        <w:t xml:space="preserve"> </w:t>
      </w:r>
      <w:r w:rsidRPr="00986710">
        <w:rPr>
          <w:rFonts w:ascii="Times New Roman" w:hAnsi="Times New Roman" w:cs="Times New Roman"/>
          <w:sz w:val="24"/>
          <w:szCs w:val="24"/>
        </w:rPr>
        <w:t>Формовочная обрезка производится ранней весной, пред началом вегетации или осенью после листопада с целью создания и сохранения искусственной формы кроны, выравнивания высоты растений, достижения равномерног</w:t>
      </w:r>
      <w:r w:rsidR="00272247">
        <w:rPr>
          <w:rFonts w:ascii="Times New Roman" w:hAnsi="Times New Roman" w:cs="Times New Roman"/>
          <w:sz w:val="24"/>
          <w:szCs w:val="24"/>
        </w:rPr>
        <w:t>о расположения скелетных ветвей;</w:t>
      </w:r>
    </w:p>
    <w:p w:rsidR="00514C04" w:rsidRPr="00986710" w:rsidRDefault="00514C04" w:rsidP="00514C04">
      <w:pPr>
        <w:contextualSpacing/>
        <w:rPr>
          <w:rFonts w:ascii="Times New Roman" w:hAnsi="Times New Roman" w:cs="Times New Roman"/>
          <w:sz w:val="24"/>
          <w:szCs w:val="24"/>
        </w:rPr>
      </w:pPr>
      <w:r>
        <w:rPr>
          <w:rFonts w:ascii="Times New Roman" w:hAnsi="Times New Roman" w:cs="Times New Roman"/>
          <w:sz w:val="24"/>
          <w:szCs w:val="24"/>
        </w:rPr>
        <w:t>4</w:t>
      </w:r>
      <w:r w:rsidRPr="00986710">
        <w:rPr>
          <w:rFonts w:ascii="Times New Roman" w:hAnsi="Times New Roman" w:cs="Times New Roman"/>
          <w:sz w:val="24"/>
          <w:szCs w:val="24"/>
        </w:rPr>
        <w:t>)</w:t>
      </w:r>
      <w:r>
        <w:rPr>
          <w:rFonts w:ascii="Times New Roman" w:hAnsi="Times New Roman" w:cs="Times New Roman"/>
          <w:sz w:val="24"/>
          <w:szCs w:val="24"/>
        </w:rPr>
        <w:t> </w:t>
      </w:r>
      <w:r w:rsidR="00272247">
        <w:rPr>
          <w:rFonts w:ascii="Times New Roman" w:hAnsi="Times New Roman" w:cs="Times New Roman"/>
          <w:sz w:val="24"/>
          <w:szCs w:val="24"/>
        </w:rPr>
        <w:t>п</w:t>
      </w:r>
      <w:r w:rsidRPr="00986710">
        <w:rPr>
          <w:rFonts w:ascii="Times New Roman" w:hAnsi="Times New Roman" w:cs="Times New Roman"/>
          <w:sz w:val="24"/>
          <w:szCs w:val="24"/>
        </w:rPr>
        <w:t xml:space="preserve">роизводить стрижку "живой" изгороди. "Живые" изгороди и бордюры из кустарника </w:t>
      </w:r>
      <w:r w:rsidRPr="00986710">
        <w:rPr>
          <w:rFonts w:ascii="Times New Roman" w:hAnsi="Times New Roman" w:cs="Times New Roman"/>
          <w:sz w:val="24"/>
          <w:szCs w:val="24"/>
        </w:rPr>
        <w:lastRenderedPageBreak/>
        <w:t>подвергаются формовочной обрезке для усиления роста боковых побегов, увеличения густоты кроны, подде</w:t>
      </w:r>
      <w:r>
        <w:rPr>
          <w:rFonts w:ascii="Times New Roman" w:hAnsi="Times New Roman" w:cs="Times New Roman"/>
          <w:sz w:val="24"/>
          <w:szCs w:val="24"/>
        </w:rPr>
        <w:t xml:space="preserve">ржания заданной формы изгороди. </w:t>
      </w:r>
      <w:r w:rsidRPr="00986710">
        <w:rPr>
          <w:rFonts w:ascii="Times New Roman" w:hAnsi="Times New Roman" w:cs="Times New Roman"/>
          <w:sz w:val="24"/>
          <w:szCs w:val="24"/>
        </w:rPr>
        <w:t>Высота кустарников не должна превышать нижнего края ок</w:t>
      </w:r>
      <w:r w:rsidR="00272247">
        <w:rPr>
          <w:rFonts w:ascii="Times New Roman" w:hAnsi="Times New Roman" w:cs="Times New Roman"/>
          <w:sz w:val="24"/>
          <w:szCs w:val="24"/>
        </w:rPr>
        <w:t>онного проема помещений 1 этажа;</w:t>
      </w:r>
    </w:p>
    <w:p w:rsidR="00514C04" w:rsidRPr="00986710" w:rsidRDefault="00514C04" w:rsidP="00514C04">
      <w:pPr>
        <w:contextualSpacing/>
        <w:rPr>
          <w:rFonts w:ascii="Times New Roman" w:hAnsi="Times New Roman" w:cs="Times New Roman"/>
          <w:sz w:val="24"/>
          <w:szCs w:val="24"/>
        </w:rPr>
      </w:pPr>
      <w:r>
        <w:rPr>
          <w:rFonts w:ascii="Times New Roman" w:hAnsi="Times New Roman" w:cs="Times New Roman"/>
          <w:sz w:val="24"/>
          <w:szCs w:val="24"/>
        </w:rPr>
        <w:t>5</w:t>
      </w:r>
      <w:r w:rsidRPr="00986710">
        <w:rPr>
          <w:rFonts w:ascii="Times New Roman" w:hAnsi="Times New Roman" w:cs="Times New Roman"/>
          <w:sz w:val="24"/>
          <w:szCs w:val="24"/>
        </w:rPr>
        <w:t xml:space="preserve">) </w:t>
      </w:r>
      <w:r w:rsidR="00272247">
        <w:rPr>
          <w:rFonts w:ascii="Times New Roman" w:hAnsi="Times New Roman" w:cs="Times New Roman"/>
          <w:sz w:val="24"/>
          <w:szCs w:val="24"/>
        </w:rPr>
        <w:t>п</w:t>
      </w:r>
      <w:r w:rsidRPr="00986710">
        <w:rPr>
          <w:rFonts w:ascii="Times New Roman" w:hAnsi="Times New Roman" w:cs="Times New Roman"/>
          <w:sz w:val="24"/>
          <w:szCs w:val="24"/>
        </w:rPr>
        <w:t>роводить своевременный ремон</w:t>
      </w:r>
      <w:r w:rsidR="00272247">
        <w:rPr>
          <w:rFonts w:ascii="Times New Roman" w:hAnsi="Times New Roman" w:cs="Times New Roman"/>
          <w:sz w:val="24"/>
          <w:szCs w:val="24"/>
        </w:rPr>
        <w:t>т ограждений зеленых насаждений;</w:t>
      </w:r>
    </w:p>
    <w:p w:rsidR="00514C04" w:rsidRPr="00986710" w:rsidRDefault="00514C04" w:rsidP="00514C04">
      <w:pPr>
        <w:contextualSpacing/>
        <w:rPr>
          <w:rFonts w:ascii="Times New Roman" w:hAnsi="Times New Roman" w:cs="Times New Roman"/>
          <w:sz w:val="24"/>
          <w:szCs w:val="24"/>
        </w:rPr>
      </w:pPr>
      <w:r>
        <w:rPr>
          <w:rFonts w:ascii="Times New Roman" w:hAnsi="Times New Roman" w:cs="Times New Roman"/>
          <w:sz w:val="24"/>
          <w:szCs w:val="24"/>
        </w:rPr>
        <w:t>6</w:t>
      </w:r>
      <w:r w:rsidRPr="00986710">
        <w:rPr>
          <w:rFonts w:ascii="Times New Roman" w:hAnsi="Times New Roman" w:cs="Times New Roman"/>
          <w:sz w:val="24"/>
          <w:szCs w:val="24"/>
        </w:rPr>
        <w:t xml:space="preserve">) </w:t>
      </w:r>
      <w:r w:rsidR="00272247">
        <w:rPr>
          <w:rFonts w:ascii="Times New Roman" w:hAnsi="Times New Roman" w:cs="Times New Roman"/>
          <w:sz w:val="24"/>
          <w:szCs w:val="24"/>
        </w:rPr>
        <w:t>о</w:t>
      </w:r>
      <w:r w:rsidRPr="00986710">
        <w:rPr>
          <w:rFonts w:ascii="Times New Roman" w:hAnsi="Times New Roman" w:cs="Times New Roman"/>
          <w:sz w:val="24"/>
          <w:szCs w:val="24"/>
        </w:rPr>
        <w:t>существлять вырубку сухостоя и аварийных деревьев. Вырубка деревьев и кустарников, в том числе сухостойных, без соответству</w:t>
      </w:r>
      <w:r w:rsidR="00272247">
        <w:rPr>
          <w:rFonts w:ascii="Times New Roman" w:hAnsi="Times New Roman" w:cs="Times New Roman"/>
          <w:sz w:val="24"/>
          <w:szCs w:val="24"/>
        </w:rPr>
        <w:t>ющего разрешения не допускается;</w:t>
      </w:r>
    </w:p>
    <w:p w:rsidR="00514C04" w:rsidRPr="00986710" w:rsidRDefault="00514C04" w:rsidP="00514C04">
      <w:pPr>
        <w:contextualSpacing/>
        <w:rPr>
          <w:rFonts w:ascii="Times New Roman" w:hAnsi="Times New Roman" w:cs="Times New Roman"/>
          <w:sz w:val="24"/>
          <w:szCs w:val="24"/>
        </w:rPr>
      </w:pPr>
      <w:r>
        <w:rPr>
          <w:rFonts w:ascii="Times New Roman" w:hAnsi="Times New Roman" w:cs="Times New Roman"/>
          <w:sz w:val="24"/>
          <w:szCs w:val="24"/>
        </w:rPr>
        <w:t>7</w:t>
      </w:r>
      <w:r w:rsidRPr="00986710">
        <w:rPr>
          <w:rFonts w:ascii="Times New Roman" w:hAnsi="Times New Roman" w:cs="Times New Roman"/>
          <w:sz w:val="24"/>
          <w:szCs w:val="24"/>
        </w:rPr>
        <w:t>)</w:t>
      </w:r>
      <w:r>
        <w:rPr>
          <w:rFonts w:ascii="Times New Roman" w:hAnsi="Times New Roman" w:cs="Times New Roman"/>
          <w:sz w:val="24"/>
          <w:szCs w:val="24"/>
        </w:rPr>
        <w:t> </w:t>
      </w:r>
      <w:r w:rsidR="00272247">
        <w:rPr>
          <w:rFonts w:ascii="Times New Roman" w:hAnsi="Times New Roman" w:cs="Times New Roman"/>
          <w:sz w:val="24"/>
          <w:szCs w:val="24"/>
        </w:rPr>
        <w:t>в</w:t>
      </w:r>
      <w:r w:rsidRPr="00986710">
        <w:rPr>
          <w:rFonts w:ascii="Times New Roman" w:hAnsi="Times New Roman" w:cs="Times New Roman"/>
          <w:sz w:val="24"/>
          <w:szCs w:val="24"/>
        </w:rPr>
        <w:t>ыполнять мероприятия по компенсации зеленых насаждений в случае сноса, уничтожения или</w:t>
      </w:r>
      <w:r w:rsidR="00272247">
        <w:rPr>
          <w:rFonts w:ascii="Times New Roman" w:hAnsi="Times New Roman" w:cs="Times New Roman"/>
          <w:sz w:val="24"/>
          <w:szCs w:val="24"/>
        </w:rPr>
        <w:t xml:space="preserve"> повреждения зеленых насаждений;</w:t>
      </w:r>
    </w:p>
    <w:p w:rsidR="00514C04" w:rsidRPr="00986710" w:rsidRDefault="00514C04" w:rsidP="00514C04">
      <w:pPr>
        <w:contextualSpacing/>
        <w:rPr>
          <w:rFonts w:ascii="Times New Roman" w:hAnsi="Times New Roman" w:cs="Times New Roman"/>
          <w:sz w:val="24"/>
          <w:szCs w:val="24"/>
        </w:rPr>
      </w:pPr>
      <w:r>
        <w:rPr>
          <w:rFonts w:ascii="Times New Roman" w:hAnsi="Times New Roman" w:cs="Times New Roman"/>
          <w:sz w:val="24"/>
          <w:szCs w:val="24"/>
        </w:rPr>
        <w:t>8) </w:t>
      </w:r>
      <w:r w:rsidR="00272247">
        <w:rPr>
          <w:rFonts w:ascii="Times New Roman" w:hAnsi="Times New Roman" w:cs="Times New Roman"/>
          <w:sz w:val="24"/>
          <w:szCs w:val="24"/>
        </w:rPr>
        <w:t>п</w:t>
      </w:r>
      <w:r w:rsidRPr="00986710">
        <w:rPr>
          <w:rFonts w:ascii="Times New Roman" w:hAnsi="Times New Roman" w:cs="Times New Roman"/>
          <w:sz w:val="24"/>
          <w:szCs w:val="24"/>
        </w:rPr>
        <w:t>роводить работы по озеленению территорий: посадка деревьев и кустарников устройс</w:t>
      </w:r>
      <w:r w:rsidR="00272247">
        <w:rPr>
          <w:rFonts w:ascii="Times New Roman" w:hAnsi="Times New Roman" w:cs="Times New Roman"/>
          <w:sz w:val="24"/>
          <w:szCs w:val="24"/>
        </w:rPr>
        <w:t>тво газонов, цветников;</w:t>
      </w:r>
    </w:p>
    <w:p w:rsidR="00514C04" w:rsidRPr="00986710" w:rsidRDefault="00514C04" w:rsidP="00514C04">
      <w:pPr>
        <w:contextualSpacing/>
        <w:rPr>
          <w:rFonts w:ascii="Times New Roman" w:hAnsi="Times New Roman" w:cs="Times New Roman"/>
          <w:sz w:val="24"/>
          <w:szCs w:val="24"/>
        </w:rPr>
      </w:pPr>
      <w:r>
        <w:rPr>
          <w:rFonts w:ascii="Times New Roman" w:hAnsi="Times New Roman" w:cs="Times New Roman"/>
          <w:sz w:val="24"/>
          <w:szCs w:val="24"/>
        </w:rPr>
        <w:t>9</w:t>
      </w:r>
      <w:r w:rsidRPr="00986710">
        <w:rPr>
          <w:rFonts w:ascii="Times New Roman" w:hAnsi="Times New Roman" w:cs="Times New Roman"/>
          <w:sz w:val="24"/>
          <w:szCs w:val="24"/>
        </w:rPr>
        <w:t xml:space="preserve">) </w:t>
      </w:r>
      <w:r w:rsidR="00272247">
        <w:rPr>
          <w:rFonts w:ascii="Times New Roman" w:hAnsi="Times New Roman" w:cs="Times New Roman"/>
          <w:sz w:val="24"/>
          <w:szCs w:val="24"/>
        </w:rPr>
        <w:t>у</w:t>
      </w:r>
      <w:r w:rsidRPr="00986710">
        <w:rPr>
          <w:rFonts w:ascii="Times New Roman" w:hAnsi="Times New Roman" w:cs="Times New Roman"/>
          <w:sz w:val="24"/>
          <w:szCs w:val="24"/>
        </w:rPr>
        <w:t>далять упавшие деревья:</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а) </w:t>
      </w:r>
      <w:r w:rsidR="00514C04" w:rsidRPr="00986710">
        <w:rPr>
          <w:rFonts w:ascii="Times New Roman" w:hAnsi="Times New Roman" w:cs="Times New Roman"/>
          <w:sz w:val="24"/>
          <w:szCs w:val="24"/>
        </w:rPr>
        <w:t>немедленно с проезжей части дорог, тротуаров, проводов электроснабжения - организациями, обеспечивающими уборку данной территории, от фасадов жилых и производственных зданий - лицами ответственными за содержание данных объектов,</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б) </w:t>
      </w:r>
      <w:r w:rsidR="00514C04" w:rsidRPr="00986710">
        <w:rPr>
          <w:rFonts w:ascii="Times New Roman" w:hAnsi="Times New Roman" w:cs="Times New Roman"/>
          <w:sz w:val="24"/>
          <w:szCs w:val="24"/>
        </w:rPr>
        <w:t>в течение 6 часов с момента обнаружения - с других территорий, лицами ответственными за уборку территории.</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272247">
        <w:rPr>
          <w:rFonts w:ascii="Times New Roman" w:hAnsi="Times New Roman" w:cs="Times New Roman"/>
          <w:sz w:val="24"/>
          <w:szCs w:val="24"/>
        </w:rPr>
        <w:t>5</w:t>
      </w:r>
      <w:r w:rsidR="00544601">
        <w:rPr>
          <w:rFonts w:ascii="Times New Roman" w:hAnsi="Times New Roman" w:cs="Times New Roman"/>
          <w:sz w:val="24"/>
          <w:szCs w:val="24"/>
        </w:rPr>
        <w:t>9</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Не допускается складирование спила упавших деревьев, веток, смета опавшей листвы в контейнеры для сбора отходов и на контейнерные площадки.</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544601">
        <w:rPr>
          <w:rFonts w:ascii="Times New Roman" w:hAnsi="Times New Roman" w:cs="Times New Roman"/>
          <w:sz w:val="24"/>
          <w:szCs w:val="24"/>
        </w:rPr>
        <w:t>60</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Работы по садово-парковому строительству, реконструкции, реставрации и капитальному ремонту существующих озелененных территорий производятся в соответствии с дендрологическими планами.</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786B98">
        <w:rPr>
          <w:rFonts w:ascii="Times New Roman" w:hAnsi="Times New Roman" w:cs="Times New Roman"/>
          <w:sz w:val="24"/>
          <w:szCs w:val="24"/>
        </w:rPr>
        <w:t>6</w:t>
      </w:r>
      <w:r w:rsidR="00544601">
        <w:rPr>
          <w:rFonts w:ascii="Times New Roman" w:hAnsi="Times New Roman" w:cs="Times New Roman"/>
          <w:sz w:val="24"/>
          <w:szCs w:val="24"/>
        </w:rPr>
        <w:t>1</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Дендрологический план (</w:t>
      </w:r>
      <w:proofErr w:type="spellStart"/>
      <w:r w:rsidR="00514C04" w:rsidRPr="00986710">
        <w:rPr>
          <w:rFonts w:ascii="Times New Roman" w:hAnsi="Times New Roman" w:cs="Times New Roman"/>
          <w:sz w:val="24"/>
          <w:szCs w:val="24"/>
        </w:rPr>
        <w:t>дендроплан</w:t>
      </w:r>
      <w:proofErr w:type="spellEnd"/>
      <w:r w:rsidR="00514C04" w:rsidRPr="00986710">
        <w:rPr>
          <w:rFonts w:ascii="Times New Roman" w:hAnsi="Times New Roman" w:cs="Times New Roman"/>
          <w:sz w:val="24"/>
          <w:szCs w:val="24"/>
        </w:rPr>
        <w:t xml:space="preserve">) </w:t>
      </w:r>
      <w:r w:rsidR="00272247">
        <w:rPr>
          <w:rFonts w:ascii="Times New Roman" w:hAnsi="Times New Roman" w:cs="Times New Roman"/>
          <w:sz w:val="24"/>
          <w:szCs w:val="24"/>
        </w:rPr>
        <w:t>–</w:t>
      </w:r>
      <w:r w:rsidR="00514C04" w:rsidRPr="00986710">
        <w:rPr>
          <w:rFonts w:ascii="Times New Roman" w:hAnsi="Times New Roman" w:cs="Times New Roman"/>
          <w:sz w:val="24"/>
          <w:szCs w:val="24"/>
        </w:rPr>
        <w:t xml:space="preserve">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272247">
        <w:rPr>
          <w:rFonts w:ascii="Times New Roman" w:hAnsi="Times New Roman" w:cs="Times New Roman"/>
          <w:sz w:val="24"/>
          <w:szCs w:val="24"/>
        </w:rPr>
        <w:t>6</w:t>
      </w:r>
      <w:r w:rsidR="00544601">
        <w:rPr>
          <w:rFonts w:ascii="Times New Roman" w:hAnsi="Times New Roman" w:cs="Times New Roman"/>
          <w:sz w:val="24"/>
          <w:szCs w:val="24"/>
        </w:rPr>
        <w:t>2</w:t>
      </w:r>
      <w:r w:rsidR="00514C04">
        <w:rPr>
          <w:rFonts w:ascii="Times New Roman" w:hAnsi="Times New Roman" w:cs="Times New Roman"/>
          <w:sz w:val="24"/>
          <w:szCs w:val="24"/>
        </w:rPr>
        <w:t>. </w:t>
      </w:r>
      <w:proofErr w:type="spellStart"/>
      <w:r w:rsidR="00514C04" w:rsidRPr="00986710">
        <w:rPr>
          <w:rFonts w:ascii="Times New Roman" w:hAnsi="Times New Roman" w:cs="Times New Roman"/>
          <w:sz w:val="24"/>
          <w:szCs w:val="24"/>
        </w:rPr>
        <w:t>Дендроплан</w:t>
      </w:r>
      <w:proofErr w:type="spellEnd"/>
      <w:r w:rsidR="00514C04" w:rsidRPr="00986710">
        <w:rPr>
          <w:rFonts w:ascii="Times New Roman" w:hAnsi="Times New Roman" w:cs="Times New Roman"/>
          <w:sz w:val="24"/>
          <w:szCs w:val="24"/>
        </w:rPr>
        <w:t xml:space="preserve"> составляется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в целях рационального размещения проектируемых объектов для максимального сохранения здоровых и декоративных растений.</w:t>
      </w:r>
    </w:p>
    <w:p w:rsidR="00514C04" w:rsidRPr="00986710" w:rsidRDefault="00867B77" w:rsidP="00514C04">
      <w:pPr>
        <w:contextualSpacing/>
        <w:rPr>
          <w:rFonts w:ascii="Times New Roman" w:hAnsi="Times New Roman" w:cs="Times New Roman"/>
          <w:sz w:val="24"/>
          <w:szCs w:val="24"/>
        </w:rPr>
      </w:pPr>
      <w:r>
        <w:rPr>
          <w:rFonts w:ascii="Times New Roman" w:hAnsi="Times New Roman" w:cs="Times New Roman"/>
          <w:sz w:val="24"/>
          <w:szCs w:val="24"/>
        </w:rPr>
        <w:t>1</w:t>
      </w:r>
      <w:r w:rsidR="00272247">
        <w:rPr>
          <w:rFonts w:ascii="Times New Roman" w:hAnsi="Times New Roman" w:cs="Times New Roman"/>
          <w:sz w:val="24"/>
          <w:szCs w:val="24"/>
        </w:rPr>
        <w:t>6</w:t>
      </w:r>
      <w:r w:rsidR="00544601">
        <w:rPr>
          <w:rFonts w:ascii="Times New Roman" w:hAnsi="Times New Roman" w:cs="Times New Roman"/>
          <w:sz w:val="24"/>
          <w:szCs w:val="24"/>
        </w:rPr>
        <w:t>3</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Проектными решениями должно быть обеспечено:</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1) </w:t>
      </w:r>
      <w:r w:rsidR="00514C04" w:rsidRPr="00986710">
        <w:rPr>
          <w:rFonts w:ascii="Times New Roman" w:hAnsi="Times New Roman" w:cs="Times New Roman"/>
          <w:sz w:val="24"/>
          <w:szCs w:val="24"/>
        </w:rPr>
        <w:t>максимальное сохранение и включение в планировочную структуру ландшафтной организации территории существующих насаждений, рельефа водоемов и т.д.;</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2) </w:t>
      </w:r>
      <w:r w:rsidR="00514C04" w:rsidRPr="00986710">
        <w:rPr>
          <w:rFonts w:ascii="Times New Roman" w:hAnsi="Times New Roman" w:cs="Times New Roman"/>
          <w:sz w:val="24"/>
          <w:szCs w:val="24"/>
        </w:rPr>
        <w:t>рациональное проведение работ по инженерной подготовке территории;</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3) </w:t>
      </w:r>
      <w:r w:rsidR="00514C04" w:rsidRPr="00986710">
        <w:rPr>
          <w:rFonts w:ascii="Times New Roman" w:hAnsi="Times New Roman" w:cs="Times New Roman"/>
          <w:sz w:val="24"/>
          <w:szCs w:val="24"/>
        </w:rPr>
        <w:t>создание целостной системы благоустройства и озеленения территории, рассчитанной на многоцелевое использование;</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4) </w:t>
      </w:r>
      <w:r w:rsidR="00514C04" w:rsidRPr="00986710">
        <w:rPr>
          <w:rFonts w:ascii="Times New Roman" w:hAnsi="Times New Roman" w:cs="Times New Roman"/>
          <w:sz w:val="24"/>
          <w:szCs w:val="24"/>
        </w:rPr>
        <w:t>применение ландшафтно-планировочных приемов проектирования, обеспечивающих комплексную механизацию строительных и эксплуатационных работ;</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5) </w:t>
      </w:r>
      <w:r w:rsidR="00514C04" w:rsidRPr="00986710">
        <w:rPr>
          <w:rFonts w:ascii="Times New Roman" w:hAnsi="Times New Roman" w:cs="Times New Roman"/>
          <w:sz w:val="24"/>
          <w:szCs w:val="24"/>
        </w:rPr>
        <w:t>рациональное использование всех конструктивных элементов садово-паркового объекта.</w:t>
      </w:r>
    </w:p>
    <w:p w:rsidR="00945C28" w:rsidRPr="00A42C05" w:rsidRDefault="00945C28" w:rsidP="00945C28">
      <w:pPr>
        <w:tabs>
          <w:tab w:val="left" w:pos="993"/>
          <w:tab w:val="left" w:pos="1630"/>
        </w:tabs>
        <w:kinsoku w:val="0"/>
        <w:overflowPunct w:val="0"/>
        <w:spacing w:before="1"/>
        <w:ind w:right="2" w:firstLine="709"/>
        <w:rPr>
          <w:rFonts w:ascii="Times New Roman" w:eastAsia="Times New Roman" w:hAnsi="Times New Roman" w:cs="Times New Roman"/>
          <w:sz w:val="24"/>
          <w:szCs w:val="24"/>
          <w:lang w:val="x-none" w:eastAsia="x-none"/>
        </w:rPr>
      </w:pPr>
      <w:bookmarkStart w:id="35" w:name="sub_12208"/>
      <w:r>
        <w:rPr>
          <w:rFonts w:ascii="Times New Roman" w:eastAsia="Times New Roman" w:hAnsi="Times New Roman" w:cs="Times New Roman"/>
          <w:sz w:val="24"/>
          <w:szCs w:val="24"/>
          <w:lang w:eastAsia="x-none"/>
        </w:rPr>
        <w:t>16</w:t>
      </w:r>
      <w:r w:rsidR="00544601">
        <w:rPr>
          <w:rFonts w:ascii="Times New Roman" w:eastAsia="Times New Roman" w:hAnsi="Times New Roman" w:cs="Times New Roman"/>
          <w:sz w:val="24"/>
          <w:szCs w:val="24"/>
          <w:lang w:eastAsia="x-none"/>
        </w:rPr>
        <w:t>4</w:t>
      </w:r>
      <w:r>
        <w:rPr>
          <w:rFonts w:ascii="Times New Roman" w:eastAsia="Times New Roman" w:hAnsi="Times New Roman" w:cs="Times New Roman"/>
          <w:sz w:val="24"/>
          <w:szCs w:val="24"/>
          <w:lang w:eastAsia="x-none"/>
        </w:rPr>
        <w:t>. </w:t>
      </w:r>
      <w:r w:rsidRPr="00A42C05">
        <w:rPr>
          <w:rFonts w:ascii="Times New Roman" w:eastAsia="Times New Roman" w:hAnsi="Times New Roman" w:cs="Times New Roman"/>
          <w:sz w:val="24"/>
          <w:szCs w:val="24"/>
          <w:lang w:val="x-none" w:eastAsia="x-none"/>
        </w:rPr>
        <w:t>Выдача разрешения на право вырубки зеленых насаждений осуществляется в случаях:</w:t>
      </w:r>
    </w:p>
    <w:p w:rsidR="00945C28" w:rsidRPr="00A42C05" w:rsidRDefault="00945C28" w:rsidP="00945C28">
      <w:pPr>
        <w:suppressAutoHyphens/>
        <w:overflowPunct w:val="0"/>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1) </w:t>
      </w:r>
      <w:r w:rsidRPr="00A42C05">
        <w:rPr>
          <w:rFonts w:ascii="Times New Roman" w:eastAsia="Times New Roman" w:hAnsi="Times New Roman" w:cs="Times New Roman"/>
          <w:kern w:val="3"/>
          <w:sz w:val="24"/>
        </w:rPr>
        <w:t xml:space="preserve">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w:t>
      </w:r>
      <w:proofErr w:type="gramStart"/>
      <w:r w:rsidRPr="00A42C05">
        <w:rPr>
          <w:rFonts w:ascii="Times New Roman" w:eastAsia="Times New Roman" w:hAnsi="Times New Roman" w:cs="Times New Roman"/>
          <w:kern w:val="3"/>
          <w:sz w:val="24"/>
        </w:rPr>
        <w:t>сооружений, в случае, если</w:t>
      </w:r>
      <w:proofErr w:type="gramEnd"/>
      <w:r w:rsidRPr="00A42C05">
        <w:rPr>
          <w:rFonts w:ascii="Times New Roman" w:eastAsia="Times New Roman" w:hAnsi="Times New Roman" w:cs="Times New Roman"/>
          <w:kern w:val="3"/>
          <w:sz w:val="24"/>
        </w:rPr>
        <w:t xml:space="preserve"> зеленые насаждения мешают проведению работ;</w:t>
      </w:r>
    </w:p>
    <w:p w:rsidR="00945C28" w:rsidRPr="00A42C05" w:rsidRDefault="00945C28" w:rsidP="00945C28">
      <w:pPr>
        <w:suppressAutoHyphens/>
        <w:overflowPunct w:val="0"/>
        <w:textAlignment w:val="baseline"/>
        <w:rPr>
          <w:rFonts w:ascii="Times New Roman" w:eastAsia="Times New Roman" w:hAnsi="Times New Roman" w:cs="Times New Roman"/>
          <w:kern w:val="3"/>
          <w:sz w:val="24"/>
        </w:rPr>
      </w:pPr>
      <w:bookmarkStart w:id="36" w:name="anchor1122"/>
      <w:bookmarkEnd w:id="36"/>
      <w:r>
        <w:rPr>
          <w:rFonts w:ascii="Times New Roman" w:eastAsia="Times New Roman" w:hAnsi="Times New Roman" w:cs="Times New Roman"/>
          <w:kern w:val="3"/>
          <w:sz w:val="24"/>
        </w:rPr>
        <w:t>2) </w:t>
      </w:r>
      <w:r w:rsidRPr="00A42C05">
        <w:rPr>
          <w:rFonts w:ascii="Times New Roman" w:eastAsia="Times New Roman" w:hAnsi="Times New Roman" w:cs="Times New Roman"/>
          <w:kern w:val="3"/>
          <w:sz w:val="24"/>
        </w:rPr>
        <w:t>проведения</w:t>
      </w:r>
      <w:r w:rsidRPr="00A42C05">
        <w:rPr>
          <w:rFonts w:ascii="Times New Roman" w:eastAsia="Times New Roman" w:hAnsi="Times New Roman" w:cs="Times New Roman"/>
          <w:color w:val="FF0000"/>
          <w:kern w:val="3"/>
          <w:sz w:val="24"/>
        </w:rPr>
        <w:t xml:space="preserve"> </w:t>
      </w:r>
      <w:r w:rsidRPr="00A42C05">
        <w:rPr>
          <w:rFonts w:ascii="Times New Roman" w:eastAsia="Times New Roman" w:hAnsi="Times New Roman" w:cs="Times New Roman"/>
          <w:kern w:val="3"/>
          <w:sz w:val="24"/>
        </w:rPr>
        <w:t xml:space="preserve">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A42C05">
        <w:rPr>
          <w:rFonts w:ascii="Times New Roman" w:eastAsia="Times New Roman" w:hAnsi="Times New Roman" w:cs="Times New Roman"/>
          <w:kern w:val="3"/>
          <w:sz w:val="24"/>
        </w:rPr>
        <w:t>внутридворовых</w:t>
      </w:r>
      <w:proofErr w:type="spellEnd"/>
      <w:r w:rsidRPr="00A42C05">
        <w:rPr>
          <w:rFonts w:ascii="Times New Roman" w:eastAsia="Times New Roman" w:hAnsi="Times New Roman" w:cs="Times New Roman"/>
          <w:kern w:val="3"/>
          <w:sz w:val="24"/>
        </w:rPr>
        <w:t xml:space="preserve"> территорий);</w:t>
      </w:r>
    </w:p>
    <w:p w:rsidR="00945C28" w:rsidRPr="00A42C05" w:rsidRDefault="00945C28" w:rsidP="00945C28">
      <w:pPr>
        <w:rPr>
          <w:rFonts w:ascii="Times New Roman" w:eastAsia="Times New Roman" w:hAnsi="Times New Roman" w:cs="Times New Roman"/>
          <w:sz w:val="24"/>
          <w:szCs w:val="24"/>
        </w:rPr>
      </w:pPr>
      <w:bookmarkStart w:id="37" w:name="anchor1123"/>
      <w:bookmarkEnd w:id="37"/>
      <w:r>
        <w:rPr>
          <w:rFonts w:ascii="Times New Roman" w:eastAsia="Times New Roman" w:hAnsi="Times New Roman" w:cs="Times New Roman"/>
          <w:sz w:val="24"/>
          <w:szCs w:val="24"/>
        </w:rPr>
        <w:t>3) </w:t>
      </w:r>
      <w:r w:rsidRPr="00A42C05">
        <w:rPr>
          <w:rFonts w:ascii="Times New Roman" w:eastAsia="Times New Roman" w:hAnsi="Times New Roman" w:cs="Times New Roman"/>
          <w:sz w:val="24"/>
          <w:szCs w:val="24"/>
        </w:rPr>
        <w:t>проведения строительства (реконструкции), сетей инженерно-технического обеспечения, в том числе линейных объектов;</w:t>
      </w:r>
    </w:p>
    <w:p w:rsidR="00945C28" w:rsidRPr="00A42C05" w:rsidRDefault="00945C28" w:rsidP="00945C28">
      <w:pPr>
        <w:suppressAutoHyphens/>
        <w:overflowPunct w:val="0"/>
        <w:textAlignment w:val="baseline"/>
        <w:rPr>
          <w:rFonts w:ascii="Times New Roman" w:eastAsia="Times New Roman" w:hAnsi="Times New Roman" w:cs="Times New Roman"/>
          <w:kern w:val="3"/>
          <w:sz w:val="24"/>
        </w:rPr>
      </w:pPr>
      <w:bookmarkStart w:id="38" w:name="anchor1124"/>
      <w:bookmarkEnd w:id="38"/>
      <w:r>
        <w:rPr>
          <w:rFonts w:ascii="Times New Roman" w:eastAsia="Times New Roman" w:hAnsi="Times New Roman" w:cs="Times New Roman"/>
          <w:kern w:val="3"/>
          <w:sz w:val="24"/>
        </w:rPr>
        <w:t>4) </w:t>
      </w:r>
      <w:r w:rsidRPr="00A42C05">
        <w:rPr>
          <w:rFonts w:ascii="Times New Roman" w:eastAsia="Times New Roman" w:hAnsi="Times New Roman" w:cs="Times New Roman"/>
          <w:kern w:val="3"/>
          <w:sz w:val="24"/>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945C28" w:rsidRPr="00A42C05" w:rsidRDefault="00945C28" w:rsidP="00945C28">
      <w:pPr>
        <w:suppressAutoHyphens/>
        <w:overflowPunct w:val="0"/>
        <w:textAlignment w:val="baseline"/>
        <w:rPr>
          <w:rFonts w:ascii="Times New Roman" w:eastAsia="Times New Roman" w:hAnsi="Times New Roman" w:cs="Times New Roman"/>
          <w:kern w:val="3"/>
          <w:sz w:val="24"/>
        </w:rPr>
      </w:pPr>
      <w:bookmarkStart w:id="39" w:name="anchor1125"/>
      <w:bookmarkEnd w:id="39"/>
      <w:r>
        <w:rPr>
          <w:rFonts w:ascii="Times New Roman" w:eastAsia="Times New Roman" w:hAnsi="Times New Roman" w:cs="Times New Roman"/>
          <w:kern w:val="3"/>
          <w:sz w:val="24"/>
        </w:rPr>
        <w:t>5) </w:t>
      </w:r>
      <w:r w:rsidRPr="00A42C05">
        <w:rPr>
          <w:rFonts w:ascii="Times New Roman" w:eastAsia="Times New Roman" w:hAnsi="Times New Roman" w:cs="Times New Roman"/>
          <w:kern w:val="3"/>
          <w:sz w:val="24"/>
        </w:rPr>
        <w:t>размещения, установки объектов, не являющихся объектами капитального строительства;</w:t>
      </w:r>
    </w:p>
    <w:p w:rsidR="00945C28" w:rsidRPr="00A42C05" w:rsidRDefault="00945C28" w:rsidP="00945C28">
      <w:pPr>
        <w:suppressAutoHyphens/>
        <w:overflowPunct w:val="0"/>
        <w:textAlignment w:val="baseline"/>
        <w:rPr>
          <w:rFonts w:ascii="Times New Roman" w:eastAsia="Times New Roman" w:hAnsi="Times New Roman" w:cs="Times New Roman"/>
          <w:kern w:val="3"/>
          <w:sz w:val="24"/>
        </w:rPr>
      </w:pPr>
      <w:bookmarkStart w:id="40" w:name="anchor1126"/>
      <w:bookmarkEnd w:id="40"/>
      <w:r>
        <w:rPr>
          <w:rFonts w:ascii="Times New Roman" w:eastAsia="Times New Roman" w:hAnsi="Times New Roman" w:cs="Times New Roman"/>
          <w:kern w:val="3"/>
          <w:sz w:val="24"/>
        </w:rPr>
        <w:t>6) </w:t>
      </w:r>
      <w:r w:rsidRPr="00A42C05">
        <w:rPr>
          <w:rFonts w:ascii="Times New Roman" w:eastAsia="Times New Roman" w:hAnsi="Times New Roman" w:cs="Times New Roman"/>
          <w:kern w:val="3"/>
          <w:sz w:val="24"/>
        </w:rPr>
        <w:t>проведение инженерно-геологических изысканий;</w:t>
      </w:r>
    </w:p>
    <w:p w:rsidR="00945C28" w:rsidRPr="00A42C05" w:rsidRDefault="00945C28" w:rsidP="00945C28">
      <w:pPr>
        <w:suppressAutoHyphens/>
        <w:overflowPunct w:val="0"/>
        <w:textAlignment w:val="baseline"/>
        <w:rPr>
          <w:rFonts w:ascii="Times New Roman" w:eastAsia="Times New Roman" w:hAnsi="Times New Roman" w:cs="Times New Roman"/>
          <w:kern w:val="3"/>
          <w:sz w:val="24"/>
        </w:rPr>
      </w:pPr>
      <w:bookmarkStart w:id="41" w:name="anchor1127"/>
      <w:bookmarkEnd w:id="41"/>
      <w:r>
        <w:rPr>
          <w:rFonts w:ascii="Times New Roman" w:eastAsia="Times New Roman" w:hAnsi="Times New Roman" w:cs="Times New Roman"/>
          <w:kern w:val="3"/>
          <w:sz w:val="24"/>
        </w:rPr>
        <w:t>7) </w:t>
      </w:r>
      <w:r w:rsidRPr="00A42C05">
        <w:rPr>
          <w:rFonts w:ascii="Times New Roman" w:eastAsia="Times New Roman" w:hAnsi="Times New Roman" w:cs="Times New Roman"/>
          <w:kern w:val="3"/>
          <w:sz w:val="24"/>
        </w:rPr>
        <w:t>восстановления нормативного светового режима в жилых и нежилых помещениях, затеняемых деревьями.</w:t>
      </w:r>
    </w:p>
    <w:p w:rsidR="00945C28" w:rsidRPr="00A42C05" w:rsidRDefault="00945C28" w:rsidP="00945C28">
      <w:pPr>
        <w:suppressAutoHyphens/>
        <w:overflowPunct w:val="0"/>
        <w:textAlignment w:val="baseline"/>
        <w:rPr>
          <w:rFonts w:ascii="Times New Roman" w:eastAsia="Times New Roman" w:hAnsi="Times New Roman" w:cs="Times New Roman"/>
        </w:rPr>
      </w:pPr>
      <w:r>
        <w:rPr>
          <w:rFonts w:ascii="Times New Roman" w:eastAsia="Times New Roman" w:hAnsi="Times New Roman" w:cs="Times New Roman"/>
          <w:kern w:val="3"/>
          <w:sz w:val="24"/>
        </w:rPr>
        <w:t>16</w:t>
      </w:r>
      <w:r w:rsidR="00544601">
        <w:rPr>
          <w:rFonts w:ascii="Times New Roman" w:eastAsia="Times New Roman" w:hAnsi="Times New Roman" w:cs="Times New Roman"/>
          <w:kern w:val="3"/>
          <w:sz w:val="24"/>
        </w:rPr>
        <w:t>5</w:t>
      </w:r>
      <w:r>
        <w:rPr>
          <w:rFonts w:ascii="Times New Roman" w:eastAsia="Times New Roman" w:hAnsi="Times New Roman" w:cs="Times New Roman"/>
          <w:kern w:val="3"/>
          <w:sz w:val="24"/>
        </w:rPr>
        <w:t>. </w:t>
      </w:r>
      <w:r w:rsidRPr="00A42C05">
        <w:rPr>
          <w:rFonts w:ascii="Times New Roman" w:eastAsia="Times New Roman" w:hAnsi="Times New Roman" w:cs="Times New Roman"/>
          <w:kern w:val="3"/>
          <w:sz w:val="24"/>
        </w:rPr>
        <w:t xml:space="preserve">Вырубка зеленых насаждений, расположенных на земельном участке, находящемся в собственности физического или юридического лица, осуществляется собственником по своему </w:t>
      </w:r>
      <w:r w:rsidRPr="00A42C05">
        <w:rPr>
          <w:rFonts w:ascii="Times New Roman" w:eastAsia="Times New Roman" w:hAnsi="Times New Roman" w:cs="Times New Roman"/>
          <w:kern w:val="3"/>
          <w:sz w:val="24"/>
        </w:rPr>
        <w:lastRenderedPageBreak/>
        <w:t>усмотрению без оформления разрешительных документов на право вырубки зеленых насаждений.</w:t>
      </w:r>
    </w:p>
    <w:p w:rsidR="00945C28" w:rsidRPr="00A42C05" w:rsidRDefault="00945C28" w:rsidP="00945C28">
      <w:pPr>
        <w:suppressAutoHyphens/>
        <w:overflowPunct w:val="0"/>
        <w:textAlignment w:val="baseline"/>
        <w:rPr>
          <w:rFonts w:ascii="Times New Roman" w:eastAsia="Times New Roman" w:hAnsi="Times New Roman" w:cs="Times New Roman"/>
          <w:kern w:val="3"/>
          <w:sz w:val="24"/>
        </w:rPr>
      </w:pPr>
      <w:bookmarkStart w:id="42" w:name="anchor1013"/>
      <w:bookmarkEnd w:id="42"/>
      <w:r>
        <w:rPr>
          <w:rFonts w:ascii="Times New Roman" w:eastAsia="Times New Roman" w:hAnsi="Times New Roman" w:cs="Times New Roman"/>
          <w:kern w:val="3"/>
          <w:sz w:val="24"/>
        </w:rPr>
        <w:t>16</w:t>
      </w:r>
      <w:r w:rsidR="00544601">
        <w:rPr>
          <w:rFonts w:ascii="Times New Roman" w:eastAsia="Times New Roman" w:hAnsi="Times New Roman" w:cs="Times New Roman"/>
          <w:kern w:val="3"/>
          <w:sz w:val="24"/>
        </w:rPr>
        <w:t>6</w:t>
      </w:r>
      <w:r>
        <w:rPr>
          <w:rFonts w:ascii="Times New Roman" w:eastAsia="Times New Roman" w:hAnsi="Times New Roman" w:cs="Times New Roman"/>
          <w:kern w:val="3"/>
          <w:sz w:val="24"/>
        </w:rPr>
        <w:t>. </w:t>
      </w:r>
      <w:r w:rsidRPr="00A42C05">
        <w:rPr>
          <w:rFonts w:ascii="Times New Roman" w:eastAsia="Times New Roman" w:hAnsi="Times New Roman" w:cs="Times New Roman"/>
          <w:kern w:val="3"/>
          <w:sz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945C28" w:rsidRDefault="00945C28" w:rsidP="00945C28">
      <w:pPr>
        <w:contextualSpacing/>
        <w:rPr>
          <w:rFonts w:ascii="Times New Roman" w:hAnsi="Times New Roman" w:cs="Times New Roman"/>
          <w:sz w:val="24"/>
          <w:szCs w:val="24"/>
        </w:rPr>
      </w:pPr>
      <w:bookmarkStart w:id="43" w:name="anchor1014"/>
      <w:bookmarkEnd w:id="43"/>
      <w:r>
        <w:rPr>
          <w:rFonts w:ascii="Times New Roman" w:eastAsia="Times New Roman" w:hAnsi="Times New Roman" w:cs="Times New Roman"/>
          <w:kern w:val="3"/>
          <w:sz w:val="24"/>
        </w:rPr>
        <w:t>16</w:t>
      </w:r>
      <w:r w:rsidR="00544601">
        <w:rPr>
          <w:rFonts w:ascii="Times New Roman" w:eastAsia="Times New Roman" w:hAnsi="Times New Roman" w:cs="Times New Roman"/>
          <w:kern w:val="3"/>
          <w:sz w:val="24"/>
        </w:rPr>
        <w:t>7</w:t>
      </w:r>
      <w:r>
        <w:rPr>
          <w:rFonts w:ascii="Times New Roman" w:eastAsia="Times New Roman" w:hAnsi="Times New Roman" w:cs="Times New Roman"/>
          <w:kern w:val="3"/>
          <w:sz w:val="24"/>
        </w:rPr>
        <w:t>. </w:t>
      </w:r>
      <w:r w:rsidRPr="00A42C05">
        <w:rPr>
          <w:rFonts w:ascii="Times New Roman" w:eastAsia="Times New Roman" w:hAnsi="Times New Roman" w:cs="Times New Roman"/>
          <w:kern w:val="3"/>
          <w:sz w:val="24"/>
        </w:rPr>
        <w:t>Вырубка зеленых насаждений без разрешения на территории Нязепетровского муниципального округа не допускается, за исключением проведения аварийно-восстановительных работ сетей инженерно-технического обеспечения и сооружений.</w:t>
      </w:r>
    </w:p>
    <w:p w:rsidR="00514C04" w:rsidRPr="00986710" w:rsidRDefault="00603992" w:rsidP="00514C04">
      <w:pPr>
        <w:contextualSpacing/>
        <w:rPr>
          <w:rFonts w:ascii="Times New Roman" w:hAnsi="Times New Roman" w:cs="Times New Roman"/>
          <w:sz w:val="24"/>
          <w:szCs w:val="24"/>
        </w:rPr>
      </w:pPr>
      <w:r>
        <w:rPr>
          <w:rFonts w:ascii="Times New Roman" w:hAnsi="Times New Roman" w:cs="Times New Roman"/>
          <w:sz w:val="24"/>
          <w:szCs w:val="24"/>
        </w:rPr>
        <w:t>1</w:t>
      </w:r>
      <w:r w:rsidR="00272247">
        <w:rPr>
          <w:rFonts w:ascii="Times New Roman" w:hAnsi="Times New Roman" w:cs="Times New Roman"/>
          <w:sz w:val="24"/>
          <w:szCs w:val="24"/>
        </w:rPr>
        <w:t>6</w:t>
      </w:r>
      <w:r w:rsidR="00544601">
        <w:rPr>
          <w:rFonts w:ascii="Times New Roman" w:hAnsi="Times New Roman" w:cs="Times New Roman"/>
          <w:sz w:val="24"/>
          <w:szCs w:val="24"/>
        </w:rPr>
        <w:t>8</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Вырубка (снос), пересадка, обрезка, реконструкция зеленых насаждений на территории земельных участков, находящихся во владении и (или) пользовании, производится силами и за счет правообладателя земельного участка.</w:t>
      </w:r>
    </w:p>
    <w:p w:rsidR="00514C04" w:rsidRPr="00986710" w:rsidRDefault="00611AF2" w:rsidP="00514C04">
      <w:pPr>
        <w:contextualSpacing/>
        <w:rPr>
          <w:rFonts w:ascii="Times New Roman" w:hAnsi="Times New Roman" w:cs="Times New Roman"/>
          <w:sz w:val="24"/>
          <w:szCs w:val="24"/>
        </w:rPr>
      </w:pPr>
      <w:bookmarkStart w:id="44" w:name="sub_12209"/>
      <w:bookmarkEnd w:id="35"/>
      <w:r>
        <w:rPr>
          <w:rFonts w:ascii="Times New Roman" w:hAnsi="Times New Roman" w:cs="Times New Roman"/>
          <w:sz w:val="24"/>
          <w:szCs w:val="24"/>
        </w:rPr>
        <w:t>1</w:t>
      </w:r>
      <w:r w:rsidR="00272247">
        <w:rPr>
          <w:rFonts w:ascii="Times New Roman" w:hAnsi="Times New Roman" w:cs="Times New Roman"/>
          <w:sz w:val="24"/>
          <w:szCs w:val="24"/>
        </w:rPr>
        <w:t>6</w:t>
      </w:r>
      <w:r w:rsidR="00544601">
        <w:rPr>
          <w:rFonts w:ascii="Times New Roman" w:hAnsi="Times New Roman" w:cs="Times New Roman"/>
          <w:sz w:val="24"/>
          <w:szCs w:val="24"/>
        </w:rPr>
        <w:t>9</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За незаконную рубку или повреждение деревьев с виновных взимается ущерб в соответствии с действующим законодательством.</w:t>
      </w:r>
    </w:p>
    <w:bookmarkEnd w:id="44"/>
    <w:p w:rsidR="00514C04" w:rsidRPr="00986710" w:rsidRDefault="00611AF2" w:rsidP="00514C04">
      <w:pPr>
        <w:contextualSpacing/>
        <w:rPr>
          <w:rFonts w:ascii="Times New Roman" w:hAnsi="Times New Roman" w:cs="Times New Roman"/>
          <w:sz w:val="24"/>
          <w:szCs w:val="24"/>
        </w:rPr>
      </w:pPr>
      <w:r>
        <w:rPr>
          <w:rFonts w:ascii="Times New Roman" w:hAnsi="Times New Roman" w:cs="Times New Roman"/>
          <w:sz w:val="24"/>
          <w:szCs w:val="24"/>
        </w:rPr>
        <w:t>1</w:t>
      </w:r>
      <w:r w:rsidR="00544601">
        <w:rPr>
          <w:rFonts w:ascii="Times New Roman" w:hAnsi="Times New Roman" w:cs="Times New Roman"/>
          <w:sz w:val="24"/>
          <w:szCs w:val="24"/>
        </w:rPr>
        <w:t>70</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За незаконную рубку зеленых насаждений применяется ответственность в соответствии с действующим законодательством. Привлечение к ответственности не освобождает виновного от обязанности возместить причиненный ущерб.</w:t>
      </w:r>
    </w:p>
    <w:p w:rsidR="00514C04" w:rsidRPr="00986710" w:rsidRDefault="00611AF2" w:rsidP="00514C04">
      <w:pPr>
        <w:contextualSpacing/>
        <w:rPr>
          <w:rFonts w:ascii="Times New Roman" w:hAnsi="Times New Roman" w:cs="Times New Roman"/>
          <w:sz w:val="24"/>
          <w:szCs w:val="24"/>
        </w:rPr>
      </w:pPr>
      <w:bookmarkStart w:id="45" w:name="sub_12210"/>
      <w:r>
        <w:rPr>
          <w:rFonts w:ascii="Times New Roman" w:hAnsi="Times New Roman" w:cs="Times New Roman"/>
          <w:sz w:val="24"/>
          <w:szCs w:val="24"/>
        </w:rPr>
        <w:t>1</w:t>
      </w:r>
      <w:r w:rsidR="00786B98">
        <w:rPr>
          <w:rFonts w:ascii="Times New Roman" w:hAnsi="Times New Roman" w:cs="Times New Roman"/>
          <w:sz w:val="24"/>
          <w:szCs w:val="24"/>
        </w:rPr>
        <w:t>7</w:t>
      </w:r>
      <w:r w:rsidR="00544601">
        <w:rPr>
          <w:rFonts w:ascii="Times New Roman" w:hAnsi="Times New Roman" w:cs="Times New Roman"/>
          <w:sz w:val="24"/>
          <w:szCs w:val="24"/>
        </w:rPr>
        <w:t>1</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На озелененных территориях объектов благоустройства запрещается:</w:t>
      </w:r>
    </w:p>
    <w:bookmarkEnd w:id="45"/>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1) </w:t>
      </w:r>
      <w:r w:rsidR="00514C04" w:rsidRPr="00986710">
        <w:rPr>
          <w:rFonts w:ascii="Times New Roman" w:hAnsi="Times New Roman" w:cs="Times New Roman"/>
          <w:sz w:val="24"/>
          <w:szCs w:val="24"/>
        </w:rPr>
        <w:t>повреждать и уничтожать зеленые насаждения, цветники;</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2) </w:t>
      </w:r>
      <w:r w:rsidR="00514C04" w:rsidRPr="00986710">
        <w:rPr>
          <w:rFonts w:ascii="Times New Roman" w:hAnsi="Times New Roman" w:cs="Times New Roman"/>
          <w:sz w:val="24"/>
          <w:szCs w:val="24"/>
        </w:rPr>
        <w:t>ходить и лежать на газонах;</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3) </w:t>
      </w:r>
      <w:r w:rsidR="00514C04" w:rsidRPr="00986710">
        <w:rPr>
          <w:rFonts w:ascii="Times New Roman" w:hAnsi="Times New Roman" w:cs="Times New Roman"/>
          <w:sz w:val="24"/>
          <w:szCs w:val="24"/>
        </w:rPr>
        <w:t>разжигать костры, разбивать палатки, за исключением мест, специально отведенных для этих целей администрацией округа;</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4) </w:t>
      </w:r>
      <w:r w:rsidR="00514C04" w:rsidRPr="00986710">
        <w:rPr>
          <w:rFonts w:ascii="Times New Roman" w:hAnsi="Times New Roman" w:cs="Times New Roman"/>
          <w:sz w:val="24"/>
          <w:szCs w:val="24"/>
        </w:rPr>
        <w:t>засорять газоны, цветники, дорожки и водоемы;</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5) </w:t>
      </w:r>
      <w:r w:rsidR="00514C04" w:rsidRPr="00986710">
        <w:rPr>
          <w:rFonts w:ascii="Times New Roman" w:hAnsi="Times New Roman" w:cs="Times New Roman"/>
          <w:sz w:val="24"/>
          <w:szCs w:val="24"/>
        </w:rPr>
        <w:t>наносить механические и химические повреждения зеленым насаждениям, добывать из деревьев сок, делать надрезы, надписи, приклеивать к деревьям объявления, номерные знаки, указатели, провода, забивать в деревья крючки и гвозди для подвешивания гамаков, качелей, веревок и др., сушить бельё на ветвях;</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6) </w:t>
      </w:r>
      <w:r w:rsidR="00514C04" w:rsidRPr="00986710">
        <w:rPr>
          <w:rFonts w:ascii="Times New Roman" w:hAnsi="Times New Roman" w:cs="Times New Roman"/>
          <w:sz w:val="24"/>
          <w:szCs w:val="24"/>
        </w:rPr>
        <w:t>ездить на велосипедах, мотоциклах, лошадях, тракторах и автомашинах;</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7) </w:t>
      </w:r>
      <w:r w:rsidR="00514C04" w:rsidRPr="00986710">
        <w:rPr>
          <w:rFonts w:ascii="Times New Roman" w:hAnsi="Times New Roman" w:cs="Times New Roman"/>
          <w:sz w:val="24"/>
          <w:szCs w:val="24"/>
        </w:rPr>
        <w:t>нарушать, уничтожать плодородный слой почвы;</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8) </w:t>
      </w:r>
      <w:r w:rsidR="00514C04" w:rsidRPr="00986710">
        <w:rPr>
          <w:rFonts w:ascii="Times New Roman" w:hAnsi="Times New Roman" w:cs="Times New Roman"/>
          <w:sz w:val="24"/>
          <w:szCs w:val="24"/>
        </w:rPr>
        <w:t>организовывать самовольную разбивку огородов;</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9) </w:t>
      </w:r>
      <w:r w:rsidR="00514C04" w:rsidRPr="00986710">
        <w:rPr>
          <w:rFonts w:ascii="Times New Roman" w:hAnsi="Times New Roman" w:cs="Times New Roman"/>
          <w:sz w:val="24"/>
          <w:szCs w:val="24"/>
        </w:rPr>
        <w:t>разводить открытый огонь, жечь опавшую листву и сухую траву, совершать иные действия, создающие пожароопасную обстановку, за исключением случаев, предусмотренных федеральным законодательством;</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10) </w:t>
      </w:r>
      <w:r w:rsidR="00514C04" w:rsidRPr="00986710">
        <w:rPr>
          <w:rFonts w:ascii="Times New Roman" w:hAnsi="Times New Roman" w:cs="Times New Roman"/>
          <w:sz w:val="24"/>
          <w:szCs w:val="24"/>
        </w:rPr>
        <w:t>обнажать корни деревьев на расстоянии ближе 1,5 м от ствола и засыпать корни, шейки деревьев землей, в том числе отходами;</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11) </w:t>
      </w:r>
      <w:r w:rsidR="00514C04" w:rsidRPr="00986710">
        <w:rPr>
          <w:rFonts w:ascii="Times New Roman" w:hAnsi="Times New Roman" w:cs="Times New Roman"/>
          <w:sz w:val="24"/>
          <w:szCs w:val="24"/>
        </w:rPr>
        <w:t>добывать растительную землю, песок и производить другие раскопки;</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12) </w:t>
      </w:r>
      <w:r w:rsidR="00514C04" w:rsidRPr="00986710">
        <w:rPr>
          <w:rFonts w:ascii="Times New Roman" w:hAnsi="Times New Roman" w:cs="Times New Roman"/>
          <w:sz w:val="24"/>
          <w:szCs w:val="24"/>
        </w:rPr>
        <w:t>устраивать несанкционированные свалки мусора, снега и льда на участках, имеющих зеленые насаждения, сбрасывать с крыш зданий и сооружений снег, строительные материалы и отходы производства и потребления без принятия мер, обеспечивающих сохранность зеленых насаждений;</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13) </w:t>
      </w:r>
      <w:r w:rsidR="00514C04" w:rsidRPr="00986710">
        <w:rPr>
          <w:rFonts w:ascii="Times New Roman" w:hAnsi="Times New Roman" w:cs="Times New Roman"/>
          <w:sz w:val="24"/>
          <w:szCs w:val="24"/>
        </w:rPr>
        <w:t>выкапывать цветочную рассаду из цветников;</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14) </w:t>
      </w:r>
      <w:r w:rsidR="00514C04" w:rsidRPr="00986710">
        <w:rPr>
          <w:rFonts w:ascii="Times New Roman" w:hAnsi="Times New Roman" w:cs="Times New Roman"/>
          <w:sz w:val="24"/>
          <w:szCs w:val="24"/>
        </w:rPr>
        <w:t>производить иные действия, способные нанести вред зеленым насаждениям.</w:t>
      </w:r>
    </w:p>
    <w:p w:rsidR="00514C04" w:rsidRPr="00986710" w:rsidRDefault="00611AF2" w:rsidP="00514C04">
      <w:pPr>
        <w:contextualSpacing/>
        <w:rPr>
          <w:rFonts w:ascii="Times New Roman" w:hAnsi="Times New Roman" w:cs="Times New Roman"/>
          <w:sz w:val="24"/>
          <w:szCs w:val="24"/>
        </w:rPr>
      </w:pPr>
      <w:bookmarkStart w:id="46" w:name="sub_12211"/>
      <w:r>
        <w:rPr>
          <w:rFonts w:ascii="Times New Roman" w:hAnsi="Times New Roman" w:cs="Times New Roman"/>
          <w:sz w:val="24"/>
          <w:szCs w:val="24"/>
        </w:rPr>
        <w:t>1</w:t>
      </w:r>
      <w:r w:rsidR="00272247">
        <w:rPr>
          <w:rFonts w:ascii="Times New Roman" w:hAnsi="Times New Roman" w:cs="Times New Roman"/>
          <w:sz w:val="24"/>
          <w:szCs w:val="24"/>
        </w:rPr>
        <w:t>7</w:t>
      </w:r>
      <w:r w:rsidR="00544601">
        <w:rPr>
          <w:rFonts w:ascii="Times New Roman" w:hAnsi="Times New Roman" w:cs="Times New Roman"/>
          <w:sz w:val="24"/>
          <w:szCs w:val="24"/>
        </w:rPr>
        <w:t>2</w:t>
      </w:r>
      <w:r w:rsidR="00514C04">
        <w:rPr>
          <w:rFonts w:ascii="Times New Roman" w:hAnsi="Times New Roman" w:cs="Times New Roman"/>
          <w:sz w:val="24"/>
          <w:szCs w:val="24"/>
        </w:rPr>
        <w:t>. </w:t>
      </w:r>
      <w:r w:rsidR="00514C04" w:rsidRPr="00986710">
        <w:rPr>
          <w:rFonts w:ascii="Times New Roman" w:hAnsi="Times New Roman" w:cs="Times New Roman"/>
          <w:sz w:val="24"/>
          <w:szCs w:val="24"/>
        </w:rPr>
        <w:t>На газонах запрещается:</w:t>
      </w:r>
    </w:p>
    <w:bookmarkEnd w:id="46"/>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1) </w:t>
      </w:r>
      <w:r w:rsidR="00514C04" w:rsidRPr="00986710">
        <w:rPr>
          <w:rFonts w:ascii="Times New Roman" w:hAnsi="Times New Roman" w:cs="Times New Roman"/>
          <w:sz w:val="24"/>
          <w:szCs w:val="24"/>
        </w:rPr>
        <w:t>складировать уличный смет, строительный и другие материалы, тару, предметы, оборудование, отходы и мусор, снег, скол асфальта, лед с очищаемых территорий;</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2) </w:t>
      </w:r>
      <w:r w:rsidR="00514C04" w:rsidRPr="00986710">
        <w:rPr>
          <w:rFonts w:ascii="Times New Roman" w:hAnsi="Times New Roman" w:cs="Times New Roman"/>
          <w:sz w:val="24"/>
          <w:szCs w:val="24"/>
        </w:rPr>
        <w:t>проезд и стоянка механических транспортных средств, а также проведение работ по обслуживанию и мойке данных объектов;</w:t>
      </w:r>
    </w:p>
    <w:p w:rsidR="00514C04" w:rsidRPr="00986710" w:rsidRDefault="00272247" w:rsidP="00514C04">
      <w:pPr>
        <w:contextualSpacing/>
        <w:rPr>
          <w:rFonts w:ascii="Times New Roman" w:hAnsi="Times New Roman" w:cs="Times New Roman"/>
          <w:sz w:val="24"/>
          <w:szCs w:val="24"/>
        </w:rPr>
      </w:pPr>
      <w:r>
        <w:rPr>
          <w:rFonts w:ascii="Times New Roman" w:hAnsi="Times New Roman" w:cs="Times New Roman"/>
          <w:sz w:val="24"/>
          <w:szCs w:val="24"/>
        </w:rPr>
        <w:t>3) </w:t>
      </w:r>
      <w:r w:rsidR="00514C04" w:rsidRPr="00986710">
        <w:rPr>
          <w:rFonts w:ascii="Times New Roman" w:hAnsi="Times New Roman" w:cs="Times New Roman"/>
          <w:sz w:val="24"/>
          <w:szCs w:val="24"/>
        </w:rPr>
        <w:t>выпас сельскохозяйственных животных.</w:t>
      </w:r>
    </w:p>
    <w:p w:rsidR="00514C04" w:rsidRPr="00986710" w:rsidRDefault="00AA6CA4" w:rsidP="00514C04">
      <w:pPr>
        <w:contextualSpacing/>
        <w:rPr>
          <w:rFonts w:ascii="Times New Roman" w:hAnsi="Times New Roman" w:cs="Times New Roman"/>
          <w:sz w:val="24"/>
          <w:szCs w:val="24"/>
        </w:rPr>
      </w:pPr>
      <w:bookmarkStart w:id="47" w:name="sub_12212"/>
      <w:r>
        <w:rPr>
          <w:rFonts w:ascii="Times New Roman" w:hAnsi="Times New Roman" w:cs="Times New Roman"/>
          <w:sz w:val="24"/>
          <w:szCs w:val="24"/>
        </w:rPr>
        <w:t>1</w:t>
      </w:r>
      <w:r w:rsidR="00717857">
        <w:rPr>
          <w:rFonts w:ascii="Times New Roman" w:hAnsi="Times New Roman" w:cs="Times New Roman"/>
          <w:sz w:val="24"/>
          <w:szCs w:val="24"/>
        </w:rPr>
        <w:t>7</w:t>
      </w:r>
      <w:r w:rsidR="00544601">
        <w:rPr>
          <w:rFonts w:ascii="Times New Roman" w:hAnsi="Times New Roman" w:cs="Times New Roman"/>
          <w:sz w:val="24"/>
          <w:szCs w:val="24"/>
        </w:rPr>
        <w:t>3</w:t>
      </w:r>
      <w:r>
        <w:rPr>
          <w:rFonts w:ascii="Times New Roman" w:hAnsi="Times New Roman" w:cs="Times New Roman"/>
          <w:sz w:val="24"/>
          <w:szCs w:val="24"/>
        </w:rPr>
        <w:t>.</w:t>
      </w:r>
      <w:r w:rsidR="00514C04" w:rsidRPr="00986710">
        <w:rPr>
          <w:rFonts w:ascii="Times New Roman" w:hAnsi="Times New Roman" w:cs="Times New Roman"/>
          <w:sz w:val="24"/>
          <w:szCs w:val="24"/>
        </w:rPr>
        <w:t> При организации строительно-монтажных, ремонтных, земельно-планировочных работ в зоне произрастания зеленых насаждений исполнители работ обязаны:</w:t>
      </w:r>
    </w:p>
    <w:bookmarkEnd w:id="47"/>
    <w:p w:rsidR="00514C04" w:rsidRPr="00986710" w:rsidRDefault="00717857" w:rsidP="00514C04">
      <w:pPr>
        <w:contextualSpacing/>
        <w:rPr>
          <w:rFonts w:ascii="Times New Roman" w:hAnsi="Times New Roman" w:cs="Times New Roman"/>
          <w:sz w:val="24"/>
          <w:szCs w:val="24"/>
        </w:rPr>
      </w:pPr>
      <w:r>
        <w:rPr>
          <w:rFonts w:ascii="Times New Roman" w:hAnsi="Times New Roman" w:cs="Times New Roman"/>
          <w:sz w:val="24"/>
          <w:szCs w:val="24"/>
        </w:rPr>
        <w:t>1) </w:t>
      </w:r>
      <w:r w:rsidR="00514C04" w:rsidRPr="00986710">
        <w:rPr>
          <w:rFonts w:ascii="Times New Roman" w:hAnsi="Times New Roman" w:cs="Times New Roman"/>
          <w:sz w:val="24"/>
          <w:szCs w:val="24"/>
        </w:rPr>
        <w:t>принимать меры по обеспечению сохранности зеленых насаждений, не попадающих под снос, и минимальному их повреждению;</w:t>
      </w:r>
    </w:p>
    <w:p w:rsidR="00514C04" w:rsidRPr="00986710" w:rsidRDefault="00717857" w:rsidP="00514C04">
      <w:pPr>
        <w:contextualSpacing/>
        <w:rPr>
          <w:rFonts w:ascii="Times New Roman" w:hAnsi="Times New Roman" w:cs="Times New Roman"/>
          <w:sz w:val="24"/>
          <w:szCs w:val="24"/>
        </w:rPr>
      </w:pPr>
      <w:r>
        <w:rPr>
          <w:rFonts w:ascii="Times New Roman" w:hAnsi="Times New Roman" w:cs="Times New Roman"/>
          <w:sz w:val="24"/>
          <w:szCs w:val="24"/>
        </w:rPr>
        <w:t>2) </w:t>
      </w:r>
      <w:r w:rsidR="00514C04" w:rsidRPr="00986710">
        <w:rPr>
          <w:rFonts w:ascii="Times New Roman" w:hAnsi="Times New Roman" w:cs="Times New Roman"/>
          <w:sz w:val="24"/>
          <w:szCs w:val="24"/>
        </w:rPr>
        <w:t>не осуществлять складирование строительных материалов и не устраивать стоянки машин и автомобилей на расстоянии ближе 2,5 м от дерева и 1,5 м от кустарников. Складирование горючих материалов производить не ближе 10 м от деревьев и кустарников;</w:t>
      </w:r>
    </w:p>
    <w:p w:rsidR="00514C04" w:rsidRPr="00986710" w:rsidRDefault="00717857" w:rsidP="00514C04">
      <w:pPr>
        <w:contextualSpacing/>
        <w:rPr>
          <w:rFonts w:ascii="Times New Roman" w:hAnsi="Times New Roman" w:cs="Times New Roman"/>
          <w:sz w:val="24"/>
          <w:szCs w:val="24"/>
        </w:rPr>
      </w:pPr>
      <w:r>
        <w:rPr>
          <w:rFonts w:ascii="Times New Roman" w:hAnsi="Times New Roman" w:cs="Times New Roman"/>
          <w:sz w:val="24"/>
          <w:szCs w:val="24"/>
        </w:rPr>
        <w:t>3) </w:t>
      </w:r>
      <w:r w:rsidR="00514C04" w:rsidRPr="00986710">
        <w:rPr>
          <w:rFonts w:ascii="Times New Roman" w:hAnsi="Times New Roman" w:cs="Times New Roman"/>
          <w:sz w:val="24"/>
          <w:szCs w:val="24"/>
        </w:rPr>
        <w:t xml:space="preserve">организовывать подъездные пути и располагать места для установки подъемных кранов </w:t>
      </w:r>
      <w:r w:rsidR="00514C04" w:rsidRPr="00986710">
        <w:rPr>
          <w:rFonts w:ascii="Times New Roman" w:hAnsi="Times New Roman" w:cs="Times New Roman"/>
          <w:sz w:val="24"/>
          <w:szCs w:val="24"/>
        </w:rPr>
        <w:lastRenderedPageBreak/>
        <w:t>и другой строительной техники, не допуская уничтожения (повреждения) зеленых насаждений;</w:t>
      </w:r>
    </w:p>
    <w:p w:rsidR="00514C04" w:rsidRPr="00986710" w:rsidRDefault="00717857" w:rsidP="00514C04">
      <w:pPr>
        <w:contextualSpacing/>
        <w:rPr>
          <w:rFonts w:ascii="Times New Roman" w:hAnsi="Times New Roman" w:cs="Times New Roman"/>
          <w:sz w:val="24"/>
          <w:szCs w:val="24"/>
        </w:rPr>
      </w:pPr>
      <w:r>
        <w:rPr>
          <w:rFonts w:ascii="Times New Roman" w:hAnsi="Times New Roman" w:cs="Times New Roman"/>
          <w:sz w:val="24"/>
          <w:szCs w:val="24"/>
        </w:rPr>
        <w:t>4) </w:t>
      </w:r>
      <w:r w:rsidR="00514C04" w:rsidRPr="00986710">
        <w:rPr>
          <w:rFonts w:ascii="Times New Roman" w:hAnsi="Times New Roman" w:cs="Times New Roman"/>
          <w:sz w:val="24"/>
          <w:szCs w:val="24"/>
        </w:rPr>
        <w:t>не допускать обнажения, повреждения корневой системы деревьев, кустарников и засыпку деревьев и кустарников грунтом и строительным мусором;</w:t>
      </w:r>
    </w:p>
    <w:p w:rsidR="00514C04" w:rsidRPr="00986710" w:rsidRDefault="00717857" w:rsidP="00514C04">
      <w:pPr>
        <w:contextualSpacing/>
        <w:rPr>
          <w:rFonts w:ascii="Times New Roman" w:hAnsi="Times New Roman" w:cs="Times New Roman"/>
          <w:sz w:val="24"/>
          <w:szCs w:val="24"/>
        </w:rPr>
      </w:pPr>
      <w:r>
        <w:rPr>
          <w:rFonts w:ascii="Times New Roman" w:hAnsi="Times New Roman" w:cs="Times New Roman"/>
          <w:sz w:val="24"/>
          <w:szCs w:val="24"/>
        </w:rPr>
        <w:t xml:space="preserve">5) </w:t>
      </w:r>
      <w:r w:rsidR="00514C04" w:rsidRPr="00986710">
        <w:rPr>
          <w:rFonts w:ascii="Times New Roman" w:hAnsi="Times New Roman" w:cs="Times New Roman"/>
          <w:sz w:val="24"/>
          <w:szCs w:val="24"/>
        </w:rPr>
        <w:t>устанавливать временные приствольные ограждающие щиты высотой 2 метра, гарантирующие защиту зеленых насаждений от повреждений, а также укладывать вокруг ограждающих щитов настил из досок радиусом не менее 1,6 метра для сохранения корневой системы зеленых насаждений, расположенных ближе 3 метров от объекта строительных работ;</w:t>
      </w:r>
    </w:p>
    <w:p w:rsidR="00514C04" w:rsidRPr="00986710" w:rsidRDefault="00717857" w:rsidP="00514C04">
      <w:pPr>
        <w:contextualSpacing/>
        <w:rPr>
          <w:rFonts w:ascii="Times New Roman" w:hAnsi="Times New Roman" w:cs="Times New Roman"/>
          <w:sz w:val="24"/>
          <w:szCs w:val="24"/>
        </w:rPr>
      </w:pPr>
      <w:r>
        <w:rPr>
          <w:rFonts w:ascii="Times New Roman" w:hAnsi="Times New Roman" w:cs="Times New Roman"/>
          <w:sz w:val="24"/>
          <w:szCs w:val="24"/>
        </w:rPr>
        <w:t>6) </w:t>
      </w:r>
      <w:r w:rsidR="00514C04" w:rsidRPr="00986710">
        <w:rPr>
          <w:rFonts w:ascii="Times New Roman" w:hAnsi="Times New Roman" w:cs="Times New Roman"/>
          <w:sz w:val="24"/>
          <w:szCs w:val="24"/>
        </w:rPr>
        <w:t>при укладке дорожных покрытий, тротуаров вокруг зеленых насаждений сохранять приствольную грунтовую зону размером 2 х 2 метра;</w:t>
      </w:r>
    </w:p>
    <w:p w:rsidR="00514C04" w:rsidRPr="00986710" w:rsidRDefault="00717857" w:rsidP="00514C04">
      <w:pPr>
        <w:contextualSpacing/>
        <w:rPr>
          <w:rFonts w:ascii="Times New Roman" w:hAnsi="Times New Roman" w:cs="Times New Roman"/>
          <w:sz w:val="24"/>
          <w:szCs w:val="24"/>
        </w:rPr>
      </w:pPr>
      <w:r>
        <w:rPr>
          <w:rFonts w:ascii="Times New Roman" w:hAnsi="Times New Roman" w:cs="Times New Roman"/>
          <w:sz w:val="24"/>
          <w:szCs w:val="24"/>
        </w:rPr>
        <w:t>7) </w:t>
      </w:r>
      <w:r w:rsidR="00514C04" w:rsidRPr="00986710">
        <w:rPr>
          <w:rFonts w:ascii="Times New Roman" w:hAnsi="Times New Roman" w:cs="Times New Roman"/>
          <w:sz w:val="24"/>
          <w:szCs w:val="24"/>
        </w:rPr>
        <w:t>сохранять верхний растительный грунт на всех участках нового строительства, организовать снятие его и буртование по краям строительной площадки;</w:t>
      </w:r>
    </w:p>
    <w:p w:rsidR="00514C04" w:rsidRPr="00986710" w:rsidRDefault="00717857" w:rsidP="00514C04">
      <w:pPr>
        <w:contextualSpacing/>
        <w:rPr>
          <w:rFonts w:ascii="Times New Roman" w:hAnsi="Times New Roman" w:cs="Times New Roman"/>
          <w:sz w:val="24"/>
          <w:szCs w:val="24"/>
        </w:rPr>
      </w:pPr>
      <w:r>
        <w:rPr>
          <w:rFonts w:ascii="Times New Roman" w:hAnsi="Times New Roman" w:cs="Times New Roman"/>
          <w:sz w:val="24"/>
          <w:szCs w:val="24"/>
        </w:rPr>
        <w:t>8) </w:t>
      </w:r>
      <w:r w:rsidR="00514C04" w:rsidRPr="00986710">
        <w:rPr>
          <w:rFonts w:ascii="Times New Roman" w:hAnsi="Times New Roman" w:cs="Times New Roman"/>
          <w:sz w:val="24"/>
          <w:szCs w:val="24"/>
        </w:rPr>
        <w:t>деревья и кустарники, годные для пересадки, выкапывать и использовать при озеленении данного или другого объекта.</w:t>
      </w:r>
    </w:p>
    <w:p w:rsidR="00514C04" w:rsidRDefault="00514C04" w:rsidP="00F83386">
      <w:pPr>
        <w:contextualSpacing/>
        <w:rPr>
          <w:rFonts w:ascii="Times New Roman" w:hAnsi="Times New Roman" w:cs="Times New Roman"/>
          <w:sz w:val="24"/>
          <w:szCs w:val="24"/>
        </w:rPr>
      </w:pPr>
    </w:p>
    <w:p w:rsidR="00614577" w:rsidRPr="00E774B8" w:rsidRDefault="00614577" w:rsidP="008E7C8D">
      <w:pPr>
        <w:contextualSpacing/>
        <w:jc w:val="center"/>
        <w:rPr>
          <w:rFonts w:ascii="Times New Roman" w:hAnsi="Times New Roman" w:cs="Times New Roman"/>
          <w:sz w:val="24"/>
          <w:szCs w:val="24"/>
        </w:rPr>
      </w:pPr>
      <w:r>
        <w:rPr>
          <w:rFonts w:ascii="Times New Roman" w:hAnsi="Times New Roman" w:cs="Times New Roman"/>
          <w:sz w:val="24"/>
          <w:szCs w:val="24"/>
          <w:lang w:val="en-US"/>
        </w:rPr>
        <w:t>VI</w:t>
      </w:r>
      <w:r w:rsidR="00544601">
        <w:rPr>
          <w:rFonts w:ascii="Times New Roman" w:hAnsi="Times New Roman" w:cs="Times New Roman"/>
          <w:sz w:val="24"/>
          <w:szCs w:val="24"/>
          <w:lang w:val="en-US"/>
        </w:rPr>
        <w:t>I</w:t>
      </w:r>
      <w:r>
        <w:rPr>
          <w:rFonts w:ascii="Times New Roman" w:hAnsi="Times New Roman" w:cs="Times New Roman"/>
          <w:sz w:val="24"/>
          <w:szCs w:val="24"/>
        </w:rPr>
        <w:t xml:space="preserve"> </w:t>
      </w:r>
      <w:r w:rsidR="00E774B8">
        <w:rPr>
          <w:rFonts w:ascii="Times New Roman" w:hAnsi="Times New Roman" w:cs="Times New Roman"/>
          <w:sz w:val="24"/>
          <w:szCs w:val="24"/>
        </w:rPr>
        <w:t>Размещение информации на территории Нязепетровского муниципального округа, в том числе установки указателей с наименованиями улиц и номерами домов, вывесок</w:t>
      </w:r>
    </w:p>
    <w:p w:rsidR="00611AF2" w:rsidRDefault="00611AF2" w:rsidP="00611AF2">
      <w:pPr>
        <w:contextualSpacing/>
        <w:jc w:val="center"/>
        <w:rPr>
          <w:rFonts w:ascii="Times New Roman" w:hAnsi="Times New Roman" w:cs="Times New Roman"/>
          <w:sz w:val="24"/>
          <w:szCs w:val="24"/>
        </w:rPr>
      </w:pPr>
    </w:p>
    <w:p w:rsidR="009F453B" w:rsidRDefault="009F453B" w:rsidP="009F453B">
      <w:pPr>
        <w:contextualSpacing/>
        <w:jc w:val="center"/>
        <w:rPr>
          <w:rFonts w:ascii="Times New Roman" w:hAnsi="Times New Roman" w:cs="Times New Roman"/>
          <w:sz w:val="24"/>
          <w:szCs w:val="24"/>
        </w:rPr>
      </w:pPr>
      <w:r>
        <w:rPr>
          <w:rFonts w:ascii="Times New Roman" w:hAnsi="Times New Roman" w:cs="Times New Roman"/>
          <w:sz w:val="24"/>
          <w:szCs w:val="24"/>
        </w:rPr>
        <w:t>Средств</w:t>
      </w:r>
      <w:r w:rsidR="00F52CA6">
        <w:rPr>
          <w:rFonts w:ascii="Times New Roman" w:hAnsi="Times New Roman" w:cs="Times New Roman"/>
          <w:sz w:val="24"/>
          <w:szCs w:val="24"/>
        </w:rPr>
        <w:t>а наружной рекламы и информации</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7</w:t>
      </w:r>
      <w:r w:rsidR="002D60B4" w:rsidRPr="002D60B4">
        <w:rPr>
          <w:rFonts w:ascii="Times New Roman" w:hAnsi="Times New Roman" w:cs="Times New Roman"/>
          <w:sz w:val="24"/>
          <w:szCs w:val="24"/>
        </w:rPr>
        <w:t>4</w:t>
      </w:r>
      <w:r w:rsidR="007B1555">
        <w:rPr>
          <w:rFonts w:ascii="Times New Roman" w:hAnsi="Times New Roman" w:cs="Times New Roman"/>
          <w:sz w:val="24"/>
          <w:szCs w:val="24"/>
        </w:rPr>
        <w:t>. В</w:t>
      </w:r>
      <w:r w:rsidR="007B1555" w:rsidRPr="007B1555">
        <w:rPr>
          <w:rFonts w:ascii="Times New Roman" w:hAnsi="Times New Roman" w:cs="Times New Roman"/>
          <w:sz w:val="24"/>
          <w:szCs w:val="24"/>
        </w:rPr>
        <w:t xml:space="preserve">ывеска </w:t>
      </w:r>
      <w:r w:rsidR="007B1555">
        <w:rPr>
          <w:rFonts w:ascii="Times New Roman" w:hAnsi="Times New Roman" w:cs="Times New Roman"/>
          <w:sz w:val="24"/>
          <w:szCs w:val="24"/>
        </w:rPr>
        <w:t>–</w:t>
      </w:r>
      <w:r w:rsidR="007B1555" w:rsidRPr="007B1555">
        <w:rPr>
          <w:rFonts w:ascii="Times New Roman" w:hAnsi="Times New Roman" w:cs="Times New Roman"/>
          <w:sz w:val="24"/>
          <w:szCs w:val="24"/>
        </w:rPr>
        <w:t xml:space="preserve"> техническое средство стабильного территориального размещения, предназначенное для размещения информации, не содержащей сведения рекламного характера, являющейся обязательной в соответствии с требованиями статьи 54 Гражданского кодекса Российской Федерации и статьи 9 Закона Российской Федерации от 07 февраля 1992 года </w:t>
      </w:r>
      <w:r w:rsidR="007B1555">
        <w:rPr>
          <w:rFonts w:ascii="Times New Roman" w:hAnsi="Times New Roman" w:cs="Times New Roman"/>
          <w:sz w:val="24"/>
          <w:szCs w:val="24"/>
        </w:rPr>
        <w:t>№</w:t>
      </w:r>
      <w:r w:rsidR="007B1555" w:rsidRPr="007B1555">
        <w:rPr>
          <w:rFonts w:ascii="Times New Roman" w:hAnsi="Times New Roman" w:cs="Times New Roman"/>
          <w:sz w:val="24"/>
          <w:szCs w:val="24"/>
        </w:rPr>
        <w:t xml:space="preserve"> 2300-1 </w:t>
      </w:r>
      <w:r w:rsidR="007B1555">
        <w:rPr>
          <w:rFonts w:ascii="Times New Roman" w:hAnsi="Times New Roman" w:cs="Times New Roman"/>
          <w:sz w:val="24"/>
          <w:szCs w:val="24"/>
        </w:rPr>
        <w:t>«</w:t>
      </w:r>
      <w:r w:rsidR="007B1555" w:rsidRPr="007B1555">
        <w:rPr>
          <w:rFonts w:ascii="Times New Roman" w:hAnsi="Times New Roman" w:cs="Times New Roman"/>
          <w:sz w:val="24"/>
          <w:szCs w:val="24"/>
        </w:rPr>
        <w:t>О защите прав потребителей</w:t>
      </w:r>
      <w:r w:rsidR="007B1555">
        <w:rPr>
          <w:rFonts w:ascii="Times New Roman" w:hAnsi="Times New Roman" w:cs="Times New Roman"/>
          <w:sz w:val="24"/>
          <w:szCs w:val="24"/>
        </w:rPr>
        <w:t>»</w:t>
      </w:r>
      <w:r w:rsidR="007B1555" w:rsidRPr="007B1555">
        <w:rPr>
          <w:rFonts w:ascii="Times New Roman" w:hAnsi="Times New Roman" w:cs="Times New Roman"/>
          <w:sz w:val="24"/>
          <w:szCs w:val="24"/>
        </w:rPr>
        <w:t>;</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7</w:t>
      </w:r>
      <w:r w:rsidR="002D60B4" w:rsidRPr="002D60B4">
        <w:rPr>
          <w:rFonts w:ascii="Times New Roman" w:hAnsi="Times New Roman" w:cs="Times New Roman"/>
          <w:sz w:val="24"/>
          <w:szCs w:val="24"/>
        </w:rPr>
        <w:t>5</w:t>
      </w:r>
      <w:r w:rsidR="007B1555">
        <w:rPr>
          <w:rFonts w:ascii="Times New Roman" w:hAnsi="Times New Roman" w:cs="Times New Roman"/>
          <w:sz w:val="24"/>
          <w:szCs w:val="24"/>
        </w:rPr>
        <w:t>. В</w:t>
      </w:r>
      <w:r w:rsidR="007B1555" w:rsidRPr="007B1555">
        <w:rPr>
          <w:rFonts w:ascii="Times New Roman" w:hAnsi="Times New Roman" w:cs="Times New Roman"/>
          <w:sz w:val="24"/>
          <w:szCs w:val="24"/>
        </w:rPr>
        <w:t>ывеска может содержать следующую информацию:</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1) </w:t>
      </w:r>
      <w:r w:rsidR="007B1555" w:rsidRPr="007B1555">
        <w:rPr>
          <w:rFonts w:ascii="Times New Roman" w:hAnsi="Times New Roman" w:cs="Times New Roman"/>
          <w:sz w:val="24"/>
          <w:szCs w:val="24"/>
        </w:rPr>
        <w:t>фирменное наименование (наименование), адрес и режим работы организации;</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2) </w:t>
      </w:r>
      <w:r w:rsidR="007B1555" w:rsidRPr="007B1555">
        <w:rPr>
          <w:rFonts w:ascii="Times New Roman" w:hAnsi="Times New Roman" w:cs="Times New Roman"/>
          <w:sz w:val="24"/>
          <w:szCs w:val="24"/>
        </w:rPr>
        <w:t>коммерческое обозначение, используемое юридическими лицами и индивидуальными предпринимателями для индивидуализации принадлежащих им торговых, промышленных и других предприятий, не являющиеся фирменными наименованиями;</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3) </w:t>
      </w:r>
      <w:r w:rsidR="007B1555" w:rsidRPr="007B1555">
        <w:rPr>
          <w:rFonts w:ascii="Times New Roman" w:hAnsi="Times New Roman" w:cs="Times New Roman"/>
          <w:sz w:val="24"/>
          <w:szCs w:val="24"/>
        </w:rPr>
        <w:t>информацию, раскрывающую профиль предприятия и вид реализуемых товаров, оказываемых услуг (без использования перечня товаров и услуг);</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4) </w:t>
      </w:r>
      <w:r w:rsidR="007B1555" w:rsidRPr="007B1555">
        <w:rPr>
          <w:rFonts w:ascii="Times New Roman" w:hAnsi="Times New Roman" w:cs="Times New Roman"/>
          <w:sz w:val="24"/>
          <w:szCs w:val="24"/>
        </w:rPr>
        <w:t>организационно-правовую форму и ФИО (отчество - при наличии) - для предпринимателей, осуществляющих деятельность бе</w:t>
      </w:r>
      <w:r w:rsidR="007B1555">
        <w:rPr>
          <w:rFonts w:ascii="Times New Roman" w:hAnsi="Times New Roman" w:cs="Times New Roman"/>
          <w:sz w:val="24"/>
          <w:szCs w:val="24"/>
        </w:rPr>
        <w:t>з образования юридического лица.</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7</w:t>
      </w:r>
      <w:r w:rsidR="002D60B4" w:rsidRPr="002D60B4">
        <w:rPr>
          <w:rFonts w:ascii="Times New Roman" w:hAnsi="Times New Roman" w:cs="Times New Roman"/>
          <w:sz w:val="24"/>
          <w:szCs w:val="24"/>
        </w:rPr>
        <w:t>6</w:t>
      </w:r>
      <w:r w:rsidR="007B1555">
        <w:rPr>
          <w:rFonts w:ascii="Times New Roman" w:hAnsi="Times New Roman" w:cs="Times New Roman"/>
          <w:sz w:val="24"/>
          <w:szCs w:val="24"/>
        </w:rPr>
        <w:t>. Д</w:t>
      </w:r>
      <w:r w:rsidR="007B1555" w:rsidRPr="007B1555">
        <w:rPr>
          <w:rFonts w:ascii="Times New Roman" w:hAnsi="Times New Roman" w:cs="Times New Roman"/>
          <w:sz w:val="24"/>
          <w:szCs w:val="24"/>
        </w:rPr>
        <w:t>опускается размещать на вывеске зарегистрированные в установленном порядке товарные знаки и знаки обслуживания, а также декоративные элементы. Владелец вывески должен обладать правами на использование товарно</w:t>
      </w:r>
      <w:r w:rsidR="007B1555">
        <w:rPr>
          <w:rFonts w:ascii="Times New Roman" w:hAnsi="Times New Roman" w:cs="Times New Roman"/>
          <w:sz w:val="24"/>
          <w:szCs w:val="24"/>
        </w:rPr>
        <w:t>го знака или знака обслуживания.</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7</w:t>
      </w:r>
      <w:r w:rsidR="002D60B4" w:rsidRPr="002D60B4">
        <w:rPr>
          <w:rFonts w:ascii="Times New Roman" w:hAnsi="Times New Roman" w:cs="Times New Roman"/>
          <w:sz w:val="24"/>
          <w:szCs w:val="24"/>
        </w:rPr>
        <w:t>7</w:t>
      </w:r>
      <w:r w:rsidR="007B1555">
        <w:rPr>
          <w:rFonts w:ascii="Times New Roman" w:hAnsi="Times New Roman" w:cs="Times New Roman"/>
          <w:sz w:val="24"/>
          <w:szCs w:val="24"/>
        </w:rPr>
        <w:t>. Р</w:t>
      </w:r>
      <w:r w:rsidR="007B1555" w:rsidRPr="007B1555">
        <w:rPr>
          <w:rFonts w:ascii="Times New Roman" w:hAnsi="Times New Roman" w:cs="Times New Roman"/>
          <w:sz w:val="24"/>
          <w:szCs w:val="24"/>
        </w:rPr>
        <w:t>азмещение вывески осуществляется на здании, в месте нахождения предприятия, вывеска может быть выполнена в виде настенного панно, кронштейна, маркизы</w:t>
      </w:r>
      <w:r w:rsidR="007B1555">
        <w:rPr>
          <w:rFonts w:ascii="Times New Roman" w:hAnsi="Times New Roman" w:cs="Times New Roman"/>
          <w:sz w:val="24"/>
          <w:szCs w:val="24"/>
        </w:rPr>
        <w:t>,</w:t>
      </w:r>
      <w:r w:rsidR="007B1555" w:rsidRPr="007B1555">
        <w:rPr>
          <w:rFonts w:ascii="Times New Roman" w:hAnsi="Times New Roman" w:cs="Times New Roman"/>
          <w:sz w:val="24"/>
          <w:szCs w:val="24"/>
        </w:rPr>
        <w:t xml:space="preserve"> либо размещаться на крыше здания, сооружения, пристроенного помещения при условии, что организация является владельцем здания, сооружения, пристроенно</w:t>
      </w:r>
      <w:r w:rsidR="007B1555">
        <w:rPr>
          <w:rFonts w:ascii="Times New Roman" w:hAnsi="Times New Roman" w:cs="Times New Roman"/>
          <w:sz w:val="24"/>
          <w:szCs w:val="24"/>
        </w:rPr>
        <w:t>го помещения, а также в витрине.</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7</w:t>
      </w:r>
      <w:r w:rsidR="002D60B4" w:rsidRPr="002D60B4">
        <w:rPr>
          <w:rFonts w:ascii="Times New Roman" w:hAnsi="Times New Roman" w:cs="Times New Roman"/>
          <w:sz w:val="24"/>
          <w:szCs w:val="24"/>
        </w:rPr>
        <w:t>8</w:t>
      </w:r>
      <w:r w:rsidR="007B1555">
        <w:rPr>
          <w:rFonts w:ascii="Times New Roman" w:hAnsi="Times New Roman" w:cs="Times New Roman"/>
          <w:sz w:val="24"/>
          <w:szCs w:val="24"/>
        </w:rPr>
        <w:t>. </w:t>
      </w:r>
      <w:r w:rsidR="007B1555" w:rsidRPr="007B1555">
        <w:rPr>
          <w:rFonts w:ascii="Times New Roman" w:hAnsi="Times New Roman" w:cs="Times New Roman"/>
          <w:sz w:val="24"/>
          <w:szCs w:val="24"/>
        </w:rPr>
        <w:t>Конструктивно вывеска может быть выполнена в виде нескольких элементов, содержащих, как правило, неповторяющуюся информацию.</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7</w:t>
      </w:r>
      <w:r w:rsidR="002D60B4" w:rsidRPr="002D60B4">
        <w:rPr>
          <w:rFonts w:ascii="Times New Roman" w:hAnsi="Times New Roman" w:cs="Times New Roman"/>
          <w:sz w:val="24"/>
          <w:szCs w:val="24"/>
        </w:rPr>
        <w:t>9</w:t>
      </w:r>
      <w:r w:rsidR="007B1555">
        <w:rPr>
          <w:rFonts w:ascii="Times New Roman" w:hAnsi="Times New Roman" w:cs="Times New Roman"/>
          <w:sz w:val="24"/>
          <w:szCs w:val="24"/>
        </w:rPr>
        <w:t>. В</w:t>
      </w:r>
      <w:r w:rsidR="007B1555" w:rsidRPr="007B1555">
        <w:rPr>
          <w:rFonts w:ascii="Times New Roman" w:hAnsi="Times New Roman" w:cs="Times New Roman"/>
          <w:sz w:val="24"/>
          <w:szCs w:val="24"/>
        </w:rPr>
        <w:t>ывески, выполненные в виде светового короба, должны быть подсвечены в темное время суто</w:t>
      </w:r>
      <w:r w:rsidR="007B1555">
        <w:rPr>
          <w:rFonts w:ascii="Times New Roman" w:hAnsi="Times New Roman" w:cs="Times New Roman"/>
          <w:sz w:val="24"/>
          <w:szCs w:val="24"/>
        </w:rPr>
        <w:t>к внутренними источниками света. В</w:t>
      </w:r>
      <w:r w:rsidR="007B1555" w:rsidRPr="007B1555">
        <w:rPr>
          <w:rFonts w:ascii="Times New Roman" w:hAnsi="Times New Roman" w:cs="Times New Roman"/>
          <w:sz w:val="24"/>
          <w:szCs w:val="24"/>
        </w:rPr>
        <w:t xml:space="preserve"> исключительных случаях допускается использование индивидуальных внешних источников света при условии, что конструкции крепления светильников будут з</w:t>
      </w:r>
      <w:r w:rsidR="007B1555">
        <w:rPr>
          <w:rFonts w:ascii="Times New Roman" w:hAnsi="Times New Roman" w:cs="Times New Roman"/>
          <w:sz w:val="24"/>
          <w:szCs w:val="24"/>
        </w:rPr>
        <w:t>акрыты декоративными элементами. В</w:t>
      </w:r>
      <w:r w:rsidR="007B1555" w:rsidRPr="007B1555">
        <w:rPr>
          <w:rFonts w:ascii="Times New Roman" w:hAnsi="Times New Roman" w:cs="Times New Roman"/>
          <w:sz w:val="24"/>
          <w:szCs w:val="24"/>
        </w:rPr>
        <w:t>озможность применения внешних источников света определяется отдель</w:t>
      </w:r>
      <w:r w:rsidR="007B1555">
        <w:rPr>
          <w:rFonts w:ascii="Times New Roman" w:hAnsi="Times New Roman" w:cs="Times New Roman"/>
          <w:sz w:val="24"/>
          <w:szCs w:val="24"/>
        </w:rPr>
        <w:t>но по каждой конкретной вывеске.</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2D60B4" w:rsidRPr="002D60B4">
        <w:rPr>
          <w:rFonts w:ascii="Times New Roman" w:hAnsi="Times New Roman" w:cs="Times New Roman"/>
          <w:sz w:val="24"/>
          <w:szCs w:val="24"/>
        </w:rPr>
        <w:t>80</w:t>
      </w:r>
      <w:r w:rsidR="007B1555">
        <w:rPr>
          <w:rFonts w:ascii="Times New Roman" w:hAnsi="Times New Roman" w:cs="Times New Roman"/>
          <w:sz w:val="24"/>
          <w:szCs w:val="24"/>
        </w:rPr>
        <w:t>. У</w:t>
      </w:r>
      <w:r w:rsidR="007B1555" w:rsidRPr="007B1555">
        <w:rPr>
          <w:rFonts w:ascii="Times New Roman" w:hAnsi="Times New Roman" w:cs="Times New Roman"/>
          <w:sz w:val="24"/>
          <w:szCs w:val="24"/>
        </w:rPr>
        <w:t xml:space="preserve">становка всякого рода вывесок разрешается по согласованию с </w:t>
      </w:r>
      <w:r w:rsidR="007B1555">
        <w:rPr>
          <w:rFonts w:ascii="Times New Roman" w:hAnsi="Times New Roman" w:cs="Times New Roman"/>
          <w:sz w:val="24"/>
          <w:szCs w:val="24"/>
        </w:rPr>
        <w:t>а</w:t>
      </w:r>
      <w:r w:rsidR="007B1555" w:rsidRPr="007B1555">
        <w:rPr>
          <w:rFonts w:ascii="Times New Roman" w:hAnsi="Times New Roman" w:cs="Times New Roman"/>
          <w:sz w:val="24"/>
          <w:szCs w:val="24"/>
        </w:rPr>
        <w:t>дминистраци</w:t>
      </w:r>
      <w:r w:rsidR="007B1555">
        <w:rPr>
          <w:rFonts w:ascii="Times New Roman" w:hAnsi="Times New Roman" w:cs="Times New Roman"/>
          <w:sz w:val="24"/>
          <w:szCs w:val="24"/>
        </w:rPr>
        <w:t>ей</w:t>
      </w:r>
      <w:r w:rsidR="007B1555" w:rsidRPr="007B1555">
        <w:rPr>
          <w:rFonts w:ascii="Times New Roman" w:hAnsi="Times New Roman" w:cs="Times New Roman"/>
          <w:sz w:val="24"/>
          <w:szCs w:val="24"/>
        </w:rPr>
        <w:t xml:space="preserve"> </w:t>
      </w:r>
      <w:r w:rsidR="007B1555">
        <w:rPr>
          <w:rFonts w:ascii="Times New Roman" w:hAnsi="Times New Roman" w:cs="Times New Roman"/>
          <w:sz w:val="24"/>
          <w:szCs w:val="24"/>
        </w:rPr>
        <w:t>округа</w:t>
      </w:r>
      <w:r w:rsidR="007B1555" w:rsidRPr="007B1555">
        <w:rPr>
          <w:rFonts w:ascii="Times New Roman" w:hAnsi="Times New Roman" w:cs="Times New Roman"/>
          <w:sz w:val="24"/>
          <w:szCs w:val="24"/>
        </w:rPr>
        <w:t>, дизайн-проекта вывески с привязкой к месту ее размещения и с отражением окружающего пространства с точки зрения</w:t>
      </w:r>
      <w:r w:rsidR="007B1555">
        <w:rPr>
          <w:rFonts w:ascii="Times New Roman" w:hAnsi="Times New Roman" w:cs="Times New Roman"/>
          <w:sz w:val="24"/>
          <w:szCs w:val="24"/>
        </w:rPr>
        <w:t xml:space="preserve"> его архитектурных особенностей.</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786B98">
        <w:rPr>
          <w:rFonts w:ascii="Times New Roman" w:hAnsi="Times New Roman" w:cs="Times New Roman"/>
          <w:sz w:val="24"/>
          <w:szCs w:val="24"/>
        </w:rPr>
        <w:t>8</w:t>
      </w:r>
      <w:r w:rsidR="002D60B4" w:rsidRPr="002D60B4">
        <w:rPr>
          <w:rFonts w:ascii="Times New Roman" w:hAnsi="Times New Roman" w:cs="Times New Roman"/>
          <w:sz w:val="24"/>
          <w:szCs w:val="24"/>
        </w:rPr>
        <w:t>1</w:t>
      </w:r>
      <w:r w:rsidR="007B1555">
        <w:rPr>
          <w:rFonts w:ascii="Times New Roman" w:hAnsi="Times New Roman" w:cs="Times New Roman"/>
          <w:sz w:val="24"/>
          <w:szCs w:val="24"/>
        </w:rPr>
        <w:t>.</w:t>
      </w:r>
      <w:r w:rsidR="007B1555">
        <w:t> У</w:t>
      </w:r>
      <w:r w:rsidR="007B1555" w:rsidRPr="007B1555">
        <w:rPr>
          <w:rFonts w:ascii="Times New Roman" w:hAnsi="Times New Roman" w:cs="Times New Roman"/>
          <w:sz w:val="24"/>
          <w:szCs w:val="24"/>
        </w:rPr>
        <w:t xml:space="preserve">казатели и информационные стенды </w:t>
      </w:r>
      <w:r w:rsidR="007B1555">
        <w:rPr>
          <w:rFonts w:ascii="Times New Roman" w:hAnsi="Times New Roman" w:cs="Times New Roman"/>
          <w:sz w:val="24"/>
          <w:szCs w:val="24"/>
        </w:rPr>
        <w:t>–</w:t>
      </w:r>
      <w:r w:rsidR="007B1555" w:rsidRPr="007B1555">
        <w:rPr>
          <w:rFonts w:ascii="Times New Roman" w:hAnsi="Times New Roman" w:cs="Times New Roman"/>
          <w:sz w:val="24"/>
          <w:szCs w:val="24"/>
        </w:rPr>
        <w:t xml:space="preserve"> технические средства стабильного территориального размещения, предназначенные для размещения информации, не содержащей сведения рекламного характера и используемые в целях ориентирования граждан, справочного обслуживания, информирования населения, в том числе указатели улиц, указатели государственных и муниципальных органов, учреждений и организаци</w:t>
      </w:r>
      <w:r w:rsidR="007B1555">
        <w:rPr>
          <w:rFonts w:ascii="Times New Roman" w:hAnsi="Times New Roman" w:cs="Times New Roman"/>
          <w:sz w:val="24"/>
          <w:szCs w:val="24"/>
        </w:rPr>
        <w:t>й.</w:t>
      </w:r>
    </w:p>
    <w:p w:rsid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8</w:t>
      </w:r>
      <w:r w:rsidR="002D60B4" w:rsidRPr="002D60B4">
        <w:rPr>
          <w:rFonts w:ascii="Times New Roman" w:hAnsi="Times New Roman" w:cs="Times New Roman"/>
          <w:sz w:val="24"/>
          <w:szCs w:val="24"/>
        </w:rPr>
        <w:t>2</w:t>
      </w:r>
      <w:r w:rsidR="007B1555">
        <w:rPr>
          <w:rFonts w:ascii="Times New Roman" w:hAnsi="Times New Roman" w:cs="Times New Roman"/>
          <w:sz w:val="24"/>
          <w:szCs w:val="24"/>
        </w:rPr>
        <w:t>. И</w:t>
      </w:r>
      <w:r w:rsidR="007B1555" w:rsidRPr="007B1555">
        <w:rPr>
          <w:rFonts w:ascii="Times New Roman" w:hAnsi="Times New Roman" w:cs="Times New Roman"/>
          <w:sz w:val="24"/>
          <w:szCs w:val="24"/>
        </w:rPr>
        <w:t>нформация на указателях и информационных стендах должна отвечать требованиям нормативных правовых актов в соответствии с законодательством Российской Федерации</w:t>
      </w:r>
      <w:r w:rsidR="007B1555">
        <w:rPr>
          <w:rFonts w:ascii="Times New Roman" w:hAnsi="Times New Roman" w:cs="Times New Roman"/>
          <w:sz w:val="24"/>
          <w:szCs w:val="24"/>
        </w:rPr>
        <w:t>.</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8</w:t>
      </w:r>
      <w:r w:rsidR="002D60B4" w:rsidRPr="002D60B4">
        <w:rPr>
          <w:rFonts w:ascii="Times New Roman" w:hAnsi="Times New Roman" w:cs="Times New Roman"/>
          <w:sz w:val="24"/>
          <w:szCs w:val="24"/>
        </w:rPr>
        <w:t>3</w:t>
      </w:r>
      <w:r w:rsidR="007B1555">
        <w:rPr>
          <w:rFonts w:ascii="Times New Roman" w:hAnsi="Times New Roman" w:cs="Times New Roman"/>
          <w:sz w:val="24"/>
          <w:szCs w:val="24"/>
        </w:rPr>
        <w:t>. Р</w:t>
      </w:r>
      <w:r w:rsidR="007B1555" w:rsidRPr="007B1555">
        <w:rPr>
          <w:rFonts w:ascii="Times New Roman" w:hAnsi="Times New Roman" w:cs="Times New Roman"/>
          <w:sz w:val="24"/>
          <w:szCs w:val="24"/>
        </w:rPr>
        <w:t xml:space="preserve">азмещение указателей и информационных стендов в полосе отвода или придорожной </w:t>
      </w:r>
      <w:r w:rsidR="007B1555" w:rsidRPr="007B1555">
        <w:rPr>
          <w:rFonts w:ascii="Times New Roman" w:hAnsi="Times New Roman" w:cs="Times New Roman"/>
          <w:sz w:val="24"/>
          <w:szCs w:val="24"/>
        </w:rPr>
        <w:lastRenderedPageBreak/>
        <w:t xml:space="preserve">полосе автомобильных дорог осуществляется в соответствии с требованиями Федерального закона от 08 ноября 2007 года </w:t>
      </w:r>
      <w:r w:rsidR="007B1555">
        <w:rPr>
          <w:rFonts w:ascii="Times New Roman" w:hAnsi="Times New Roman" w:cs="Times New Roman"/>
          <w:sz w:val="24"/>
          <w:szCs w:val="24"/>
        </w:rPr>
        <w:t>№</w:t>
      </w:r>
      <w:r w:rsidR="007B1555" w:rsidRPr="007B1555">
        <w:rPr>
          <w:rFonts w:ascii="Times New Roman" w:hAnsi="Times New Roman" w:cs="Times New Roman"/>
          <w:sz w:val="24"/>
          <w:szCs w:val="24"/>
        </w:rPr>
        <w:t xml:space="preserve"> 257-ФЗ </w:t>
      </w:r>
      <w:r w:rsidR="007B1555">
        <w:rPr>
          <w:rFonts w:ascii="Times New Roman" w:hAnsi="Times New Roman" w:cs="Times New Roman"/>
          <w:sz w:val="24"/>
          <w:szCs w:val="24"/>
        </w:rPr>
        <w:t>«</w:t>
      </w:r>
      <w:r w:rsidR="007B1555" w:rsidRPr="007B1555">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B1555">
        <w:rPr>
          <w:rFonts w:ascii="Times New Roman" w:hAnsi="Times New Roman" w:cs="Times New Roman"/>
          <w:sz w:val="24"/>
          <w:szCs w:val="24"/>
        </w:rPr>
        <w:t>»</w:t>
      </w:r>
      <w:r w:rsidR="007B1555" w:rsidRPr="007B1555">
        <w:rPr>
          <w:rFonts w:ascii="Times New Roman" w:hAnsi="Times New Roman" w:cs="Times New Roman"/>
          <w:sz w:val="24"/>
          <w:szCs w:val="24"/>
        </w:rPr>
        <w:t xml:space="preserve">, нормативных правовых актов по безопасности дорожного движения, ГОСТ Р 52044 - 2003 </w:t>
      </w:r>
      <w:r w:rsidR="007B1555">
        <w:rPr>
          <w:rFonts w:ascii="Times New Roman" w:hAnsi="Times New Roman" w:cs="Times New Roman"/>
          <w:sz w:val="24"/>
          <w:szCs w:val="24"/>
        </w:rPr>
        <w:t>«</w:t>
      </w:r>
      <w:r w:rsidR="007B1555" w:rsidRPr="007B1555">
        <w:rPr>
          <w:rFonts w:ascii="Times New Roman" w:hAnsi="Times New Roman" w:cs="Times New Roman"/>
          <w:sz w:val="24"/>
          <w:szCs w:val="24"/>
        </w:rPr>
        <w:t>Наружная реклама на автомобильных дорогах и территориях городских и сельских поселений</w:t>
      </w:r>
      <w:r w:rsidR="007B1555">
        <w:rPr>
          <w:rFonts w:ascii="Times New Roman" w:hAnsi="Times New Roman" w:cs="Times New Roman"/>
          <w:sz w:val="24"/>
          <w:szCs w:val="24"/>
        </w:rPr>
        <w:t>».</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8</w:t>
      </w:r>
      <w:r w:rsidR="002D60B4" w:rsidRPr="002D60B4">
        <w:rPr>
          <w:rFonts w:ascii="Times New Roman" w:hAnsi="Times New Roman" w:cs="Times New Roman"/>
          <w:sz w:val="24"/>
          <w:szCs w:val="24"/>
        </w:rPr>
        <w:t>4</w:t>
      </w:r>
      <w:r w:rsidR="007B1555">
        <w:rPr>
          <w:rFonts w:ascii="Times New Roman" w:hAnsi="Times New Roman" w:cs="Times New Roman"/>
          <w:sz w:val="24"/>
          <w:szCs w:val="24"/>
        </w:rPr>
        <w:t>. В</w:t>
      </w:r>
      <w:r w:rsidR="007B1555" w:rsidRPr="007B1555">
        <w:rPr>
          <w:rFonts w:ascii="Times New Roman" w:hAnsi="Times New Roman" w:cs="Times New Roman"/>
          <w:sz w:val="24"/>
          <w:szCs w:val="24"/>
        </w:rPr>
        <w:t xml:space="preserve"> целях установки указателей и информационных стендов требуется согласование:</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1) </w:t>
      </w:r>
      <w:r w:rsidR="007B1555" w:rsidRPr="007B1555">
        <w:rPr>
          <w:rFonts w:ascii="Times New Roman" w:hAnsi="Times New Roman" w:cs="Times New Roman"/>
          <w:sz w:val="24"/>
          <w:szCs w:val="24"/>
        </w:rPr>
        <w:t xml:space="preserve">с </w:t>
      </w:r>
      <w:r w:rsidR="007B1555">
        <w:rPr>
          <w:rFonts w:ascii="Times New Roman" w:hAnsi="Times New Roman" w:cs="Times New Roman"/>
          <w:sz w:val="24"/>
          <w:szCs w:val="24"/>
        </w:rPr>
        <w:t>а</w:t>
      </w:r>
      <w:r w:rsidR="007B1555" w:rsidRPr="007B1555">
        <w:rPr>
          <w:rFonts w:ascii="Times New Roman" w:hAnsi="Times New Roman" w:cs="Times New Roman"/>
          <w:sz w:val="24"/>
          <w:szCs w:val="24"/>
        </w:rPr>
        <w:t xml:space="preserve">дминистрации </w:t>
      </w:r>
      <w:r w:rsidR="007B1555">
        <w:rPr>
          <w:rFonts w:ascii="Times New Roman" w:hAnsi="Times New Roman" w:cs="Times New Roman"/>
          <w:sz w:val="24"/>
          <w:szCs w:val="24"/>
        </w:rPr>
        <w:t>округа</w:t>
      </w:r>
      <w:r w:rsidR="007B1555" w:rsidRPr="007B1555">
        <w:rPr>
          <w:rFonts w:ascii="Times New Roman" w:hAnsi="Times New Roman" w:cs="Times New Roman"/>
          <w:sz w:val="24"/>
          <w:szCs w:val="24"/>
        </w:rPr>
        <w:t xml:space="preserve"> дизайн-проекта указателя, информационного стенда с привязкой к месту ее размещения с отражением окружающего пространства с точки зрения его архитектурных особенностей;</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2) </w:t>
      </w:r>
      <w:r w:rsidR="007B1555" w:rsidRPr="007B1555">
        <w:rPr>
          <w:rFonts w:ascii="Times New Roman" w:hAnsi="Times New Roman" w:cs="Times New Roman"/>
          <w:sz w:val="24"/>
          <w:szCs w:val="24"/>
        </w:rPr>
        <w:t>с владельцами соответствующего недвижимого имущества, к которому присоединяется конструкция при размещении указателей и информационных стендов на зданиях, строениях, сетях инженерного обеспечения и земельных участках;</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3) </w:t>
      </w:r>
      <w:r w:rsidR="007B1555" w:rsidRPr="007B1555">
        <w:rPr>
          <w:rFonts w:ascii="Times New Roman" w:hAnsi="Times New Roman" w:cs="Times New Roman"/>
          <w:sz w:val="24"/>
          <w:szCs w:val="24"/>
        </w:rPr>
        <w:t>с владельцами автомобильных дорог при размещении в полосе отвода или придоро</w:t>
      </w:r>
      <w:r w:rsidR="00611AF2">
        <w:rPr>
          <w:rFonts w:ascii="Times New Roman" w:hAnsi="Times New Roman" w:cs="Times New Roman"/>
          <w:sz w:val="24"/>
          <w:szCs w:val="24"/>
        </w:rPr>
        <w:t>жной полосе автомобильных дорог.</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8</w:t>
      </w:r>
      <w:r w:rsidR="002D60B4" w:rsidRPr="002D60B4">
        <w:rPr>
          <w:rFonts w:ascii="Times New Roman" w:hAnsi="Times New Roman" w:cs="Times New Roman"/>
          <w:sz w:val="24"/>
          <w:szCs w:val="24"/>
        </w:rPr>
        <w:t>5</w:t>
      </w:r>
      <w:r w:rsidR="007B1555">
        <w:rPr>
          <w:rFonts w:ascii="Times New Roman" w:hAnsi="Times New Roman" w:cs="Times New Roman"/>
          <w:sz w:val="24"/>
          <w:szCs w:val="24"/>
        </w:rPr>
        <w:t>. Р</w:t>
      </w:r>
      <w:r w:rsidR="007B1555" w:rsidRPr="007B1555">
        <w:rPr>
          <w:rFonts w:ascii="Times New Roman" w:hAnsi="Times New Roman" w:cs="Times New Roman"/>
          <w:sz w:val="24"/>
          <w:szCs w:val="24"/>
        </w:rPr>
        <w:t xml:space="preserve">екламная конструкция </w:t>
      </w:r>
      <w:r w:rsidR="007B1555">
        <w:rPr>
          <w:rFonts w:ascii="Times New Roman" w:hAnsi="Times New Roman" w:cs="Times New Roman"/>
          <w:sz w:val="24"/>
          <w:szCs w:val="24"/>
        </w:rPr>
        <w:t>–</w:t>
      </w:r>
      <w:r w:rsidR="007B1555" w:rsidRPr="007B1555">
        <w:rPr>
          <w:rFonts w:ascii="Times New Roman" w:hAnsi="Times New Roman" w:cs="Times New Roman"/>
          <w:sz w:val="24"/>
          <w:szCs w:val="24"/>
        </w:rPr>
        <w:t xml:space="preserve"> техническое средство стабильного территориального размещения, используемая исключительно для распространения наруж</w:t>
      </w:r>
      <w:r w:rsidR="007B1555">
        <w:rPr>
          <w:rFonts w:ascii="Times New Roman" w:hAnsi="Times New Roman" w:cs="Times New Roman"/>
          <w:sz w:val="24"/>
          <w:szCs w:val="24"/>
        </w:rPr>
        <w:t>ной рекламы, социальной рекламы.</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8</w:t>
      </w:r>
      <w:r w:rsidR="002D60B4" w:rsidRPr="002D60B4">
        <w:rPr>
          <w:rFonts w:ascii="Times New Roman" w:hAnsi="Times New Roman" w:cs="Times New Roman"/>
          <w:sz w:val="24"/>
          <w:szCs w:val="24"/>
        </w:rPr>
        <w:t>6</w:t>
      </w:r>
      <w:r w:rsidR="007B1555">
        <w:rPr>
          <w:rFonts w:ascii="Times New Roman" w:hAnsi="Times New Roman" w:cs="Times New Roman"/>
          <w:sz w:val="24"/>
          <w:szCs w:val="24"/>
        </w:rPr>
        <w:t>. Р</w:t>
      </w:r>
      <w:r w:rsidR="007B1555" w:rsidRPr="007B1555">
        <w:rPr>
          <w:rFonts w:ascii="Times New Roman" w:hAnsi="Times New Roman" w:cs="Times New Roman"/>
          <w:sz w:val="24"/>
          <w:szCs w:val="24"/>
        </w:rPr>
        <w:t>екламная конструкция может быть выполнена в виде щитов, стендов, строительных сеток, перетяжек, электронных табло, воздушных шаров, аэростатов и иных средст</w:t>
      </w:r>
      <w:r w:rsidR="007B1555">
        <w:rPr>
          <w:rFonts w:ascii="Times New Roman" w:hAnsi="Times New Roman" w:cs="Times New Roman"/>
          <w:sz w:val="24"/>
          <w:szCs w:val="24"/>
        </w:rPr>
        <w:t>в.</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8</w:t>
      </w:r>
      <w:r w:rsidR="002D60B4" w:rsidRPr="002D60B4">
        <w:rPr>
          <w:rFonts w:ascii="Times New Roman" w:hAnsi="Times New Roman" w:cs="Times New Roman"/>
          <w:sz w:val="24"/>
          <w:szCs w:val="24"/>
        </w:rPr>
        <w:t>7</w:t>
      </w:r>
      <w:r w:rsidR="007B1555">
        <w:rPr>
          <w:rFonts w:ascii="Times New Roman" w:hAnsi="Times New Roman" w:cs="Times New Roman"/>
          <w:sz w:val="24"/>
          <w:szCs w:val="24"/>
        </w:rPr>
        <w:t>. Р</w:t>
      </w:r>
      <w:r w:rsidR="007B1555" w:rsidRPr="007B1555">
        <w:rPr>
          <w:rFonts w:ascii="Times New Roman" w:hAnsi="Times New Roman" w:cs="Times New Roman"/>
          <w:sz w:val="24"/>
          <w:szCs w:val="24"/>
        </w:rPr>
        <w:t>екламные конструкции монтируются и располагаются на внешних стенах, крышах и иных конструктивных элементах зданий, строений, сооружений, земельных участках, остановочных пунктов дв</w:t>
      </w:r>
      <w:r w:rsidR="007B1555">
        <w:rPr>
          <w:rFonts w:ascii="Times New Roman" w:hAnsi="Times New Roman" w:cs="Times New Roman"/>
          <w:sz w:val="24"/>
          <w:szCs w:val="24"/>
        </w:rPr>
        <w:t>ижения общественного транспорта.</w:t>
      </w:r>
    </w:p>
    <w:p w:rsidR="007B1555" w:rsidRPr="007B1555" w:rsidRDefault="00611AF2"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8</w:t>
      </w:r>
      <w:r w:rsidR="002D60B4" w:rsidRPr="002D60B4">
        <w:rPr>
          <w:rFonts w:ascii="Times New Roman" w:hAnsi="Times New Roman" w:cs="Times New Roman"/>
          <w:sz w:val="24"/>
          <w:szCs w:val="24"/>
        </w:rPr>
        <w:t>8</w:t>
      </w:r>
      <w:r w:rsidR="007B1555">
        <w:rPr>
          <w:rFonts w:ascii="Times New Roman" w:hAnsi="Times New Roman" w:cs="Times New Roman"/>
          <w:sz w:val="24"/>
          <w:szCs w:val="24"/>
        </w:rPr>
        <w:t>. У</w:t>
      </w:r>
      <w:r w:rsidR="007B1555" w:rsidRPr="007B1555">
        <w:rPr>
          <w:rFonts w:ascii="Times New Roman" w:hAnsi="Times New Roman" w:cs="Times New Roman"/>
          <w:sz w:val="24"/>
          <w:szCs w:val="24"/>
        </w:rPr>
        <w:t xml:space="preserve">становка рекламных конструкций осуществляется в соответствии с требованиями Федерального закона от 13 марта 2006 года </w:t>
      </w:r>
      <w:r w:rsidR="007B1555">
        <w:rPr>
          <w:rFonts w:ascii="Times New Roman" w:hAnsi="Times New Roman" w:cs="Times New Roman"/>
          <w:sz w:val="24"/>
          <w:szCs w:val="24"/>
        </w:rPr>
        <w:t>№</w:t>
      </w:r>
      <w:r w:rsidR="007B1555" w:rsidRPr="007B1555">
        <w:rPr>
          <w:rFonts w:ascii="Times New Roman" w:hAnsi="Times New Roman" w:cs="Times New Roman"/>
          <w:sz w:val="24"/>
          <w:szCs w:val="24"/>
        </w:rPr>
        <w:t xml:space="preserve"> 38-ФЗ </w:t>
      </w:r>
      <w:r w:rsidR="007B1555">
        <w:rPr>
          <w:rFonts w:ascii="Times New Roman" w:hAnsi="Times New Roman" w:cs="Times New Roman"/>
          <w:sz w:val="24"/>
          <w:szCs w:val="24"/>
        </w:rPr>
        <w:t>«</w:t>
      </w:r>
      <w:r w:rsidR="007B1555" w:rsidRPr="007B1555">
        <w:rPr>
          <w:rFonts w:ascii="Times New Roman" w:hAnsi="Times New Roman" w:cs="Times New Roman"/>
          <w:sz w:val="24"/>
          <w:szCs w:val="24"/>
        </w:rPr>
        <w:t>О рекламе</w:t>
      </w:r>
      <w:r w:rsidR="007B1555">
        <w:rPr>
          <w:rFonts w:ascii="Times New Roman" w:hAnsi="Times New Roman" w:cs="Times New Roman"/>
          <w:sz w:val="24"/>
          <w:szCs w:val="24"/>
        </w:rPr>
        <w:t>»</w:t>
      </w:r>
      <w:r w:rsidR="007B1555" w:rsidRPr="007B1555">
        <w:rPr>
          <w:rFonts w:ascii="Times New Roman" w:hAnsi="Times New Roman" w:cs="Times New Roman"/>
          <w:sz w:val="24"/>
          <w:szCs w:val="24"/>
        </w:rPr>
        <w:t xml:space="preserve">, Федерального закона от 08 ноября 2007 года </w:t>
      </w:r>
      <w:r w:rsidR="007B1555">
        <w:rPr>
          <w:rFonts w:ascii="Times New Roman" w:hAnsi="Times New Roman" w:cs="Times New Roman"/>
          <w:sz w:val="24"/>
          <w:szCs w:val="24"/>
        </w:rPr>
        <w:t>№</w:t>
      </w:r>
      <w:r w:rsidR="007B1555" w:rsidRPr="007B1555">
        <w:rPr>
          <w:rFonts w:ascii="Times New Roman" w:hAnsi="Times New Roman" w:cs="Times New Roman"/>
          <w:sz w:val="24"/>
          <w:szCs w:val="24"/>
        </w:rPr>
        <w:t xml:space="preserve"> 257-ФЗ </w:t>
      </w:r>
      <w:r w:rsidR="007B1555">
        <w:rPr>
          <w:rFonts w:ascii="Times New Roman" w:hAnsi="Times New Roman" w:cs="Times New Roman"/>
          <w:sz w:val="24"/>
          <w:szCs w:val="24"/>
        </w:rPr>
        <w:t>«</w:t>
      </w:r>
      <w:r w:rsidR="007B1555" w:rsidRPr="007B1555">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B1555">
        <w:rPr>
          <w:rFonts w:ascii="Times New Roman" w:hAnsi="Times New Roman" w:cs="Times New Roman"/>
          <w:sz w:val="24"/>
          <w:szCs w:val="24"/>
        </w:rPr>
        <w:t>», ГОСТ Р 52044 - 2003 «</w:t>
      </w:r>
      <w:r w:rsidR="007B1555" w:rsidRPr="007B1555">
        <w:rPr>
          <w:rFonts w:ascii="Times New Roman" w:hAnsi="Times New Roman" w:cs="Times New Roman"/>
          <w:sz w:val="24"/>
          <w:szCs w:val="24"/>
        </w:rPr>
        <w:t>Наружная реклама на автомобильных дорогах и территориях городских и сельских поселений</w:t>
      </w:r>
      <w:r w:rsidR="007B1555">
        <w:rPr>
          <w:rFonts w:ascii="Times New Roman" w:hAnsi="Times New Roman" w:cs="Times New Roman"/>
          <w:sz w:val="24"/>
          <w:szCs w:val="24"/>
        </w:rPr>
        <w:t>»</w:t>
      </w:r>
      <w:r w:rsidR="007B1555" w:rsidRPr="007B1555">
        <w:rPr>
          <w:rFonts w:ascii="Times New Roman" w:hAnsi="Times New Roman" w:cs="Times New Roman"/>
          <w:sz w:val="24"/>
          <w:szCs w:val="24"/>
        </w:rPr>
        <w:t xml:space="preserve"> при наличии оформленного в установленном законом порядке разрешения на </w:t>
      </w:r>
      <w:r w:rsidR="008E7C8D">
        <w:rPr>
          <w:rFonts w:ascii="Times New Roman" w:hAnsi="Times New Roman" w:cs="Times New Roman"/>
          <w:sz w:val="24"/>
          <w:szCs w:val="24"/>
        </w:rPr>
        <w:t>установку рекламной конструкции.</w:t>
      </w:r>
    </w:p>
    <w:p w:rsidR="007B1555" w:rsidRPr="007B1555" w:rsidRDefault="000F56AE"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8</w:t>
      </w:r>
      <w:r w:rsidR="002D60B4" w:rsidRPr="002D60B4">
        <w:rPr>
          <w:rFonts w:ascii="Times New Roman" w:hAnsi="Times New Roman" w:cs="Times New Roman"/>
          <w:sz w:val="24"/>
          <w:szCs w:val="24"/>
        </w:rPr>
        <w:t>9</w:t>
      </w:r>
      <w:r w:rsidR="007B1555">
        <w:rPr>
          <w:rFonts w:ascii="Times New Roman" w:hAnsi="Times New Roman" w:cs="Times New Roman"/>
          <w:sz w:val="24"/>
          <w:szCs w:val="24"/>
        </w:rPr>
        <w:t>. </w:t>
      </w:r>
      <w:r w:rsidR="007B1555" w:rsidRPr="007B1555">
        <w:rPr>
          <w:rFonts w:ascii="Times New Roman" w:hAnsi="Times New Roman" w:cs="Times New Roman"/>
          <w:sz w:val="24"/>
          <w:szCs w:val="24"/>
        </w:rPr>
        <w:t>Установка рекламных конструкций на фасадах и (или) других элементах строительных конструкций многоквартирных домов осуществляется в соответствии с требованиями Жилищного кодекса Российской Федерации.</w:t>
      </w:r>
    </w:p>
    <w:p w:rsidR="007B1555" w:rsidRPr="007B1555" w:rsidRDefault="000F56AE" w:rsidP="007B1555">
      <w:pPr>
        <w:contextualSpacing/>
        <w:rPr>
          <w:rFonts w:ascii="Times New Roman" w:hAnsi="Times New Roman" w:cs="Times New Roman"/>
          <w:sz w:val="24"/>
          <w:szCs w:val="24"/>
        </w:rPr>
      </w:pPr>
      <w:r>
        <w:rPr>
          <w:rFonts w:ascii="Times New Roman" w:hAnsi="Times New Roman" w:cs="Times New Roman"/>
          <w:sz w:val="24"/>
          <w:szCs w:val="24"/>
        </w:rPr>
        <w:t>1</w:t>
      </w:r>
      <w:r w:rsidR="002D60B4" w:rsidRPr="002D60B4">
        <w:rPr>
          <w:rFonts w:ascii="Times New Roman" w:hAnsi="Times New Roman" w:cs="Times New Roman"/>
          <w:sz w:val="24"/>
          <w:szCs w:val="24"/>
        </w:rPr>
        <w:t>90</w:t>
      </w:r>
      <w:r w:rsidR="006C40D4">
        <w:rPr>
          <w:rFonts w:ascii="Times New Roman" w:hAnsi="Times New Roman" w:cs="Times New Roman"/>
          <w:sz w:val="24"/>
          <w:szCs w:val="24"/>
        </w:rPr>
        <w:t>. В</w:t>
      </w:r>
      <w:r w:rsidR="007B1555" w:rsidRPr="007B1555">
        <w:rPr>
          <w:rFonts w:ascii="Times New Roman" w:hAnsi="Times New Roman" w:cs="Times New Roman"/>
          <w:sz w:val="24"/>
          <w:szCs w:val="24"/>
        </w:rPr>
        <w:t>итрины предприятий потребительского рынка и услуг могут быть оформлены образцами товарной продукции, товарно-декоративными, декоративными элементами, при необходимости с использованием текстов, раскрывающих потребительские свойства товаров или услуг, не содержащих сведения рекламного характера, в соот</w:t>
      </w:r>
      <w:r w:rsidR="006C40D4">
        <w:rPr>
          <w:rFonts w:ascii="Times New Roman" w:hAnsi="Times New Roman" w:cs="Times New Roman"/>
          <w:sz w:val="24"/>
          <w:szCs w:val="24"/>
        </w:rPr>
        <w:t>ветствии с профилем предприятия.</w:t>
      </w:r>
    </w:p>
    <w:p w:rsidR="007B1555" w:rsidRPr="007B1555" w:rsidRDefault="000F56AE" w:rsidP="007B1555">
      <w:pPr>
        <w:contextualSpacing/>
        <w:rPr>
          <w:rFonts w:ascii="Times New Roman" w:hAnsi="Times New Roman" w:cs="Times New Roman"/>
          <w:sz w:val="24"/>
          <w:szCs w:val="24"/>
        </w:rPr>
      </w:pPr>
      <w:r>
        <w:rPr>
          <w:rFonts w:ascii="Times New Roman" w:hAnsi="Times New Roman" w:cs="Times New Roman"/>
          <w:sz w:val="24"/>
          <w:szCs w:val="24"/>
        </w:rPr>
        <w:t>1</w:t>
      </w:r>
      <w:r w:rsidR="00786B98">
        <w:rPr>
          <w:rFonts w:ascii="Times New Roman" w:hAnsi="Times New Roman" w:cs="Times New Roman"/>
          <w:sz w:val="24"/>
          <w:szCs w:val="24"/>
        </w:rPr>
        <w:t>9</w:t>
      </w:r>
      <w:r w:rsidR="002D60B4" w:rsidRPr="002D60B4">
        <w:rPr>
          <w:rFonts w:ascii="Times New Roman" w:hAnsi="Times New Roman" w:cs="Times New Roman"/>
          <w:sz w:val="24"/>
          <w:szCs w:val="24"/>
        </w:rPr>
        <w:t>1</w:t>
      </w:r>
      <w:r w:rsidR="006C40D4">
        <w:rPr>
          <w:rFonts w:ascii="Times New Roman" w:hAnsi="Times New Roman" w:cs="Times New Roman"/>
          <w:sz w:val="24"/>
          <w:szCs w:val="24"/>
        </w:rPr>
        <w:t>. В</w:t>
      </w:r>
      <w:r w:rsidR="007B1555" w:rsidRPr="007B1555">
        <w:rPr>
          <w:rFonts w:ascii="Times New Roman" w:hAnsi="Times New Roman" w:cs="Times New Roman"/>
          <w:sz w:val="24"/>
          <w:szCs w:val="24"/>
        </w:rPr>
        <w:t>итрины предприятий могут быть оформлены по праздничной тематике в соответствии с перечнем государственных праздников, памятных и значимых дат, других мероприятий, о</w:t>
      </w:r>
      <w:r w:rsidR="006C40D4">
        <w:rPr>
          <w:rFonts w:ascii="Times New Roman" w:hAnsi="Times New Roman" w:cs="Times New Roman"/>
          <w:sz w:val="24"/>
          <w:szCs w:val="24"/>
        </w:rPr>
        <w:t>пределяемых нормативными актами.</w:t>
      </w:r>
    </w:p>
    <w:p w:rsidR="007B1555" w:rsidRPr="007B1555" w:rsidRDefault="000F56AE"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9</w:t>
      </w:r>
      <w:r w:rsidR="002D60B4" w:rsidRPr="002D60B4">
        <w:rPr>
          <w:rFonts w:ascii="Times New Roman" w:hAnsi="Times New Roman" w:cs="Times New Roman"/>
          <w:sz w:val="24"/>
          <w:szCs w:val="24"/>
        </w:rPr>
        <w:t>2</w:t>
      </w:r>
      <w:r w:rsidR="006C40D4">
        <w:rPr>
          <w:rFonts w:ascii="Times New Roman" w:hAnsi="Times New Roman" w:cs="Times New Roman"/>
          <w:sz w:val="24"/>
          <w:szCs w:val="24"/>
        </w:rPr>
        <w:t>. В</w:t>
      </w:r>
      <w:r w:rsidR="007B1555" w:rsidRPr="007B1555">
        <w:rPr>
          <w:rFonts w:ascii="Times New Roman" w:hAnsi="Times New Roman" w:cs="Times New Roman"/>
          <w:sz w:val="24"/>
          <w:szCs w:val="24"/>
        </w:rPr>
        <w:t>итрины предприятий должны быть оформлены с учетом фактора сезонности, иметь эстетический вид и должны быть обеспечены декора</w:t>
      </w:r>
      <w:r w:rsidR="006C40D4">
        <w:rPr>
          <w:rFonts w:ascii="Times New Roman" w:hAnsi="Times New Roman" w:cs="Times New Roman"/>
          <w:sz w:val="24"/>
          <w:szCs w:val="24"/>
        </w:rPr>
        <w:t>тивными и световыми установками.</w:t>
      </w:r>
    </w:p>
    <w:p w:rsidR="007B1555" w:rsidRPr="007B1555" w:rsidRDefault="000F56AE"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9</w:t>
      </w:r>
      <w:r w:rsidR="002D60B4" w:rsidRPr="002D60B4">
        <w:rPr>
          <w:rFonts w:ascii="Times New Roman" w:hAnsi="Times New Roman" w:cs="Times New Roman"/>
          <w:sz w:val="24"/>
          <w:szCs w:val="24"/>
        </w:rPr>
        <w:t>3</w:t>
      </w:r>
      <w:r w:rsidR="006C40D4">
        <w:rPr>
          <w:rFonts w:ascii="Times New Roman" w:hAnsi="Times New Roman" w:cs="Times New Roman"/>
          <w:sz w:val="24"/>
          <w:szCs w:val="24"/>
        </w:rPr>
        <w:t>. В</w:t>
      </w:r>
      <w:r w:rsidR="007B1555" w:rsidRPr="007B1555">
        <w:rPr>
          <w:rFonts w:ascii="Times New Roman" w:hAnsi="Times New Roman" w:cs="Times New Roman"/>
          <w:sz w:val="24"/>
          <w:szCs w:val="24"/>
        </w:rPr>
        <w:t xml:space="preserve">итрины и </w:t>
      </w:r>
      <w:proofErr w:type="spellStart"/>
      <w:r w:rsidR="007B1555" w:rsidRPr="007B1555">
        <w:rPr>
          <w:rFonts w:ascii="Times New Roman" w:hAnsi="Times New Roman" w:cs="Times New Roman"/>
          <w:sz w:val="24"/>
          <w:szCs w:val="24"/>
        </w:rPr>
        <w:t>межвитринное</w:t>
      </w:r>
      <w:proofErr w:type="spellEnd"/>
      <w:r w:rsidR="007B1555" w:rsidRPr="007B1555">
        <w:rPr>
          <w:rFonts w:ascii="Times New Roman" w:hAnsi="Times New Roman" w:cs="Times New Roman"/>
          <w:sz w:val="24"/>
          <w:szCs w:val="24"/>
        </w:rPr>
        <w:t xml:space="preserve"> пространство должны своевременно очищаться от грязи и пыли, в зимнее время </w:t>
      </w:r>
      <w:r w:rsidR="008E7C8D">
        <w:rPr>
          <w:rFonts w:ascii="Times New Roman" w:hAnsi="Times New Roman" w:cs="Times New Roman"/>
          <w:sz w:val="24"/>
          <w:szCs w:val="24"/>
        </w:rPr>
        <w:t>–</w:t>
      </w:r>
      <w:r w:rsidR="007B1555" w:rsidRPr="007B1555">
        <w:rPr>
          <w:rFonts w:ascii="Times New Roman" w:hAnsi="Times New Roman" w:cs="Times New Roman"/>
          <w:sz w:val="24"/>
          <w:szCs w:val="24"/>
        </w:rPr>
        <w:t xml:space="preserve"> </w:t>
      </w:r>
      <w:r w:rsidR="006C40D4">
        <w:rPr>
          <w:rFonts w:ascii="Times New Roman" w:hAnsi="Times New Roman" w:cs="Times New Roman"/>
          <w:sz w:val="24"/>
          <w:szCs w:val="24"/>
        </w:rPr>
        <w:t>от запотевания и замерзания.</w:t>
      </w:r>
    </w:p>
    <w:p w:rsidR="007B1555" w:rsidRPr="007B1555" w:rsidRDefault="000F56AE"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9</w:t>
      </w:r>
      <w:r w:rsidR="002D60B4" w:rsidRPr="004B789E">
        <w:rPr>
          <w:rFonts w:ascii="Times New Roman" w:hAnsi="Times New Roman" w:cs="Times New Roman"/>
          <w:sz w:val="24"/>
          <w:szCs w:val="24"/>
        </w:rPr>
        <w:t>4</w:t>
      </w:r>
      <w:r w:rsidR="006C40D4">
        <w:rPr>
          <w:rFonts w:ascii="Times New Roman" w:hAnsi="Times New Roman" w:cs="Times New Roman"/>
          <w:sz w:val="24"/>
          <w:szCs w:val="24"/>
        </w:rPr>
        <w:t>. Н</w:t>
      </w:r>
      <w:r w:rsidR="007B1555" w:rsidRPr="007B1555">
        <w:rPr>
          <w:rFonts w:ascii="Times New Roman" w:hAnsi="Times New Roman" w:cs="Times New Roman"/>
          <w:sz w:val="24"/>
          <w:szCs w:val="24"/>
        </w:rPr>
        <w:t>е допускается:</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1) </w:t>
      </w:r>
      <w:r w:rsidR="007B1555" w:rsidRPr="007B1555">
        <w:rPr>
          <w:rFonts w:ascii="Times New Roman" w:hAnsi="Times New Roman" w:cs="Times New Roman"/>
          <w:sz w:val="24"/>
          <w:szCs w:val="24"/>
        </w:rPr>
        <w:t>доминирование текстов в оформлении витрин;</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2) </w:t>
      </w:r>
      <w:r w:rsidR="007B1555" w:rsidRPr="007B1555">
        <w:rPr>
          <w:rFonts w:ascii="Times New Roman" w:hAnsi="Times New Roman" w:cs="Times New Roman"/>
          <w:sz w:val="24"/>
          <w:szCs w:val="24"/>
        </w:rPr>
        <w:t>неопрятный вид оформления витрины и остекления.</w:t>
      </w:r>
    </w:p>
    <w:p w:rsidR="007B1555" w:rsidRPr="007B1555" w:rsidRDefault="000F56AE"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9</w:t>
      </w:r>
      <w:r w:rsidR="002D60B4" w:rsidRPr="002D60B4">
        <w:rPr>
          <w:rFonts w:ascii="Times New Roman" w:hAnsi="Times New Roman" w:cs="Times New Roman"/>
          <w:sz w:val="24"/>
          <w:szCs w:val="24"/>
        </w:rPr>
        <w:t>5</w:t>
      </w:r>
      <w:r w:rsidR="006C40D4">
        <w:rPr>
          <w:rFonts w:ascii="Times New Roman" w:hAnsi="Times New Roman" w:cs="Times New Roman"/>
          <w:sz w:val="24"/>
          <w:szCs w:val="24"/>
        </w:rPr>
        <w:t>. В</w:t>
      </w:r>
      <w:r w:rsidR="007B1555" w:rsidRPr="007B1555">
        <w:rPr>
          <w:rFonts w:ascii="Times New Roman" w:hAnsi="Times New Roman" w:cs="Times New Roman"/>
          <w:sz w:val="24"/>
          <w:szCs w:val="24"/>
        </w:rPr>
        <w:t>ладельцы средств наружной рекламы, вывесок, указателей, информационных стендов, щитов обязаны обеспечивать техническую исправность, безопасность и эстетичный вид конструкций:</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1) </w:t>
      </w:r>
      <w:r w:rsidR="007B1555" w:rsidRPr="007B1555">
        <w:rPr>
          <w:rFonts w:ascii="Times New Roman" w:hAnsi="Times New Roman" w:cs="Times New Roman"/>
          <w:sz w:val="24"/>
          <w:szCs w:val="24"/>
        </w:rPr>
        <w:t>обеспечить соответствие конструкции стандартам, нормам и правилам конструктивной прочности, электротехнической и эксплуатационной безопасности;</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2) </w:t>
      </w:r>
      <w:r w:rsidR="007B1555" w:rsidRPr="007B1555">
        <w:rPr>
          <w:rFonts w:ascii="Times New Roman" w:hAnsi="Times New Roman" w:cs="Times New Roman"/>
          <w:sz w:val="24"/>
          <w:szCs w:val="24"/>
        </w:rPr>
        <w:t xml:space="preserve">осуществлять эксплуатацию и содержание их в надлежащем техническом и эстетическом состоянии </w:t>
      </w:r>
      <w:r w:rsidR="006C40D4">
        <w:rPr>
          <w:rFonts w:ascii="Times New Roman" w:hAnsi="Times New Roman" w:cs="Times New Roman"/>
          <w:sz w:val="24"/>
          <w:szCs w:val="24"/>
        </w:rPr>
        <w:t>–</w:t>
      </w:r>
      <w:r w:rsidR="007B1555" w:rsidRPr="007B1555">
        <w:rPr>
          <w:rFonts w:ascii="Times New Roman" w:hAnsi="Times New Roman" w:cs="Times New Roman"/>
          <w:sz w:val="24"/>
          <w:szCs w:val="24"/>
        </w:rPr>
        <w:t xml:space="preserve"> своевременно производить окраску, ремонт и замену поврежденных элементов конструкций, производить замену газо-световых трубок и электроламп, в случае неисправности отдельных знаков световая реклама или вывески должны выключаться полностью;</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3) </w:t>
      </w:r>
      <w:r w:rsidR="007B1555" w:rsidRPr="007B1555">
        <w:rPr>
          <w:rFonts w:ascii="Times New Roman" w:hAnsi="Times New Roman" w:cs="Times New Roman"/>
          <w:sz w:val="24"/>
          <w:szCs w:val="24"/>
        </w:rPr>
        <w:t xml:space="preserve">осуществлять выполнение работ по монтажу и демонтажу конструкций без повреждения </w:t>
      </w:r>
      <w:r w:rsidR="007B1555" w:rsidRPr="007B1555">
        <w:rPr>
          <w:rFonts w:ascii="Times New Roman" w:hAnsi="Times New Roman" w:cs="Times New Roman"/>
          <w:sz w:val="24"/>
          <w:szCs w:val="24"/>
        </w:rPr>
        <w:lastRenderedPageBreak/>
        <w:t>архитектурных деталей, конструктивных элементов зданий, строений, сооружений, подземных и наземных коммуникаций, объектов благоустройства;</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4) </w:t>
      </w:r>
      <w:r w:rsidR="007B1555" w:rsidRPr="007B1555">
        <w:rPr>
          <w:rFonts w:ascii="Times New Roman" w:hAnsi="Times New Roman" w:cs="Times New Roman"/>
          <w:sz w:val="24"/>
          <w:szCs w:val="24"/>
        </w:rPr>
        <w:t>устранять повреждения, возникшие в результате монтажа, эксплуатации, либо демонтажа конструкции (окраска, конструкции зданий, строений, сооружений и т.п.) в течение 10 дней за собственный счет;</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5) </w:t>
      </w:r>
      <w:r w:rsidR="007B1555" w:rsidRPr="007B1555">
        <w:rPr>
          <w:rFonts w:ascii="Times New Roman" w:hAnsi="Times New Roman" w:cs="Times New Roman"/>
          <w:sz w:val="24"/>
          <w:szCs w:val="24"/>
        </w:rPr>
        <w:t>обеспечить демонтаж за собственный счет при прекращении надобности в установке конструкции, а также нарушения в ходе размещения и эксплуатации надлежащего эстетического в</w:t>
      </w:r>
      <w:r w:rsidR="006C40D4">
        <w:rPr>
          <w:rFonts w:ascii="Times New Roman" w:hAnsi="Times New Roman" w:cs="Times New Roman"/>
          <w:sz w:val="24"/>
          <w:szCs w:val="24"/>
        </w:rPr>
        <w:t>ида и технического ее состояния.</w:t>
      </w:r>
    </w:p>
    <w:p w:rsidR="007B1555" w:rsidRPr="007B1555" w:rsidRDefault="000F56AE"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9</w:t>
      </w:r>
      <w:r w:rsidR="002D60B4" w:rsidRPr="002D60B4">
        <w:rPr>
          <w:rFonts w:ascii="Times New Roman" w:hAnsi="Times New Roman" w:cs="Times New Roman"/>
          <w:sz w:val="24"/>
          <w:szCs w:val="24"/>
        </w:rPr>
        <w:t>6</w:t>
      </w:r>
      <w:r w:rsidR="006C40D4">
        <w:rPr>
          <w:rFonts w:ascii="Times New Roman" w:hAnsi="Times New Roman" w:cs="Times New Roman"/>
          <w:sz w:val="24"/>
          <w:szCs w:val="24"/>
        </w:rPr>
        <w:t>. Ю</w:t>
      </w:r>
      <w:r w:rsidR="007B1555" w:rsidRPr="007B1555">
        <w:rPr>
          <w:rFonts w:ascii="Times New Roman" w:hAnsi="Times New Roman" w:cs="Times New Roman"/>
          <w:sz w:val="24"/>
          <w:szCs w:val="24"/>
        </w:rPr>
        <w:t>ридические и физические лица, эксплуатирующие световые рекламы, указатели, информационные стенды и вывески, должны ежедневно включать их освещение с наступлением темного времени суток и выключать не ранее времени отключения уличного освещения, но не по</w:t>
      </w:r>
      <w:r w:rsidR="006C40D4">
        <w:rPr>
          <w:rFonts w:ascii="Times New Roman" w:hAnsi="Times New Roman" w:cs="Times New Roman"/>
          <w:sz w:val="24"/>
          <w:szCs w:val="24"/>
        </w:rPr>
        <w:t>зднее наступления светового дня.</w:t>
      </w:r>
    </w:p>
    <w:p w:rsidR="007B1555" w:rsidRPr="007B1555" w:rsidRDefault="000F56AE"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9</w:t>
      </w:r>
      <w:r w:rsidR="002D60B4" w:rsidRPr="002D60B4">
        <w:rPr>
          <w:rFonts w:ascii="Times New Roman" w:hAnsi="Times New Roman" w:cs="Times New Roman"/>
          <w:sz w:val="24"/>
          <w:szCs w:val="24"/>
        </w:rPr>
        <w:t>7</w:t>
      </w:r>
      <w:r w:rsidR="006C40D4">
        <w:rPr>
          <w:rFonts w:ascii="Times New Roman" w:hAnsi="Times New Roman" w:cs="Times New Roman"/>
          <w:sz w:val="24"/>
          <w:szCs w:val="24"/>
        </w:rPr>
        <w:t>. Р</w:t>
      </w:r>
      <w:r w:rsidR="007B1555" w:rsidRPr="007B1555">
        <w:rPr>
          <w:rFonts w:ascii="Times New Roman" w:hAnsi="Times New Roman" w:cs="Times New Roman"/>
          <w:sz w:val="24"/>
          <w:szCs w:val="24"/>
        </w:rPr>
        <w:t>асклейка афиш, различного рода объявлений, плакатов (не нарушающих социальные, этические нормы) разрешается только на с</w:t>
      </w:r>
      <w:r w:rsidR="006C40D4">
        <w:rPr>
          <w:rFonts w:ascii="Times New Roman" w:hAnsi="Times New Roman" w:cs="Times New Roman"/>
          <w:sz w:val="24"/>
          <w:szCs w:val="24"/>
        </w:rPr>
        <w:t>пециально установленных стендах.</w:t>
      </w:r>
    </w:p>
    <w:p w:rsidR="007B1555" w:rsidRPr="007B1555" w:rsidRDefault="000F56AE"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9</w:t>
      </w:r>
      <w:r w:rsidR="002D60B4" w:rsidRPr="002D60B4">
        <w:rPr>
          <w:rFonts w:ascii="Times New Roman" w:hAnsi="Times New Roman" w:cs="Times New Roman"/>
          <w:sz w:val="24"/>
          <w:szCs w:val="24"/>
        </w:rPr>
        <w:t>8</w:t>
      </w:r>
      <w:r w:rsidR="006C40D4">
        <w:rPr>
          <w:rFonts w:ascii="Times New Roman" w:hAnsi="Times New Roman" w:cs="Times New Roman"/>
          <w:sz w:val="24"/>
          <w:szCs w:val="24"/>
        </w:rPr>
        <w:t>. З</w:t>
      </w:r>
      <w:r w:rsidR="007B1555" w:rsidRPr="007B1555">
        <w:rPr>
          <w:rFonts w:ascii="Times New Roman" w:hAnsi="Times New Roman" w:cs="Times New Roman"/>
          <w:sz w:val="24"/>
          <w:szCs w:val="24"/>
        </w:rPr>
        <w:t>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трудно 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перилах и других объектах, не предназначенных для целей распростра</w:t>
      </w:r>
      <w:r w:rsidR="006C40D4">
        <w:rPr>
          <w:rFonts w:ascii="Times New Roman" w:hAnsi="Times New Roman" w:cs="Times New Roman"/>
          <w:sz w:val="24"/>
          <w:szCs w:val="24"/>
        </w:rPr>
        <w:t>нения информационных материалов.</w:t>
      </w:r>
    </w:p>
    <w:p w:rsidR="007B1555" w:rsidRPr="007B1555" w:rsidRDefault="000F56AE" w:rsidP="007B1555">
      <w:pPr>
        <w:contextualSpacing/>
        <w:rPr>
          <w:rFonts w:ascii="Times New Roman" w:hAnsi="Times New Roman" w:cs="Times New Roman"/>
          <w:sz w:val="24"/>
          <w:szCs w:val="24"/>
        </w:rPr>
      </w:pPr>
      <w:r>
        <w:rPr>
          <w:rFonts w:ascii="Times New Roman" w:hAnsi="Times New Roman" w:cs="Times New Roman"/>
          <w:sz w:val="24"/>
          <w:szCs w:val="24"/>
        </w:rPr>
        <w:t>1</w:t>
      </w:r>
      <w:r w:rsidR="008E7C8D">
        <w:rPr>
          <w:rFonts w:ascii="Times New Roman" w:hAnsi="Times New Roman" w:cs="Times New Roman"/>
          <w:sz w:val="24"/>
          <w:szCs w:val="24"/>
        </w:rPr>
        <w:t>9</w:t>
      </w:r>
      <w:r w:rsidR="002D60B4" w:rsidRPr="002D60B4">
        <w:rPr>
          <w:rFonts w:ascii="Times New Roman" w:hAnsi="Times New Roman" w:cs="Times New Roman"/>
          <w:sz w:val="24"/>
          <w:szCs w:val="24"/>
        </w:rPr>
        <w:t>9</w:t>
      </w:r>
      <w:r w:rsidR="006C40D4">
        <w:rPr>
          <w:rFonts w:ascii="Times New Roman" w:hAnsi="Times New Roman" w:cs="Times New Roman"/>
          <w:sz w:val="24"/>
          <w:szCs w:val="24"/>
        </w:rPr>
        <w:t>. Ю</w:t>
      </w:r>
      <w:r w:rsidR="007B1555" w:rsidRPr="007B1555">
        <w:rPr>
          <w:rFonts w:ascii="Times New Roman" w:hAnsi="Times New Roman" w:cs="Times New Roman"/>
          <w:sz w:val="24"/>
          <w:szCs w:val="24"/>
        </w:rPr>
        <w:t>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w:t>
      </w:r>
      <w:r w:rsidR="006C40D4">
        <w:rPr>
          <w:rFonts w:ascii="Times New Roman" w:hAnsi="Times New Roman" w:cs="Times New Roman"/>
          <w:sz w:val="24"/>
          <w:szCs w:val="24"/>
        </w:rPr>
        <w:t xml:space="preserve"> предназначенных для этих целей.</w:t>
      </w:r>
    </w:p>
    <w:p w:rsidR="007B1555" w:rsidRPr="007B1555" w:rsidRDefault="002D60B4" w:rsidP="007B1555">
      <w:pPr>
        <w:contextualSpacing/>
        <w:rPr>
          <w:rFonts w:ascii="Times New Roman" w:hAnsi="Times New Roman" w:cs="Times New Roman"/>
          <w:sz w:val="24"/>
          <w:szCs w:val="24"/>
        </w:rPr>
      </w:pPr>
      <w:r w:rsidRPr="002D60B4">
        <w:rPr>
          <w:rFonts w:ascii="Times New Roman" w:hAnsi="Times New Roman" w:cs="Times New Roman"/>
          <w:sz w:val="24"/>
          <w:szCs w:val="24"/>
        </w:rPr>
        <w:t>200</w:t>
      </w:r>
      <w:r w:rsidR="006C40D4">
        <w:rPr>
          <w:rFonts w:ascii="Times New Roman" w:hAnsi="Times New Roman" w:cs="Times New Roman"/>
          <w:sz w:val="24"/>
          <w:szCs w:val="24"/>
        </w:rPr>
        <w:t>. Р</w:t>
      </w:r>
      <w:r w:rsidR="007B1555" w:rsidRPr="007B1555">
        <w:rPr>
          <w:rFonts w:ascii="Times New Roman" w:hAnsi="Times New Roman" w:cs="Times New Roman"/>
          <w:sz w:val="24"/>
          <w:szCs w:val="24"/>
        </w:rPr>
        <w:t>аспространение наружной рекламы и информации с использованием баннерного полотна осуществляется только при помощи специально оборудованной к</w:t>
      </w:r>
      <w:r w:rsidR="006C40D4">
        <w:rPr>
          <w:rFonts w:ascii="Times New Roman" w:hAnsi="Times New Roman" w:cs="Times New Roman"/>
          <w:sz w:val="24"/>
          <w:szCs w:val="24"/>
        </w:rPr>
        <w:t>онструкции (металлической рамы).</w:t>
      </w:r>
    </w:p>
    <w:p w:rsidR="007B1555" w:rsidRPr="007B1555" w:rsidRDefault="007555AF" w:rsidP="007B1555">
      <w:pPr>
        <w:contextualSpacing/>
        <w:rPr>
          <w:rFonts w:ascii="Times New Roman" w:hAnsi="Times New Roman" w:cs="Times New Roman"/>
          <w:sz w:val="24"/>
          <w:szCs w:val="24"/>
        </w:rPr>
      </w:pPr>
      <w:r>
        <w:rPr>
          <w:rFonts w:ascii="Times New Roman" w:hAnsi="Times New Roman" w:cs="Times New Roman"/>
          <w:sz w:val="24"/>
          <w:szCs w:val="24"/>
        </w:rPr>
        <w:t>20</w:t>
      </w:r>
      <w:r w:rsidR="002D60B4" w:rsidRPr="002D60B4">
        <w:rPr>
          <w:rFonts w:ascii="Times New Roman" w:hAnsi="Times New Roman" w:cs="Times New Roman"/>
          <w:sz w:val="24"/>
          <w:szCs w:val="24"/>
        </w:rPr>
        <w:t>1</w:t>
      </w:r>
      <w:r w:rsidR="006C40D4">
        <w:rPr>
          <w:rFonts w:ascii="Times New Roman" w:hAnsi="Times New Roman" w:cs="Times New Roman"/>
          <w:sz w:val="24"/>
          <w:szCs w:val="24"/>
        </w:rPr>
        <w:t>. У</w:t>
      </w:r>
      <w:r w:rsidR="007B1555" w:rsidRPr="007B1555">
        <w:rPr>
          <w:rFonts w:ascii="Times New Roman" w:hAnsi="Times New Roman" w:cs="Times New Roman"/>
          <w:sz w:val="24"/>
          <w:szCs w:val="24"/>
        </w:rPr>
        <w:t>становленные и эксплуатируемые конструкции, не соответствующие требованиям технических регламентов и нормативных правовых актов Российской Федерации, подлежат демонтажу по основаниям, предусмотренным законод</w:t>
      </w:r>
      <w:r w:rsidR="006C40D4">
        <w:rPr>
          <w:rFonts w:ascii="Times New Roman" w:hAnsi="Times New Roman" w:cs="Times New Roman"/>
          <w:sz w:val="24"/>
          <w:szCs w:val="24"/>
        </w:rPr>
        <w:t>ательством Российской Федерации.</w:t>
      </w:r>
    </w:p>
    <w:p w:rsidR="007B1555" w:rsidRPr="007B1555" w:rsidRDefault="007555AF" w:rsidP="007B1555">
      <w:pPr>
        <w:contextualSpacing/>
        <w:rPr>
          <w:rFonts w:ascii="Times New Roman" w:hAnsi="Times New Roman" w:cs="Times New Roman"/>
          <w:sz w:val="24"/>
          <w:szCs w:val="24"/>
        </w:rPr>
      </w:pPr>
      <w:r>
        <w:rPr>
          <w:rFonts w:ascii="Times New Roman" w:hAnsi="Times New Roman" w:cs="Times New Roman"/>
          <w:sz w:val="24"/>
          <w:szCs w:val="24"/>
        </w:rPr>
        <w:t>20</w:t>
      </w:r>
      <w:r w:rsidR="002D60B4" w:rsidRPr="002D60B4">
        <w:rPr>
          <w:rFonts w:ascii="Times New Roman" w:hAnsi="Times New Roman" w:cs="Times New Roman"/>
          <w:sz w:val="24"/>
          <w:szCs w:val="24"/>
        </w:rPr>
        <w:t>2</w:t>
      </w:r>
      <w:r w:rsidR="006C40D4">
        <w:rPr>
          <w:rFonts w:ascii="Times New Roman" w:hAnsi="Times New Roman" w:cs="Times New Roman"/>
          <w:sz w:val="24"/>
          <w:szCs w:val="24"/>
        </w:rPr>
        <w:t>. В</w:t>
      </w:r>
      <w:r w:rsidR="007B1555" w:rsidRPr="007B1555">
        <w:rPr>
          <w:rFonts w:ascii="Times New Roman" w:hAnsi="Times New Roman" w:cs="Times New Roman"/>
          <w:sz w:val="24"/>
          <w:szCs w:val="24"/>
        </w:rPr>
        <w:t>ладельцы зданий, строений, сооружений, земельных участков, а также киосков и остановочных павильонов несут ответственность в соответствии с законодательством за отсутствие контроля и самовольную расклейку гражданами объявлений, установку рекламных конструкций, указателей и информационных стенд</w:t>
      </w:r>
      <w:r w:rsidR="006C40D4">
        <w:rPr>
          <w:rFonts w:ascii="Times New Roman" w:hAnsi="Times New Roman" w:cs="Times New Roman"/>
          <w:sz w:val="24"/>
          <w:szCs w:val="24"/>
        </w:rPr>
        <w:t>ов на принадлежащих им объектах</w:t>
      </w:r>
      <w:r w:rsidR="008E7C8D">
        <w:rPr>
          <w:rFonts w:ascii="Times New Roman" w:hAnsi="Times New Roman" w:cs="Times New Roman"/>
          <w:sz w:val="24"/>
          <w:szCs w:val="24"/>
        </w:rPr>
        <w:t>.</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20</w:t>
      </w:r>
      <w:r w:rsidR="002D60B4" w:rsidRPr="002D60B4">
        <w:rPr>
          <w:rFonts w:ascii="Times New Roman" w:hAnsi="Times New Roman" w:cs="Times New Roman"/>
          <w:sz w:val="24"/>
          <w:szCs w:val="24"/>
        </w:rPr>
        <w:t>3</w:t>
      </w:r>
      <w:r w:rsidR="006C40D4">
        <w:rPr>
          <w:rFonts w:ascii="Times New Roman" w:hAnsi="Times New Roman" w:cs="Times New Roman"/>
          <w:sz w:val="24"/>
          <w:szCs w:val="24"/>
        </w:rPr>
        <w:t>. О</w:t>
      </w:r>
      <w:r w:rsidR="007B1555" w:rsidRPr="007B1555">
        <w:rPr>
          <w:rFonts w:ascii="Times New Roman" w:hAnsi="Times New Roman" w:cs="Times New Roman"/>
          <w:sz w:val="24"/>
          <w:szCs w:val="24"/>
        </w:rPr>
        <w:t>чистку от объявлений опор уличного освещения, цоколя и стен зданий, заборов и других сооружений, а также демонтаж самовольно установленных конструкций осуществляют владельцы соответствующего имущества, организации обслуживающие и</w:t>
      </w:r>
      <w:r w:rsidR="006C40D4">
        <w:rPr>
          <w:rFonts w:ascii="Times New Roman" w:hAnsi="Times New Roman" w:cs="Times New Roman"/>
          <w:sz w:val="24"/>
          <w:szCs w:val="24"/>
        </w:rPr>
        <w:t xml:space="preserve"> эксплуатирующие данные объекты.</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20</w:t>
      </w:r>
      <w:r w:rsidR="002D60B4" w:rsidRPr="002D60B4">
        <w:rPr>
          <w:rFonts w:ascii="Times New Roman" w:hAnsi="Times New Roman" w:cs="Times New Roman"/>
          <w:sz w:val="24"/>
          <w:szCs w:val="24"/>
        </w:rPr>
        <w:t>4</w:t>
      </w:r>
      <w:r w:rsidR="006C40D4">
        <w:rPr>
          <w:rFonts w:ascii="Times New Roman" w:hAnsi="Times New Roman" w:cs="Times New Roman"/>
          <w:sz w:val="24"/>
          <w:szCs w:val="24"/>
        </w:rPr>
        <w:t>. У</w:t>
      </w:r>
      <w:r w:rsidR="007B1555" w:rsidRPr="007B1555">
        <w:rPr>
          <w:rFonts w:ascii="Times New Roman" w:hAnsi="Times New Roman" w:cs="Times New Roman"/>
          <w:sz w:val="24"/>
          <w:szCs w:val="24"/>
        </w:rPr>
        <w:t xml:space="preserve">тверждение схемы размещения рекламных конструкций, выдачу разрешений на установку и эксплуатацию рекламных конструкций на территории населенных пунктов, аннулирование таких разрешений, выдачу предписаний о демонтаже самовольно установленных рекламных конструкций на территории населенных пунктов осуществляет Администрация </w:t>
      </w:r>
      <w:r w:rsidR="006C40D4">
        <w:rPr>
          <w:rFonts w:ascii="Times New Roman" w:hAnsi="Times New Roman" w:cs="Times New Roman"/>
          <w:sz w:val="24"/>
          <w:szCs w:val="24"/>
        </w:rPr>
        <w:t>округа</w:t>
      </w:r>
      <w:r>
        <w:rPr>
          <w:rFonts w:ascii="Times New Roman" w:hAnsi="Times New Roman" w:cs="Times New Roman"/>
          <w:sz w:val="24"/>
          <w:szCs w:val="24"/>
        </w:rPr>
        <w:t>.</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20</w:t>
      </w:r>
      <w:r w:rsidR="002D60B4" w:rsidRPr="004B789E">
        <w:rPr>
          <w:rFonts w:ascii="Times New Roman" w:hAnsi="Times New Roman" w:cs="Times New Roman"/>
          <w:sz w:val="24"/>
          <w:szCs w:val="24"/>
        </w:rPr>
        <w:t>5</w:t>
      </w:r>
      <w:r w:rsidR="006C40D4">
        <w:rPr>
          <w:rFonts w:ascii="Times New Roman" w:hAnsi="Times New Roman" w:cs="Times New Roman"/>
          <w:sz w:val="24"/>
          <w:szCs w:val="24"/>
        </w:rPr>
        <w:t>. Н</w:t>
      </w:r>
      <w:r w:rsidR="007B1555" w:rsidRPr="007B1555">
        <w:rPr>
          <w:rFonts w:ascii="Times New Roman" w:hAnsi="Times New Roman" w:cs="Times New Roman"/>
          <w:sz w:val="24"/>
          <w:szCs w:val="24"/>
        </w:rPr>
        <w:t>е допускается:</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1) </w:t>
      </w:r>
      <w:r w:rsidR="007B1555" w:rsidRPr="007B1555">
        <w:rPr>
          <w:rFonts w:ascii="Times New Roman" w:hAnsi="Times New Roman" w:cs="Times New Roman"/>
          <w:sz w:val="24"/>
          <w:szCs w:val="24"/>
        </w:rPr>
        <w:t xml:space="preserve">хаотичного расположения рекламных и информационных конструкций, а также </w:t>
      </w:r>
      <w:proofErr w:type="spellStart"/>
      <w:r w:rsidR="007B1555" w:rsidRPr="007B1555">
        <w:rPr>
          <w:rFonts w:ascii="Times New Roman" w:hAnsi="Times New Roman" w:cs="Times New Roman"/>
          <w:sz w:val="24"/>
          <w:szCs w:val="24"/>
        </w:rPr>
        <w:t>негармонизованных</w:t>
      </w:r>
      <w:proofErr w:type="spellEnd"/>
      <w:r w:rsidR="007B1555" w:rsidRPr="007B1555">
        <w:rPr>
          <w:rFonts w:ascii="Times New Roman" w:hAnsi="Times New Roman" w:cs="Times New Roman"/>
          <w:sz w:val="24"/>
          <w:szCs w:val="24"/>
        </w:rPr>
        <w:t xml:space="preserve"> разноцветных и </w:t>
      </w:r>
      <w:proofErr w:type="spellStart"/>
      <w:r w:rsidR="007B1555" w:rsidRPr="007B1555">
        <w:rPr>
          <w:rFonts w:ascii="Times New Roman" w:hAnsi="Times New Roman" w:cs="Times New Roman"/>
          <w:sz w:val="24"/>
          <w:szCs w:val="24"/>
        </w:rPr>
        <w:t>разноразмерных</w:t>
      </w:r>
      <w:proofErr w:type="spellEnd"/>
      <w:r w:rsidR="007B1555" w:rsidRPr="007B1555">
        <w:rPr>
          <w:rFonts w:ascii="Times New Roman" w:hAnsi="Times New Roman" w:cs="Times New Roman"/>
          <w:sz w:val="24"/>
          <w:szCs w:val="24"/>
        </w:rPr>
        <w:t xml:space="preserve"> рекламных и информационных конструкций, создающих визуальный диссонанс;</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2) </w:t>
      </w:r>
      <w:r w:rsidR="007B1555" w:rsidRPr="007B1555">
        <w:rPr>
          <w:rFonts w:ascii="Times New Roman" w:hAnsi="Times New Roman" w:cs="Times New Roman"/>
          <w:sz w:val="24"/>
          <w:szCs w:val="24"/>
        </w:rPr>
        <w:t>установка и эксплуатация рекламных и информационных конструкций без размещения на них рекламного или информационного сообщения/изображения;</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3) </w:t>
      </w:r>
      <w:r w:rsidR="007B1555" w:rsidRPr="007B1555">
        <w:rPr>
          <w:rFonts w:ascii="Times New Roman" w:hAnsi="Times New Roman" w:cs="Times New Roman"/>
          <w:sz w:val="24"/>
          <w:szCs w:val="24"/>
        </w:rPr>
        <w:t>установка и эксплуатация рекламных и информационных конструкций на знаках дорожного движения, его опоре или любом другом приспособлении, предназначенном для регулировки дорожного движения;</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4) </w:t>
      </w:r>
      <w:r w:rsidR="007B1555" w:rsidRPr="007B1555">
        <w:rPr>
          <w:rFonts w:ascii="Times New Roman" w:hAnsi="Times New Roman" w:cs="Times New Roman"/>
          <w:sz w:val="24"/>
          <w:szCs w:val="24"/>
        </w:rPr>
        <w:t>установка и эксплуатация рекламных и информационных конструкций над проезжей частью дорог и улиц (за исключением транспарантов, перетяжек и конструкций на путепроводах);</w:t>
      </w:r>
    </w:p>
    <w:p w:rsidR="007B1555" w:rsidRPr="007B1555" w:rsidRDefault="008E7C8D" w:rsidP="007B1555">
      <w:pPr>
        <w:contextualSpacing/>
        <w:rPr>
          <w:rFonts w:ascii="Times New Roman" w:hAnsi="Times New Roman" w:cs="Times New Roman"/>
          <w:sz w:val="24"/>
          <w:szCs w:val="24"/>
        </w:rPr>
      </w:pPr>
      <w:r>
        <w:rPr>
          <w:rFonts w:ascii="Times New Roman" w:hAnsi="Times New Roman" w:cs="Times New Roman"/>
          <w:sz w:val="24"/>
          <w:szCs w:val="24"/>
        </w:rPr>
        <w:t>5) </w:t>
      </w:r>
      <w:r w:rsidR="007B1555" w:rsidRPr="007B1555">
        <w:rPr>
          <w:rFonts w:ascii="Times New Roman" w:hAnsi="Times New Roman" w:cs="Times New Roman"/>
          <w:sz w:val="24"/>
          <w:szCs w:val="24"/>
        </w:rPr>
        <w:t>установка и эксплуатация рекламных и информационных конструкций на ограждениях и заборах (кроме временных рекламных конструкций на временных ограждениях, заборах, строительных сетках);</w:t>
      </w:r>
    </w:p>
    <w:p w:rsidR="007B1555" w:rsidRPr="007B1555" w:rsidRDefault="009F453B" w:rsidP="007B1555">
      <w:pPr>
        <w:contextualSpacing/>
        <w:rPr>
          <w:rFonts w:ascii="Times New Roman" w:hAnsi="Times New Roman" w:cs="Times New Roman"/>
          <w:sz w:val="24"/>
          <w:szCs w:val="24"/>
        </w:rPr>
      </w:pPr>
      <w:r>
        <w:rPr>
          <w:rFonts w:ascii="Times New Roman" w:hAnsi="Times New Roman" w:cs="Times New Roman"/>
          <w:sz w:val="24"/>
          <w:szCs w:val="24"/>
        </w:rPr>
        <w:lastRenderedPageBreak/>
        <w:t>6) </w:t>
      </w:r>
      <w:r w:rsidR="007B1555" w:rsidRPr="007B1555">
        <w:rPr>
          <w:rFonts w:ascii="Times New Roman" w:hAnsi="Times New Roman" w:cs="Times New Roman"/>
          <w:sz w:val="24"/>
          <w:szCs w:val="24"/>
        </w:rPr>
        <w:t>размещение рекламных конструкций без жесткого каркаса непосредственно на ограждающих конструкциях и конструктивных элементах зданий, строений, сооружений;</w:t>
      </w:r>
    </w:p>
    <w:p w:rsidR="009F453B" w:rsidRDefault="009F453B" w:rsidP="009F453B">
      <w:pPr>
        <w:contextualSpacing/>
        <w:jc w:val="center"/>
        <w:rPr>
          <w:rFonts w:ascii="Times New Roman" w:hAnsi="Times New Roman" w:cs="Times New Roman"/>
          <w:sz w:val="24"/>
          <w:szCs w:val="24"/>
        </w:rPr>
      </w:pPr>
    </w:p>
    <w:p w:rsidR="007B1555" w:rsidRPr="007B1555" w:rsidRDefault="007B1555" w:rsidP="009F453B">
      <w:pPr>
        <w:contextualSpacing/>
        <w:jc w:val="center"/>
        <w:rPr>
          <w:rFonts w:ascii="Times New Roman" w:hAnsi="Times New Roman" w:cs="Times New Roman"/>
          <w:sz w:val="24"/>
          <w:szCs w:val="24"/>
        </w:rPr>
      </w:pPr>
      <w:r w:rsidRPr="007B1555">
        <w:rPr>
          <w:rFonts w:ascii="Times New Roman" w:hAnsi="Times New Roman" w:cs="Times New Roman"/>
          <w:sz w:val="24"/>
          <w:szCs w:val="24"/>
        </w:rPr>
        <w:t>Световые вывески, реклама и вит</w:t>
      </w:r>
      <w:r w:rsidR="009F453B">
        <w:rPr>
          <w:rFonts w:ascii="Times New Roman" w:hAnsi="Times New Roman" w:cs="Times New Roman"/>
          <w:sz w:val="24"/>
          <w:szCs w:val="24"/>
        </w:rPr>
        <w:t>рины</w:t>
      </w:r>
    </w:p>
    <w:p w:rsidR="007B1555" w:rsidRPr="007B1555" w:rsidRDefault="009F453B" w:rsidP="007B1555">
      <w:pPr>
        <w:contextualSpacing/>
        <w:rPr>
          <w:rFonts w:ascii="Times New Roman" w:hAnsi="Times New Roman" w:cs="Times New Roman"/>
          <w:sz w:val="24"/>
          <w:szCs w:val="24"/>
        </w:rPr>
      </w:pPr>
      <w:r>
        <w:rPr>
          <w:rFonts w:ascii="Times New Roman" w:hAnsi="Times New Roman" w:cs="Times New Roman"/>
          <w:sz w:val="24"/>
          <w:szCs w:val="24"/>
        </w:rPr>
        <w:t>20</w:t>
      </w:r>
      <w:r w:rsidR="002D60B4" w:rsidRPr="002D60B4">
        <w:rPr>
          <w:rFonts w:ascii="Times New Roman" w:hAnsi="Times New Roman" w:cs="Times New Roman"/>
          <w:sz w:val="24"/>
          <w:szCs w:val="24"/>
        </w:rPr>
        <w:t>6</w:t>
      </w:r>
      <w:r w:rsidR="00E56739">
        <w:rPr>
          <w:rFonts w:ascii="Times New Roman" w:hAnsi="Times New Roman" w:cs="Times New Roman"/>
          <w:sz w:val="24"/>
          <w:szCs w:val="24"/>
        </w:rPr>
        <w:t>. </w:t>
      </w:r>
      <w:r w:rsidR="007B1555" w:rsidRPr="007B1555">
        <w:rPr>
          <w:rFonts w:ascii="Times New Roman" w:hAnsi="Times New Roman" w:cs="Times New Roman"/>
          <w:sz w:val="24"/>
          <w:szCs w:val="24"/>
        </w:rPr>
        <w:t xml:space="preserve">Размещение рекламных конструкций осуществляется в соответствии с Федеральным законом от 13 марта 2006 года </w:t>
      </w:r>
      <w:r w:rsidR="006C40D4">
        <w:rPr>
          <w:rFonts w:ascii="Times New Roman" w:hAnsi="Times New Roman" w:cs="Times New Roman"/>
          <w:sz w:val="24"/>
          <w:szCs w:val="24"/>
        </w:rPr>
        <w:t>№</w:t>
      </w:r>
      <w:r w:rsidR="007B1555" w:rsidRPr="007B1555">
        <w:rPr>
          <w:rFonts w:ascii="Times New Roman" w:hAnsi="Times New Roman" w:cs="Times New Roman"/>
          <w:sz w:val="24"/>
          <w:szCs w:val="24"/>
        </w:rPr>
        <w:t xml:space="preserve"> 38-ФЗ </w:t>
      </w:r>
      <w:r w:rsidR="006C40D4">
        <w:rPr>
          <w:rFonts w:ascii="Times New Roman" w:hAnsi="Times New Roman" w:cs="Times New Roman"/>
          <w:sz w:val="24"/>
          <w:szCs w:val="24"/>
        </w:rPr>
        <w:t>«</w:t>
      </w:r>
      <w:r w:rsidR="007B1555" w:rsidRPr="007B1555">
        <w:rPr>
          <w:rFonts w:ascii="Times New Roman" w:hAnsi="Times New Roman" w:cs="Times New Roman"/>
          <w:sz w:val="24"/>
          <w:szCs w:val="24"/>
        </w:rPr>
        <w:t>О рекламе</w:t>
      </w:r>
      <w:r w:rsidR="006C40D4">
        <w:rPr>
          <w:rFonts w:ascii="Times New Roman" w:hAnsi="Times New Roman" w:cs="Times New Roman"/>
          <w:sz w:val="24"/>
          <w:szCs w:val="24"/>
        </w:rPr>
        <w:t>»</w:t>
      </w:r>
      <w:r w:rsidR="007B1555" w:rsidRPr="007B1555">
        <w:rPr>
          <w:rFonts w:ascii="Times New Roman" w:hAnsi="Times New Roman" w:cs="Times New Roman"/>
          <w:sz w:val="24"/>
          <w:szCs w:val="24"/>
        </w:rPr>
        <w:t xml:space="preserve">, постановлением </w:t>
      </w:r>
      <w:r w:rsidR="00E56739">
        <w:rPr>
          <w:rFonts w:ascii="Times New Roman" w:hAnsi="Times New Roman" w:cs="Times New Roman"/>
          <w:sz w:val="24"/>
          <w:szCs w:val="24"/>
        </w:rPr>
        <w:t>а</w:t>
      </w:r>
      <w:r w:rsidR="007B1555" w:rsidRPr="007B1555">
        <w:rPr>
          <w:rFonts w:ascii="Times New Roman" w:hAnsi="Times New Roman" w:cs="Times New Roman"/>
          <w:sz w:val="24"/>
          <w:szCs w:val="24"/>
        </w:rPr>
        <w:t xml:space="preserve">дминистрации </w:t>
      </w:r>
      <w:r w:rsidR="00E56739">
        <w:rPr>
          <w:rFonts w:ascii="Times New Roman" w:hAnsi="Times New Roman" w:cs="Times New Roman"/>
          <w:sz w:val="24"/>
          <w:szCs w:val="24"/>
        </w:rPr>
        <w:t xml:space="preserve">округа </w:t>
      </w:r>
      <w:r w:rsidR="007B1555" w:rsidRPr="007B1555">
        <w:rPr>
          <w:rFonts w:ascii="Times New Roman" w:hAnsi="Times New Roman" w:cs="Times New Roman"/>
          <w:sz w:val="24"/>
          <w:szCs w:val="24"/>
        </w:rPr>
        <w:t xml:space="preserve">от </w:t>
      </w:r>
      <w:r w:rsidR="00E56739">
        <w:rPr>
          <w:rFonts w:ascii="Times New Roman" w:hAnsi="Times New Roman" w:cs="Times New Roman"/>
          <w:sz w:val="24"/>
          <w:szCs w:val="24"/>
        </w:rPr>
        <w:t>01</w:t>
      </w:r>
      <w:r w:rsidR="007B1555" w:rsidRPr="007B1555">
        <w:rPr>
          <w:rFonts w:ascii="Times New Roman" w:hAnsi="Times New Roman" w:cs="Times New Roman"/>
          <w:sz w:val="24"/>
          <w:szCs w:val="24"/>
        </w:rPr>
        <w:t xml:space="preserve"> июля 2022 года </w:t>
      </w:r>
      <w:r w:rsidR="00E56739">
        <w:rPr>
          <w:rFonts w:ascii="Times New Roman" w:hAnsi="Times New Roman" w:cs="Times New Roman"/>
          <w:sz w:val="24"/>
          <w:szCs w:val="24"/>
        </w:rPr>
        <w:t>№</w:t>
      </w:r>
      <w:r w:rsidR="007B1555" w:rsidRPr="007B1555">
        <w:rPr>
          <w:rFonts w:ascii="Times New Roman" w:hAnsi="Times New Roman" w:cs="Times New Roman"/>
          <w:sz w:val="24"/>
          <w:szCs w:val="24"/>
        </w:rPr>
        <w:t xml:space="preserve"> </w:t>
      </w:r>
      <w:r w:rsidR="00E56739">
        <w:rPr>
          <w:rFonts w:ascii="Times New Roman" w:hAnsi="Times New Roman" w:cs="Times New Roman"/>
          <w:sz w:val="24"/>
          <w:szCs w:val="24"/>
        </w:rPr>
        <w:t>577</w:t>
      </w:r>
      <w:r w:rsidR="007B1555" w:rsidRPr="007B1555">
        <w:rPr>
          <w:rFonts w:ascii="Times New Roman" w:hAnsi="Times New Roman" w:cs="Times New Roman"/>
          <w:sz w:val="24"/>
          <w:szCs w:val="24"/>
        </w:rPr>
        <w:t xml:space="preserve"> </w:t>
      </w:r>
      <w:r w:rsidR="00E56739">
        <w:rPr>
          <w:rFonts w:ascii="Times New Roman" w:hAnsi="Times New Roman" w:cs="Times New Roman"/>
          <w:sz w:val="24"/>
          <w:szCs w:val="24"/>
        </w:rPr>
        <w:t>«</w:t>
      </w:r>
      <w:r w:rsidR="007B1555" w:rsidRPr="007B1555">
        <w:rPr>
          <w:rFonts w:ascii="Times New Roman" w:hAnsi="Times New Roman" w:cs="Times New Roman"/>
          <w:sz w:val="24"/>
          <w:szCs w:val="24"/>
        </w:rPr>
        <w:t>Об утверждении Административного регламента предоставлени</w:t>
      </w:r>
      <w:r w:rsidR="00E56739">
        <w:rPr>
          <w:rFonts w:ascii="Times New Roman" w:hAnsi="Times New Roman" w:cs="Times New Roman"/>
          <w:sz w:val="24"/>
          <w:szCs w:val="24"/>
        </w:rPr>
        <w:t>я</w:t>
      </w:r>
      <w:r w:rsidR="007B1555" w:rsidRPr="007B1555">
        <w:rPr>
          <w:rFonts w:ascii="Times New Roman" w:hAnsi="Times New Roman" w:cs="Times New Roman"/>
          <w:sz w:val="24"/>
          <w:szCs w:val="24"/>
        </w:rPr>
        <w:t xml:space="preserve"> муниципальной услуги </w:t>
      </w:r>
      <w:r w:rsidR="00E56739">
        <w:rPr>
          <w:rFonts w:ascii="Times New Roman" w:hAnsi="Times New Roman" w:cs="Times New Roman"/>
          <w:sz w:val="24"/>
          <w:szCs w:val="24"/>
        </w:rPr>
        <w:t>«</w:t>
      </w:r>
      <w:r w:rsidR="007B1555" w:rsidRPr="007B1555">
        <w:rPr>
          <w:rFonts w:ascii="Times New Roman" w:hAnsi="Times New Roman" w:cs="Times New Roman"/>
          <w:sz w:val="24"/>
          <w:szCs w:val="24"/>
        </w:rPr>
        <w:t>Выдача разрешений на установку и эксплуатацию рекламных конструкций</w:t>
      </w:r>
      <w:r w:rsidR="00E56739">
        <w:rPr>
          <w:rFonts w:ascii="Times New Roman" w:hAnsi="Times New Roman" w:cs="Times New Roman"/>
          <w:sz w:val="24"/>
          <w:szCs w:val="24"/>
        </w:rPr>
        <w:t xml:space="preserve"> на соответствующей территории, аннулирование данного разрешения»</w:t>
      </w:r>
      <w:r w:rsidR="007B1555" w:rsidRPr="007B1555">
        <w:rPr>
          <w:rFonts w:ascii="Times New Roman" w:hAnsi="Times New Roman" w:cs="Times New Roman"/>
          <w:sz w:val="24"/>
          <w:szCs w:val="24"/>
        </w:rPr>
        <w:t>.</w:t>
      </w:r>
    </w:p>
    <w:p w:rsidR="007B1555" w:rsidRPr="007B1555" w:rsidRDefault="009F453B" w:rsidP="007B1555">
      <w:pPr>
        <w:contextualSpacing/>
        <w:rPr>
          <w:rFonts w:ascii="Times New Roman" w:hAnsi="Times New Roman" w:cs="Times New Roman"/>
          <w:sz w:val="24"/>
          <w:szCs w:val="24"/>
        </w:rPr>
      </w:pPr>
      <w:r>
        <w:rPr>
          <w:rFonts w:ascii="Times New Roman" w:hAnsi="Times New Roman" w:cs="Times New Roman"/>
          <w:sz w:val="24"/>
          <w:szCs w:val="24"/>
        </w:rPr>
        <w:t>20</w:t>
      </w:r>
      <w:r w:rsidR="002D60B4" w:rsidRPr="002D60B4">
        <w:rPr>
          <w:rFonts w:ascii="Times New Roman" w:hAnsi="Times New Roman" w:cs="Times New Roman"/>
          <w:sz w:val="24"/>
          <w:szCs w:val="24"/>
        </w:rPr>
        <w:t>7</w:t>
      </w:r>
      <w:r w:rsidR="00E56739">
        <w:rPr>
          <w:rFonts w:ascii="Times New Roman" w:hAnsi="Times New Roman" w:cs="Times New Roman"/>
          <w:sz w:val="24"/>
          <w:szCs w:val="24"/>
        </w:rPr>
        <w:t>. </w:t>
      </w:r>
      <w:r w:rsidR="007B1555" w:rsidRPr="007B1555">
        <w:rPr>
          <w:rFonts w:ascii="Times New Roman" w:hAnsi="Times New Roman" w:cs="Times New Roman"/>
          <w:sz w:val="24"/>
          <w:szCs w:val="24"/>
        </w:rPr>
        <w:t xml:space="preserve">Вывеска должна содержать информацию, раскрывающую профиль предприятия (без использования перечня товаров и услуг) и его наименование, в соответствии со статьей 54 Гражданского кодекса Российской Федерации и статьей 9 Закона Российской Федерации от 07 февраля 1992 года </w:t>
      </w:r>
      <w:r w:rsidR="00E56739">
        <w:rPr>
          <w:rFonts w:ascii="Times New Roman" w:hAnsi="Times New Roman" w:cs="Times New Roman"/>
          <w:sz w:val="24"/>
          <w:szCs w:val="24"/>
        </w:rPr>
        <w:t>№</w:t>
      </w:r>
      <w:r w:rsidR="007B1555" w:rsidRPr="007B1555">
        <w:rPr>
          <w:rFonts w:ascii="Times New Roman" w:hAnsi="Times New Roman" w:cs="Times New Roman"/>
          <w:sz w:val="24"/>
          <w:szCs w:val="24"/>
        </w:rPr>
        <w:t xml:space="preserve"> 2300-1 </w:t>
      </w:r>
      <w:r w:rsidR="00E56739">
        <w:rPr>
          <w:rFonts w:ascii="Times New Roman" w:hAnsi="Times New Roman" w:cs="Times New Roman"/>
          <w:sz w:val="24"/>
          <w:szCs w:val="24"/>
        </w:rPr>
        <w:t>«О защите прав потребителей»</w:t>
      </w:r>
      <w:r w:rsidR="007B1555" w:rsidRPr="007B1555">
        <w:rPr>
          <w:rFonts w:ascii="Times New Roman" w:hAnsi="Times New Roman" w:cs="Times New Roman"/>
          <w:sz w:val="24"/>
          <w:szCs w:val="24"/>
        </w:rPr>
        <w:t>.</w:t>
      </w:r>
    </w:p>
    <w:p w:rsidR="007B1555" w:rsidRPr="007B1555" w:rsidRDefault="009F453B" w:rsidP="007B1555">
      <w:pPr>
        <w:contextualSpacing/>
        <w:rPr>
          <w:rFonts w:ascii="Times New Roman" w:hAnsi="Times New Roman" w:cs="Times New Roman"/>
          <w:sz w:val="24"/>
          <w:szCs w:val="24"/>
        </w:rPr>
      </w:pPr>
      <w:r>
        <w:rPr>
          <w:rFonts w:ascii="Times New Roman" w:hAnsi="Times New Roman" w:cs="Times New Roman"/>
          <w:sz w:val="24"/>
          <w:szCs w:val="24"/>
        </w:rPr>
        <w:t>20</w:t>
      </w:r>
      <w:r w:rsidR="002D60B4" w:rsidRPr="002D60B4">
        <w:rPr>
          <w:rFonts w:ascii="Times New Roman" w:hAnsi="Times New Roman" w:cs="Times New Roman"/>
          <w:sz w:val="24"/>
          <w:szCs w:val="24"/>
        </w:rPr>
        <w:t>8</w:t>
      </w:r>
      <w:r w:rsidR="00E56739">
        <w:rPr>
          <w:rFonts w:ascii="Times New Roman" w:hAnsi="Times New Roman" w:cs="Times New Roman"/>
          <w:sz w:val="24"/>
          <w:szCs w:val="24"/>
        </w:rPr>
        <w:t>. </w:t>
      </w:r>
      <w:r w:rsidR="007B1555" w:rsidRPr="007B1555">
        <w:rPr>
          <w:rFonts w:ascii="Times New Roman" w:hAnsi="Times New Roman" w:cs="Times New Roman"/>
          <w:sz w:val="24"/>
          <w:szCs w:val="24"/>
        </w:rPr>
        <w:t>Допускается размещать на вывеске зарегистрированные в установленном порядке товарные знаки и знаки обслуживания, а также декоративные элементы. Владелец вывески должен обладать правами на использование товарного знака или знака обслуживания.</w:t>
      </w:r>
    </w:p>
    <w:p w:rsidR="007B1555" w:rsidRPr="007B1555" w:rsidRDefault="009F453B" w:rsidP="007B1555">
      <w:pPr>
        <w:contextualSpacing/>
        <w:rPr>
          <w:rFonts w:ascii="Times New Roman" w:hAnsi="Times New Roman" w:cs="Times New Roman"/>
          <w:sz w:val="24"/>
          <w:szCs w:val="24"/>
        </w:rPr>
      </w:pPr>
      <w:r>
        <w:rPr>
          <w:rFonts w:ascii="Times New Roman" w:hAnsi="Times New Roman" w:cs="Times New Roman"/>
          <w:sz w:val="24"/>
          <w:szCs w:val="24"/>
        </w:rPr>
        <w:t>20</w:t>
      </w:r>
      <w:r w:rsidR="002D60B4" w:rsidRPr="002D60B4">
        <w:rPr>
          <w:rFonts w:ascii="Times New Roman" w:hAnsi="Times New Roman" w:cs="Times New Roman"/>
          <w:sz w:val="24"/>
          <w:szCs w:val="24"/>
        </w:rPr>
        <w:t>9</w:t>
      </w:r>
      <w:r w:rsidR="00E56739">
        <w:rPr>
          <w:rFonts w:ascii="Times New Roman" w:hAnsi="Times New Roman" w:cs="Times New Roman"/>
          <w:sz w:val="24"/>
          <w:szCs w:val="24"/>
        </w:rPr>
        <w:t>. </w:t>
      </w:r>
      <w:r w:rsidR="007B1555" w:rsidRPr="007B1555">
        <w:rPr>
          <w:rFonts w:ascii="Times New Roman" w:hAnsi="Times New Roman" w:cs="Times New Roman"/>
          <w:sz w:val="24"/>
          <w:szCs w:val="24"/>
        </w:rPr>
        <w:t>Вывеска может быть выполнена в виде настенного панно, кронштейна, маркизы либо размещаться на крыше (козырьке) одноэтажного здания, сооружения, пристроенного помещения, а также витрине. Конструктивно вывеска может быть выполнена в виде нескольких элементов, содержащих неповторяющуюся информацию.</w:t>
      </w:r>
    </w:p>
    <w:p w:rsidR="00E56739" w:rsidRDefault="009F453B" w:rsidP="00E56739">
      <w:pPr>
        <w:contextualSpacing/>
        <w:rPr>
          <w:rFonts w:ascii="Times New Roman" w:hAnsi="Times New Roman" w:cs="Times New Roman"/>
          <w:sz w:val="24"/>
          <w:szCs w:val="24"/>
        </w:rPr>
      </w:pPr>
      <w:r>
        <w:rPr>
          <w:rFonts w:ascii="Times New Roman" w:hAnsi="Times New Roman" w:cs="Times New Roman"/>
          <w:sz w:val="24"/>
          <w:szCs w:val="24"/>
        </w:rPr>
        <w:t>2</w:t>
      </w:r>
      <w:r w:rsidR="002D60B4" w:rsidRPr="002D60B4">
        <w:rPr>
          <w:rFonts w:ascii="Times New Roman" w:hAnsi="Times New Roman" w:cs="Times New Roman"/>
          <w:sz w:val="24"/>
          <w:szCs w:val="24"/>
        </w:rPr>
        <w:t>10</w:t>
      </w:r>
      <w:r w:rsidR="00E56739">
        <w:rPr>
          <w:rFonts w:ascii="Times New Roman" w:hAnsi="Times New Roman" w:cs="Times New Roman"/>
          <w:sz w:val="24"/>
          <w:szCs w:val="24"/>
        </w:rPr>
        <w:t>. </w:t>
      </w:r>
      <w:r w:rsidR="007B1555" w:rsidRPr="007B1555">
        <w:rPr>
          <w:rFonts w:ascii="Times New Roman" w:hAnsi="Times New Roman" w:cs="Times New Roman"/>
          <w:sz w:val="24"/>
          <w:szCs w:val="24"/>
        </w:rPr>
        <w:t>Вывески должны быть подсвечены в темное время суток</w:t>
      </w:r>
      <w:r w:rsidR="00E56739">
        <w:rPr>
          <w:rFonts w:ascii="Times New Roman" w:hAnsi="Times New Roman" w:cs="Times New Roman"/>
          <w:sz w:val="24"/>
          <w:szCs w:val="24"/>
        </w:rPr>
        <w:t xml:space="preserve"> внутренними источниками света. </w:t>
      </w:r>
    </w:p>
    <w:p w:rsidR="007B1555" w:rsidRPr="007B1555" w:rsidRDefault="009F453B" w:rsidP="00E56739">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1</w:t>
      </w:r>
      <w:r w:rsidR="002D60B4" w:rsidRPr="002D60B4">
        <w:rPr>
          <w:rFonts w:ascii="Times New Roman" w:hAnsi="Times New Roman" w:cs="Times New Roman"/>
          <w:sz w:val="24"/>
          <w:szCs w:val="24"/>
        </w:rPr>
        <w:t>1</w:t>
      </w:r>
      <w:r w:rsidR="00E56739">
        <w:rPr>
          <w:rFonts w:ascii="Times New Roman" w:hAnsi="Times New Roman" w:cs="Times New Roman"/>
          <w:sz w:val="24"/>
          <w:szCs w:val="24"/>
        </w:rPr>
        <w:t>. </w:t>
      </w:r>
      <w:r w:rsidR="007B1555" w:rsidRPr="007B1555">
        <w:rPr>
          <w:rFonts w:ascii="Times New Roman" w:hAnsi="Times New Roman" w:cs="Times New Roman"/>
          <w:sz w:val="24"/>
          <w:szCs w:val="24"/>
        </w:rPr>
        <w:t>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w:t>
      </w:r>
    </w:p>
    <w:p w:rsidR="007B1555" w:rsidRPr="007B1555" w:rsidRDefault="009F453B" w:rsidP="007B1555">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1</w:t>
      </w:r>
      <w:r w:rsidR="002D60B4" w:rsidRPr="002D60B4">
        <w:rPr>
          <w:rFonts w:ascii="Times New Roman" w:hAnsi="Times New Roman" w:cs="Times New Roman"/>
          <w:sz w:val="24"/>
          <w:szCs w:val="24"/>
        </w:rPr>
        <w:t>2</w:t>
      </w:r>
      <w:r w:rsidR="00E56739">
        <w:rPr>
          <w:rFonts w:ascii="Times New Roman" w:hAnsi="Times New Roman" w:cs="Times New Roman"/>
          <w:sz w:val="24"/>
          <w:szCs w:val="24"/>
        </w:rPr>
        <w:t>. </w:t>
      </w:r>
      <w:r w:rsidR="007B1555" w:rsidRPr="007B1555">
        <w:rPr>
          <w:rFonts w:ascii="Times New Roman" w:hAnsi="Times New Roman" w:cs="Times New Roman"/>
          <w:sz w:val="24"/>
          <w:szCs w:val="24"/>
        </w:rPr>
        <w:t>Не допускается использование внешних источников света вблизи окон жилых помещений с нарушением установленных санитарных норм.</w:t>
      </w:r>
    </w:p>
    <w:p w:rsidR="00E56739" w:rsidRDefault="009F453B" w:rsidP="007B1555">
      <w:pPr>
        <w:contextualSpacing/>
        <w:rPr>
          <w:rFonts w:ascii="Times New Roman" w:hAnsi="Times New Roman" w:cs="Times New Roman"/>
          <w:sz w:val="24"/>
          <w:szCs w:val="24"/>
        </w:rPr>
      </w:pPr>
      <w:r>
        <w:rPr>
          <w:rFonts w:ascii="Times New Roman" w:hAnsi="Times New Roman" w:cs="Times New Roman"/>
          <w:sz w:val="24"/>
          <w:szCs w:val="24"/>
        </w:rPr>
        <w:t>21</w:t>
      </w:r>
      <w:r w:rsidR="002D60B4" w:rsidRPr="002D60B4">
        <w:rPr>
          <w:rFonts w:ascii="Times New Roman" w:hAnsi="Times New Roman" w:cs="Times New Roman"/>
          <w:sz w:val="24"/>
          <w:szCs w:val="24"/>
        </w:rPr>
        <w:t>3</w:t>
      </w:r>
      <w:r w:rsidR="00E56739">
        <w:rPr>
          <w:rFonts w:ascii="Times New Roman" w:hAnsi="Times New Roman" w:cs="Times New Roman"/>
          <w:sz w:val="24"/>
          <w:szCs w:val="24"/>
        </w:rPr>
        <w:t>. </w:t>
      </w:r>
      <w:r w:rsidR="007B1555" w:rsidRPr="007B1555">
        <w:rPr>
          <w:rFonts w:ascii="Times New Roman" w:hAnsi="Times New Roman" w:cs="Times New Roman"/>
          <w:sz w:val="24"/>
          <w:szCs w:val="24"/>
        </w:rPr>
        <w:t xml:space="preserve">Организации и предприятия должны ежедневно включать освещение вывесок с наступлением темного времени суток и выключать не ранее времени отключения уличного освещения, но не позднее наступления светового дня; производить своевременно замену осветительных приборов. </w:t>
      </w:r>
    </w:p>
    <w:p w:rsidR="007B1555" w:rsidRPr="007B1555" w:rsidRDefault="009F453B" w:rsidP="007B1555">
      <w:pPr>
        <w:contextualSpacing/>
        <w:rPr>
          <w:rFonts w:ascii="Times New Roman" w:hAnsi="Times New Roman" w:cs="Times New Roman"/>
          <w:sz w:val="24"/>
          <w:szCs w:val="24"/>
        </w:rPr>
      </w:pPr>
      <w:r>
        <w:rPr>
          <w:rFonts w:ascii="Times New Roman" w:hAnsi="Times New Roman" w:cs="Times New Roman"/>
          <w:sz w:val="24"/>
          <w:szCs w:val="24"/>
        </w:rPr>
        <w:t>21</w:t>
      </w:r>
      <w:r w:rsidR="002D60B4" w:rsidRPr="002D60B4">
        <w:rPr>
          <w:rFonts w:ascii="Times New Roman" w:hAnsi="Times New Roman" w:cs="Times New Roman"/>
          <w:sz w:val="24"/>
          <w:szCs w:val="24"/>
        </w:rPr>
        <w:t>4</w:t>
      </w:r>
      <w:r w:rsidR="007B1555" w:rsidRPr="007B1555">
        <w:rPr>
          <w:rFonts w:ascii="Times New Roman" w:hAnsi="Times New Roman" w:cs="Times New Roman"/>
          <w:sz w:val="24"/>
          <w:szCs w:val="24"/>
        </w:rPr>
        <w:t>. Расклейка афиш, различного рода объявлений, плакатов (не нарушающих социальные, этические нормы) разрешается только на специально установленных стендах. Размещение в иных местах афиш, различного рода объявлений, плакатов запрещено.</w:t>
      </w:r>
    </w:p>
    <w:p w:rsidR="007B1555" w:rsidRPr="007B1555" w:rsidRDefault="00E56739" w:rsidP="007B1555">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1</w:t>
      </w:r>
      <w:r w:rsidR="002D60B4" w:rsidRPr="002D60B4">
        <w:rPr>
          <w:rFonts w:ascii="Times New Roman" w:hAnsi="Times New Roman" w:cs="Times New Roman"/>
          <w:sz w:val="24"/>
          <w:szCs w:val="24"/>
        </w:rPr>
        <w:t>5</w:t>
      </w:r>
      <w:r>
        <w:rPr>
          <w:rFonts w:ascii="Times New Roman" w:hAnsi="Times New Roman" w:cs="Times New Roman"/>
          <w:sz w:val="24"/>
          <w:szCs w:val="24"/>
        </w:rPr>
        <w:t>. </w:t>
      </w:r>
      <w:r w:rsidR="007B1555" w:rsidRPr="007B1555">
        <w:rPr>
          <w:rFonts w:ascii="Times New Roman" w:hAnsi="Times New Roman" w:cs="Times New Roman"/>
          <w:sz w:val="24"/>
          <w:szCs w:val="24"/>
        </w:rPr>
        <w:t>Владельцы киосков и остановочных павильонов несут ответственность в соответствии с законодательством за отсутствие контроля и самовольную расклейку гражданами объявлений на принадлежащих им объектах.</w:t>
      </w:r>
    </w:p>
    <w:p w:rsidR="007B1555" w:rsidRPr="007B1555" w:rsidRDefault="00E56739" w:rsidP="007B1555">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1</w:t>
      </w:r>
      <w:r w:rsidR="002D60B4" w:rsidRPr="002D60B4">
        <w:rPr>
          <w:rFonts w:ascii="Times New Roman" w:hAnsi="Times New Roman" w:cs="Times New Roman"/>
          <w:sz w:val="24"/>
          <w:szCs w:val="24"/>
        </w:rPr>
        <w:t>6</w:t>
      </w:r>
      <w:r>
        <w:rPr>
          <w:rFonts w:ascii="Times New Roman" w:hAnsi="Times New Roman" w:cs="Times New Roman"/>
          <w:sz w:val="24"/>
          <w:szCs w:val="24"/>
        </w:rPr>
        <w:t>. </w:t>
      </w:r>
      <w:r w:rsidR="007B1555" w:rsidRPr="007B1555">
        <w:rPr>
          <w:rFonts w:ascii="Times New Roman" w:hAnsi="Times New Roman" w:cs="Times New Roman"/>
          <w:sz w:val="24"/>
          <w:szCs w:val="24"/>
        </w:rPr>
        <w:t>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7B1555" w:rsidRPr="007B1555" w:rsidRDefault="00E56739" w:rsidP="007B1555">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1</w:t>
      </w:r>
      <w:r w:rsidR="002D60B4" w:rsidRPr="002D60B4">
        <w:rPr>
          <w:rFonts w:ascii="Times New Roman" w:hAnsi="Times New Roman" w:cs="Times New Roman"/>
          <w:sz w:val="24"/>
          <w:szCs w:val="24"/>
        </w:rPr>
        <w:t>7</w:t>
      </w:r>
      <w:r>
        <w:rPr>
          <w:rFonts w:ascii="Times New Roman" w:hAnsi="Times New Roman" w:cs="Times New Roman"/>
          <w:sz w:val="24"/>
          <w:szCs w:val="24"/>
        </w:rPr>
        <w:t>. </w:t>
      </w:r>
      <w:r w:rsidR="007B1555" w:rsidRPr="007B1555">
        <w:rPr>
          <w:rFonts w:ascii="Times New Roman" w:hAnsi="Times New Roman" w:cs="Times New Roman"/>
          <w:sz w:val="24"/>
          <w:szCs w:val="24"/>
        </w:rPr>
        <w:t>Руководители организаций, в ведении которых находятся здания, а также собственники домов обязаны обеспечить размещение указателей на зданиях с обозначением наименования улицы и номерных знаков утвержденного образца, а на угловых домах - названия пересекающихся улиц.</w:t>
      </w:r>
    </w:p>
    <w:p w:rsidR="00514C04" w:rsidRDefault="00514C04" w:rsidP="00F83386">
      <w:pPr>
        <w:contextualSpacing/>
        <w:rPr>
          <w:rFonts w:ascii="Times New Roman" w:hAnsi="Times New Roman" w:cs="Times New Roman"/>
          <w:sz w:val="24"/>
          <w:szCs w:val="24"/>
        </w:rPr>
      </w:pPr>
    </w:p>
    <w:p w:rsidR="00E774B8" w:rsidRDefault="002D60B4" w:rsidP="00AE109C">
      <w:pPr>
        <w:contextualSpacing/>
        <w:jc w:val="center"/>
        <w:rPr>
          <w:rFonts w:ascii="Times New Roman" w:hAnsi="Times New Roman" w:cs="Times New Roman"/>
          <w:sz w:val="24"/>
          <w:szCs w:val="24"/>
        </w:rPr>
      </w:pPr>
      <w:r>
        <w:rPr>
          <w:rFonts w:ascii="Times New Roman" w:hAnsi="Times New Roman" w:cs="Times New Roman"/>
          <w:sz w:val="24"/>
          <w:szCs w:val="24"/>
          <w:lang w:val="en-US"/>
        </w:rPr>
        <w:t>VIII</w:t>
      </w:r>
      <w:r w:rsidR="00E774B8">
        <w:rPr>
          <w:rFonts w:ascii="Times New Roman" w:hAnsi="Times New Roman" w:cs="Times New Roman"/>
          <w:sz w:val="24"/>
          <w:szCs w:val="24"/>
        </w:rPr>
        <w:t xml:space="preserve"> Размещение и содержание детских и спортивных площадок, площадок для в</w:t>
      </w:r>
      <w:r w:rsidR="00AE109C">
        <w:rPr>
          <w:rFonts w:ascii="Times New Roman" w:hAnsi="Times New Roman" w:cs="Times New Roman"/>
          <w:sz w:val="24"/>
          <w:szCs w:val="24"/>
        </w:rPr>
        <w:t xml:space="preserve">ыгула животных, парковок, </w:t>
      </w:r>
      <w:proofErr w:type="spellStart"/>
      <w:r w:rsidR="00AE109C">
        <w:rPr>
          <w:rFonts w:ascii="Times New Roman" w:hAnsi="Times New Roman" w:cs="Times New Roman"/>
          <w:sz w:val="24"/>
          <w:szCs w:val="24"/>
        </w:rPr>
        <w:t>МАФов</w:t>
      </w:r>
      <w:proofErr w:type="spellEnd"/>
    </w:p>
    <w:p w:rsidR="00B03715" w:rsidRDefault="00B03715" w:rsidP="00AE109C">
      <w:pPr>
        <w:contextualSpacing/>
        <w:jc w:val="center"/>
        <w:rPr>
          <w:rFonts w:ascii="Times New Roman" w:hAnsi="Times New Roman" w:cs="Times New Roman"/>
          <w:sz w:val="24"/>
          <w:szCs w:val="24"/>
        </w:rPr>
      </w:pPr>
    </w:p>
    <w:p w:rsidR="00B03715" w:rsidRDefault="00B03715" w:rsidP="00AE109C">
      <w:pPr>
        <w:contextualSpacing/>
        <w:jc w:val="center"/>
        <w:rPr>
          <w:rFonts w:ascii="Times New Roman" w:hAnsi="Times New Roman" w:cs="Times New Roman"/>
          <w:sz w:val="24"/>
          <w:szCs w:val="24"/>
        </w:rPr>
      </w:pPr>
      <w:r w:rsidRPr="00B03715">
        <w:rPr>
          <w:rFonts w:ascii="Times New Roman" w:hAnsi="Times New Roman" w:cs="Times New Roman"/>
          <w:sz w:val="24"/>
          <w:szCs w:val="24"/>
        </w:rPr>
        <w:t>Площадки</w:t>
      </w:r>
    </w:p>
    <w:p w:rsidR="00030E27" w:rsidRPr="00030E27" w:rsidRDefault="00030E2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1</w:t>
      </w:r>
      <w:r w:rsidR="002D60B4">
        <w:rPr>
          <w:rFonts w:ascii="Times New Roman" w:hAnsi="Times New Roman" w:cs="Times New Roman"/>
          <w:sz w:val="24"/>
          <w:szCs w:val="24"/>
        </w:rPr>
        <w:t>8</w:t>
      </w:r>
      <w:r w:rsidRPr="00030E27">
        <w:rPr>
          <w:rFonts w:ascii="Times New Roman" w:hAnsi="Times New Roman" w:cs="Times New Roman"/>
          <w:sz w:val="24"/>
          <w:szCs w:val="24"/>
        </w:rPr>
        <w:t xml:space="preserve">. </w:t>
      </w:r>
      <w:r w:rsidR="004233A6">
        <w:rPr>
          <w:rFonts w:ascii="Times New Roman" w:hAnsi="Times New Roman" w:cs="Times New Roman"/>
          <w:sz w:val="24"/>
          <w:szCs w:val="24"/>
        </w:rPr>
        <w:t>Н</w:t>
      </w:r>
      <w:r w:rsidRPr="00030E27">
        <w:rPr>
          <w:rFonts w:ascii="Times New Roman" w:hAnsi="Times New Roman" w:cs="Times New Roman"/>
          <w:sz w:val="24"/>
          <w:szCs w:val="24"/>
        </w:rPr>
        <w:t>а территории населенных пунктов необходимо предусматривать следующие виды площадок: для игр детей, отдыха взрослых, занятий спортом, контейнерные, выг</w:t>
      </w:r>
      <w:r w:rsidR="009F453B">
        <w:rPr>
          <w:rFonts w:ascii="Times New Roman" w:hAnsi="Times New Roman" w:cs="Times New Roman"/>
          <w:sz w:val="24"/>
          <w:szCs w:val="24"/>
        </w:rPr>
        <w:t>ула собак, стоянок автомобилей.</w:t>
      </w:r>
    </w:p>
    <w:p w:rsidR="00030E27" w:rsidRPr="00030E27" w:rsidRDefault="004233A6"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1</w:t>
      </w:r>
      <w:r w:rsidR="002D60B4">
        <w:rPr>
          <w:rFonts w:ascii="Times New Roman" w:hAnsi="Times New Roman" w:cs="Times New Roman"/>
          <w:sz w:val="24"/>
          <w:szCs w:val="24"/>
        </w:rPr>
        <w:t>9</w:t>
      </w:r>
      <w:r>
        <w:rPr>
          <w:rFonts w:ascii="Times New Roman" w:hAnsi="Times New Roman" w:cs="Times New Roman"/>
          <w:sz w:val="24"/>
          <w:szCs w:val="24"/>
        </w:rPr>
        <w:t>. Д</w:t>
      </w:r>
      <w:r w:rsidR="00030E27" w:rsidRPr="00030E27">
        <w:rPr>
          <w:rFonts w:ascii="Times New Roman" w:hAnsi="Times New Roman" w:cs="Times New Roman"/>
          <w:sz w:val="24"/>
          <w:szCs w:val="24"/>
        </w:rPr>
        <w:t xml:space="preserve">етские площадки предназначены для игр и активного отдыха детей разных возрастов: </w:t>
      </w:r>
      <w:proofErr w:type="spellStart"/>
      <w:r w:rsidR="00030E27" w:rsidRPr="00030E27">
        <w:rPr>
          <w:rFonts w:ascii="Times New Roman" w:hAnsi="Times New Roman" w:cs="Times New Roman"/>
          <w:sz w:val="24"/>
          <w:szCs w:val="24"/>
        </w:rPr>
        <w:t>преддошкольн</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(до 3 лет), дошкольного (4</w:t>
      </w:r>
      <w:r w:rsidR="00030E27" w:rsidRPr="00030E27">
        <w:rPr>
          <w:rFonts w:ascii="Times New Roman" w:hAnsi="Times New Roman" w:cs="Times New Roman"/>
          <w:sz w:val="24"/>
          <w:szCs w:val="24"/>
        </w:rPr>
        <w:t>-7 лет), младшего и</w:t>
      </w:r>
      <w:r>
        <w:rPr>
          <w:rFonts w:ascii="Times New Roman" w:hAnsi="Times New Roman" w:cs="Times New Roman"/>
          <w:sz w:val="24"/>
          <w:szCs w:val="24"/>
        </w:rPr>
        <w:t xml:space="preserve"> среднего школьного возраста (7</w:t>
      </w:r>
      <w:r w:rsidR="00030E27" w:rsidRPr="00030E27">
        <w:rPr>
          <w:rFonts w:ascii="Times New Roman" w:hAnsi="Times New Roman" w:cs="Times New Roman"/>
          <w:sz w:val="24"/>
          <w:szCs w:val="24"/>
        </w:rPr>
        <w:t>-12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w:t>
      </w:r>
      <w:r>
        <w:rPr>
          <w:rFonts w:ascii="Times New Roman" w:hAnsi="Times New Roman" w:cs="Times New Roman"/>
          <w:sz w:val="24"/>
          <w:szCs w:val="24"/>
        </w:rPr>
        <w:t>м. Для детей и подростков (12-</w:t>
      </w:r>
      <w:r w:rsidR="00030E27" w:rsidRPr="00030E27">
        <w:rPr>
          <w:rFonts w:ascii="Times New Roman" w:hAnsi="Times New Roman" w:cs="Times New Roman"/>
          <w:sz w:val="24"/>
          <w:szCs w:val="24"/>
        </w:rPr>
        <w:t>16 лет) организуются спортивно-игровые комплексы (микро-скалодромы, велодромы и т.п.) и оборудование специальных мест для катания на самока</w:t>
      </w:r>
      <w:r>
        <w:rPr>
          <w:rFonts w:ascii="Times New Roman" w:hAnsi="Times New Roman" w:cs="Times New Roman"/>
          <w:sz w:val="24"/>
          <w:szCs w:val="24"/>
        </w:rPr>
        <w:t>тах, роликовых досках и коньках.</w:t>
      </w:r>
    </w:p>
    <w:p w:rsidR="00030E27" w:rsidRPr="00030E27" w:rsidRDefault="004233A6" w:rsidP="00030E27">
      <w:pPr>
        <w:contextualSpacing/>
        <w:rPr>
          <w:rFonts w:ascii="Times New Roman" w:hAnsi="Times New Roman" w:cs="Times New Roman"/>
          <w:sz w:val="24"/>
          <w:szCs w:val="24"/>
        </w:rPr>
      </w:pPr>
      <w:r>
        <w:rPr>
          <w:rFonts w:ascii="Times New Roman" w:hAnsi="Times New Roman" w:cs="Times New Roman"/>
          <w:sz w:val="24"/>
          <w:szCs w:val="24"/>
        </w:rPr>
        <w:lastRenderedPageBreak/>
        <w:t>2</w:t>
      </w:r>
      <w:r w:rsidR="002D60B4">
        <w:rPr>
          <w:rFonts w:ascii="Times New Roman" w:hAnsi="Times New Roman" w:cs="Times New Roman"/>
          <w:sz w:val="24"/>
          <w:szCs w:val="24"/>
        </w:rPr>
        <w:t>20</w:t>
      </w:r>
      <w:r>
        <w:rPr>
          <w:rFonts w:ascii="Times New Roman" w:hAnsi="Times New Roman" w:cs="Times New Roman"/>
          <w:sz w:val="24"/>
          <w:szCs w:val="24"/>
        </w:rPr>
        <w:t>. Р</w:t>
      </w:r>
      <w:r w:rsidR="00030E27" w:rsidRPr="00030E27">
        <w:rPr>
          <w:rFonts w:ascii="Times New Roman" w:hAnsi="Times New Roman" w:cs="Times New Roman"/>
          <w:sz w:val="24"/>
          <w:szCs w:val="24"/>
        </w:rPr>
        <w:t xml:space="preserve">асстояние от окон жилых домов и общественных зданий до границ детских площадок дошкольного и </w:t>
      </w:r>
      <w:proofErr w:type="spellStart"/>
      <w:r w:rsidR="00030E27" w:rsidRPr="00030E27">
        <w:rPr>
          <w:rFonts w:ascii="Times New Roman" w:hAnsi="Times New Roman" w:cs="Times New Roman"/>
          <w:sz w:val="24"/>
          <w:szCs w:val="24"/>
        </w:rPr>
        <w:t>преддошкольного</w:t>
      </w:r>
      <w:proofErr w:type="spellEnd"/>
      <w:r w:rsidR="00030E27" w:rsidRPr="00030E27">
        <w:rPr>
          <w:rFonts w:ascii="Times New Roman" w:hAnsi="Times New Roman" w:cs="Times New Roman"/>
          <w:sz w:val="24"/>
          <w:szCs w:val="24"/>
        </w:rPr>
        <w:t xml:space="preserve"> возраста принимается не менее 10 м, младшего и среднего школьного возраста - не менее 20 м, комплексных игровых площадок - не менее 30 м, спортивно-игровых комплексов - не менее 50 м. Детские площадки для дошкольного и </w:t>
      </w:r>
      <w:proofErr w:type="spellStart"/>
      <w:r w:rsidR="00030E27" w:rsidRPr="00030E27">
        <w:rPr>
          <w:rFonts w:ascii="Times New Roman" w:hAnsi="Times New Roman" w:cs="Times New Roman"/>
          <w:sz w:val="24"/>
          <w:szCs w:val="24"/>
        </w:rPr>
        <w:t>преддошкольного</w:t>
      </w:r>
      <w:proofErr w:type="spellEnd"/>
      <w:r w:rsidR="00030E27" w:rsidRPr="00030E27">
        <w:rPr>
          <w:rFonts w:ascii="Times New Roman" w:hAnsi="Times New Roman" w:cs="Times New Roman"/>
          <w:sz w:val="24"/>
          <w:szCs w:val="24"/>
        </w:rPr>
        <w:t xml:space="preserve">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спортивно-игровые комплексы и места для катания - в парках. В условиях исторической или высокоплотной застройки размеры площадок могут приниматься в зависимости от имеющихся территориальных </w:t>
      </w:r>
      <w:r>
        <w:rPr>
          <w:rFonts w:ascii="Times New Roman" w:hAnsi="Times New Roman" w:cs="Times New Roman"/>
          <w:sz w:val="24"/>
          <w:szCs w:val="24"/>
        </w:rPr>
        <w:t>возможностей.</w:t>
      </w:r>
    </w:p>
    <w:p w:rsidR="00030E27" w:rsidRPr="00030E27" w:rsidRDefault="004233A6"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2</w:t>
      </w:r>
      <w:r w:rsidR="002D60B4">
        <w:rPr>
          <w:rFonts w:ascii="Times New Roman" w:hAnsi="Times New Roman" w:cs="Times New Roman"/>
          <w:sz w:val="24"/>
          <w:szCs w:val="24"/>
        </w:rPr>
        <w:t>1</w:t>
      </w:r>
      <w:r>
        <w:rPr>
          <w:rFonts w:ascii="Times New Roman" w:hAnsi="Times New Roman" w:cs="Times New Roman"/>
          <w:sz w:val="24"/>
          <w:szCs w:val="24"/>
        </w:rPr>
        <w:t>. </w:t>
      </w:r>
      <w:r w:rsidR="00030E27" w:rsidRPr="00030E27">
        <w:rPr>
          <w:rFonts w:ascii="Times New Roman" w:hAnsi="Times New Roman" w:cs="Times New Roman"/>
          <w:sz w:val="24"/>
          <w:szCs w:val="24"/>
        </w:rPr>
        <w:t>Размеры и условия размещения площадок проектируются в зависимости от возрастных групп детей и места размещения жилой</w:t>
      </w:r>
      <w:r>
        <w:rPr>
          <w:rFonts w:ascii="Times New Roman" w:hAnsi="Times New Roman" w:cs="Times New Roman"/>
          <w:sz w:val="24"/>
          <w:szCs w:val="24"/>
        </w:rPr>
        <w:t xml:space="preserve"> застройки в населенных пунктах.</w:t>
      </w:r>
    </w:p>
    <w:p w:rsidR="00030E27" w:rsidRPr="00030E27" w:rsidRDefault="004233A6"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2</w:t>
      </w:r>
      <w:r w:rsidR="002D60B4">
        <w:rPr>
          <w:rFonts w:ascii="Times New Roman" w:hAnsi="Times New Roman" w:cs="Times New Roman"/>
          <w:sz w:val="24"/>
          <w:szCs w:val="24"/>
        </w:rPr>
        <w:t>2</w:t>
      </w:r>
      <w:r>
        <w:rPr>
          <w:rFonts w:ascii="Times New Roman" w:hAnsi="Times New Roman" w:cs="Times New Roman"/>
          <w:sz w:val="24"/>
          <w:szCs w:val="24"/>
        </w:rPr>
        <w:t>. Д</w:t>
      </w:r>
      <w:r w:rsidR="00030E27" w:rsidRPr="00030E27">
        <w:rPr>
          <w:rFonts w:ascii="Times New Roman" w:hAnsi="Times New Roman" w:cs="Times New Roman"/>
          <w:sz w:val="24"/>
          <w:szCs w:val="24"/>
        </w:rPr>
        <w:t>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осуществляются с проездов и улиц. При условии изоляции детских площадок зелеными насаждениями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принимаются согласно СанПиН</w:t>
      </w:r>
      <w:r w:rsidR="00830CE7">
        <w:rPr>
          <w:rFonts w:ascii="Times New Roman" w:hAnsi="Times New Roman" w:cs="Times New Roman"/>
          <w:sz w:val="24"/>
          <w:szCs w:val="24"/>
        </w:rPr>
        <w:t>.</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2</w:t>
      </w:r>
      <w:r w:rsidR="002D60B4">
        <w:rPr>
          <w:rFonts w:ascii="Times New Roman" w:hAnsi="Times New Roman" w:cs="Times New Roman"/>
          <w:sz w:val="24"/>
          <w:szCs w:val="24"/>
        </w:rPr>
        <w:t>3</w:t>
      </w:r>
      <w:r>
        <w:rPr>
          <w:rFonts w:ascii="Times New Roman" w:hAnsi="Times New Roman" w:cs="Times New Roman"/>
          <w:sz w:val="24"/>
          <w:szCs w:val="24"/>
        </w:rPr>
        <w:t>. П</w:t>
      </w:r>
      <w:r w:rsidR="00030E27" w:rsidRPr="00030E27">
        <w:rPr>
          <w:rFonts w:ascii="Times New Roman" w:hAnsi="Times New Roman" w:cs="Times New Roman"/>
          <w:sz w:val="24"/>
          <w:szCs w:val="24"/>
        </w:rPr>
        <w:t>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w:t>
      </w:r>
      <w:r>
        <w:rPr>
          <w:rFonts w:ascii="Times New Roman" w:hAnsi="Times New Roman" w:cs="Times New Roman"/>
          <w:sz w:val="24"/>
          <w:szCs w:val="24"/>
        </w:rPr>
        <w:t>рования строительных материалов.</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2</w:t>
      </w:r>
      <w:r w:rsidR="002D60B4">
        <w:rPr>
          <w:rFonts w:ascii="Times New Roman" w:hAnsi="Times New Roman" w:cs="Times New Roman"/>
          <w:sz w:val="24"/>
          <w:szCs w:val="24"/>
        </w:rPr>
        <w:t>4</w:t>
      </w:r>
      <w:r>
        <w:rPr>
          <w:rFonts w:ascii="Times New Roman" w:hAnsi="Times New Roman" w:cs="Times New Roman"/>
          <w:sz w:val="24"/>
          <w:szCs w:val="24"/>
        </w:rPr>
        <w:t>.  О</w:t>
      </w:r>
      <w:r w:rsidR="00030E27" w:rsidRPr="00030E27">
        <w:rPr>
          <w:rFonts w:ascii="Times New Roman" w:hAnsi="Times New Roman" w:cs="Times New Roman"/>
          <w:sz w:val="24"/>
          <w:szCs w:val="24"/>
        </w:rPr>
        <w:t>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2</w:t>
      </w:r>
      <w:r w:rsidR="002D60B4">
        <w:rPr>
          <w:rFonts w:ascii="Times New Roman" w:hAnsi="Times New Roman" w:cs="Times New Roman"/>
          <w:sz w:val="24"/>
          <w:szCs w:val="24"/>
        </w:rPr>
        <w:t>5</w:t>
      </w:r>
      <w:r>
        <w:rPr>
          <w:rFonts w:ascii="Times New Roman" w:hAnsi="Times New Roman" w:cs="Times New Roman"/>
          <w:sz w:val="24"/>
          <w:szCs w:val="24"/>
        </w:rPr>
        <w:t>. </w:t>
      </w:r>
      <w:r w:rsidR="00030E27" w:rsidRPr="00030E27">
        <w:rPr>
          <w:rFonts w:ascii="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2</w:t>
      </w:r>
      <w:r w:rsidR="002D60B4">
        <w:rPr>
          <w:rFonts w:ascii="Times New Roman" w:hAnsi="Times New Roman" w:cs="Times New Roman"/>
          <w:sz w:val="24"/>
          <w:szCs w:val="24"/>
        </w:rPr>
        <w:t>6</w:t>
      </w:r>
      <w:r>
        <w:rPr>
          <w:rFonts w:ascii="Times New Roman" w:hAnsi="Times New Roman" w:cs="Times New Roman"/>
          <w:sz w:val="24"/>
          <w:szCs w:val="24"/>
        </w:rPr>
        <w:t>. </w:t>
      </w:r>
      <w:r w:rsidR="00030E27" w:rsidRPr="00030E27">
        <w:rPr>
          <w:rFonts w:ascii="Times New Roman" w:hAnsi="Times New Roman" w:cs="Times New Roman"/>
          <w:sz w:val="24"/>
          <w:szCs w:val="24"/>
        </w:rPr>
        <w:t>Для сопряжения поверхностей площадки и газона применяются садовые бортовые камни со скошенными или закругленными краями.</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2</w:t>
      </w:r>
      <w:r w:rsidR="002D60B4">
        <w:rPr>
          <w:rFonts w:ascii="Times New Roman" w:hAnsi="Times New Roman" w:cs="Times New Roman"/>
          <w:sz w:val="24"/>
          <w:szCs w:val="24"/>
        </w:rPr>
        <w:t>7</w:t>
      </w:r>
      <w:r>
        <w:rPr>
          <w:rFonts w:ascii="Times New Roman" w:hAnsi="Times New Roman" w:cs="Times New Roman"/>
          <w:sz w:val="24"/>
          <w:szCs w:val="24"/>
        </w:rPr>
        <w:t>. </w:t>
      </w:r>
      <w:r w:rsidR="00030E27" w:rsidRPr="00030E27">
        <w:rPr>
          <w:rFonts w:ascii="Times New Roman" w:hAnsi="Times New Roman" w:cs="Times New Roman"/>
          <w:sz w:val="24"/>
          <w:szCs w:val="24"/>
        </w:rPr>
        <w:t>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2</w:t>
      </w:r>
      <w:r w:rsidR="002D60B4">
        <w:rPr>
          <w:rFonts w:ascii="Times New Roman" w:hAnsi="Times New Roman" w:cs="Times New Roman"/>
          <w:sz w:val="24"/>
          <w:szCs w:val="24"/>
        </w:rPr>
        <w:t>8</w:t>
      </w:r>
      <w:r>
        <w:rPr>
          <w:rFonts w:ascii="Times New Roman" w:hAnsi="Times New Roman" w:cs="Times New Roman"/>
          <w:sz w:val="24"/>
          <w:szCs w:val="24"/>
        </w:rPr>
        <w:t>. </w:t>
      </w:r>
      <w:r w:rsidR="00030E27" w:rsidRPr="00030E27">
        <w:rPr>
          <w:rFonts w:ascii="Times New Roman" w:hAnsi="Times New Roman" w:cs="Times New Roman"/>
          <w:sz w:val="24"/>
          <w:szCs w:val="24"/>
        </w:rPr>
        <w:t>Размещение игрового оборудования проектируется с учетом нормативных параметров безопасности, от 1 метра до 2 метров. Площадки спортивно-игровых комплексов оборудуются стендом с правилами поведения на площадке.</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2</w:t>
      </w:r>
      <w:r w:rsidR="002D60B4">
        <w:rPr>
          <w:rFonts w:ascii="Times New Roman" w:hAnsi="Times New Roman" w:cs="Times New Roman"/>
          <w:sz w:val="24"/>
          <w:szCs w:val="24"/>
        </w:rPr>
        <w:t>9</w:t>
      </w:r>
      <w:r>
        <w:rPr>
          <w:rFonts w:ascii="Times New Roman" w:hAnsi="Times New Roman" w:cs="Times New Roman"/>
          <w:sz w:val="24"/>
          <w:szCs w:val="24"/>
        </w:rPr>
        <w:t>. </w:t>
      </w:r>
      <w:r w:rsidR="00030E27" w:rsidRPr="00030E27">
        <w:rPr>
          <w:rFonts w:ascii="Times New Roman" w:hAnsi="Times New Roman" w:cs="Times New Roman"/>
          <w:sz w:val="24"/>
          <w:szCs w:val="24"/>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2D60B4">
        <w:rPr>
          <w:rFonts w:ascii="Times New Roman" w:hAnsi="Times New Roman" w:cs="Times New Roman"/>
          <w:sz w:val="24"/>
          <w:szCs w:val="24"/>
        </w:rPr>
        <w:t>30</w:t>
      </w:r>
      <w:r>
        <w:rPr>
          <w:rFonts w:ascii="Times New Roman" w:hAnsi="Times New Roman" w:cs="Times New Roman"/>
          <w:sz w:val="24"/>
          <w:szCs w:val="24"/>
        </w:rPr>
        <w:t>. П</w:t>
      </w:r>
      <w:r w:rsidR="00030E27" w:rsidRPr="00030E27">
        <w:rPr>
          <w:rFonts w:ascii="Times New Roman" w:hAnsi="Times New Roman" w:cs="Times New Roman"/>
          <w:sz w:val="24"/>
          <w:szCs w:val="24"/>
        </w:rPr>
        <w:t>лощадки отдыха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Площадки отдыха устанавливаются проходными, примыкают к проездам, посадочным площадкам остановок, разворотным площадкам - между ними и площадкой отдыха предусматривается полоса зеленых насаждений не менее 3 м. Расстояние от границы площадки отдыха до мест хранения автомобилей следует приним</w:t>
      </w:r>
      <w:r>
        <w:rPr>
          <w:rFonts w:ascii="Times New Roman" w:hAnsi="Times New Roman" w:cs="Times New Roman"/>
          <w:sz w:val="24"/>
          <w:szCs w:val="24"/>
        </w:rPr>
        <w:t>ать согласно СанПиН.</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3</w:t>
      </w:r>
      <w:r w:rsidR="002D60B4">
        <w:rPr>
          <w:rFonts w:ascii="Times New Roman" w:hAnsi="Times New Roman" w:cs="Times New Roman"/>
          <w:sz w:val="24"/>
          <w:szCs w:val="24"/>
        </w:rPr>
        <w:t>1</w:t>
      </w:r>
      <w:r>
        <w:rPr>
          <w:rFonts w:ascii="Times New Roman" w:hAnsi="Times New Roman" w:cs="Times New Roman"/>
          <w:sz w:val="24"/>
          <w:szCs w:val="24"/>
        </w:rPr>
        <w:t>. </w:t>
      </w:r>
      <w:r w:rsidR="00030E27" w:rsidRPr="00030E27">
        <w:rPr>
          <w:rFonts w:ascii="Times New Roman" w:hAnsi="Times New Roman" w:cs="Times New Roman"/>
          <w:sz w:val="24"/>
          <w:szCs w:val="24"/>
        </w:rPr>
        <w:t>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w:t>
      </w:r>
      <w:r>
        <w:rPr>
          <w:rFonts w:ascii="Times New Roman" w:hAnsi="Times New Roman" w:cs="Times New Roman"/>
          <w:sz w:val="24"/>
          <w:szCs w:val="24"/>
        </w:rPr>
        <w:t>адок-лужаек для отдыха на траве.</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3</w:t>
      </w:r>
      <w:r w:rsidR="002D60B4">
        <w:rPr>
          <w:rFonts w:ascii="Times New Roman" w:hAnsi="Times New Roman" w:cs="Times New Roman"/>
          <w:sz w:val="24"/>
          <w:szCs w:val="24"/>
        </w:rPr>
        <w:t>2</w:t>
      </w:r>
      <w:r>
        <w:rPr>
          <w:rFonts w:ascii="Times New Roman" w:hAnsi="Times New Roman" w:cs="Times New Roman"/>
          <w:sz w:val="24"/>
          <w:szCs w:val="24"/>
        </w:rPr>
        <w:t>. О</w:t>
      </w:r>
      <w:r w:rsidR="00030E27" w:rsidRPr="00030E27">
        <w:rPr>
          <w:rFonts w:ascii="Times New Roman" w:hAnsi="Times New Roman" w:cs="Times New Roman"/>
          <w:sz w:val="24"/>
          <w:szCs w:val="24"/>
        </w:rPr>
        <w:t>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зеленые насаждения, скамьи для отдыха, скамьи и столы, урны</w:t>
      </w:r>
      <w:r>
        <w:rPr>
          <w:rFonts w:ascii="Times New Roman" w:hAnsi="Times New Roman" w:cs="Times New Roman"/>
          <w:sz w:val="24"/>
          <w:szCs w:val="24"/>
        </w:rPr>
        <w:t>,</w:t>
      </w:r>
      <w:r w:rsidR="00030E27" w:rsidRPr="00030E27">
        <w:rPr>
          <w:rFonts w:ascii="Times New Roman" w:hAnsi="Times New Roman" w:cs="Times New Roman"/>
          <w:sz w:val="24"/>
          <w:szCs w:val="24"/>
        </w:rPr>
        <w:t xml:space="preserve"> </w:t>
      </w:r>
      <w:r>
        <w:rPr>
          <w:rFonts w:ascii="Times New Roman" w:hAnsi="Times New Roman" w:cs="Times New Roman"/>
          <w:sz w:val="24"/>
          <w:szCs w:val="24"/>
        </w:rPr>
        <w:t>осветительное оборудование.</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3</w:t>
      </w:r>
      <w:r w:rsidR="002D60B4">
        <w:rPr>
          <w:rFonts w:ascii="Times New Roman" w:hAnsi="Times New Roman" w:cs="Times New Roman"/>
          <w:sz w:val="24"/>
          <w:szCs w:val="24"/>
        </w:rPr>
        <w:t>3</w:t>
      </w:r>
      <w:r>
        <w:rPr>
          <w:rFonts w:ascii="Times New Roman" w:hAnsi="Times New Roman" w:cs="Times New Roman"/>
          <w:sz w:val="24"/>
          <w:szCs w:val="24"/>
        </w:rPr>
        <w:t>. </w:t>
      </w:r>
      <w:r w:rsidR="00030E27" w:rsidRPr="00030E27">
        <w:rPr>
          <w:rFonts w:ascii="Times New Roman" w:hAnsi="Times New Roman" w:cs="Times New Roman"/>
          <w:sz w:val="24"/>
          <w:szCs w:val="24"/>
        </w:rPr>
        <w:t xml:space="preserve">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w:t>
      </w:r>
      <w:r w:rsidR="00030E27" w:rsidRPr="00030E27">
        <w:rPr>
          <w:rFonts w:ascii="Times New Roman" w:hAnsi="Times New Roman" w:cs="Times New Roman"/>
          <w:sz w:val="24"/>
          <w:szCs w:val="24"/>
        </w:rPr>
        <w:lastRenderedPageBreak/>
        <w:t>покрытия в зоне детских игр.</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3</w:t>
      </w:r>
      <w:r w:rsidR="002D60B4">
        <w:rPr>
          <w:rFonts w:ascii="Times New Roman" w:hAnsi="Times New Roman" w:cs="Times New Roman"/>
          <w:sz w:val="24"/>
          <w:szCs w:val="24"/>
        </w:rPr>
        <w:t>4</w:t>
      </w:r>
      <w:r>
        <w:rPr>
          <w:rFonts w:ascii="Times New Roman" w:hAnsi="Times New Roman" w:cs="Times New Roman"/>
          <w:sz w:val="24"/>
          <w:szCs w:val="24"/>
        </w:rPr>
        <w:t>. </w:t>
      </w:r>
      <w:r w:rsidR="00030E27" w:rsidRPr="00030E27">
        <w:rPr>
          <w:rFonts w:ascii="Times New Roman" w:hAnsi="Times New Roman" w:cs="Times New Roman"/>
          <w:sz w:val="24"/>
          <w:szCs w:val="24"/>
        </w:rPr>
        <w:t xml:space="preserve">Применять периметральное озеленение, одиночные посадки зеленых насаждений. Площадки-лужайки должны быть окружены группами деревьев и кустарников, покрытие </w:t>
      </w:r>
      <w:r w:rsidR="009F453B">
        <w:rPr>
          <w:rFonts w:ascii="Times New Roman" w:hAnsi="Times New Roman" w:cs="Times New Roman"/>
          <w:sz w:val="24"/>
          <w:szCs w:val="24"/>
        </w:rPr>
        <w:t>–</w:t>
      </w:r>
      <w:r w:rsidR="00030E27" w:rsidRPr="00030E27">
        <w:rPr>
          <w:rFonts w:ascii="Times New Roman" w:hAnsi="Times New Roman" w:cs="Times New Roman"/>
          <w:sz w:val="24"/>
          <w:szCs w:val="24"/>
        </w:rPr>
        <w:t xml:space="preserve"> из устойчивых к вытаптыванию видов трав.</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3</w:t>
      </w:r>
      <w:r w:rsidR="002D60B4">
        <w:rPr>
          <w:rFonts w:ascii="Times New Roman" w:hAnsi="Times New Roman" w:cs="Times New Roman"/>
          <w:sz w:val="24"/>
          <w:szCs w:val="24"/>
        </w:rPr>
        <w:t>5</w:t>
      </w:r>
      <w:r>
        <w:rPr>
          <w:rFonts w:ascii="Times New Roman" w:hAnsi="Times New Roman" w:cs="Times New Roman"/>
          <w:sz w:val="24"/>
          <w:szCs w:val="24"/>
        </w:rPr>
        <w:t>. </w:t>
      </w:r>
      <w:r w:rsidR="00030E27" w:rsidRPr="00030E27">
        <w:rPr>
          <w:rFonts w:ascii="Times New Roman" w:hAnsi="Times New Roman" w:cs="Times New Roman"/>
          <w:sz w:val="24"/>
          <w:szCs w:val="24"/>
        </w:rPr>
        <w:t>Функционирование осветительного оборудования нужно обеспечивать в режиме освещения территории, на которой расположена площадка.</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3</w:t>
      </w:r>
      <w:r w:rsidR="002D60B4">
        <w:rPr>
          <w:rFonts w:ascii="Times New Roman" w:hAnsi="Times New Roman" w:cs="Times New Roman"/>
          <w:sz w:val="24"/>
          <w:szCs w:val="24"/>
        </w:rPr>
        <w:t>6</w:t>
      </w:r>
      <w:r>
        <w:rPr>
          <w:rFonts w:ascii="Times New Roman" w:hAnsi="Times New Roman" w:cs="Times New Roman"/>
          <w:sz w:val="24"/>
          <w:szCs w:val="24"/>
        </w:rPr>
        <w:t>. С</w:t>
      </w:r>
      <w:r w:rsidR="00030E27" w:rsidRPr="00030E27">
        <w:rPr>
          <w:rFonts w:ascii="Times New Roman" w:hAnsi="Times New Roman" w:cs="Times New Roman"/>
          <w:sz w:val="24"/>
          <w:szCs w:val="24"/>
        </w:rPr>
        <w:t>портивные площадки предназначены для занятий физкультурой и спортом всех возрастных групп населения 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сл</w:t>
      </w:r>
      <w:r>
        <w:rPr>
          <w:rFonts w:ascii="Times New Roman" w:hAnsi="Times New Roman" w:cs="Times New Roman"/>
          <w:sz w:val="24"/>
          <w:szCs w:val="24"/>
        </w:rPr>
        <w:t>едует принимать согласно СанПиН.</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3</w:t>
      </w:r>
      <w:r w:rsidR="002D60B4">
        <w:rPr>
          <w:rFonts w:ascii="Times New Roman" w:hAnsi="Times New Roman" w:cs="Times New Roman"/>
          <w:sz w:val="24"/>
          <w:szCs w:val="24"/>
        </w:rPr>
        <w:t>7</w:t>
      </w:r>
      <w:r>
        <w:rPr>
          <w:rFonts w:ascii="Times New Roman" w:hAnsi="Times New Roman" w:cs="Times New Roman"/>
          <w:sz w:val="24"/>
          <w:szCs w:val="24"/>
        </w:rPr>
        <w:t>. О</w:t>
      </w:r>
      <w:r w:rsidR="00030E27" w:rsidRPr="00030E27">
        <w:rPr>
          <w:rFonts w:ascii="Times New Roman" w:hAnsi="Times New Roman" w:cs="Times New Roman"/>
          <w:sz w:val="24"/>
          <w:szCs w:val="24"/>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зеленые н</w:t>
      </w:r>
      <w:r>
        <w:rPr>
          <w:rFonts w:ascii="Times New Roman" w:hAnsi="Times New Roman" w:cs="Times New Roman"/>
          <w:sz w:val="24"/>
          <w:szCs w:val="24"/>
        </w:rPr>
        <w:t>асаждения и ограждение площадки.</w:t>
      </w:r>
    </w:p>
    <w:p w:rsid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F453B">
        <w:rPr>
          <w:rFonts w:ascii="Times New Roman" w:hAnsi="Times New Roman" w:cs="Times New Roman"/>
          <w:sz w:val="24"/>
          <w:szCs w:val="24"/>
        </w:rPr>
        <w:t>3</w:t>
      </w:r>
      <w:r w:rsidR="002D60B4">
        <w:rPr>
          <w:rFonts w:ascii="Times New Roman" w:hAnsi="Times New Roman" w:cs="Times New Roman"/>
          <w:sz w:val="24"/>
          <w:szCs w:val="24"/>
        </w:rPr>
        <w:t>8</w:t>
      </w:r>
      <w:r>
        <w:rPr>
          <w:rFonts w:ascii="Times New Roman" w:hAnsi="Times New Roman" w:cs="Times New Roman"/>
          <w:sz w:val="24"/>
          <w:szCs w:val="24"/>
        </w:rPr>
        <w:t>. </w:t>
      </w:r>
      <w:r w:rsidR="00030E27" w:rsidRPr="00030E27">
        <w:rPr>
          <w:rFonts w:ascii="Times New Roman" w:hAnsi="Times New Roman" w:cs="Times New Roman"/>
          <w:sz w:val="24"/>
          <w:szCs w:val="24"/>
        </w:rPr>
        <w:t xml:space="preserve">Площадки оборудуются сетчатым ограждением высотой 2,5-3 м, а в местах примыкания спортивных площадок друг к другу </w:t>
      </w:r>
      <w:r w:rsidR="009F453B">
        <w:rPr>
          <w:rFonts w:ascii="Times New Roman" w:hAnsi="Times New Roman" w:cs="Times New Roman"/>
          <w:sz w:val="24"/>
          <w:szCs w:val="24"/>
        </w:rPr>
        <w:t>–</w:t>
      </w:r>
      <w:r w:rsidR="00030E27" w:rsidRPr="00030E27">
        <w:rPr>
          <w:rFonts w:ascii="Times New Roman" w:hAnsi="Times New Roman" w:cs="Times New Roman"/>
          <w:sz w:val="24"/>
          <w:szCs w:val="24"/>
        </w:rPr>
        <w:t xml:space="preserve"> высотой не менее 1,2 м.</w:t>
      </w:r>
    </w:p>
    <w:p w:rsidR="001D3833" w:rsidRDefault="001D3833" w:rsidP="00030E27">
      <w:pPr>
        <w:contextualSpacing/>
        <w:rPr>
          <w:rFonts w:ascii="Times New Roman" w:hAnsi="Times New Roman" w:cs="Times New Roman"/>
          <w:sz w:val="24"/>
          <w:szCs w:val="24"/>
        </w:rPr>
      </w:pPr>
    </w:p>
    <w:p w:rsidR="001D3833" w:rsidRPr="00030E27" w:rsidRDefault="001D3833" w:rsidP="001D3833">
      <w:pPr>
        <w:contextualSpacing/>
        <w:jc w:val="center"/>
        <w:rPr>
          <w:rFonts w:ascii="Times New Roman" w:hAnsi="Times New Roman" w:cs="Times New Roman"/>
          <w:sz w:val="24"/>
          <w:szCs w:val="24"/>
        </w:rPr>
      </w:pPr>
      <w:r w:rsidRPr="001D3833">
        <w:rPr>
          <w:rFonts w:ascii="Times New Roman" w:hAnsi="Times New Roman" w:cs="Times New Roman"/>
          <w:sz w:val="24"/>
          <w:szCs w:val="24"/>
        </w:rPr>
        <w:t>Игровое и спортивное оборудование</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3</w:t>
      </w:r>
      <w:r w:rsidR="002D60B4">
        <w:rPr>
          <w:rFonts w:ascii="Times New Roman" w:hAnsi="Times New Roman" w:cs="Times New Roman"/>
          <w:sz w:val="24"/>
          <w:szCs w:val="24"/>
        </w:rPr>
        <w:t>9</w:t>
      </w:r>
      <w:r>
        <w:rPr>
          <w:rFonts w:ascii="Times New Roman" w:hAnsi="Times New Roman" w:cs="Times New Roman"/>
          <w:sz w:val="24"/>
          <w:szCs w:val="24"/>
        </w:rPr>
        <w:t>. И</w:t>
      </w:r>
      <w:r w:rsidR="00030E27" w:rsidRPr="00030E27">
        <w:rPr>
          <w:rFonts w:ascii="Times New Roman" w:hAnsi="Times New Roman" w:cs="Times New Roman"/>
          <w:sz w:val="24"/>
          <w:szCs w:val="24"/>
        </w:rPr>
        <w:t>гровое и спортивное оборудование на территории населенных пунктов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w:t>
      </w:r>
      <w:r>
        <w:rPr>
          <w:rFonts w:ascii="Times New Roman" w:hAnsi="Times New Roman" w:cs="Times New Roman"/>
          <w:sz w:val="24"/>
          <w:szCs w:val="24"/>
        </w:rPr>
        <w:t>стям разных возрастных групп.</w:t>
      </w:r>
    </w:p>
    <w:p w:rsidR="00030E27" w:rsidRPr="00030E27" w:rsidRDefault="00830CE7" w:rsidP="00030E27">
      <w:pPr>
        <w:contextualSpacing/>
        <w:rPr>
          <w:rFonts w:ascii="Times New Roman" w:hAnsi="Times New Roman" w:cs="Times New Roman"/>
          <w:sz w:val="24"/>
          <w:szCs w:val="24"/>
        </w:rPr>
      </w:pPr>
      <w:r>
        <w:rPr>
          <w:rFonts w:ascii="Times New Roman" w:hAnsi="Times New Roman" w:cs="Times New Roman"/>
          <w:sz w:val="24"/>
          <w:szCs w:val="24"/>
        </w:rPr>
        <w:t>2</w:t>
      </w:r>
      <w:r w:rsidR="002D60B4">
        <w:rPr>
          <w:rFonts w:ascii="Times New Roman" w:hAnsi="Times New Roman" w:cs="Times New Roman"/>
          <w:sz w:val="24"/>
          <w:szCs w:val="24"/>
        </w:rPr>
        <w:t>40</w:t>
      </w:r>
      <w:r>
        <w:rPr>
          <w:rFonts w:ascii="Times New Roman" w:hAnsi="Times New Roman" w:cs="Times New Roman"/>
          <w:sz w:val="24"/>
          <w:szCs w:val="24"/>
        </w:rPr>
        <w:t>. С</w:t>
      </w:r>
      <w:r w:rsidR="00030E27" w:rsidRPr="00030E27">
        <w:rPr>
          <w:rFonts w:ascii="Times New Roman" w:hAnsi="Times New Roman" w:cs="Times New Roman"/>
          <w:sz w:val="24"/>
          <w:szCs w:val="24"/>
        </w:rPr>
        <w:t xml:space="preserve">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в виде специальных физкультурных снарядов и тренажеров заводского изготовления. При размещении следует руководствоваться каталогами </w:t>
      </w:r>
      <w:r w:rsidR="00526D83">
        <w:rPr>
          <w:rFonts w:ascii="Times New Roman" w:hAnsi="Times New Roman" w:cs="Times New Roman"/>
          <w:sz w:val="24"/>
          <w:szCs w:val="24"/>
        </w:rPr>
        <w:t>сертифицированного оборудования.</w:t>
      </w:r>
    </w:p>
    <w:p w:rsidR="00030E27" w:rsidRPr="00030E27" w:rsidRDefault="00526D83"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4</w:t>
      </w:r>
      <w:r w:rsidR="002D60B4">
        <w:rPr>
          <w:rFonts w:ascii="Times New Roman" w:hAnsi="Times New Roman" w:cs="Times New Roman"/>
          <w:sz w:val="24"/>
          <w:szCs w:val="24"/>
        </w:rPr>
        <w:t>1</w:t>
      </w:r>
      <w:r>
        <w:rPr>
          <w:rFonts w:ascii="Times New Roman" w:hAnsi="Times New Roman" w:cs="Times New Roman"/>
          <w:sz w:val="24"/>
          <w:szCs w:val="24"/>
        </w:rPr>
        <w:t>. И</w:t>
      </w:r>
      <w:r w:rsidR="00030E27" w:rsidRPr="00030E27">
        <w:rPr>
          <w:rFonts w:ascii="Times New Roman" w:hAnsi="Times New Roman" w:cs="Times New Roman"/>
          <w:sz w:val="24"/>
          <w:szCs w:val="24"/>
        </w:rPr>
        <w:t>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применение модульного оборудования, обеспечивающего в</w:t>
      </w:r>
      <w:r>
        <w:rPr>
          <w:rFonts w:ascii="Times New Roman" w:hAnsi="Times New Roman" w:cs="Times New Roman"/>
          <w:sz w:val="24"/>
          <w:szCs w:val="24"/>
        </w:rPr>
        <w:t>ариантность сочетаний элементов.</w:t>
      </w:r>
    </w:p>
    <w:p w:rsidR="00030E27" w:rsidRPr="00030E27" w:rsidRDefault="00526D83"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4</w:t>
      </w:r>
      <w:r w:rsidR="002D60B4">
        <w:rPr>
          <w:rFonts w:ascii="Times New Roman" w:hAnsi="Times New Roman" w:cs="Times New Roman"/>
          <w:sz w:val="24"/>
          <w:szCs w:val="24"/>
        </w:rPr>
        <w:t>2</w:t>
      </w:r>
      <w:r>
        <w:rPr>
          <w:rFonts w:ascii="Times New Roman" w:hAnsi="Times New Roman" w:cs="Times New Roman"/>
          <w:sz w:val="24"/>
          <w:szCs w:val="24"/>
        </w:rPr>
        <w:t>. Н</w:t>
      </w:r>
      <w:r w:rsidR="00030E27" w:rsidRPr="00030E27">
        <w:rPr>
          <w:rFonts w:ascii="Times New Roman" w:hAnsi="Times New Roman" w:cs="Times New Roman"/>
          <w:sz w:val="24"/>
          <w:szCs w:val="24"/>
        </w:rPr>
        <w:t>еобходимо предусматривать следующие требования к материалу игрового оборудования и условиям его обработки:</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1) </w:t>
      </w:r>
      <w:r w:rsidR="00030E27" w:rsidRPr="00030E27">
        <w:rPr>
          <w:rFonts w:ascii="Times New Roman" w:hAnsi="Times New Roman" w:cs="Times New Roman"/>
          <w:sz w:val="24"/>
          <w:szCs w:val="24"/>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2) </w:t>
      </w:r>
      <w:r w:rsidR="00030E27" w:rsidRPr="00030E27">
        <w:rPr>
          <w:rFonts w:ascii="Times New Roman" w:hAnsi="Times New Roman" w:cs="Times New Roman"/>
          <w:sz w:val="24"/>
          <w:szCs w:val="24"/>
        </w:rPr>
        <w:t>металл следует применять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3) </w:t>
      </w:r>
      <w:r w:rsidR="00030E27" w:rsidRPr="00030E27">
        <w:rPr>
          <w:rFonts w:ascii="Times New Roman" w:hAnsi="Times New Roman" w:cs="Times New Roman"/>
          <w:sz w:val="24"/>
          <w:szCs w:val="24"/>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4) </w:t>
      </w:r>
      <w:r w:rsidR="00030E27" w:rsidRPr="00030E27">
        <w:rPr>
          <w:rFonts w:ascii="Times New Roman" w:hAnsi="Times New Roman" w:cs="Times New Roman"/>
          <w:sz w:val="24"/>
          <w:szCs w:val="24"/>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030E27" w:rsidRPr="00030E27" w:rsidRDefault="00526D83"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4</w:t>
      </w:r>
      <w:r w:rsidR="002D60B4">
        <w:rPr>
          <w:rFonts w:ascii="Times New Roman" w:hAnsi="Times New Roman" w:cs="Times New Roman"/>
          <w:sz w:val="24"/>
          <w:szCs w:val="24"/>
        </w:rPr>
        <w:t>3</w:t>
      </w:r>
      <w:r>
        <w:rPr>
          <w:rFonts w:ascii="Times New Roman" w:hAnsi="Times New Roman" w:cs="Times New Roman"/>
          <w:sz w:val="24"/>
          <w:szCs w:val="24"/>
        </w:rPr>
        <w:t>. В</w:t>
      </w:r>
      <w:r w:rsidR="00030E27" w:rsidRPr="00030E27">
        <w:rPr>
          <w:rFonts w:ascii="Times New Roman" w:hAnsi="Times New Roman" w:cs="Times New Roman"/>
          <w:sz w:val="24"/>
          <w:szCs w:val="24"/>
        </w:rPr>
        <w:t xml:space="preserve">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требуется предусматривать возможность доступа внутрь в виде отверстий (не менее </w:t>
      </w:r>
      <w:r>
        <w:rPr>
          <w:rFonts w:ascii="Times New Roman" w:hAnsi="Times New Roman" w:cs="Times New Roman"/>
          <w:sz w:val="24"/>
          <w:szCs w:val="24"/>
        </w:rPr>
        <w:t>двух) диаметром не менее 500 мм.</w:t>
      </w:r>
    </w:p>
    <w:p w:rsidR="00030E27" w:rsidRPr="00030E27" w:rsidRDefault="00EE2115"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4</w:t>
      </w:r>
      <w:r w:rsidR="002D60B4">
        <w:rPr>
          <w:rFonts w:ascii="Times New Roman" w:hAnsi="Times New Roman" w:cs="Times New Roman"/>
          <w:sz w:val="24"/>
          <w:szCs w:val="24"/>
        </w:rPr>
        <w:t>4</w:t>
      </w:r>
      <w:r>
        <w:rPr>
          <w:rFonts w:ascii="Times New Roman" w:hAnsi="Times New Roman" w:cs="Times New Roman"/>
          <w:sz w:val="24"/>
          <w:szCs w:val="24"/>
        </w:rPr>
        <w:t>. П</w:t>
      </w:r>
      <w:r w:rsidR="00030E27" w:rsidRPr="00030E27">
        <w:rPr>
          <w:rFonts w:ascii="Times New Roman" w:hAnsi="Times New Roman" w:cs="Times New Roman"/>
          <w:sz w:val="24"/>
          <w:szCs w:val="24"/>
        </w:rPr>
        <w:t>ри размещении игрового оборудования на детских игровых площадках требуется соблюдать минимальные расстояния безопасности;</w:t>
      </w:r>
    </w:p>
    <w:p w:rsidR="00030E27" w:rsidRPr="00030E27" w:rsidRDefault="00221F13"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4</w:t>
      </w:r>
      <w:r w:rsidR="002D60B4">
        <w:rPr>
          <w:rFonts w:ascii="Times New Roman" w:hAnsi="Times New Roman" w:cs="Times New Roman"/>
          <w:sz w:val="24"/>
          <w:szCs w:val="24"/>
        </w:rPr>
        <w:t>5</w:t>
      </w:r>
      <w:r>
        <w:rPr>
          <w:rFonts w:ascii="Times New Roman" w:hAnsi="Times New Roman" w:cs="Times New Roman"/>
          <w:sz w:val="24"/>
          <w:szCs w:val="24"/>
        </w:rPr>
        <w:t>. </w:t>
      </w:r>
      <w:r w:rsidR="00030E27" w:rsidRPr="00030E27">
        <w:rPr>
          <w:rFonts w:ascii="Times New Roman" w:hAnsi="Times New Roman" w:cs="Times New Roman"/>
          <w:sz w:val="24"/>
          <w:szCs w:val="24"/>
        </w:rPr>
        <w:t>В пределах расстояния безопасности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030E27" w:rsidRPr="00030E27" w:rsidRDefault="00221F13" w:rsidP="00030E27">
      <w:pPr>
        <w:contextualSpacing/>
        <w:rPr>
          <w:rFonts w:ascii="Times New Roman" w:hAnsi="Times New Roman" w:cs="Times New Roman"/>
          <w:sz w:val="24"/>
          <w:szCs w:val="24"/>
        </w:rPr>
      </w:pPr>
      <w:r>
        <w:rPr>
          <w:rFonts w:ascii="Times New Roman" w:hAnsi="Times New Roman" w:cs="Times New Roman"/>
          <w:sz w:val="24"/>
          <w:szCs w:val="24"/>
        </w:rPr>
        <w:lastRenderedPageBreak/>
        <w:t>2</w:t>
      </w:r>
      <w:r w:rsidR="009078F3">
        <w:rPr>
          <w:rFonts w:ascii="Times New Roman" w:hAnsi="Times New Roman" w:cs="Times New Roman"/>
          <w:sz w:val="24"/>
          <w:szCs w:val="24"/>
        </w:rPr>
        <w:t>4</w:t>
      </w:r>
      <w:r w:rsidR="002D60B4">
        <w:rPr>
          <w:rFonts w:ascii="Times New Roman" w:hAnsi="Times New Roman" w:cs="Times New Roman"/>
          <w:sz w:val="24"/>
          <w:szCs w:val="24"/>
        </w:rPr>
        <w:t>6</w:t>
      </w:r>
      <w:r w:rsidR="00030E27" w:rsidRPr="00030E27">
        <w:rPr>
          <w:rFonts w:ascii="Times New Roman" w:hAnsi="Times New Roman" w:cs="Times New Roman"/>
          <w:sz w:val="24"/>
          <w:szCs w:val="24"/>
        </w:rPr>
        <w:t>. Покрытия поверхности обеспечивают на территории населенных пунктов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1) </w:t>
      </w:r>
      <w:r w:rsidR="00030E27" w:rsidRPr="00030E27">
        <w:rPr>
          <w:rFonts w:ascii="Times New Roman" w:hAnsi="Times New Roman" w:cs="Times New Roman"/>
          <w:sz w:val="24"/>
          <w:szCs w:val="24"/>
        </w:rPr>
        <w:t xml:space="preserve">твердые (капитальные) </w:t>
      </w:r>
      <w:r>
        <w:rPr>
          <w:rFonts w:ascii="Times New Roman" w:hAnsi="Times New Roman" w:cs="Times New Roman"/>
          <w:sz w:val="24"/>
          <w:szCs w:val="24"/>
        </w:rPr>
        <w:t>–</w:t>
      </w:r>
      <w:r w:rsidR="00030E27" w:rsidRPr="00030E27">
        <w:rPr>
          <w:rFonts w:ascii="Times New Roman" w:hAnsi="Times New Roman" w:cs="Times New Roman"/>
          <w:sz w:val="24"/>
          <w:szCs w:val="24"/>
        </w:rPr>
        <w:t xml:space="preserve"> монолитные или сборные, выполняемые из асфальтобетона, </w:t>
      </w:r>
      <w:proofErr w:type="spellStart"/>
      <w:r w:rsidR="00030E27" w:rsidRPr="00030E27">
        <w:rPr>
          <w:rFonts w:ascii="Times New Roman" w:hAnsi="Times New Roman" w:cs="Times New Roman"/>
          <w:sz w:val="24"/>
          <w:szCs w:val="24"/>
        </w:rPr>
        <w:t>цементобетона</w:t>
      </w:r>
      <w:proofErr w:type="spellEnd"/>
      <w:r w:rsidR="00030E27" w:rsidRPr="00030E27">
        <w:rPr>
          <w:rFonts w:ascii="Times New Roman" w:hAnsi="Times New Roman" w:cs="Times New Roman"/>
          <w:sz w:val="24"/>
          <w:szCs w:val="24"/>
        </w:rPr>
        <w:t>, природного камня и т.п. материалов;</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2) </w:t>
      </w:r>
      <w:r w:rsidR="00030E27" w:rsidRPr="00030E27">
        <w:rPr>
          <w:rFonts w:ascii="Times New Roman" w:hAnsi="Times New Roman" w:cs="Times New Roman"/>
          <w:sz w:val="24"/>
          <w:szCs w:val="24"/>
        </w:rPr>
        <w:t xml:space="preserve">мягкие (некапитальные) </w:t>
      </w:r>
      <w:r>
        <w:rPr>
          <w:rFonts w:ascii="Times New Roman" w:hAnsi="Times New Roman" w:cs="Times New Roman"/>
          <w:sz w:val="24"/>
          <w:szCs w:val="24"/>
        </w:rPr>
        <w:t>–</w:t>
      </w:r>
      <w:r w:rsidR="00030E27" w:rsidRPr="00030E27">
        <w:rPr>
          <w:rFonts w:ascii="Times New Roman" w:hAnsi="Times New Roman" w:cs="Times New Roman"/>
          <w:sz w:val="24"/>
          <w:szCs w:val="24"/>
        </w:rPr>
        <w:t xml:space="preserve">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3) </w:t>
      </w:r>
      <w:r w:rsidR="00030E27" w:rsidRPr="00030E27">
        <w:rPr>
          <w:rFonts w:ascii="Times New Roman" w:hAnsi="Times New Roman" w:cs="Times New Roman"/>
          <w:sz w:val="24"/>
          <w:szCs w:val="24"/>
        </w:rPr>
        <w:t xml:space="preserve">газонные </w:t>
      </w:r>
      <w:r>
        <w:rPr>
          <w:rFonts w:ascii="Times New Roman" w:hAnsi="Times New Roman" w:cs="Times New Roman"/>
          <w:sz w:val="24"/>
          <w:szCs w:val="24"/>
        </w:rPr>
        <w:t>–</w:t>
      </w:r>
      <w:r w:rsidR="00030E27" w:rsidRPr="00030E27">
        <w:rPr>
          <w:rFonts w:ascii="Times New Roman" w:hAnsi="Times New Roman" w:cs="Times New Roman"/>
          <w:sz w:val="24"/>
          <w:szCs w:val="24"/>
        </w:rPr>
        <w:t xml:space="preserve"> выполняемые по специальным технологиям подготовки и посадки травяного покрова;</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4) </w:t>
      </w:r>
      <w:r w:rsidR="00030E27" w:rsidRPr="00030E27">
        <w:rPr>
          <w:rFonts w:ascii="Times New Roman" w:hAnsi="Times New Roman" w:cs="Times New Roman"/>
          <w:sz w:val="24"/>
          <w:szCs w:val="24"/>
        </w:rPr>
        <w:t xml:space="preserve">комбинированные </w:t>
      </w:r>
      <w:r>
        <w:rPr>
          <w:rFonts w:ascii="Times New Roman" w:hAnsi="Times New Roman" w:cs="Times New Roman"/>
          <w:sz w:val="24"/>
          <w:szCs w:val="24"/>
        </w:rPr>
        <w:t>–</w:t>
      </w:r>
      <w:r w:rsidR="00030E27" w:rsidRPr="00030E27">
        <w:rPr>
          <w:rFonts w:ascii="Times New Roman" w:hAnsi="Times New Roman" w:cs="Times New Roman"/>
          <w:sz w:val="24"/>
          <w:szCs w:val="24"/>
        </w:rPr>
        <w:t xml:space="preserve"> представляющие сочетания покрытий, указанных выше (например, плитка, утопленная в газон и т.п.).</w:t>
      </w:r>
    </w:p>
    <w:p w:rsidR="00030E27" w:rsidRPr="00030E27" w:rsidRDefault="00221F13"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4</w:t>
      </w:r>
      <w:r w:rsidR="002D60B4">
        <w:rPr>
          <w:rFonts w:ascii="Times New Roman" w:hAnsi="Times New Roman" w:cs="Times New Roman"/>
          <w:sz w:val="24"/>
          <w:szCs w:val="24"/>
        </w:rPr>
        <w:t>7</w:t>
      </w:r>
      <w:r>
        <w:rPr>
          <w:rFonts w:ascii="Times New Roman" w:hAnsi="Times New Roman" w:cs="Times New Roman"/>
          <w:sz w:val="24"/>
          <w:szCs w:val="24"/>
        </w:rPr>
        <w:t>. Д</w:t>
      </w:r>
      <w:r w:rsidR="00030E27" w:rsidRPr="00030E27">
        <w:rPr>
          <w:rFonts w:ascii="Times New Roman" w:hAnsi="Times New Roman" w:cs="Times New Roman"/>
          <w:sz w:val="24"/>
          <w:szCs w:val="24"/>
        </w:rPr>
        <w:t>анные виды покрытий применяются при проектировании на селитебных территориях населенных пунктов на участках почв без перечисленных видов покрытий, за исключением дорожно-</w:t>
      </w:r>
      <w:proofErr w:type="spellStart"/>
      <w:r w:rsidR="00030E27" w:rsidRPr="00030E27">
        <w:rPr>
          <w:rFonts w:ascii="Times New Roman" w:hAnsi="Times New Roman" w:cs="Times New Roman"/>
          <w:sz w:val="24"/>
          <w:szCs w:val="24"/>
        </w:rPr>
        <w:t>тропиночной</w:t>
      </w:r>
      <w:proofErr w:type="spellEnd"/>
      <w:r w:rsidR="00030E27" w:rsidRPr="00030E27">
        <w:rPr>
          <w:rFonts w:ascii="Times New Roman" w:hAnsi="Times New Roman" w:cs="Times New Roman"/>
          <w:sz w:val="24"/>
          <w:szCs w:val="24"/>
        </w:rPr>
        <w:t xml:space="preserve"> сети в парках, скверах, на особо охраняемых территориях зон особо охраняемых природных территорий и участков территории, находящихся в процесс</w:t>
      </w:r>
      <w:r>
        <w:rPr>
          <w:rFonts w:ascii="Times New Roman" w:hAnsi="Times New Roman" w:cs="Times New Roman"/>
          <w:sz w:val="24"/>
          <w:szCs w:val="24"/>
        </w:rPr>
        <w:t>е реконструкции и строительства.</w:t>
      </w:r>
    </w:p>
    <w:p w:rsidR="00030E27" w:rsidRPr="00030E27" w:rsidRDefault="00221F13"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4</w:t>
      </w:r>
      <w:r w:rsidR="002D60B4">
        <w:rPr>
          <w:rFonts w:ascii="Times New Roman" w:hAnsi="Times New Roman" w:cs="Times New Roman"/>
          <w:sz w:val="24"/>
          <w:szCs w:val="24"/>
        </w:rPr>
        <w:t>8</w:t>
      </w:r>
      <w:r>
        <w:rPr>
          <w:rFonts w:ascii="Times New Roman" w:hAnsi="Times New Roman" w:cs="Times New Roman"/>
          <w:sz w:val="24"/>
          <w:szCs w:val="24"/>
        </w:rPr>
        <w:t>. П</w:t>
      </w:r>
      <w:r w:rsidR="00030E27" w:rsidRPr="00030E27">
        <w:rPr>
          <w:rFonts w:ascii="Times New Roman" w:hAnsi="Times New Roman" w:cs="Times New Roman"/>
          <w:sz w:val="24"/>
          <w:szCs w:val="24"/>
        </w:rPr>
        <w:t>рименяемый в проектах вид покрытия устанавливается прочным, ремонтно-пригодным, экологиче</w:t>
      </w:r>
      <w:r>
        <w:rPr>
          <w:rFonts w:ascii="Times New Roman" w:hAnsi="Times New Roman" w:cs="Times New Roman"/>
          <w:sz w:val="24"/>
          <w:szCs w:val="24"/>
        </w:rPr>
        <w:t>ским, не допускающим скольжения.</w:t>
      </w:r>
    </w:p>
    <w:p w:rsidR="00030E27" w:rsidRPr="00030E27" w:rsidRDefault="007B09DE"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4</w:t>
      </w:r>
      <w:r w:rsidR="002D60B4">
        <w:rPr>
          <w:rFonts w:ascii="Times New Roman" w:hAnsi="Times New Roman" w:cs="Times New Roman"/>
          <w:sz w:val="24"/>
          <w:szCs w:val="24"/>
        </w:rPr>
        <w:t>9</w:t>
      </w:r>
      <w:r>
        <w:rPr>
          <w:rFonts w:ascii="Times New Roman" w:hAnsi="Times New Roman" w:cs="Times New Roman"/>
          <w:sz w:val="24"/>
          <w:szCs w:val="24"/>
        </w:rPr>
        <w:t>. В</w:t>
      </w:r>
      <w:r w:rsidR="00030E27" w:rsidRPr="00030E27">
        <w:rPr>
          <w:rFonts w:ascii="Times New Roman" w:hAnsi="Times New Roman" w:cs="Times New Roman"/>
          <w:sz w:val="24"/>
          <w:szCs w:val="24"/>
        </w:rPr>
        <w:t xml:space="preserve">ыбор видов покрытия принимается в соответствии с их целевым назначением: твердых </w:t>
      </w:r>
      <w:r>
        <w:rPr>
          <w:rFonts w:ascii="Times New Roman" w:hAnsi="Times New Roman" w:cs="Times New Roman"/>
          <w:sz w:val="24"/>
          <w:szCs w:val="24"/>
        </w:rPr>
        <w:t>–</w:t>
      </w:r>
      <w:r w:rsidR="00030E27" w:rsidRPr="00030E27">
        <w:rPr>
          <w:rFonts w:ascii="Times New Roman" w:hAnsi="Times New Roman" w:cs="Times New Roman"/>
          <w:sz w:val="24"/>
          <w:szCs w:val="24"/>
        </w:rPr>
        <w:t xml:space="preserve"> с учетом возможных предельных нагрузок, характера и состава движения, противопожарных требований, действующих на момент проектирования; мягких</w:t>
      </w:r>
      <w:r>
        <w:rPr>
          <w:rFonts w:ascii="Times New Roman" w:hAnsi="Times New Roman" w:cs="Times New Roman"/>
          <w:sz w:val="24"/>
          <w:szCs w:val="24"/>
        </w:rPr>
        <w:t xml:space="preserve"> –</w:t>
      </w:r>
      <w:r w:rsidR="00030E27" w:rsidRPr="00030E27">
        <w:rPr>
          <w:rFonts w:ascii="Times New Roman" w:hAnsi="Times New Roman" w:cs="Times New Roman"/>
          <w:sz w:val="24"/>
          <w:szCs w:val="24"/>
        </w:rPr>
        <w:t xml:space="preserve">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w:t>
      </w:r>
      <w:r>
        <w:rPr>
          <w:rFonts w:ascii="Times New Roman" w:hAnsi="Times New Roman" w:cs="Times New Roman"/>
          <w:sz w:val="24"/>
          <w:szCs w:val="24"/>
        </w:rPr>
        <w:t>ных, как наиболее экологических.</w:t>
      </w:r>
    </w:p>
    <w:p w:rsidR="00030E27" w:rsidRPr="00030E27" w:rsidRDefault="007B09DE" w:rsidP="00030E27">
      <w:pPr>
        <w:contextualSpacing/>
        <w:rPr>
          <w:rFonts w:ascii="Times New Roman" w:hAnsi="Times New Roman" w:cs="Times New Roman"/>
          <w:sz w:val="24"/>
          <w:szCs w:val="24"/>
        </w:rPr>
      </w:pPr>
      <w:r>
        <w:rPr>
          <w:rFonts w:ascii="Times New Roman" w:hAnsi="Times New Roman" w:cs="Times New Roman"/>
          <w:sz w:val="24"/>
          <w:szCs w:val="24"/>
        </w:rPr>
        <w:t>2</w:t>
      </w:r>
      <w:r w:rsidR="002D60B4">
        <w:rPr>
          <w:rFonts w:ascii="Times New Roman" w:hAnsi="Times New Roman" w:cs="Times New Roman"/>
          <w:sz w:val="24"/>
          <w:szCs w:val="24"/>
        </w:rPr>
        <w:t>50</w:t>
      </w:r>
      <w:r>
        <w:rPr>
          <w:rFonts w:ascii="Times New Roman" w:hAnsi="Times New Roman" w:cs="Times New Roman"/>
          <w:sz w:val="24"/>
          <w:szCs w:val="24"/>
        </w:rPr>
        <w:t>. Т</w:t>
      </w:r>
      <w:r w:rsidR="00030E27" w:rsidRPr="00030E27">
        <w:rPr>
          <w:rFonts w:ascii="Times New Roman" w:hAnsi="Times New Roman" w:cs="Times New Roman"/>
          <w:sz w:val="24"/>
          <w:szCs w:val="24"/>
        </w:rPr>
        <w:t>вердые виды покрытия устанавливаются с шероховатой поверхностью с коэффициентом сцепления не менее 0,3. Не допускается применение в качестве покрытия кафельной, метлахской плитки, отполированных плит из искусственного и естественного камня на территории пешеходных коммуникаций, на ступенях лестниц, площад</w:t>
      </w:r>
      <w:r>
        <w:rPr>
          <w:rFonts w:ascii="Times New Roman" w:hAnsi="Times New Roman" w:cs="Times New Roman"/>
          <w:sz w:val="24"/>
          <w:szCs w:val="24"/>
        </w:rPr>
        <w:t>ках крылец входных групп зданий.</w:t>
      </w:r>
    </w:p>
    <w:p w:rsidR="00030E27" w:rsidRPr="00030E27" w:rsidRDefault="007B09DE"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5</w:t>
      </w:r>
      <w:r w:rsidR="002D60B4">
        <w:rPr>
          <w:rFonts w:ascii="Times New Roman" w:hAnsi="Times New Roman" w:cs="Times New Roman"/>
          <w:sz w:val="24"/>
          <w:szCs w:val="24"/>
        </w:rPr>
        <w:t>1</w:t>
      </w:r>
      <w:r>
        <w:rPr>
          <w:rFonts w:ascii="Times New Roman" w:hAnsi="Times New Roman" w:cs="Times New Roman"/>
          <w:sz w:val="24"/>
          <w:szCs w:val="24"/>
        </w:rPr>
        <w:t>. У</w:t>
      </w:r>
      <w:r w:rsidR="00030E27" w:rsidRPr="00030E27">
        <w:rPr>
          <w:rFonts w:ascii="Times New Roman" w:hAnsi="Times New Roman" w:cs="Times New Roman"/>
          <w:sz w:val="24"/>
          <w:szCs w:val="24"/>
        </w:rPr>
        <w:t>клон поверхности твердых видов покрытия, обеспечивающий отвод поверхностных вод, на водоразделах при наличии системы дождевой канализации должен быть не менее 4%, при отсутствии системы дож</w:t>
      </w:r>
      <w:r>
        <w:rPr>
          <w:rFonts w:ascii="Times New Roman" w:hAnsi="Times New Roman" w:cs="Times New Roman"/>
          <w:sz w:val="24"/>
          <w:szCs w:val="24"/>
        </w:rPr>
        <w:t>девой канализации – не менее 5%.</w:t>
      </w:r>
    </w:p>
    <w:p w:rsidR="00030E27" w:rsidRPr="00030E27" w:rsidRDefault="007B09DE"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5</w:t>
      </w:r>
      <w:r w:rsidR="002D60B4">
        <w:rPr>
          <w:rFonts w:ascii="Times New Roman" w:hAnsi="Times New Roman" w:cs="Times New Roman"/>
          <w:sz w:val="24"/>
          <w:szCs w:val="24"/>
        </w:rPr>
        <w:t>2</w:t>
      </w:r>
      <w:r>
        <w:rPr>
          <w:rFonts w:ascii="Times New Roman" w:hAnsi="Times New Roman" w:cs="Times New Roman"/>
          <w:sz w:val="24"/>
          <w:szCs w:val="24"/>
        </w:rPr>
        <w:t>. </w:t>
      </w:r>
      <w:r w:rsidR="00030E27" w:rsidRPr="00030E27">
        <w:rPr>
          <w:rFonts w:ascii="Times New Roman" w:hAnsi="Times New Roman" w:cs="Times New Roman"/>
          <w:sz w:val="24"/>
          <w:szCs w:val="24"/>
        </w:rPr>
        <w:t>Максимальные уклоны назначаются в зависимости от условий движения транспорта и пешеходов. При выборе уклона поверхности требуется исключить возможность попадания поверхностных вод в тепловые камеры и сбросные (мокрые) колодцы, расположенные на территории с твердыми видами покрытия.</w:t>
      </w:r>
    </w:p>
    <w:p w:rsidR="00030E27" w:rsidRPr="00030E27" w:rsidRDefault="007B09DE"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5</w:t>
      </w:r>
      <w:r w:rsidR="002D60B4">
        <w:rPr>
          <w:rFonts w:ascii="Times New Roman" w:hAnsi="Times New Roman" w:cs="Times New Roman"/>
          <w:sz w:val="24"/>
          <w:szCs w:val="24"/>
        </w:rPr>
        <w:t>3</w:t>
      </w:r>
      <w:r>
        <w:rPr>
          <w:rFonts w:ascii="Times New Roman" w:hAnsi="Times New Roman" w:cs="Times New Roman"/>
          <w:sz w:val="24"/>
          <w:szCs w:val="24"/>
        </w:rPr>
        <w:t>. Н</w:t>
      </w:r>
      <w:r w:rsidR="00030E27" w:rsidRPr="00030E27">
        <w:rPr>
          <w:rFonts w:ascii="Times New Roman" w:hAnsi="Times New Roman" w:cs="Times New Roman"/>
          <w:sz w:val="24"/>
          <w:szCs w:val="24"/>
        </w:rPr>
        <w:t>а территории общественных пространств населенных пунктов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улично-дорожную сеть) могут быть выделены полосами тактильного покрытия. Тактильное покрытие начинается на расстоянии не менее чем за 0,8 м до преграды, края улично-дорожной сети,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запрещено располагать вдоль направления движения;</w:t>
      </w:r>
    </w:p>
    <w:p w:rsidR="00030E27" w:rsidRDefault="007B09DE"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5</w:t>
      </w:r>
      <w:r w:rsidR="002D60B4">
        <w:rPr>
          <w:rFonts w:ascii="Times New Roman" w:hAnsi="Times New Roman" w:cs="Times New Roman"/>
          <w:sz w:val="24"/>
          <w:szCs w:val="24"/>
        </w:rPr>
        <w:t>4</w:t>
      </w:r>
      <w:r>
        <w:rPr>
          <w:rFonts w:ascii="Times New Roman" w:hAnsi="Times New Roman" w:cs="Times New Roman"/>
          <w:sz w:val="24"/>
          <w:szCs w:val="24"/>
        </w:rPr>
        <w:t>. К</w:t>
      </w:r>
      <w:r w:rsidR="00030E27" w:rsidRPr="00030E27">
        <w:rPr>
          <w:rFonts w:ascii="Times New Roman" w:hAnsi="Times New Roman" w:cs="Times New Roman"/>
          <w:sz w:val="24"/>
          <w:szCs w:val="24"/>
        </w:rPr>
        <w:t xml:space="preserve">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населенных пунктов </w:t>
      </w:r>
      <w:r>
        <w:rPr>
          <w:rFonts w:ascii="Times New Roman" w:hAnsi="Times New Roman" w:cs="Times New Roman"/>
          <w:sz w:val="24"/>
          <w:szCs w:val="24"/>
        </w:rPr>
        <w:t>–</w:t>
      </w:r>
      <w:r w:rsidR="00030E27" w:rsidRPr="00030E27">
        <w:rPr>
          <w:rFonts w:ascii="Times New Roman" w:hAnsi="Times New Roman" w:cs="Times New Roman"/>
          <w:sz w:val="24"/>
          <w:szCs w:val="24"/>
        </w:rPr>
        <w:t xml:space="preserve"> соответствующей концепции цветового решения этих территорий.</w:t>
      </w:r>
    </w:p>
    <w:p w:rsidR="001D3833" w:rsidRDefault="001D3833" w:rsidP="00030E27">
      <w:pPr>
        <w:contextualSpacing/>
        <w:rPr>
          <w:rFonts w:ascii="Times New Roman" w:hAnsi="Times New Roman" w:cs="Times New Roman"/>
          <w:sz w:val="24"/>
          <w:szCs w:val="24"/>
        </w:rPr>
      </w:pPr>
    </w:p>
    <w:p w:rsidR="001D3833" w:rsidRPr="00030E27" w:rsidRDefault="001D3833" w:rsidP="001D3833">
      <w:pPr>
        <w:contextualSpacing/>
        <w:jc w:val="center"/>
        <w:rPr>
          <w:rFonts w:ascii="Times New Roman" w:hAnsi="Times New Roman" w:cs="Times New Roman"/>
          <w:sz w:val="24"/>
          <w:szCs w:val="24"/>
        </w:rPr>
      </w:pPr>
      <w:r>
        <w:rPr>
          <w:rFonts w:ascii="Times New Roman" w:hAnsi="Times New Roman" w:cs="Times New Roman"/>
          <w:sz w:val="24"/>
          <w:szCs w:val="24"/>
        </w:rPr>
        <w:t>Ограждения</w:t>
      </w:r>
    </w:p>
    <w:p w:rsidR="00030E27" w:rsidRPr="00030E27" w:rsidRDefault="007B09DE" w:rsidP="007B09DE">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5</w:t>
      </w:r>
      <w:r w:rsidR="002D60B4">
        <w:rPr>
          <w:rFonts w:ascii="Times New Roman" w:hAnsi="Times New Roman" w:cs="Times New Roman"/>
          <w:sz w:val="24"/>
          <w:szCs w:val="24"/>
        </w:rPr>
        <w:t>5</w:t>
      </w:r>
      <w:r>
        <w:rPr>
          <w:rFonts w:ascii="Times New Roman" w:hAnsi="Times New Roman" w:cs="Times New Roman"/>
          <w:sz w:val="24"/>
          <w:szCs w:val="24"/>
        </w:rPr>
        <w:t>. В</w:t>
      </w:r>
      <w:r w:rsidR="00030E27" w:rsidRPr="00030E27">
        <w:rPr>
          <w:rFonts w:ascii="Times New Roman" w:hAnsi="Times New Roman" w:cs="Times New Roman"/>
          <w:sz w:val="24"/>
          <w:szCs w:val="24"/>
        </w:rPr>
        <w:t xml:space="preserve"> целях благоустройства на территории населенных пунктов предусматривается применение различных видов ограждений, которые различаются по:</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1) </w:t>
      </w:r>
      <w:r w:rsidR="00030E27" w:rsidRPr="00030E27">
        <w:rPr>
          <w:rFonts w:ascii="Times New Roman" w:hAnsi="Times New Roman" w:cs="Times New Roman"/>
          <w:sz w:val="24"/>
          <w:szCs w:val="24"/>
        </w:rPr>
        <w:t>назначению (декоративные, защитные, удерживающие, их сочетание);</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2) </w:t>
      </w:r>
      <w:r w:rsidR="00030E27" w:rsidRPr="00030E27">
        <w:rPr>
          <w:rFonts w:ascii="Times New Roman" w:hAnsi="Times New Roman" w:cs="Times New Roman"/>
          <w:sz w:val="24"/>
          <w:szCs w:val="24"/>
        </w:rPr>
        <w:t>высоте (низкие - 0,3 - 1,0 м, средние - 1,1 - 1,7 м, высокие - 1,8 - 3,0 м);</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3) </w:t>
      </w:r>
      <w:r w:rsidR="00030E27" w:rsidRPr="00030E27">
        <w:rPr>
          <w:rFonts w:ascii="Times New Roman" w:hAnsi="Times New Roman" w:cs="Times New Roman"/>
          <w:sz w:val="24"/>
          <w:szCs w:val="24"/>
        </w:rPr>
        <w:t>виду материала (металлические, железобетонные и др.);</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4) </w:t>
      </w:r>
      <w:r w:rsidR="00030E27" w:rsidRPr="00030E27">
        <w:rPr>
          <w:rFonts w:ascii="Times New Roman" w:hAnsi="Times New Roman" w:cs="Times New Roman"/>
          <w:sz w:val="24"/>
          <w:szCs w:val="24"/>
        </w:rPr>
        <w:t>степени проницаемости для взгляда (прозрачные, глухие);</w:t>
      </w:r>
    </w:p>
    <w:p w:rsidR="00030E27" w:rsidRPr="00030E27" w:rsidRDefault="009078F3" w:rsidP="00030E27">
      <w:pPr>
        <w:contextualSpacing/>
        <w:rPr>
          <w:rFonts w:ascii="Times New Roman" w:hAnsi="Times New Roman" w:cs="Times New Roman"/>
          <w:sz w:val="24"/>
          <w:szCs w:val="24"/>
        </w:rPr>
      </w:pPr>
      <w:r>
        <w:rPr>
          <w:rFonts w:ascii="Times New Roman" w:hAnsi="Times New Roman" w:cs="Times New Roman"/>
          <w:sz w:val="24"/>
          <w:szCs w:val="24"/>
        </w:rPr>
        <w:t>5) </w:t>
      </w:r>
      <w:r w:rsidR="00030E27" w:rsidRPr="00030E27">
        <w:rPr>
          <w:rFonts w:ascii="Times New Roman" w:hAnsi="Times New Roman" w:cs="Times New Roman"/>
          <w:sz w:val="24"/>
          <w:szCs w:val="24"/>
        </w:rPr>
        <w:t>степени стационарности (постоянные, временные, передвижные).</w:t>
      </w:r>
    </w:p>
    <w:p w:rsidR="00030E27" w:rsidRPr="00030E27" w:rsidRDefault="007B09DE" w:rsidP="00030E27">
      <w:pPr>
        <w:contextualSpacing/>
        <w:rPr>
          <w:rFonts w:ascii="Times New Roman" w:hAnsi="Times New Roman" w:cs="Times New Roman"/>
          <w:sz w:val="24"/>
          <w:szCs w:val="24"/>
        </w:rPr>
      </w:pPr>
      <w:r>
        <w:rPr>
          <w:rFonts w:ascii="Times New Roman" w:hAnsi="Times New Roman" w:cs="Times New Roman"/>
          <w:sz w:val="24"/>
          <w:szCs w:val="24"/>
        </w:rPr>
        <w:lastRenderedPageBreak/>
        <w:t>2</w:t>
      </w:r>
      <w:r w:rsidR="007555AF">
        <w:rPr>
          <w:rFonts w:ascii="Times New Roman" w:hAnsi="Times New Roman" w:cs="Times New Roman"/>
          <w:sz w:val="24"/>
          <w:szCs w:val="24"/>
        </w:rPr>
        <w:t>5</w:t>
      </w:r>
      <w:r w:rsidR="002D60B4">
        <w:rPr>
          <w:rFonts w:ascii="Times New Roman" w:hAnsi="Times New Roman" w:cs="Times New Roman"/>
          <w:sz w:val="24"/>
          <w:szCs w:val="24"/>
        </w:rPr>
        <w:t>6</w:t>
      </w:r>
      <w:r>
        <w:rPr>
          <w:rFonts w:ascii="Times New Roman" w:hAnsi="Times New Roman" w:cs="Times New Roman"/>
          <w:sz w:val="24"/>
          <w:szCs w:val="24"/>
        </w:rPr>
        <w:t>. П</w:t>
      </w:r>
      <w:r w:rsidR="00030E27" w:rsidRPr="00030E27">
        <w:rPr>
          <w:rFonts w:ascii="Times New Roman" w:hAnsi="Times New Roman" w:cs="Times New Roman"/>
          <w:sz w:val="24"/>
          <w:szCs w:val="24"/>
        </w:rPr>
        <w:t>роектирование ограждений производится в зависимости от их местоположения и назначения согласно государственным стандартам, нормам и правилам, каталогам сертифицированных изделий, проектам индивидуального проектирования.</w:t>
      </w:r>
    </w:p>
    <w:p w:rsidR="00030E27" w:rsidRPr="00030E27" w:rsidRDefault="007B09DE"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5</w:t>
      </w:r>
      <w:r w:rsidR="002D60B4">
        <w:rPr>
          <w:rFonts w:ascii="Times New Roman" w:hAnsi="Times New Roman" w:cs="Times New Roman"/>
          <w:sz w:val="24"/>
          <w:szCs w:val="24"/>
        </w:rPr>
        <w:t>7</w:t>
      </w:r>
      <w:r>
        <w:rPr>
          <w:rFonts w:ascii="Times New Roman" w:hAnsi="Times New Roman" w:cs="Times New Roman"/>
          <w:sz w:val="24"/>
          <w:szCs w:val="24"/>
        </w:rPr>
        <w:t>. </w:t>
      </w:r>
      <w:r w:rsidR="00030E27" w:rsidRPr="00030E27">
        <w:rPr>
          <w:rFonts w:ascii="Times New Roman" w:hAnsi="Times New Roman" w:cs="Times New Roman"/>
          <w:sz w:val="24"/>
          <w:szCs w:val="24"/>
        </w:rPr>
        <w:t>Ограждения общественных территорий населенных пунктов муниципального округа следует предусматривать с учетом местного колорита, с единообразным традиционным орнаментом.</w:t>
      </w:r>
    </w:p>
    <w:p w:rsidR="00030E27" w:rsidRPr="00030E27" w:rsidRDefault="007B09DE" w:rsidP="007B09DE">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5</w:t>
      </w:r>
      <w:r w:rsidR="002D60B4">
        <w:rPr>
          <w:rFonts w:ascii="Times New Roman" w:hAnsi="Times New Roman" w:cs="Times New Roman"/>
          <w:sz w:val="24"/>
          <w:szCs w:val="24"/>
        </w:rPr>
        <w:t>8</w:t>
      </w:r>
      <w:r>
        <w:rPr>
          <w:rFonts w:ascii="Times New Roman" w:hAnsi="Times New Roman" w:cs="Times New Roman"/>
          <w:sz w:val="24"/>
          <w:szCs w:val="24"/>
        </w:rPr>
        <w:t>. О</w:t>
      </w:r>
      <w:r w:rsidR="00030E27" w:rsidRPr="00030E27">
        <w:rPr>
          <w:rFonts w:ascii="Times New Roman" w:hAnsi="Times New Roman" w:cs="Times New Roman"/>
          <w:sz w:val="24"/>
          <w:szCs w:val="24"/>
        </w:rPr>
        <w:t>граждения магистралей, транспортных сооружений, верхних бровок откосов и террас населенных пунктов проектируются в соответствии с государст</w:t>
      </w:r>
      <w:r>
        <w:rPr>
          <w:rFonts w:ascii="Times New Roman" w:hAnsi="Times New Roman" w:cs="Times New Roman"/>
          <w:sz w:val="24"/>
          <w:szCs w:val="24"/>
        </w:rPr>
        <w:t>венными стандартами.</w:t>
      </w:r>
    </w:p>
    <w:p w:rsidR="00030E27" w:rsidRPr="00030E27" w:rsidRDefault="007B09DE"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5</w:t>
      </w:r>
      <w:r w:rsidR="002D60B4">
        <w:rPr>
          <w:rFonts w:ascii="Times New Roman" w:hAnsi="Times New Roman" w:cs="Times New Roman"/>
          <w:sz w:val="24"/>
          <w:szCs w:val="24"/>
        </w:rPr>
        <w:t>9</w:t>
      </w:r>
      <w:r>
        <w:rPr>
          <w:rFonts w:ascii="Times New Roman" w:hAnsi="Times New Roman" w:cs="Times New Roman"/>
          <w:sz w:val="24"/>
          <w:szCs w:val="24"/>
        </w:rPr>
        <w:t>. Н</w:t>
      </w:r>
      <w:r w:rsidR="00030E27" w:rsidRPr="00030E27">
        <w:rPr>
          <w:rFonts w:ascii="Times New Roman" w:hAnsi="Times New Roman" w:cs="Times New Roman"/>
          <w:sz w:val="24"/>
          <w:szCs w:val="24"/>
        </w:rPr>
        <w:t>а территориях общественного, жилого, рекреационного назначения запрещается проектирование глухих и железобетонных ограждений. В таких случаях применяются декора</w:t>
      </w:r>
      <w:r>
        <w:rPr>
          <w:rFonts w:ascii="Times New Roman" w:hAnsi="Times New Roman" w:cs="Times New Roman"/>
          <w:sz w:val="24"/>
          <w:szCs w:val="24"/>
        </w:rPr>
        <w:t>тивные металлические ограждения.</w:t>
      </w:r>
    </w:p>
    <w:p w:rsidR="00030E27" w:rsidRPr="00030E27" w:rsidRDefault="00A77A20" w:rsidP="00030E27">
      <w:pPr>
        <w:contextualSpacing/>
        <w:rPr>
          <w:rFonts w:ascii="Times New Roman" w:hAnsi="Times New Roman" w:cs="Times New Roman"/>
          <w:sz w:val="24"/>
          <w:szCs w:val="24"/>
        </w:rPr>
      </w:pPr>
      <w:r>
        <w:rPr>
          <w:rFonts w:ascii="Times New Roman" w:hAnsi="Times New Roman" w:cs="Times New Roman"/>
          <w:sz w:val="24"/>
          <w:szCs w:val="24"/>
        </w:rPr>
        <w:t>2</w:t>
      </w:r>
      <w:r w:rsidR="002D60B4">
        <w:rPr>
          <w:rFonts w:ascii="Times New Roman" w:hAnsi="Times New Roman" w:cs="Times New Roman"/>
          <w:sz w:val="24"/>
          <w:szCs w:val="24"/>
        </w:rPr>
        <w:t>60</w:t>
      </w:r>
      <w:r>
        <w:rPr>
          <w:rFonts w:ascii="Times New Roman" w:hAnsi="Times New Roman" w:cs="Times New Roman"/>
          <w:sz w:val="24"/>
          <w:szCs w:val="24"/>
        </w:rPr>
        <w:t>. С</w:t>
      </w:r>
      <w:r w:rsidR="00030E27" w:rsidRPr="00030E27">
        <w:rPr>
          <w:rFonts w:ascii="Times New Roman" w:hAnsi="Times New Roman" w:cs="Times New Roman"/>
          <w:sz w:val="24"/>
          <w:szCs w:val="24"/>
        </w:rPr>
        <w:t xml:space="preserve">троительство и установка ограждений, за исключением дорожных и пешеходных ограждений в границах </w:t>
      </w:r>
      <w:r>
        <w:rPr>
          <w:rFonts w:ascii="Times New Roman" w:hAnsi="Times New Roman" w:cs="Times New Roman"/>
          <w:sz w:val="24"/>
          <w:szCs w:val="24"/>
        </w:rPr>
        <w:t>УДС</w:t>
      </w:r>
      <w:r w:rsidR="00030E27" w:rsidRPr="00030E27">
        <w:rPr>
          <w:rFonts w:ascii="Times New Roman" w:hAnsi="Times New Roman" w:cs="Times New Roman"/>
          <w:sz w:val="24"/>
          <w:szCs w:val="24"/>
        </w:rPr>
        <w:t xml:space="preserve"> населенных пунктов, осуществляется по согласованию с </w:t>
      </w:r>
      <w:r>
        <w:rPr>
          <w:rFonts w:ascii="Times New Roman" w:hAnsi="Times New Roman" w:cs="Times New Roman"/>
          <w:sz w:val="24"/>
          <w:szCs w:val="24"/>
        </w:rPr>
        <w:t>а</w:t>
      </w:r>
      <w:r w:rsidR="00030E27" w:rsidRPr="00030E27">
        <w:rPr>
          <w:rFonts w:ascii="Times New Roman" w:hAnsi="Times New Roman" w:cs="Times New Roman"/>
          <w:sz w:val="24"/>
          <w:szCs w:val="24"/>
        </w:rPr>
        <w:t xml:space="preserve">дминистрацией </w:t>
      </w:r>
      <w:r>
        <w:rPr>
          <w:rFonts w:ascii="Times New Roman" w:hAnsi="Times New Roman" w:cs="Times New Roman"/>
          <w:sz w:val="24"/>
          <w:szCs w:val="24"/>
        </w:rPr>
        <w:t>округа</w:t>
      </w:r>
      <w:r w:rsidR="00030E27" w:rsidRPr="00030E27">
        <w:rPr>
          <w:rFonts w:ascii="Times New Roman" w:hAnsi="Times New Roman" w:cs="Times New Roman"/>
          <w:sz w:val="24"/>
          <w:szCs w:val="24"/>
        </w:rPr>
        <w:t xml:space="preserve"> в установленном законодательством порядке, а также с организациями, эксплуатирующим инженерные коммуникации, рас</w:t>
      </w:r>
      <w:r>
        <w:rPr>
          <w:rFonts w:ascii="Times New Roman" w:hAnsi="Times New Roman" w:cs="Times New Roman"/>
          <w:sz w:val="24"/>
          <w:szCs w:val="24"/>
        </w:rPr>
        <w:t>положенные в населенных пунктах.</w:t>
      </w:r>
    </w:p>
    <w:p w:rsidR="00030E27" w:rsidRPr="00030E27" w:rsidRDefault="00A77A20"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6</w:t>
      </w:r>
      <w:r w:rsidR="002D60B4">
        <w:rPr>
          <w:rFonts w:ascii="Times New Roman" w:hAnsi="Times New Roman" w:cs="Times New Roman"/>
          <w:sz w:val="24"/>
          <w:szCs w:val="24"/>
        </w:rPr>
        <w:t>1</w:t>
      </w:r>
      <w:r>
        <w:rPr>
          <w:rFonts w:ascii="Times New Roman" w:hAnsi="Times New Roman" w:cs="Times New Roman"/>
          <w:sz w:val="24"/>
          <w:szCs w:val="24"/>
        </w:rPr>
        <w:t>. Н</w:t>
      </w:r>
      <w:r w:rsidR="00030E27" w:rsidRPr="00030E27">
        <w:rPr>
          <w:rFonts w:ascii="Times New Roman" w:hAnsi="Times New Roman" w:cs="Times New Roman"/>
          <w:sz w:val="24"/>
          <w:szCs w:val="24"/>
        </w:rPr>
        <w:t xml:space="preserve">а придомовой территории запрещается устанавливать устройства, ограничивающие движение транспорта по проездам и пешеходов по тротуарам, включая железобетонные блоки, столбы, ограждения, шлагбаумы и другие сооружения и устройства, без соответствующего согласования с уполномоченными органами, а также в случаях, когда установка данных ограждающих устройств нарушает права третьих </w:t>
      </w:r>
      <w:r>
        <w:rPr>
          <w:rFonts w:ascii="Times New Roman" w:hAnsi="Times New Roman" w:cs="Times New Roman"/>
          <w:sz w:val="24"/>
          <w:szCs w:val="24"/>
        </w:rPr>
        <w:t>лиц в пользовании их имуществом.</w:t>
      </w:r>
    </w:p>
    <w:p w:rsidR="00030E27" w:rsidRPr="00030E27" w:rsidRDefault="00A77A20"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6</w:t>
      </w:r>
      <w:r w:rsidR="002D60B4">
        <w:rPr>
          <w:rFonts w:ascii="Times New Roman" w:hAnsi="Times New Roman" w:cs="Times New Roman"/>
          <w:sz w:val="24"/>
          <w:szCs w:val="24"/>
        </w:rPr>
        <w:t>2</w:t>
      </w:r>
      <w:r>
        <w:rPr>
          <w:rFonts w:ascii="Times New Roman" w:hAnsi="Times New Roman" w:cs="Times New Roman"/>
          <w:sz w:val="24"/>
          <w:szCs w:val="24"/>
        </w:rPr>
        <w:t>. В</w:t>
      </w:r>
      <w:r w:rsidR="00030E27" w:rsidRPr="00030E27">
        <w:rPr>
          <w:rFonts w:ascii="Times New Roman" w:hAnsi="Times New Roman" w:cs="Times New Roman"/>
          <w:sz w:val="24"/>
          <w:szCs w:val="24"/>
        </w:rPr>
        <w:t xml:space="preserve"> местах примыкания газонов к проездам, стоянкам автотранспорта, в местах возможного наезда автомобилей на газон и вытаптывания троп через газон, предусматривается размещение бордюрных камней и (или) защитных металлических ограждений высотой не менее 0,7 - 0,8 м. Ограждения размещаются на территории газона с отступом от границы примыкания порядка 0,2 - 0,3 м. Для предотвращения наезда автотранспорта на тепловые камеры, расположенные в зоне твердых покрытий и газонов (кроме основной проезжей части) допускается установка ограждени</w:t>
      </w:r>
      <w:r>
        <w:rPr>
          <w:rFonts w:ascii="Times New Roman" w:hAnsi="Times New Roman" w:cs="Times New Roman"/>
          <w:sz w:val="24"/>
          <w:szCs w:val="24"/>
        </w:rPr>
        <w:t>й или высокого бордюрного камня.</w:t>
      </w:r>
    </w:p>
    <w:p w:rsidR="00030E27" w:rsidRPr="00030E27" w:rsidRDefault="00A77A20"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6</w:t>
      </w:r>
      <w:r w:rsidR="002D60B4">
        <w:rPr>
          <w:rFonts w:ascii="Times New Roman" w:hAnsi="Times New Roman" w:cs="Times New Roman"/>
          <w:sz w:val="24"/>
          <w:szCs w:val="24"/>
        </w:rPr>
        <w:t>3</w:t>
      </w:r>
      <w:r>
        <w:rPr>
          <w:rFonts w:ascii="Times New Roman" w:hAnsi="Times New Roman" w:cs="Times New Roman"/>
          <w:sz w:val="24"/>
          <w:szCs w:val="24"/>
        </w:rPr>
        <w:t>. П</w:t>
      </w:r>
      <w:r w:rsidR="00030E27" w:rsidRPr="00030E27">
        <w:rPr>
          <w:rFonts w:ascii="Times New Roman" w:hAnsi="Times New Roman" w:cs="Times New Roman"/>
          <w:sz w:val="24"/>
          <w:szCs w:val="24"/>
        </w:rPr>
        <w:t>ри проектировании средних и высоких видов ограждений в местах пересечения с подземными сооружениями предусматривают конструкции ограждений, позволяющие производить ре</w:t>
      </w:r>
      <w:r>
        <w:rPr>
          <w:rFonts w:ascii="Times New Roman" w:hAnsi="Times New Roman" w:cs="Times New Roman"/>
          <w:sz w:val="24"/>
          <w:szCs w:val="24"/>
        </w:rPr>
        <w:t>монтные или строительные работы.</w:t>
      </w:r>
    </w:p>
    <w:p w:rsidR="00030E27" w:rsidRPr="00030E27" w:rsidRDefault="00A77A20"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6</w:t>
      </w:r>
      <w:r w:rsidR="002D60B4">
        <w:rPr>
          <w:rFonts w:ascii="Times New Roman" w:hAnsi="Times New Roman" w:cs="Times New Roman"/>
          <w:sz w:val="24"/>
          <w:szCs w:val="24"/>
        </w:rPr>
        <w:t>4</w:t>
      </w:r>
      <w:r>
        <w:rPr>
          <w:rFonts w:ascii="Times New Roman" w:hAnsi="Times New Roman" w:cs="Times New Roman"/>
          <w:sz w:val="24"/>
          <w:szCs w:val="24"/>
        </w:rPr>
        <w:t>. В</w:t>
      </w:r>
      <w:r w:rsidR="00030E27" w:rsidRPr="00030E27">
        <w:rPr>
          <w:rFonts w:ascii="Times New Roman" w:hAnsi="Times New Roman" w:cs="Times New Roman"/>
          <w:sz w:val="24"/>
          <w:szCs w:val="24"/>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 зависимости от возраста, пород</w:t>
      </w:r>
      <w:r>
        <w:rPr>
          <w:rFonts w:ascii="Times New Roman" w:hAnsi="Times New Roman" w:cs="Times New Roman"/>
          <w:sz w:val="24"/>
          <w:szCs w:val="24"/>
        </w:rPr>
        <w:t>ы дерева и прочих характеристик.</w:t>
      </w:r>
    </w:p>
    <w:p w:rsidR="00030E27" w:rsidRPr="00030E27" w:rsidRDefault="00A77A20"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6</w:t>
      </w:r>
      <w:r w:rsidR="002D60B4">
        <w:rPr>
          <w:rFonts w:ascii="Times New Roman" w:hAnsi="Times New Roman" w:cs="Times New Roman"/>
          <w:sz w:val="24"/>
          <w:szCs w:val="24"/>
        </w:rPr>
        <w:t>5</w:t>
      </w:r>
      <w:r>
        <w:rPr>
          <w:rFonts w:ascii="Times New Roman" w:hAnsi="Times New Roman" w:cs="Times New Roman"/>
          <w:sz w:val="24"/>
          <w:szCs w:val="24"/>
        </w:rPr>
        <w:t>. Н</w:t>
      </w:r>
      <w:r w:rsidR="00030E27" w:rsidRPr="00030E27">
        <w:rPr>
          <w:rFonts w:ascii="Times New Roman" w:hAnsi="Times New Roman" w:cs="Times New Roman"/>
          <w:sz w:val="24"/>
          <w:szCs w:val="24"/>
        </w:rPr>
        <w:t>а территориях общего пользования содержание, ремонт и замена ограждений, находящихся в муниципальной собственности, осуществляется за счет средств бюджета муниципального округа;</w:t>
      </w:r>
    </w:p>
    <w:p w:rsidR="00030E27" w:rsidRPr="00030E27" w:rsidRDefault="00A77A20"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6</w:t>
      </w:r>
      <w:r w:rsidR="002D60B4">
        <w:rPr>
          <w:rFonts w:ascii="Times New Roman" w:hAnsi="Times New Roman" w:cs="Times New Roman"/>
          <w:sz w:val="24"/>
          <w:szCs w:val="24"/>
        </w:rPr>
        <w:t>6</w:t>
      </w:r>
      <w:r>
        <w:rPr>
          <w:rFonts w:ascii="Times New Roman" w:hAnsi="Times New Roman" w:cs="Times New Roman"/>
          <w:sz w:val="24"/>
          <w:szCs w:val="24"/>
        </w:rPr>
        <w:t>. Г</w:t>
      </w:r>
      <w:r w:rsidR="00030E27" w:rsidRPr="00030E27">
        <w:rPr>
          <w:rFonts w:ascii="Times New Roman" w:hAnsi="Times New Roman" w:cs="Times New Roman"/>
          <w:sz w:val="24"/>
          <w:szCs w:val="24"/>
        </w:rPr>
        <w:t>раждане, индивидуальные предприниматели и юридические лица, собственники незавершенных строительством объектов, лица, осуществляющие новое строительство, ремонт, реконструкцию и реставрацию зданий и сооружений, в том числе производство работ по фасадам зданий, дорожные работы, прокладку, ремонт, реконструкцию инженерных коммуникаций, а также работы по благоустройству, обязаны обеспечит</w:t>
      </w:r>
      <w:r>
        <w:rPr>
          <w:rFonts w:ascii="Times New Roman" w:hAnsi="Times New Roman" w:cs="Times New Roman"/>
          <w:sz w:val="24"/>
          <w:szCs w:val="24"/>
        </w:rPr>
        <w:t>ь установку защитных ограждений.</w:t>
      </w:r>
    </w:p>
    <w:p w:rsidR="009078F3" w:rsidRDefault="00EB2F68" w:rsidP="00030E27">
      <w:pPr>
        <w:contextualSpacing/>
        <w:rPr>
          <w:rFonts w:ascii="Times New Roman" w:hAnsi="Times New Roman" w:cs="Times New Roman"/>
          <w:sz w:val="24"/>
          <w:szCs w:val="24"/>
        </w:rPr>
      </w:pPr>
      <w:r>
        <w:rPr>
          <w:rFonts w:ascii="Times New Roman" w:hAnsi="Times New Roman" w:cs="Times New Roman"/>
          <w:sz w:val="24"/>
          <w:szCs w:val="24"/>
        </w:rPr>
        <w:t>2</w:t>
      </w:r>
      <w:r w:rsidR="009078F3">
        <w:rPr>
          <w:rFonts w:ascii="Times New Roman" w:hAnsi="Times New Roman" w:cs="Times New Roman"/>
          <w:sz w:val="24"/>
          <w:szCs w:val="24"/>
        </w:rPr>
        <w:t>6</w:t>
      </w:r>
      <w:r w:rsidR="002D60B4">
        <w:rPr>
          <w:rFonts w:ascii="Times New Roman" w:hAnsi="Times New Roman" w:cs="Times New Roman"/>
          <w:sz w:val="24"/>
          <w:szCs w:val="24"/>
        </w:rPr>
        <w:t>7</w:t>
      </w:r>
      <w:r w:rsidR="00A77A20">
        <w:rPr>
          <w:rFonts w:ascii="Times New Roman" w:hAnsi="Times New Roman" w:cs="Times New Roman"/>
          <w:sz w:val="24"/>
          <w:szCs w:val="24"/>
        </w:rPr>
        <w:t>. </w:t>
      </w:r>
      <w:r w:rsidR="00030E27" w:rsidRPr="00030E27">
        <w:rPr>
          <w:rFonts w:ascii="Times New Roman" w:hAnsi="Times New Roman" w:cs="Times New Roman"/>
          <w:sz w:val="24"/>
          <w:szCs w:val="24"/>
        </w:rPr>
        <w:t>Защитные ограждения устанавливаются без заглубленных фундаментов с применением конструкций, предусматривающих возможность монтажа и демонтажа без участия грузоподъемных механизмов. Ограждения должны обеспечивать безопасное движение транспорта и пешеходов, сохранность объектов, входящих в зону производства работ, и предназначаться для создания оптимальных условий труда при организации и проведении строительных работ, снижения риска нарушения здоровья работающих и населения, проживающего в зоне влияния строительного производства, а также от распространения ветром мусора и пыли за пределы строительной площадки при осуществлении сноса, разборке аварийных конструкций, при устройстве котлована и свайного поля. В зависимости от градостроительной ситуации защитные сооружения оснащаются защитными наклонными козырьками, устройством настила тротуаров, дополняются ограждением парапетного типа из железобетонных блоков (со стороны движения транспорта) с устройством поручней. Ограждения должны быть рассчитаны на снеговые, ветровые и внешние нагрузки и могут быть изготовлены из различных материалов, пригодных по своим физическим, конструктивным и декоративным свойствам</w:t>
      </w:r>
      <w:r w:rsidR="009078F3">
        <w:rPr>
          <w:rFonts w:ascii="Times New Roman" w:hAnsi="Times New Roman" w:cs="Times New Roman"/>
          <w:sz w:val="24"/>
          <w:szCs w:val="24"/>
        </w:rPr>
        <w:t>.</w:t>
      </w:r>
    </w:p>
    <w:p w:rsidR="00030E27" w:rsidRPr="00030E27" w:rsidRDefault="00EB2F68" w:rsidP="00030E27">
      <w:pPr>
        <w:contextualSpacing/>
        <w:rPr>
          <w:rFonts w:ascii="Times New Roman" w:hAnsi="Times New Roman" w:cs="Times New Roman"/>
          <w:sz w:val="24"/>
          <w:szCs w:val="24"/>
        </w:rPr>
      </w:pPr>
      <w:r>
        <w:rPr>
          <w:rFonts w:ascii="Times New Roman" w:hAnsi="Times New Roman" w:cs="Times New Roman"/>
          <w:sz w:val="24"/>
          <w:szCs w:val="24"/>
        </w:rPr>
        <w:t>2</w:t>
      </w:r>
      <w:r w:rsidR="008146A2">
        <w:rPr>
          <w:rFonts w:ascii="Times New Roman" w:hAnsi="Times New Roman" w:cs="Times New Roman"/>
          <w:sz w:val="24"/>
          <w:szCs w:val="24"/>
        </w:rPr>
        <w:t>6</w:t>
      </w:r>
      <w:r w:rsidR="002D60B4">
        <w:rPr>
          <w:rFonts w:ascii="Times New Roman" w:hAnsi="Times New Roman" w:cs="Times New Roman"/>
          <w:sz w:val="24"/>
          <w:szCs w:val="24"/>
        </w:rPr>
        <w:t>8</w:t>
      </w:r>
      <w:r w:rsidR="00A77A20">
        <w:rPr>
          <w:rFonts w:ascii="Times New Roman" w:hAnsi="Times New Roman" w:cs="Times New Roman"/>
          <w:sz w:val="24"/>
          <w:szCs w:val="24"/>
        </w:rPr>
        <w:t>. </w:t>
      </w:r>
      <w:r w:rsidR="00030E27" w:rsidRPr="00030E27">
        <w:rPr>
          <w:rFonts w:ascii="Times New Roman" w:hAnsi="Times New Roman" w:cs="Times New Roman"/>
          <w:sz w:val="24"/>
          <w:szCs w:val="24"/>
        </w:rPr>
        <w:t xml:space="preserve">Защитные ограждения устанавливаются по границе земельных участков, а при </w:t>
      </w:r>
      <w:r w:rsidR="00030E27" w:rsidRPr="00030E27">
        <w:rPr>
          <w:rFonts w:ascii="Times New Roman" w:hAnsi="Times New Roman" w:cs="Times New Roman"/>
          <w:sz w:val="24"/>
          <w:szCs w:val="24"/>
        </w:rPr>
        <w:lastRenderedPageBreak/>
        <w:t xml:space="preserve">осуществлении отдельных видов работ (прокладка, ремонт и реконструкция инженерных коммуникаций, работы по благоустройству и </w:t>
      </w:r>
      <w:r w:rsidR="008146A2">
        <w:rPr>
          <w:rFonts w:ascii="Times New Roman" w:hAnsi="Times New Roman" w:cs="Times New Roman"/>
          <w:sz w:val="24"/>
          <w:szCs w:val="24"/>
        </w:rPr>
        <w:t>другое</w:t>
      </w:r>
      <w:r w:rsidR="00030E27" w:rsidRPr="00030E27">
        <w:rPr>
          <w:rFonts w:ascii="Times New Roman" w:hAnsi="Times New Roman" w:cs="Times New Roman"/>
          <w:sz w:val="24"/>
          <w:szCs w:val="24"/>
        </w:rPr>
        <w:t xml:space="preserve">) </w:t>
      </w:r>
      <w:r w:rsidR="00A77A20">
        <w:rPr>
          <w:rFonts w:ascii="Times New Roman" w:hAnsi="Times New Roman" w:cs="Times New Roman"/>
          <w:sz w:val="24"/>
          <w:szCs w:val="24"/>
        </w:rPr>
        <w:t>–</w:t>
      </w:r>
      <w:r w:rsidR="00030E27" w:rsidRPr="00030E27">
        <w:rPr>
          <w:rFonts w:ascii="Times New Roman" w:hAnsi="Times New Roman" w:cs="Times New Roman"/>
          <w:sz w:val="24"/>
          <w:szCs w:val="24"/>
        </w:rPr>
        <w:t xml:space="preserve"> по границе зоны проведения работ, согласованной с </w:t>
      </w:r>
      <w:r w:rsidR="00A77A20">
        <w:rPr>
          <w:rFonts w:ascii="Times New Roman" w:hAnsi="Times New Roman" w:cs="Times New Roman"/>
          <w:sz w:val="24"/>
          <w:szCs w:val="24"/>
        </w:rPr>
        <w:t>а</w:t>
      </w:r>
      <w:r w:rsidR="00030E27" w:rsidRPr="00030E27">
        <w:rPr>
          <w:rFonts w:ascii="Times New Roman" w:hAnsi="Times New Roman" w:cs="Times New Roman"/>
          <w:sz w:val="24"/>
          <w:szCs w:val="24"/>
        </w:rPr>
        <w:t xml:space="preserve">дминистрацией </w:t>
      </w:r>
      <w:r w:rsidR="00A77A20">
        <w:rPr>
          <w:rFonts w:ascii="Times New Roman" w:hAnsi="Times New Roman" w:cs="Times New Roman"/>
          <w:sz w:val="24"/>
          <w:szCs w:val="24"/>
        </w:rPr>
        <w:t>округа</w:t>
      </w:r>
      <w:r w:rsidR="00030E27" w:rsidRPr="00030E27">
        <w:rPr>
          <w:rFonts w:ascii="Times New Roman" w:hAnsi="Times New Roman" w:cs="Times New Roman"/>
          <w:sz w:val="24"/>
          <w:szCs w:val="24"/>
        </w:rPr>
        <w:t xml:space="preserve">. В зависимости от ситуации в условиях сложившейся (плотной) застройки населенных пунктов для обеспечения условий, необходимых для проведения строительных работ, защитные ограждения могут устанавливаться за границей земельного участка по согласованию с </w:t>
      </w:r>
      <w:r w:rsidR="00A77A20">
        <w:rPr>
          <w:rFonts w:ascii="Times New Roman" w:hAnsi="Times New Roman" w:cs="Times New Roman"/>
          <w:sz w:val="24"/>
          <w:szCs w:val="24"/>
        </w:rPr>
        <w:t>а</w:t>
      </w:r>
      <w:r w:rsidR="00030E27" w:rsidRPr="00030E27">
        <w:rPr>
          <w:rFonts w:ascii="Times New Roman" w:hAnsi="Times New Roman" w:cs="Times New Roman"/>
          <w:sz w:val="24"/>
          <w:szCs w:val="24"/>
        </w:rPr>
        <w:t xml:space="preserve">дминистрацией </w:t>
      </w:r>
      <w:r w:rsidR="00A77A20">
        <w:rPr>
          <w:rFonts w:ascii="Times New Roman" w:hAnsi="Times New Roman" w:cs="Times New Roman"/>
          <w:sz w:val="24"/>
          <w:szCs w:val="24"/>
        </w:rPr>
        <w:t>округа</w:t>
      </w:r>
      <w:r w:rsidR="00030E27" w:rsidRPr="00030E27">
        <w:rPr>
          <w:rFonts w:ascii="Times New Roman" w:hAnsi="Times New Roman" w:cs="Times New Roman"/>
          <w:sz w:val="24"/>
          <w:szCs w:val="24"/>
        </w:rPr>
        <w:t xml:space="preserve"> и правообладателями соседних земельных участков.</w:t>
      </w:r>
    </w:p>
    <w:p w:rsidR="00030E27" w:rsidRDefault="00EB2F68" w:rsidP="00030E27">
      <w:pPr>
        <w:contextualSpacing/>
        <w:rPr>
          <w:rFonts w:ascii="Times New Roman" w:hAnsi="Times New Roman" w:cs="Times New Roman"/>
          <w:sz w:val="24"/>
          <w:szCs w:val="24"/>
        </w:rPr>
      </w:pPr>
      <w:r>
        <w:rPr>
          <w:rFonts w:ascii="Times New Roman" w:hAnsi="Times New Roman" w:cs="Times New Roman"/>
          <w:sz w:val="24"/>
          <w:szCs w:val="24"/>
        </w:rPr>
        <w:t>2</w:t>
      </w:r>
      <w:r w:rsidR="008146A2">
        <w:rPr>
          <w:rFonts w:ascii="Times New Roman" w:hAnsi="Times New Roman" w:cs="Times New Roman"/>
          <w:sz w:val="24"/>
          <w:szCs w:val="24"/>
        </w:rPr>
        <w:t>6</w:t>
      </w:r>
      <w:r w:rsidR="002D60B4">
        <w:rPr>
          <w:rFonts w:ascii="Times New Roman" w:hAnsi="Times New Roman" w:cs="Times New Roman"/>
          <w:sz w:val="24"/>
          <w:szCs w:val="24"/>
        </w:rPr>
        <w:t>9</w:t>
      </w:r>
      <w:r w:rsidR="00A77A20">
        <w:rPr>
          <w:rFonts w:ascii="Times New Roman" w:hAnsi="Times New Roman" w:cs="Times New Roman"/>
          <w:sz w:val="24"/>
          <w:szCs w:val="24"/>
        </w:rPr>
        <w:t>. </w:t>
      </w:r>
      <w:r w:rsidR="00030E27" w:rsidRPr="00030E27">
        <w:rPr>
          <w:rFonts w:ascii="Times New Roman" w:hAnsi="Times New Roman" w:cs="Times New Roman"/>
          <w:sz w:val="24"/>
          <w:szCs w:val="24"/>
        </w:rPr>
        <w:t xml:space="preserve">Защитные ограждения устанавливаются на весь срок производства работ в соответствии с разрешением на строительство либо на срок, согласованный с </w:t>
      </w:r>
      <w:r w:rsidR="00A77A20">
        <w:rPr>
          <w:rFonts w:ascii="Times New Roman" w:hAnsi="Times New Roman" w:cs="Times New Roman"/>
          <w:sz w:val="24"/>
          <w:szCs w:val="24"/>
        </w:rPr>
        <w:t>а</w:t>
      </w:r>
      <w:r w:rsidR="00030E27" w:rsidRPr="00030E27">
        <w:rPr>
          <w:rFonts w:ascii="Times New Roman" w:hAnsi="Times New Roman" w:cs="Times New Roman"/>
          <w:sz w:val="24"/>
          <w:szCs w:val="24"/>
        </w:rPr>
        <w:t xml:space="preserve">дминистрации </w:t>
      </w:r>
      <w:r w:rsidR="00A77A20">
        <w:rPr>
          <w:rFonts w:ascii="Times New Roman" w:hAnsi="Times New Roman" w:cs="Times New Roman"/>
          <w:sz w:val="24"/>
          <w:szCs w:val="24"/>
        </w:rPr>
        <w:t>округа</w:t>
      </w:r>
      <w:r w:rsidR="00030E27" w:rsidRPr="00030E27">
        <w:rPr>
          <w:rFonts w:ascii="Times New Roman" w:hAnsi="Times New Roman" w:cs="Times New Roman"/>
          <w:sz w:val="24"/>
          <w:szCs w:val="24"/>
        </w:rPr>
        <w:t xml:space="preserve"> и правообладателями соседних земельных участков. После завершения строительных работ защитное ограждение должно быть демонтировано, а территория благоустроена в соответствии с настоящими правилами. Ограждения незавершенных строительством объектов, строительство которых приостановлено, должно быть установлено в границах земельного участка.</w:t>
      </w:r>
    </w:p>
    <w:p w:rsidR="001D3833" w:rsidRDefault="001D3833" w:rsidP="00030E27">
      <w:pPr>
        <w:contextualSpacing/>
        <w:rPr>
          <w:rFonts w:ascii="Times New Roman" w:hAnsi="Times New Roman" w:cs="Times New Roman"/>
          <w:sz w:val="24"/>
          <w:szCs w:val="24"/>
        </w:rPr>
      </w:pPr>
    </w:p>
    <w:p w:rsidR="00EB2F68" w:rsidRPr="00030E27" w:rsidRDefault="001D3833" w:rsidP="001D3833">
      <w:pPr>
        <w:contextualSpacing/>
        <w:jc w:val="center"/>
        <w:rPr>
          <w:rFonts w:ascii="Times New Roman" w:hAnsi="Times New Roman" w:cs="Times New Roman"/>
          <w:sz w:val="24"/>
          <w:szCs w:val="24"/>
        </w:rPr>
      </w:pPr>
      <w:r w:rsidRPr="001D3833">
        <w:rPr>
          <w:rFonts w:ascii="Times New Roman" w:hAnsi="Times New Roman" w:cs="Times New Roman"/>
          <w:sz w:val="24"/>
          <w:szCs w:val="24"/>
        </w:rPr>
        <w:t>Контейнерные площадки твердых коммунальных отходов</w:t>
      </w:r>
    </w:p>
    <w:p w:rsidR="00030E27" w:rsidRPr="00030E27" w:rsidRDefault="00EB2F68" w:rsidP="00030E27">
      <w:pPr>
        <w:contextualSpacing/>
        <w:rPr>
          <w:rFonts w:ascii="Times New Roman" w:hAnsi="Times New Roman" w:cs="Times New Roman"/>
          <w:sz w:val="24"/>
          <w:szCs w:val="24"/>
        </w:rPr>
      </w:pPr>
      <w:r>
        <w:rPr>
          <w:rFonts w:ascii="Times New Roman" w:hAnsi="Times New Roman" w:cs="Times New Roman"/>
          <w:sz w:val="24"/>
          <w:szCs w:val="24"/>
        </w:rPr>
        <w:t>2</w:t>
      </w:r>
      <w:r w:rsidR="002D60B4">
        <w:rPr>
          <w:rFonts w:ascii="Times New Roman" w:hAnsi="Times New Roman" w:cs="Times New Roman"/>
          <w:sz w:val="24"/>
          <w:szCs w:val="24"/>
        </w:rPr>
        <w:t>70</w:t>
      </w:r>
      <w:r w:rsidR="00A77A20">
        <w:rPr>
          <w:rFonts w:ascii="Times New Roman" w:hAnsi="Times New Roman" w:cs="Times New Roman"/>
          <w:sz w:val="24"/>
          <w:szCs w:val="24"/>
        </w:rPr>
        <w:t>. У</w:t>
      </w:r>
      <w:r w:rsidR="00030E27" w:rsidRPr="00030E27">
        <w:rPr>
          <w:rFonts w:ascii="Times New Roman" w:hAnsi="Times New Roman" w:cs="Times New Roman"/>
          <w:sz w:val="24"/>
          <w:szCs w:val="24"/>
        </w:rPr>
        <w:t xml:space="preserve">стройство контейнерных площадок осуществляется </w:t>
      </w:r>
      <w:r w:rsidR="00A77A20">
        <w:rPr>
          <w:rFonts w:ascii="Times New Roman" w:hAnsi="Times New Roman" w:cs="Times New Roman"/>
          <w:sz w:val="24"/>
          <w:szCs w:val="24"/>
        </w:rPr>
        <w:t>а</w:t>
      </w:r>
      <w:r w:rsidR="00030E27" w:rsidRPr="00030E27">
        <w:rPr>
          <w:rFonts w:ascii="Times New Roman" w:hAnsi="Times New Roman" w:cs="Times New Roman"/>
          <w:sz w:val="24"/>
          <w:szCs w:val="24"/>
        </w:rPr>
        <w:t xml:space="preserve">дминистрацией </w:t>
      </w:r>
      <w:r w:rsidR="00A77A20">
        <w:rPr>
          <w:rFonts w:ascii="Times New Roman" w:hAnsi="Times New Roman" w:cs="Times New Roman"/>
          <w:sz w:val="24"/>
          <w:szCs w:val="24"/>
        </w:rPr>
        <w:t>округа</w:t>
      </w:r>
      <w:r w:rsidR="00030E27" w:rsidRPr="00030E27">
        <w:rPr>
          <w:rFonts w:ascii="Times New Roman" w:hAnsi="Times New Roman" w:cs="Times New Roman"/>
          <w:sz w:val="24"/>
          <w:szCs w:val="24"/>
        </w:rPr>
        <w:t xml:space="preserve"> в соответствии с требованиями настоящих Правил и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контейнерным площадкам, за исключением установленных законодательством Российской Федерации случаев, когда такая об</w:t>
      </w:r>
      <w:r w:rsidR="00A77A20">
        <w:rPr>
          <w:rFonts w:ascii="Times New Roman" w:hAnsi="Times New Roman" w:cs="Times New Roman"/>
          <w:sz w:val="24"/>
          <w:szCs w:val="24"/>
        </w:rPr>
        <w:t>язанность лежит на других лицах.</w:t>
      </w:r>
    </w:p>
    <w:p w:rsidR="00030E27" w:rsidRPr="00A15165" w:rsidRDefault="00EB2F68"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7</w:t>
      </w:r>
      <w:r w:rsidR="002D60B4">
        <w:rPr>
          <w:rFonts w:ascii="Times New Roman" w:hAnsi="Times New Roman" w:cs="Times New Roman"/>
          <w:sz w:val="24"/>
          <w:szCs w:val="24"/>
        </w:rPr>
        <w:t>1</w:t>
      </w:r>
      <w:r w:rsidR="00A77A20">
        <w:rPr>
          <w:rFonts w:ascii="Times New Roman" w:hAnsi="Times New Roman" w:cs="Times New Roman"/>
          <w:sz w:val="24"/>
          <w:szCs w:val="24"/>
        </w:rPr>
        <w:t>. В</w:t>
      </w:r>
      <w:r w:rsidR="00030E27" w:rsidRPr="00030E27">
        <w:rPr>
          <w:rFonts w:ascii="Times New Roman" w:hAnsi="Times New Roman" w:cs="Times New Roman"/>
          <w:sz w:val="24"/>
          <w:szCs w:val="24"/>
        </w:rPr>
        <w:t xml:space="preserve"> случае если в соответствии с законодательством Российской Федерации обязанность по устройству контейнерной площадки лежит на других лицах, такие лица согласовывают устройство контейнерных площадок с </w:t>
      </w:r>
      <w:r w:rsidR="0077182F">
        <w:rPr>
          <w:rFonts w:ascii="Times New Roman" w:hAnsi="Times New Roman" w:cs="Times New Roman"/>
          <w:sz w:val="24"/>
          <w:szCs w:val="24"/>
        </w:rPr>
        <w:t>а</w:t>
      </w:r>
      <w:r w:rsidR="00030E27" w:rsidRPr="00030E27">
        <w:rPr>
          <w:rFonts w:ascii="Times New Roman" w:hAnsi="Times New Roman" w:cs="Times New Roman"/>
          <w:sz w:val="24"/>
          <w:szCs w:val="24"/>
        </w:rPr>
        <w:t xml:space="preserve">дминистрацией </w:t>
      </w:r>
      <w:r w:rsidR="0077182F">
        <w:rPr>
          <w:rFonts w:ascii="Times New Roman" w:hAnsi="Times New Roman" w:cs="Times New Roman"/>
          <w:sz w:val="24"/>
          <w:szCs w:val="24"/>
        </w:rPr>
        <w:t>округа</w:t>
      </w:r>
      <w:r w:rsidR="00030E27" w:rsidRPr="00030E27">
        <w:rPr>
          <w:rFonts w:ascii="Times New Roman" w:hAnsi="Times New Roman" w:cs="Times New Roman"/>
          <w:sz w:val="24"/>
          <w:szCs w:val="24"/>
        </w:rPr>
        <w:t xml:space="preserve">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w:t>
      </w:r>
      <w:r w:rsidR="0077182F" w:rsidRPr="00A15165">
        <w:rPr>
          <w:rFonts w:ascii="Times New Roman" w:hAnsi="Times New Roman" w:cs="Times New Roman"/>
          <w:sz w:val="24"/>
          <w:szCs w:val="24"/>
        </w:rPr>
        <w:t>№ </w:t>
      </w:r>
      <w:r w:rsidR="008146A2">
        <w:rPr>
          <w:rFonts w:ascii="Times New Roman" w:hAnsi="Times New Roman" w:cs="Times New Roman"/>
          <w:sz w:val="24"/>
          <w:szCs w:val="24"/>
        </w:rPr>
        <w:t>1039.</w:t>
      </w:r>
    </w:p>
    <w:p w:rsidR="00030E27" w:rsidRPr="00A15165"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7</w:t>
      </w:r>
      <w:r w:rsidR="002D60B4">
        <w:rPr>
          <w:rFonts w:ascii="Times New Roman" w:hAnsi="Times New Roman" w:cs="Times New Roman"/>
          <w:sz w:val="24"/>
          <w:szCs w:val="24"/>
        </w:rPr>
        <w:t>2</w:t>
      </w:r>
      <w:r w:rsidR="0077182F" w:rsidRPr="00A15165">
        <w:rPr>
          <w:rFonts w:ascii="Times New Roman" w:hAnsi="Times New Roman" w:cs="Times New Roman"/>
          <w:sz w:val="24"/>
          <w:szCs w:val="24"/>
        </w:rPr>
        <w:t>. </w:t>
      </w:r>
      <w:r w:rsidR="00030E27" w:rsidRPr="00A15165">
        <w:rPr>
          <w:rFonts w:ascii="Times New Roman" w:hAnsi="Times New Roman" w:cs="Times New Roman"/>
          <w:sz w:val="24"/>
          <w:szCs w:val="24"/>
        </w:rPr>
        <w:t xml:space="preserve">Реестр мест (площадок) накопления твердых коммунальных отходов ведется в электронном виде </w:t>
      </w:r>
      <w:r w:rsidR="00A15165" w:rsidRPr="00A15165">
        <w:rPr>
          <w:rFonts w:ascii="Times New Roman" w:hAnsi="Times New Roman" w:cs="Times New Roman"/>
          <w:sz w:val="24"/>
          <w:szCs w:val="24"/>
        </w:rPr>
        <w:t xml:space="preserve">и на бумажном носителе </w:t>
      </w:r>
      <w:r w:rsidR="0077182F" w:rsidRPr="00A15165">
        <w:rPr>
          <w:rFonts w:ascii="Times New Roman" w:hAnsi="Times New Roman" w:cs="Times New Roman"/>
          <w:sz w:val="24"/>
          <w:szCs w:val="24"/>
        </w:rPr>
        <w:t>а</w:t>
      </w:r>
      <w:r w:rsidR="00030E27" w:rsidRPr="00A15165">
        <w:rPr>
          <w:rFonts w:ascii="Times New Roman" w:hAnsi="Times New Roman" w:cs="Times New Roman"/>
          <w:sz w:val="24"/>
          <w:szCs w:val="24"/>
        </w:rPr>
        <w:t xml:space="preserve">дминистрацией </w:t>
      </w:r>
      <w:r w:rsidR="0077182F" w:rsidRPr="00A15165">
        <w:rPr>
          <w:rFonts w:ascii="Times New Roman" w:hAnsi="Times New Roman" w:cs="Times New Roman"/>
          <w:sz w:val="24"/>
          <w:szCs w:val="24"/>
        </w:rPr>
        <w:t>округа</w:t>
      </w:r>
      <w:r w:rsidR="00030E27" w:rsidRPr="00A15165">
        <w:rPr>
          <w:rFonts w:ascii="Times New Roman" w:hAnsi="Times New Roman" w:cs="Times New Roman"/>
          <w:sz w:val="24"/>
          <w:szCs w:val="24"/>
        </w:rPr>
        <w:t>.</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7</w:t>
      </w:r>
      <w:r w:rsidR="002D60B4">
        <w:rPr>
          <w:rFonts w:ascii="Times New Roman" w:hAnsi="Times New Roman" w:cs="Times New Roman"/>
          <w:sz w:val="24"/>
          <w:szCs w:val="24"/>
        </w:rPr>
        <w:t>3</w:t>
      </w:r>
      <w:r w:rsidR="0077182F" w:rsidRPr="00A15165">
        <w:rPr>
          <w:rFonts w:ascii="Times New Roman" w:hAnsi="Times New Roman" w:cs="Times New Roman"/>
          <w:sz w:val="24"/>
          <w:szCs w:val="24"/>
        </w:rPr>
        <w:t>. М</w:t>
      </w:r>
      <w:r w:rsidR="00030E27" w:rsidRPr="00A15165">
        <w:rPr>
          <w:rFonts w:ascii="Times New Roman" w:hAnsi="Times New Roman" w:cs="Times New Roman"/>
          <w:sz w:val="24"/>
          <w:szCs w:val="24"/>
        </w:rPr>
        <w:t xml:space="preserve">еста размещения контейнерных площадок определяются </w:t>
      </w:r>
      <w:r w:rsidR="0077182F" w:rsidRPr="00A15165">
        <w:rPr>
          <w:rFonts w:ascii="Times New Roman" w:hAnsi="Times New Roman" w:cs="Times New Roman"/>
          <w:sz w:val="24"/>
          <w:szCs w:val="24"/>
        </w:rPr>
        <w:t>а</w:t>
      </w:r>
      <w:r w:rsidR="00030E27" w:rsidRPr="00A15165">
        <w:rPr>
          <w:rFonts w:ascii="Times New Roman" w:hAnsi="Times New Roman" w:cs="Times New Roman"/>
          <w:sz w:val="24"/>
          <w:szCs w:val="24"/>
        </w:rPr>
        <w:t>дминистраци</w:t>
      </w:r>
      <w:r w:rsidR="0077182F" w:rsidRPr="00A15165">
        <w:rPr>
          <w:rFonts w:ascii="Times New Roman" w:hAnsi="Times New Roman" w:cs="Times New Roman"/>
          <w:sz w:val="24"/>
          <w:szCs w:val="24"/>
        </w:rPr>
        <w:t>ей</w:t>
      </w:r>
      <w:r w:rsidR="00030E27" w:rsidRPr="00A15165">
        <w:rPr>
          <w:rFonts w:ascii="Times New Roman" w:hAnsi="Times New Roman" w:cs="Times New Roman"/>
          <w:sz w:val="24"/>
          <w:szCs w:val="24"/>
        </w:rPr>
        <w:t xml:space="preserve"> </w:t>
      </w:r>
      <w:r w:rsidR="0077182F" w:rsidRPr="00A15165">
        <w:rPr>
          <w:rFonts w:ascii="Times New Roman" w:hAnsi="Times New Roman" w:cs="Times New Roman"/>
          <w:sz w:val="24"/>
          <w:szCs w:val="24"/>
        </w:rPr>
        <w:t>округа</w:t>
      </w:r>
      <w:r w:rsidR="00030E27" w:rsidRPr="00A15165">
        <w:rPr>
          <w:rFonts w:ascii="Times New Roman" w:hAnsi="Times New Roman" w:cs="Times New Roman"/>
          <w:sz w:val="24"/>
          <w:szCs w:val="24"/>
        </w:rPr>
        <w:t xml:space="preserve"> в соответствии с законод</w:t>
      </w:r>
      <w:r w:rsidR="0077182F" w:rsidRPr="00A15165">
        <w:rPr>
          <w:rFonts w:ascii="Times New Roman" w:hAnsi="Times New Roman" w:cs="Times New Roman"/>
          <w:sz w:val="24"/>
          <w:szCs w:val="24"/>
        </w:rPr>
        <w:t>ательством Российской Федерации.</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8146A2">
        <w:rPr>
          <w:rFonts w:ascii="Times New Roman" w:hAnsi="Times New Roman" w:cs="Times New Roman"/>
          <w:sz w:val="24"/>
          <w:szCs w:val="24"/>
        </w:rPr>
        <w:t>7</w:t>
      </w:r>
      <w:r w:rsidR="002D60B4">
        <w:rPr>
          <w:rFonts w:ascii="Times New Roman" w:hAnsi="Times New Roman" w:cs="Times New Roman"/>
          <w:sz w:val="24"/>
          <w:szCs w:val="24"/>
        </w:rPr>
        <w:t>4</w:t>
      </w:r>
      <w:r w:rsidR="0077182F">
        <w:rPr>
          <w:rFonts w:ascii="Times New Roman" w:hAnsi="Times New Roman" w:cs="Times New Roman"/>
          <w:sz w:val="24"/>
          <w:szCs w:val="24"/>
        </w:rPr>
        <w:t>. П</w:t>
      </w:r>
      <w:r w:rsidR="00030E27" w:rsidRPr="00030E27">
        <w:rPr>
          <w:rFonts w:ascii="Times New Roman" w:hAnsi="Times New Roman" w:cs="Times New Roman"/>
          <w:sz w:val="24"/>
          <w:szCs w:val="24"/>
        </w:rPr>
        <w:t xml:space="preserve">ри отсутствии возможности соблюдения требований постановления Главного Государственного Санитарного врача Российской Федерации Федеральной служба по надзору в сфере защиты прав потребителей и благополучия человека от 28 января 2021 года </w:t>
      </w:r>
      <w:r w:rsidR="0077182F">
        <w:rPr>
          <w:rFonts w:ascii="Times New Roman" w:hAnsi="Times New Roman" w:cs="Times New Roman"/>
          <w:sz w:val="24"/>
          <w:szCs w:val="24"/>
        </w:rPr>
        <w:t>№ 3 «</w:t>
      </w:r>
      <w:r w:rsidR="00030E27" w:rsidRPr="00030E27">
        <w:rPr>
          <w:rFonts w:ascii="Times New Roman" w:hAnsi="Times New Roman" w:cs="Times New Roman"/>
          <w:sz w:val="24"/>
          <w:szCs w:val="24"/>
        </w:rPr>
        <w:t>Об утверждении санитарных пр</w:t>
      </w:r>
      <w:r w:rsidR="0077182F">
        <w:rPr>
          <w:rFonts w:ascii="Times New Roman" w:hAnsi="Times New Roman" w:cs="Times New Roman"/>
          <w:sz w:val="24"/>
          <w:szCs w:val="24"/>
        </w:rPr>
        <w:t>авил и норм СанПиН 2.1.3684-21 «</w:t>
      </w:r>
      <w:r w:rsidR="00030E27" w:rsidRPr="00030E27">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77182F">
        <w:rPr>
          <w:rFonts w:ascii="Times New Roman" w:hAnsi="Times New Roman" w:cs="Times New Roman"/>
          <w:sz w:val="24"/>
          <w:szCs w:val="24"/>
        </w:rPr>
        <w:t>»</w:t>
      </w:r>
      <w:r w:rsidR="00030E27" w:rsidRPr="00030E27">
        <w:rPr>
          <w:rFonts w:ascii="Times New Roman" w:hAnsi="Times New Roman" w:cs="Times New Roman"/>
          <w:sz w:val="24"/>
          <w:szCs w:val="24"/>
        </w:rPr>
        <w:t>, в районах сложившейся заст</w:t>
      </w:r>
      <w:r w:rsidR="0077182F">
        <w:rPr>
          <w:rFonts w:ascii="Times New Roman" w:hAnsi="Times New Roman" w:cs="Times New Roman"/>
          <w:sz w:val="24"/>
          <w:szCs w:val="24"/>
        </w:rPr>
        <w:t>ройки, они могут быть сокращены.</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8146A2">
        <w:rPr>
          <w:rFonts w:ascii="Times New Roman" w:hAnsi="Times New Roman" w:cs="Times New Roman"/>
          <w:sz w:val="24"/>
          <w:szCs w:val="24"/>
        </w:rPr>
        <w:t>7</w:t>
      </w:r>
      <w:r w:rsidR="002D60B4">
        <w:rPr>
          <w:rFonts w:ascii="Times New Roman" w:hAnsi="Times New Roman" w:cs="Times New Roman"/>
          <w:sz w:val="24"/>
          <w:szCs w:val="24"/>
        </w:rPr>
        <w:t>5</w:t>
      </w:r>
      <w:r w:rsidR="0077182F">
        <w:rPr>
          <w:rFonts w:ascii="Times New Roman" w:hAnsi="Times New Roman" w:cs="Times New Roman"/>
          <w:sz w:val="24"/>
          <w:szCs w:val="24"/>
        </w:rPr>
        <w:t>. </w:t>
      </w:r>
      <w:r w:rsidR="00030E27" w:rsidRPr="00030E27">
        <w:rPr>
          <w:rFonts w:ascii="Times New Roman" w:hAnsi="Times New Roman" w:cs="Times New Roman"/>
          <w:sz w:val="24"/>
          <w:szCs w:val="24"/>
        </w:rPr>
        <w:t>При обособленном размещении площадки (вдали от проездов) следует предусматривать возможность удобного подъезда транспорта для очистки контейнеров</w:t>
      </w:r>
      <w:r w:rsidR="0077182F">
        <w:rPr>
          <w:rFonts w:ascii="Times New Roman" w:hAnsi="Times New Roman" w:cs="Times New Roman"/>
          <w:sz w:val="24"/>
          <w:szCs w:val="24"/>
        </w:rPr>
        <w:t xml:space="preserve"> и наличия разворотных площадок.</w:t>
      </w:r>
    </w:p>
    <w:p w:rsidR="00AB4888"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8146A2">
        <w:rPr>
          <w:rFonts w:ascii="Times New Roman" w:hAnsi="Times New Roman" w:cs="Times New Roman"/>
          <w:sz w:val="24"/>
          <w:szCs w:val="24"/>
        </w:rPr>
        <w:t>7</w:t>
      </w:r>
      <w:r w:rsidR="002D60B4">
        <w:rPr>
          <w:rFonts w:ascii="Times New Roman" w:hAnsi="Times New Roman" w:cs="Times New Roman"/>
          <w:sz w:val="24"/>
          <w:szCs w:val="24"/>
        </w:rPr>
        <w:t>6</w:t>
      </w:r>
      <w:r w:rsidR="0077182F">
        <w:rPr>
          <w:rFonts w:ascii="Times New Roman" w:hAnsi="Times New Roman" w:cs="Times New Roman"/>
          <w:sz w:val="24"/>
          <w:szCs w:val="24"/>
        </w:rPr>
        <w:t>. Р</w:t>
      </w:r>
      <w:r w:rsidR="00030E27" w:rsidRPr="00030E27">
        <w:rPr>
          <w:rFonts w:ascii="Times New Roman" w:hAnsi="Times New Roman" w:cs="Times New Roman"/>
          <w:sz w:val="24"/>
          <w:szCs w:val="24"/>
        </w:rPr>
        <w:t xml:space="preserve">азмер площадки диктуется ее предназначением, габаритами и количеством контейнеров, используемых для сбора отходов, но не более предусмотренных санитарно-эпидемиологическими требованиями. </w:t>
      </w:r>
      <w:r w:rsidR="00AB4888" w:rsidRPr="00AB4888">
        <w:rPr>
          <w:rFonts w:ascii="Times New Roman" w:hAnsi="Times New Roman" w:cs="Times New Roman"/>
          <w:sz w:val="24"/>
          <w:szCs w:val="24"/>
        </w:rPr>
        <w:t xml:space="preserve">На контейнерных площадках должно размещаться не более 8 контейнеров для смешанного накопления ТКО или 12 контейнеров, из которых 4 </w:t>
      </w:r>
      <w:r w:rsidR="00AB4888">
        <w:rPr>
          <w:rFonts w:ascii="Times New Roman" w:hAnsi="Times New Roman" w:cs="Times New Roman"/>
          <w:sz w:val="24"/>
          <w:szCs w:val="24"/>
        </w:rPr>
        <w:t>–</w:t>
      </w:r>
      <w:r w:rsidR="00AB4888" w:rsidRPr="00AB4888">
        <w:rPr>
          <w:rFonts w:ascii="Times New Roman" w:hAnsi="Times New Roman" w:cs="Times New Roman"/>
          <w:sz w:val="24"/>
          <w:szCs w:val="24"/>
        </w:rPr>
        <w:t xml:space="preserve"> для раздельного накопления ТКО, и не более 2 бункеров для накопления КГО</w:t>
      </w:r>
      <w:r w:rsidR="00AB4888">
        <w:rPr>
          <w:rFonts w:ascii="Times New Roman" w:hAnsi="Times New Roman" w:cs="Times New Roman"/>
          <w:sz w:val="24"/>
          <w:szCs w:val="24"/>
        </w:rPr>
        <w:t>.</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8146A2">
        <w:rPr>
          <w:rFonts w:ascii="Times New Roman" w:hAnsi="Times New Roman" w:cs="Times New Roman"/>
          <w:sz w:val="24"/>
          <w:szCs w:val="24"/>
        </w:rPr>
        <w:t>7</w:t>
      </w:r>
      <w:r w:rsidR="002D60B4">
        <w:rPr>
          <w:rFonts w:ascii="Times New Roman" w:hAnsi="Times New Roman" w:cs="Times New Roman"/>
          <w:sz w:val="24"/>
          <w:szCs w:val="24"/>
        </w:rPr>
        <w:t>7</w:t>
      </w:r>
      <w:r w:rsidR="0077182F">
        <w:rPr>
          <w:rFonts w:ascii="Times New Roman" w:hAnsi="Times New Roman" w:cs="Times New Roman"/>
          <w:sz w:val="24"/>
          <w:szCs w:val="24"/>
        </w:rPr>
        <w:t>. О</w:t>
      </w:r>
      <w:r w:rsidR="00030E27" w:rsidRPr="00030E27">
        <w:rPr>
          <w:rFonts w:ascii="Times New Roman" w:hAnsi="Times New Roman" w:cs="Times New Roman"/>
          <w:sz w:val="24"/>
          <w:szCs w:val="24"/>
        </w:rPr>
        <w:t>бязательный перечень элементов благоустройства территории на контейнерной площадке включает: бетонное или асфальтовое покрытие, элементы сопряжения поверхности площадки с прилегающими территориями, ограждени</w:t>
      </w:r>
      <w:r w:rsidR="0077182F">
        <w:rPr>
          <w:rFonts w:ascii="Times New Roman" w:hAnsi="Times New Roman" w:cs="Times New Roman"/>
          <w:sz w:val="24"/>
          <w:szCs w:val="24"/>
        </w:rPr>
        <w:t>е, контейнеры для сбора отходов.</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8146A2">
        <w:rPr>
          <w:rFonts w:ascii="Times New Roman" w:hAnsi="Times New Roman" w:cs="Times New Roman"/>
          <w:sz w:val="24"/>
          <w:szCs w:val="24"/>
        </w:rPr>
        <w:t>7</w:t>
      </w:r>
      <w:r w:rsidR="002D60B4">
        <w:rPr>
          <w:rFonts w:ascii="Times New Roman" w:hAnsi="Times New Roman" w:cs="Times New Roman"/>
          <w:sz w:val="24"/>
          <w:szCs w:val="24"/>
        </w:rPr>
        <w:t>8</w:t>
      </w:r>
      <w:r w:rsidR="0077182F">
        <w:rPr>
          <w:rFonts w:ascii="Times New Roman" w:hAnsi="Times New Roman" w:cs="Times New Roman"/>
          <w:sz w:val="24"/>
          <w:szCs w:val="24"/>
        </w:rPr>
        <w:t>. У</w:t>
      </w:r>
      <w:r w:rsidR="00030E27" w:rsidRPr="00030E27">
        <w:rPr>
          <w:rFonts w:ascii="Times New Roman" w:hAnsi="Times New Roman" w:cs="Times New Roman"/>
          <w:sz w:val="24"/>
          <w:szCs w:val="24"/>
        </w:rPr>
        <w:t>клон покрытия площадки необходимо устанавливать в сторону проезжей части, чтобы не допускать застаивания воды и скатывания контейнера. Контейнеры, оборудованные колесами для перемещения, должны быть обеспечены соответст</w:t>
      </w:r>
      <w:r w:rsidR="0077182F">
        <w:rPr>
          <w:rFonts w:ascii="Times New Roman" w:hAnsi="Times New Roman" w:cs="Times New Roman"/>
          <w:sz w:val="24"/>
          <w:szCs w:val="24"/>
        </w:rPr>
        <w:t>вующими тормозными устройствами.</w:t>
      </w:r>
    </w:p>
    <w:p w:rsidR="00AB4888" w:rsidRPr="00AB4888" w:rsidRDefault="00AA6CA4" w:rsidP="00AB4888">
      <w:pPr>
        <w:contextualSpacing/>
        <w:rPr>
          <w:rFonts w:ascii="Times New Roman" w:hAnsi="Times New Roman" w:cs="Times New Roman"/>
          <w:sz w:val="24"/>
          <w:szCs w:val="24"/>
        </w:rPr>
      </w:pPr>
      <w:r>
        <w:rPr>
          <w:rFonts w:ascii="Times New Roman" w:hAnsi="Times New Roman" w:cs="Times New Roman"/>
          <w:sz w:val="24"/>
          <w:szCs w:val="24"/>
        </w:rPr>
        <w:t>2</w:t>
      </w:r>
      <w:r w:rsidR="008146A2">
        <w:rPr>
          <w:rFonts w:ascii="Times New Roman" w:hAnsi="Times New Roman" w:cs="Times New Roman"/>
          <w:sz w:val="24"/>
          <w:szCs w:val="24"/>
        </w:rPr>
        <w:t>7</w:t>
      </w:r>
      <w:r w:rsidR="002D60B4">
        <w:rPr>
          <w:rFonts w:ascii="Times New Roman" w:hAnsi="Times New Roman" w:cs="Times New Roman"/>
          <w:sz w:val="24"/>
          <w:szCs w:val="24"/>
        </w:rPr>
        <w:t>9</w:t>
      </w:r>
      <w:r w:rsidR="0077182F">
        <w:rPr>
          <w:rFonts w:ascii="Times New Roman" w:hAnsi="Times New Roman" w:cs="Times New Roman"/>
          <w:sz w:val="24"/>
          <w:szCs w:val="24"/>
        </w:rPr>
        <w:t>. </w:t>
      </w:r>
      <w:r w:rsidR="00AB4888" w:rsidRPr="00AB4888">
        <w:rPr>
          <w:rFonts w:ascii="Times New Roman" w:hAnsi="Times New Roman" w:cs="Times New Roman"/>
          <w:sz w:val="24"/>
          <w:szCs w:val="24"/>
        </w:rPr>
        <w:t xml:space="preserve">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w:t>
      </w:r>
      <w:r w:rsidR="00AB4888" w:rsidRPr="00AB4888">
        <w:rPr>
          <w:rFonts w:ascii="Times New Roman" w:hAnsi="Times New Roman" w:cs="Times New Roman"/>
          <w:sz w:val="24"/>
          <w:szCs w:val="24"/>
        </w:rPr>
        <w:lastRenderedPageBreak/>
        <w:t>размещение информации об обслуживаемых объектах потребителей и о собственнике площадок.</w:t>
      </w:r>
    </w:p>
    <w:p w:rsidR="001D3833" w:rsidRDefault="00AA6CA4" w:rsidP="00AB4888">
      <w:pPr>
        <w:contextualSpacing/>
        <w:rPr>
          <w:rFonts w:ascii="Times New Roman" w:hAnsi="Times New Roman" w:cs="Times New Roman"/>
          <w:sz w:val="24"/>
          <w:szCs w:val="24"/>
        </w:rPr>
      </w:pPr>
      <w:r>
        <w:rPr>
          <w:rFonts w:ascii="Times New Roman" w:hAnsi="Times New Roman" w:cs="Times New Roman"/>
          <w:sz w:val="24"/>
          <w:szCs w:val="24"/>
        </w:rPr>
        <w:t>2</w:t>
      </w:r>
      <w:r w:rsidR="002D60B4">
        <w:rPr>
          <w:rFonts w:ascii="Times New Roman" w:hAnsi="Times New Roman" w:cs="Times New Roman"/>
          <w:sz w:val="24"/>
          <w:szCs w:val="24"/>
        </w:rPr>
        <w:t>80</w:t>
      </w:r>
      <w:r w:rsidR="00AB4888">
        <w:rPr>
          <w:rFonts w:ascii="Times New Roman" w:hAnsi="Times New Roman" w:cs="Times New Roman"/>
          <w:sz w:val="24"/>
          <w:szCs w:val="24"/>
        </w:rPr>
        <w:t>. </w:t>
      </w:r>
      <w:r w:rsidR="00AB4888" w:rsidRPr="00AB4888">
        <w:rPr>
          <w:rFonts w:ascii="Times New Roman" w:hAnsi="Times New Roman" w:cs="Times New Roman"/>
          <w:sz w:val="24"/>
          <w:szCs w:val="24"/>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r w:rsidR="00AB4888">
        <w:rPr>
          <w:rFonts w:ascii="Times New Roman" w:hAnsi="Times New Roman" w:cs="Times New Roman"/>
          <w:sz w:val="24"/>
          <w:szCs w:val="24"/>
        </w:rPr>
        <w:t xml:space="preserve"> </w:t>
      </w:r>
    </w:p>
    <w:p w:rsidR="00AB4888" w:rsidRDefault="00AB4888" w:rsidP="001D3833">
      <w:pPr>
        <w:contextualSpacing/>
        <w:jc w:val="center"/>
        <w:rPr>
          <w:rFonts w:ascii="Times New Roman" w:hAnsi="Times New Roman" w:cs="Times New Roman"/>
          <w:sz w:val="24"/>
          <w:szCs w:val="24"/>
        </w:rPr>
      </w:pPr>
    </w:p>
    <w:p w:rsidR="001D3833" w:rsidRPr="00030E27" w:rsidRDefault="001D3833" w:rsidP="001D3833">
      <w:pPr>
        <w:contextualSpacing/>
        <w:jc w:val="center"/>
        <w:rPr>
          <w:rFonts w:ascii="Times New Roman" w:hAnsi="Times New Roman" w:cs="Times New Roman"/>
          <w:sz w:val="24"/>
          <w:szCs w:val="24"/>
        </w:rPr>
      </w:pPr>
      <w:r w:rsidRPr="001D3833">
        <w:rPr>
          <w:rFonts w:ascii="Times New Roman" w:hAnsi="Times New Roman" w:cs="Times New Roman"/>
          <w:sz w:val="24"/>
          <w:szCs w:val="24"/>
        </w:rPr>
        <w:t>Обращение с животными на территории населенных пунктов</w:t>
      </w:r>
    </w:p>
    <w:p w:rsidR="00030E27" w:rsidRDefault="00AA6CA4" w:rsidP="0077182F">
      <w:pPr>
        <w:contextualSpacing/>
        <w:rPr>
          <w:rFonts w:ascii="Times New Roman" w:hAnsi="Times New Roman" w:cs="Times New Roman"/>
          <w:sz w:val="24"/>
          <w:szCs w:val="24"/>
        </w:rPr>
      </w:pPr>
      <w:r w:rsidRPr="00AA6CA4">
        <w:rPr>
          <w:rFonts w:ascii="Times New Roman" w:hAnsi="Times New Roman" w:cs="Times New Roman"/>
          <w:sz w:val="24"/>
          <w:szCs w:val="24"/>
        </w:rPr>
        <w:t>2</w:t>
      </w:r>
      <w:r w:rsidR="007555AF">
        <w:rPr>
          <w:rFonts w:ascii="Times New Roman" w:hAnsi="Times New Roman" w:cs="Times New Roman"/>
          <w:sz w:val="24"/>
          <w:szCs w:val="24"/>
        </w:rPr>
        <w:t>8</w:t>
      </w:r>
      <w:r w:rsidR="002D60B4">
        <w:rPr>
          <w:rFonts w:ascii="Times New Roman" w:hAnsi="Times New Roman" w:cs="Times New Roman"/>
          <w:sz w:val="24"/>
          <w:szCs w:val="24"/>
        </w:rPr>
        <w:t>1</w:t>
      </w:r>
      <w:r w:rsidR="0077182F" w:rsidRPr="00AA6CA4">
        <w:rPr>
          <w:rFonts w:ascii="Times New Roman" w:hAnsi="Times New Roman" w:cs="Times New Roman"/>
          <w:sz w:val="24"/>
          <w:szCs w:val="24"/>
        </w:rPr>
        <w:t>. О</w:t>
      </w:r>
      <w:r w:rsidR="00030E27" w:rsidRPr="00AA6CA4">
        <w:rPr>
          <w:rFonts w:ascii="Times New Roman" w:hAnsi="Times New Roman" w:cs="Times New Roman"/>
          <w:sz w:val="24"/>
          <w:szCs w:val="24"/>
        </w:rPr>
        <w:t xml:space="preserve">бращение с животными </w:t>
      </w:r>
      <w:r w:rsidR="00030E27" w:rsidRPr="00030E27">
        <w:rPr>
          <w:rFonts w:ascii="Times New Roman" w:hAnsi="Times New Roman" w:cs="Times New Roman"/>
          <w:sz w:val="24"/>
          <w:szCs w:val="24"/>
        </w:rPr>
        <w:t xml:space="preserve">на территории населенных пунктов осуществляется в соответствии с требованиями Федерального закона от 27 декабря 2018 года </w:t>
      </w:r>
      <w:r w:rsidR="0077182F">
        <w:rPr>
          <w:rFonts w:ascii="Times New Roman" w:hAnsi="Times New Roman" w:cs="Times New Roman"/>
          <w:sz w:val="24"/>
          <w:szCs w:val="24"/>
        </w:rPr>
        <w:t>№</w:t>
      </w:r>
      <w:r w:rsidR="00030E27" w:rsidRPr="00030E27">
        <w:rPr>
          <w:rFonts w:ascii="Times New Roman" w:hAnsi="Times New Roman" w:cs="Times New Roman"/>
          <w:sz w:val="24"/>
          <w:szCs w:val="24"/>
        </w:rPr>
        <w:t xml:space="preserve"> 498-ФЗ </w:t>
      </w:r>
      <w:r w:rsidR="0077182F">
        <w:rPr>
          <w:rFonts w:ascii="Times New Roman" w:hAnsi="Times New Roman" w:cs="Times New Roman"/>
          <w:sz w:val="24"/>
          <w:szCs w:val="24"/>
        </w:rPr>
        <w:t>«</w:t>
      </w:r>
      <w:r w:rsidR="00030E27" w:rsidRPr="00030E27">
        <w:rPr>
          <w:rFonts w:ascii="Times New Roman" w:hAnsi="Times New Roman" w:cs="Times New Roman"/>
          <w:sz w:val="24"/>
          <w:szCs w:val="24"/>
        </w:rPr>
        <w:t>Об ответственном обращении с животными и о внесении изменений в отдельные законодательные акты Российской Федерации</w:t>
      </w:r>
      <w:r w:rsidR="0077182F">
        <w:rPr>
          <w:rFonts w:ascii="Times New Roman" w:hAnsi="Times New Roman" w:cs="Times New Roman"/>
          <w:sz w:val="24"/>
          <w:szCs w:val="24"/>
        </w:rPr>
        <w:t>»</w:t>
      </w:r>
      <w:r w:rsidR="00030E27" w:rsidRPr="00030E27">
        <w:rPr>
          <w:rFonts w:ascii="Times New Roman" w:hAnsi="Times New Roman" w:cs="Times New Roman"/>
          <w:sz w:val="24"/>
          <w:szCs w:val="24"/>
        </w:rPr>
        <w:t xml:space="preserve">, а также постановлением Правительства Российской Федерации от 10 сентября 2019 года </w:t>
      </w:r>
      <w:r w:rsidR="0077182F">
        <w:rPr>
          <w:rFonts w:ascii="Times New Roman" w:hAnsi="Times New Roman" w:cs="Times New Roman"/>
          <w:sz w:val="24"/>
          <w:szCs w:val="24"/>
        </w:rPr>
        <w:t>№</w:t>
      </w:r>
      <w:r w:rsidR="00030E27" w:rsidRPr="00030E27">
        <w:rPr>
          <w:rFonts w:ascii="Times New Roman" w:hAnsi="Times New Roman" w:cs="Times New Roman"/>
          <w:sz w:val="24"/>
          <w:szCs w:val="24"/>
        </w:rPr>
        <w:t xml:space="preserve"> 1180 </w:t>
      </w:r>
      <w:r w:rsidR="0077182F">
        <w:rPr>
          <w:rFonts w:ascii="Times New Roman" w:hAnsi="Times New Roman" w:cs="Times New Roman"/>
          <w:sz w:val="24"/>
          <w:szCs w:val="24"/>
        </w:rPr>
        <w:t>«</w:t>
      </w:r>
      <w:r w:rsidR="00030E27" w:rsidRPr="00030E27">
        <w:rPr>
          <w:rFonts w:ascii="Times New Roman" w:hAnsi="Times New Roman" w:cs="Times New Roman"/>
          <w:sz w:val="24"/>
          <w:szCs w:val="24"/>
        </w:rPr>
        <w:t>Об утверждении методических указаний по осуществлению деятельности по обращению с животными без владельцев</w:t>
      </w:r>
      <w:r w:rsidR="0077182F">
        <w:rPr>
          <w:rFonts w:ascii="Times New Roman" w:hAnsi="Times New Roman" w:cs="Times New Roman"/>
          <w:sz w:val="24"/>
          <w:szCs w:val="24"/>
        </w:rPr>
        <w:t>»</w:t>
      </w:r>
      <w:r w:rsidR="00030E27" w:rsidRPr="00030E27">
        <w:rPr>
          <w:rFonts w:ascii="Times New Roman" w:hAnsi="Times New Roman" w:cs="Times New Roman"/>
          <w:sz w:val="24"/>
          <w:szCs w:val="24"/>
        </w:rPr>
        <w:t xml:space="preserve">, </w:t>
      </w:r>
      <w:r w:rsidR="0077182F" w:rsidRPr="0077182F">
        <w:rPr>
          <w:rFonts w:ascii="Times New Roman" w:hAnsi="Times New Roman" w:cs="Times New Roman"/>
          <w:sz w:val="24"/>
          <w:szCs w:val="24"/>
        </w:rPr>
        <w:t xml:space="preserve">Постановление Правительства Челябинской области от 10 марта 2025 г. </w:t>
      </w:r>
      <w:r w:rsidR="0077182F">
        <w:rPr>
          <w:rFonts w:ascii="Times New Roman" w:hAnsi="Times New Roman" w:cs="Times New Roman"/>
          <w:sz w:val="24"/>
          <w:szCs w:val="24"/>
        </w:rPr>
        <w:t>№</w:t>
      </w:r>
      <w:r w:rsidR="0077182F" w:rsidRPr="0077182F">
        <w:rPr>
          <w:rFonts w:ascii="Times New Roman" w:hAnsi="Times New Roman" w:cs="Times New Roman"/>
          <w:sz w:val="24"/>
          <w:szCs w:val="24"/>
        </w:rPr>
        <w:t xml:space="preserve"> 252-П</w:t>
      </w:r>
      <w:r w:rsidR="0077182F">
        <w:rPr>
          <w:rFonts w:ascii="Times New Roman" w:hAnsi="Times New Roman" w:cs="Times New Roman"/>
          <w:sz w:val="24"/>
          <w:szCs w:val="24"/>
        </w:rPr>
        <w:t xml:space="preserve"> «</w:t>
      </w:r>
      <w:r w:rsidR="0077182F" w:rsidRPr="0077182F">
        <w:rPr>
          <w:rFonts w:ascii="Times New Roman" w:hAnsi="Times New Roman" w:cs="Times New Roman"/>
          <w:sz w:val="24"/>
          <w:szCs w:val="24"/>
        </w:rPr>
        <w:t>О Положении о региональном государственном контроле (надзоре) в области обращения с животными</w:t>
      </w:r>
      <w:r w:rsidR="00030E27" w:rsidRPr="00030E27">
        <w:rPr>
          <w:rFonts w:ascii="Times New Roman" w:hAnsi="Times New Roman" w:cs="Times New Roman"/>
          <w:sz w:val="24"/>
          <w:szCs w:val="24"/>
        </w:rPr>
        <w:t>.</w:t>
      </w:r>
    </w:p>
    <w:p w:rsidR="005162B7" w:rsidRDefault="005162B7" w:rsidP="0077182F">
      <w:pPr>
        <w:contextualSpacing/>
        <w:rPr>
          <w:rFonts w:ascii="Times New Roman" w:hAnsi="Times New Roman" w:cs="Times New Roman"/>
          <w:sz w:val="24"/>
          <w:szCs w:val="24"/>
        </w:rPr>
      </w:pPr>
    </w:p>
    <w:p w:rsidR="005162B7" w:rsidRPr="00030E27" w:rsidRDefault="005162B7" w:rsidP="005162B7">
      <w:pPr>
        <w:contextualSpacing/>
        <w:jc w:val="center"/>
        <w:rPr>
          <w:rFonts w:ascii="Times New Roman" w:hAnsi="Times New Roman" w:cs="Times New Roman"/>
          <w:sz w:val="24"/>
          <w:szCs w:val="24"/>
        </w:rPr>
      </w:pPr>
      <w:r w:rsidRPr="005162B7">
        <w:rPr>
          <w:rFonts w:ascii="Times New Roman" w:hAnsi="Times New Roman" w:cs="Times New Roman"/>
          <w:sz w:val="24"/>
          <w:szCs w:val="24"/>
        </w:rPr>
        <w:t>Площадки для выгула собак</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8</w:t>
      </w:r>
      <w:r w:rsidR="002D60B4">
        <w:rPr>
          <w:rFonts w:ascii="Times New Roman" w:hAnsi="Times New Roman" w:cs="Times New Roman"/>
          <w:sz w:val="24"/>
          <w:szCs w:val="24"/>
        </w:rPr>
        <w:t>2</w:t>
      </w:r>
      <w:r w:rsidR="0077182F">
        <w:rPr>
          <w:rFonts w:ascii="Times New Roman" w:hAnsi="Times New Roman" w:cs="Times New Roman"/>
          <w:sz w:val="24"/>
          <w:szCs w:val="24"/>
        </w:rPr>
        <w:t>. </w:t>
      </w:r>
      <w:r w:rsidR="00030E27" w:rsidRPr="00030E27">
        <w:rPr>
          <w:rFonts w:ascii="Times New Roman" w:hAnsi="Times New Roman" w:cs="Times New Roman"/>
          <w:sz w:val="24"/>
          <w:szCs w:val="24"/>
        </w:rPr>
        <w:t>Площадки для выгула собак размещаются на территориях общего пользования. Выгул собак на детских, спортивных площа</w:t>
      </w:r>
      <w:r w:rsidR="0077182F">
        <w:rPr>
          <w:rFonts w:ascii="Times New Roman" w:hAnsi="Times New Roman" w:cs="Times New Roman"/>
          <w:sz w:val="24"/>
          <w:szCs w:val="24"/>
        </w:rPr>
        <w:t>дках, площадках отдыха запрещен.</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8</w:t>
      </w:r>
      <w:r w:rsidR="002D60B4">
        <w:rPr>
          <w:rFonts w:ascii="Times New Roman" w:hAnsi="Times New Roman" w:cs="Times New Roman"/>
          <w:sz w:val="24"/>
          <w:szCs w:val="24"/>
        </w:rPr>
        <w:t>3</w:t>
      </w:r>
      <w:r w:rsidR="0077182F">
        <w:rPr>
          <w:rFonts w:ascii="Times New Roman" w:hAnsi="Times New Roman" w:cs="Times New Roman"/>
          <w:sz w:val="24"/>
          <w:szCs w:val="24"/>
        </w:rPr>
        <w:t>. Р</w:t>
      </w:r>
      <w:r w:rsidR="00030E27" w:rsidRPr="00030E27">
        <w:rPr>
          <w:rFonts w:ascii="Times New Roman" w:hAnsi="Times New Roman" w:cs="Times New Roman"/>
          <w:sz w:val="24"/>
          <w:szCs w:val="24"/>
        </w:rPr>
        <w:t xml:space="preserve">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w:t>
      </w:r>
      <w:r w:rsidR="0077182F">
        <w:rPr>
          <w:rFonts w:ascii="Times New Roman" w:hAnsi="Times New Roman" w:cs="Times New Roman"/>
          <w:sz w:val="24"/>
          <w:szCs w:val="24"/>
        </w:rPr>
        <w:t xml:space="preserve">площадок отдыха </w:t>
      </w:r>
      <w:r w:rsidR="008146A2">
        <w:rPr>
          <w:rFonts w:ascii="Times New Roman" w:hAnsi="Times New Roman" w:cs="Times New Roman"/>
          <w:sz w:val="24"/>
          <w:szCs w:val="24"/>
        </w:rPr>
        <w:t>–</w:t>
      </w:r>
      <w:r w:rsidR="0077182F">
        <w:rPr>
          <w:rFonts w:ascii="Times New Roman" w:hAnsi="Times New Roman" w:cs="Times New Roman"/>
          <w:sz w:val="24"/>
          <w:szCs w:val="24"/>
        </w:rPr>
        <w:t xml:space="preserve"> не менее 40 м.</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8146A2">
        <w:rPr>
          <w:rFonts w:ascii="Times New Roman" w:hAnsi="Times New Roman" w:cs="Times New Roman"/>
          <w:sz w:val="24"/>
          <w:szCs w:val="24"/>
        </w:rPr>
        <w:t>8</w:t>
      </w:r>
      <w:r w:rsidR="002D60B4">
        <w:rPr>
          <w:rFonts w:ascii="Times New Roman" w:hAnsi="Times New Roman" w:cs="Times New Roman"/>
          <w:sz w:val="24"/>
          <w:szCs w:val="24"/>
        </w:rPr>
        <w:t>4</w:t>
      </w:r>
      <w:r w:rsidR="0077182F">
        <w:rPr>
          <w:rFonts w:ascii="Times New Roman" w:hAnsi="Times New Roman" w:cs="Times New Roman"/>
          <w:sz w:val="24"/>
          <w:szCs w:val="24"/>
        </w:rPr>
        <w:t>. П</w:t>
      </w:r>
      <w:r w:rsidR="00030E27" w:rsidRPr="00030E27">
        <w:rPr>
          <w:rFonts w:ascii="Times New Roman" w:hAnsi="Times New Roman" w:cs="Times New Roman"/>
          <w:sz w:val="24"/>
          <w:szCs w:val="24"/>
        </w:rPr>
        <w:t>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w:t>
      </w:r>
      <w:r w:rsidR="0077182F">
        <w:rPr>
          <w:rFonts w:ascii="Times New Roman" w:hAnsi="Times New Roman" w:cs="Times New Roman"/>
          <w:sz w:val="24"/>
          <w:szCs w:val="24"/>
        </w:rPr>
        <w:t>ивать периметральное озеленение.</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8146A2">
        <w:rPr>
          <w:rFonts w:ascii="Times New Roman" w:hAnsi="Times New Roman" w:cs="Times New Roman"/>
          <w:sz w:val="24"/>
          <w:szCs w:val="24"/>
        </w:rPr>
        <w:t>8</w:t>
      </w:r>
      <w:r w:rsidR="002D60B4">
        <w:rPr>
          <w:rFonts w:ascii="Times New Roman" w:hAnsi="Times New Roman" w:cs="Times New Roman"/>
          <w:sz w:val="24"/>
          <w:szCs w:val="24"/>
        </w:rPr>
        <w:t>5</w:t>
      </w:r>
      <w:r w:rsidR="0077182F">
        <w:rPr>
          <w:rFonts w:ascii="Times New Roman" w:hAnsi="Times New Roman" w:cs="Times New Roman"/>
          <w:sz w:val="24"/>
          <w:szCs w:val="24"/>
        </w:rPr>
        <w:t>. </w:t>
      </w:r>
      <w:r w:rsidR="00030E27" w:rsidRPr="00030E27">
        <w:rPr>
          <w:rFonts w:ascii="Times New Roman" w:hAnsi="Times New Roman" w:cs="Times New Roman"/>
          <w:sz w:val="24"/>
          <w:szCs w:val="24"/>
        </w:rPr>
        <w:t>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w:t>
      </w:r>
      <w:r w:rsidR="00EF243E">
        <w:rPr>
          <w:rFonts w:ascii="Times New Roman" w:hAnsi="Times New Roman" w:cs="Times New Roman"/>
          <w:sz w:val="24"/>
          <w:szCs w:val="24"/>
        </w:rPr>
        <w:t xml:space="preserve"> регулярной уборки и обновления.</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1A7080">
        <w:rPr>
          <w:rFonts w:ascii="Times New Roman" w:hAnsi="Times New Roman" w:cs="Times New Roman"/>
          <w:sz w:val="24"/>
          <w:szCs w:val="24"/>
        </w:rPr>
        <w:t>8</w:t>
      </w:r>
      <w:r w:rsidR="002D60B4">
        <w:rPr>
          <w:rFonts w:ascii="Times New Roman" w:hAnsi="Times New Roman" w:cs="Times New Roman"/>
          <w:sz w:val="24"/>
          <w:szCs w:val="24"/>
        </w:rPr>
        <w:t>6</w:t>
      </w:r>
      <w:r w:rsidR="00EF243E">
        <w:rPr>
          <w:rFonts w:ascii="Times New Roman" w:hAnsi="Times New Roman" w:cs="Times New Roman"/>
          <w:sz w:val="24"/>
          <w:szCs w:val="24"/>
        </w:rPr>
        <w:t>. П</w:t>
      </w:r>
      <w:r w:rsidR="00030E27" w:rsidRPr="00030E27">
        <w:rPr>
          <w:rFonts w:ascii="Times New Roman" w:hAnsi="Times New Roman" w:cs="Times New Roman"/>
          <w:sz w:val="24"/>
          <w:szCs w:val="24"/>
        </w:rPr>
        <w:t>оверхность части площадки, предназначенной для нахождения владельцев собак, должна быть обустроена твердым или комбинированным видом покрытия (пл</w:t>
      </w:r>
      <w:r w:rsidR="00EF243E">
        <w:rPr>
          <w:rFonts w:ascii="Times New Roman" w:hAnsi="Times New Roman" w:cs="Times New Roman"/>
          <w:sz w:val="24"/>
          <w:szCs w:val="24"/>
        </w:rPr>
        <w:t xml:space="preserve">итка, утопленная в газон и </w:t>
      </w:r>
      <w:r w:rsidR="001A7080">
        <w:rPr>
          <w:rFonts w:ascii="Times New Roman" w:hAnsi="Times New Roman" w:cs="Times New Roman"/>
          <w:sz w:val="24"/>
          <w:szCs w:val="24"/>
        </w:rPr>
        <w:t>другое</w:t>
      </w:r>
      <w:r w:rsidR="00EF243E">
        <w:rPr>
          <w:rFonts w:ascii="Times New Roman" w:hAnsi="Times New Roman" w:cs="Times New Roman"/>
          <w:sz w:val="24"/>
          <w:szCs w:val="24"/>
        </w:rPr>
        <w:t>).</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1A7080">
        <w:rPr>
          <w:rFonts w:ascii="Times New Roman" w:hAnsi="Times New Roman" w:cs="Times New Roman"/>
          <w:sz w:val="24"/>
          <w:szCs w:val="24"/>
        </w:rPr>
        <w:t>8</w:t>
      </w:r>
      <w:r w:rsidR="002D60B4">
        <w:rPr>
          <w:rFonts w:ascii="Times New Roman" w:hAnsi="Times New Roman" w:cs="Times New Roman"/>
          <w:sz w:val="24"/>
          <w:szCs w:val="24"/>
        </w:rPr>
        <w:t>7</w:t>
      </w:r>
      <w:r w:rsidR="00EF243E">
        <w:rPr>
          <w:rFonts w:ascii="Times New Roman" w:hAnsi="Times New Roman" w:cs="Times New Roman"/>
          <w:sz w:val="24"/>
          <w:szCs w:val="24"/>
        </w:rPr>
        <w:t>. О</w:t>
      </w:r>
      <w:r w:rsidR="00030E27" w:rsidRPr="00030E27">
        <w:rPr>
          <w:rFonts w:ascii="Times New Roman" w:hAnsi="Times New Roman" w:cs="Times New Roman"/>
          <w:sz w:val="24"/>
          <w:szCs w:val="24"/>
        </w:rPr>
        <w:t>граждение площадки выполняется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w:t>
      </w:r>
      <w:r w:rsidR="00EF243E">
        <w:rPr>
          <w:rFonts w:ascii="Times New Roman" w:hAnsi="Times New Roman" w:cs="Times New Roman"/>
          <w:sz w:val="24"/>
          <w:szCs w:val="24"/>
        </w:rPr>
        <w:t>щадку или причинить себе травму.</w:t>
      </w:r>
    </w:p>
    <w:p w:rsidR="00205868" w:rsidRDefault="00205868" w:rsidP="00EF243E">
      <w:pPr>
        <w:contextualSpacing/>
        <w:rPr>
          <w:rFonts w:ascii="Times New Roman" w:hAnsi="Times New Roman" w:cs="Times New Roman"/>
          <w:sz w:val="24"/>
          <w:szCs w:val="24"/>
        </w:rPr>
      </w:pPr>
    </w:p>
    <w:p w:rsidR="00205868" w:rsidRDefault="00205868" w:rsidP="00205868">
      <w:pPr>
        <w:contextualSpacing/>
        <w:jc w:val="center"/>
        <w:rPr>
          <w:rFonts w:ascii="Times New Roman" w:hAnsi="Times New Roman" w:cs="Times New Roman"/>
          <w:sz w:val="24"/>
          <w:szCs w:val="24"/>
        </w:rPr>
      </w:pPr>
      <w:r>
        <w:rPr>
          <w:rFonts w:ascii="Times New Roman" w:hAnsi="Times New Roman" w:cs="Times New Roman"/>
          <w:sz w:val="24"/>
          <w:szCs w:val="24"/>
        </w:rPr>
        <w:t>Парковки</w:t>
      </w:r>
    </w:p>
    <w:p w:rsidR="00030E27" w:rsidRPr="00030E27" w:rsidRDefault="00AA6CA4" w:rsidP="00EF243E">
      <w:pPr>
        <w:contextualSpacing/>
        <w:rPr>
          <w:rFonts w:ascii="Times New Roman" w:hAnsi="Times New Roman" w:cs="Times New Roman"/>
          <w:sz w:val="24"/>
          <w:szCs w:val="24"/>
        </w:rPr>
      </w:pPr>
      <w:r>
        <w:rPr>
          <w:rFonts w:ascii="Times New Roman" w:hAnsi="Times New Roman" w:cs="Times New Roman"/>
          <w:sz w:val="24"/>
          <w:szCs w:val="24"/>
        </w:rPr>
        <w:t>2</w:t>
      </w:r>
      <w:r w:rsidR="001A7080">
        <w:rPr>
          <w:rFonts w:ascii="Times New Roman" w:hAnsi="Times New Roman" w:cs="Times New Roman"/>
          <w:sz w:val="24"/>
          <w:szCs w:val="24"/>
        </w:rPr>
        <w:t>8</w:t>
      </w:r>
      <w:r w:rsidR="002D60B4">
        <w:rPr>
          <w:rFonts w:ascii="Times New Roman" w:hAnsi="Times New Roman" w:cs="Times New Roman"/>
          <w:sz w:val="24"/>
          <w:szCs w:val="24"/>
        </w:rPr>
        <w:t>8</w:t>
      </w:r>
      <w:r w:rsidR="00EF243E">
        <w:rPr>
          <w:rFonts w:ascii="Times New Roman" w:hAnsi="Times New Roman" w:cs="Times New Roman"/>
          <w:sz w:val="24"/>
          <w:szCs w:val="24"/>
        </w:rPr>
        <w:t>. Н</w:t>
      </w:r>
      <w:r w:rsidR="00030E27" w:rsidRPr="00030E27">
        <w:rPr>
          <w:rFonts w:ascii="Times New Roman" w:hAnsi="Times New Roman" w:cs="Times New Roman"/>
          <w:sz w:val="24"/>
          <w:szCs w:val="24"/>
        </w:rPr>
        <w:t xml:space="preserve">а территории населенных пунктов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w:t>
      </w:r>
      <w:proofErr w:type="spellStart"/>
      <w:r w:rsidR="00030E27" w:rsidRPr="00030E27">
        <w:rPr>
          <w:rFonts w:ascii="Times New Roman" w:hAnsi="Times New Roman" w:cs="Times New Roman"/>
          <w:sz w:val="24"/>
          <w:szCs w:val="24"/>
        </w:rPr>
        <w:t>приобъектных</w:t>
      </w:r>
      <w:proofErr w:type="spellEnd"/>
      <w:r w:rsidR="00030E27" w:rsidRPr="00030E27">
        <w:rPr>
          <w:rFonts w:ascii="Times New Roman" w:hAnsi="Times New Roman" w:cs="Times New Roman"/>
          <w:sz w:val="24"/>
          <w:szCs w:val="24"/>
        </w:rPr>
        <w:t xml:space="preserve"> (у объекта или группы объектов), прочих (г</w:t>
      </w:r>
      <w:r w:rsidR="00EF243E">
        <w:rPr>
          <w:rFonts w:ascii="Times New Roman" w:hAnsi="Times New Roman" w:cs="Times New Roman"/>
          <w:sz w:val="24"/>
          <w:szCs w:val="24"/>
        </w:rPr>
        <w:t xml:space="preserve">рузовых, перехватывающих и </w:t>
      </w:r>
      <w:r w:rsidR="001A7080">
        <w:rPr>
          <w:rFonts w:ascii="Times New Roman" w:hAnsi="Times New Roman" w:cs="Times New Roman"/>
          <w:sz w:val="24"/>
          <w:szCs w:val="24"/>
        </w:rPr>
        <w:t>другое</w:t>
      </w:r>
      <w:r w:rsidR="00EF243E">
        <w:rPr>
          <w:rFonts w:ascii="Times New Roman" w:hAnsi="Times New Roman" w:cs="Times New Roman"/>
          <w:sz w:val="24"/>
          <w:szCs w:val="24"/>
        </w:rPr>
        <w:t>).</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1A7080">
        <w:rPr>
          <w:rFonts w:ascii="Times New Roman" w:hAnsi="Times New Roman" w:cs="Times New Roman"/>
          <w:sz w:val="24"/>
          <w:szCs w:val="24"/>
        </w:rPr>
        <w:t>8</w:t>
      </w:r>
      <w:r w:rsidR="002D60B4">
        <w:rPr>
          <w:rFonts w:ascii="Times New Roman" w:hAnsi="Times New Roman" w:cs="Times New Roman"/>
          <w:sz w:val="24"/>
          <w:szCs w:val="24"/>
        </w:rPr>
        <w:t>9</w:t>
      </w:r>
      <w:r w:rsidR="00EF243E">
        <w:rPr>
          <w:rFonts w:ascii="Times New Roman" w:hAnsi="Times New Roman" w:cs="Times New Roman"/>
          <w:sz w:val="24"/>
          <w:szCs w:val="24"/>
        </w:rPr>
        <w:t>. Р</w:t>
      </w:r>
      <w:r w:rsidR="00030E27" w:rsidRPr="00030E27">
        <w:rPr>
          <w:rFonts w:ascii="Times New Roman" w:hAnsi="Times New Roman" w:cs="Times New Roman"/>
          <w:sz w:val="24"/>
          <w:szCs w:val="24"/>
        </w:rPr>
        <w:t xml:space="preserve">асстояние от границ автостоянок до окон жилых и общественных зданий принимается в соответствии с СанПиН. На площадках </w:t>
      </w:r>
      <w:proofErr w:type="spellStart"/>
      <w:r w:rsidR="00030E27" w:rsidRPr="00030E27">
        <w:rPr>
          <w:rFonts w:ascii="Times New Roman" w:hAnsi="Times New Roman" w:cs="Times New Roman"/>
          <w:sz w:val="24"/>
          <w:szCs w:val="24"/>
        </w:rPr>
        <w:t>приобъектных</w:t>
      </w:r>
      <w:proofErr w:type="spellEnd"/>
      <w:r w:rsidR="00030E27" w:rsidRPr="00030E27">
        <w:rPr>
          <w:rFonts w:ascii="Times New Roman" w:hAnsi="Times New Roman" w:cs="Times New Roman"/>
          <w:sz w:val="24"/>
          <w:szCs w:val="24"/>
        </w:rPr>
        <w:t xml:space="preserve"> автостоянок долю мест для автомобилей инвалидов необходимо проектировать согласно строительным правилам, блокировать по два или более мест без объемных разделите</w:t>
      </w:r>
      <w:r w:rsidR="00EF243E">
        <w:rPr>
          <w:rFonts w:ascii="Times New Roman" w:hAnsi="Times New Roman" w:cs="Times New Roman"/>
          <w:sz w:val="24"/>
          <w:szCs w:val="24"/>
        </w:rPr>
        <w:t>лей.</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2D60B4">
        <w:rPr>
          <w:rFonts w:ascii="Times New Roman" w:hAnsi="Times New Roman" w:cs="Times New Roman"/>
          <w:sz w:val="24"/>
          <w:szCs w:val="24"/>
        </w:rPr>
        <w:t>90</w:t>
      </w:r>
      <w:r w:rsidR="00EF243E">
        <w:rPr>
          <w:rFonts w:ascii="Times New Roman" w:hAnsi="Times New Roman" w:cs="Times New Roman"/>
          <w:sz w:val="24"/>
          <w:szCs w:val="24"/>
        </w:rPr>
        <w:t>. Н</w:t>
      </w:r>
      <w:r w:rsidR="00030E27" w:rsidRPr="00030E27">
        <w:rPr>
          <w:rFonts w:ascii="Times New Roman" w:hAnsi="Times New Roman" w:cs="Times New Roman"/>
          <w:sz w:val="24"/>
          <w:szCs w:val="24"/>
        </w:rPr>
        <w:t>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w:t>
      </w:r>
      <w:r w:rsidR="00EF243E">
        <w:rPr>
          <w:rFonts w:ascii="Times New Roman" w:hAnsi="Times New Roman" w:cs="Times New Roman"/>
          <w:sz w:val="24"/>
          <w:szCs w:val="24"/>
        </w:rPr>
        <w:t xml:space="preserve"> или начала посадочной площадки.</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9</w:t>
      </w:r>
      <w:r w:rsidR="002D60B4">
        <w:rPr>
          <w:rFonts w:ascii="Times New Roman" w:hAnsi="Times New Roman" w:cs="Times New Roman"/>
          <w:sz w:val="24"/>
          <w:szCs w:val="24"/>
        </w:rPr>
        <w:t>1</w:t>
      </w:r>
      <w:r w:rsidR="00EF243E">
        <w:rPr>
          <w:rFonts w:ascii="Times New Roman" w:hAnsi="Times New Roman" w:cs="Times New Roman"/>
          <w:sz w:val="24"/>
          <w:szCs w:val="24"/>
        </w:rPr>
        <w:t>. О</w:t>
      </w:r>
      <w:r w:rsidR="00030E27" w:rsidRPr="00030E27">
        <w:rPr>
          <w:rFonts w:ascii="Times New Roman" w:hAnsi="Times New Roman" w:cs="Times New Roman"/>
          <w:sz w:val="24"/>
          <w:szCs w:val="24"/>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w:t>
      </w:r>
      <w:r w:rsidR="00EF243E">
        <w:rPr>
          <w:rFonts w:ascii="Times New Roman" w:hAnsi="Times New Roman" w:cs="Times New Roman"/>
          <w:sz w:val="24"/>
          <w:szCs w:val="24"/>
        </w:rPr>
        <w:t xml:space="preserve">и </w:t>
      </w:r>
      <w:r w:rsidR="00EF243E">
        <w:rPr>
          <w:rFonts w:ascii="Times New Roman" w:hAnsi="Times New Roman" w:cs="Times New Roman"/>
          <w:sz w:val="24"/>
          <w:szCs w:val="24"/>
        </w:rPr>
        <w:lastRenderedPageBreak/>
        <w:t>боксов, смотровыми эстакадами.</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9</w:t>
      </w:r>
      <w:r w:rsidR="002D60B4">
        <w:rPr>
          <w:rFonts w:ascii="Times New Roman" w:hAnsi="Times New Roman" w:cs="Times New Roman"/>
          <w:sz w:val="24"/>
          <w:szCs w:val="24"/>
        </w:rPr>
        <w:t>2</w:t>
      </w:r>
      <w:r w:rsidR="00EF243E">
        <w:rPr>
          <w:rFonts w:ascii="Times New Roman" w:hAnsi="Times New Roman" w:cs="Times New Roman"/>
          <w:sz w:val="24"/>
          <w:szCs w:val="24"/>
        </w:rPr>
        <w:t>. П</w:t>
      </w:r>
      <w:r w:rsidR="00030E27" w:rsidRPr="00030E27">
        <w:rPr>
          <w:rFonts w:ascii="Times New Roman" w:hAnsi="Times New Roman" w:cs="Times New Roman"/>
          <w:sz w:val="24"/>
          <w:szCs w:val="24"/>
        </w:rPr>
        <w:t>окрытие площадок рекомендуется проектировать аналогичным</w:t>
      </w:r>
      <w:r w:rsidR="00EF243E">
        <w:rPr>
          <w:rFonts w:ascii="Times New Roman" w:hAnsi="Times New Roman" w:cs="Times New Roman"/>
          <w:sz w:val="24"/>
          <w:szCs w:val="24"/>
        </w:rPr>
        <w:t xml:space="preserve"> покрытию транспортных проездов.</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7555AF">
        <w:rPr>
          <w:rFonts w:ascii="Times New Roman" w:hAnsi="Times New Roman" w:cs="Times New Roman"/>
          <w:sz w:val="24"/>
          <w:szCs w:val="24"/>
        </w:rPr>
        <w:t>9</w:t>
      </w:r>
      <w:r w:rsidR="002D60B4">
        <w:rPr>
          <w:rFonts w:ascii="Times New Roman" w:hAnsi="Times New Roman" w:cs="Times New Roman"/>
          <w:sz w:val="24"/>
          <w:szCs w:val="24"/>
        </w:rPr>
        <w:t>3</w:t>
      </w:r>
      <w:r w:rsidR="00EF243E">
        <w:rPr>
          <w:rFonts w:ascii="Times New Roman" w:hAnsi="Times New Roman" w:cs="Times New Roman"/>
          <w:sz w:val="24"/>
          <w:szCs w:val="24"/>
        </w:rPr>
        <w:t>. </w:t>
      </w:r>
      <w:r w:rsidR="00030E27" w:rsidRPr="00030E27">
        <w:rPr>
          <w:rFonts w:ascii="Times New Roman" w:hAnsi="Times New Roman" w:cs="Times New Roman"/>
          <w:sz w:val="24"/>
          <w:szCs w:val="24"/>
        </w:rPr>
        <w:t>Разделительные элементы на площадках могут быть выполнены в виде разметки (белых полос), зеленых насаждений, контейнерными растениями.</w:t>
      </w:r>
    </w:p>
    <w:p w:rsidR="00205868" w:rsidRDefault="00205868" w:rsidP="00030E27">
      <w:pPr>
        <w:contextualSpacing/>
        <w:rPr>
          <w:rFonts w:ascii="Times New Roman" w:hAnsi="Times New Roman" w:cs="Times New Roman"/>
          <w:sz w:val="24"/>
          <w:szCs w:val="24"/>
        </w:rPr>
      </w:pPr>
    </w:p>
    <w:p w:rsidR="00205868" w:rsidRDefault="00205868" w:rsidP="00205868">
      <w:pPr>
        <w:contextualSpacing/>
        <w:jc w:val="center"/>
        <w:rPr>
          <w:rFonts w:ascii="Times New Roman" w:hAnsi="Times New Roman" w:cs="Times New Roman"/>
          <w:sz w:val="24"/>
          <w:szCs w:val="24"/>
        </w:rPr>
      </w:pPr>
      <w:r>
        <w:rPr>
          <w:rFonts w:ascii="Times New Roman" w:hAnsi="Times New Roman" w:cs="Times New Roman"/>
          <w:sz w:val="24"/>
          <w:szCs w:val="24"/>
        </w:rPr>
        <w:t>Малые архитектурные формы</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1A7080">
        <w:rPr>
          <w:rFonts w:ascii="Times New Roman" w:hAnsi="Times New Roman" w:cs="Times New Roman"/>
          <w:sz w:val="24"/>
          <w:szCs w:val="24"/>
        </w:rPr>
        <w:t>9</w:t>
      </w:r>
      <w:r w:rsidR="002D60B4">
        <w:rPr>
          <w:rFonts w:ascii="Times New Roman" w:hAnsi="Times New Roman" w:cs="Times New Roman"/>
          <w:sz w:val="24"/>
          <w:szCs w:val="24"/>
        </w:rPr>
        <w:t>4</w:t>
      </w:r>
      <w:r w:rsidR="00EF243E">
        <w:rPr>
          <w:rFonts w:ascii="Times New Roman" w:hAnsi="Times New Roman" w:cs="Times New Roman"/>
          <w:sz w:val="24"/>
          <w:szCs w:val="24"/>
        </w:rPr>
        <w:t>.</w:t>
      </w:r>
      <w:r w:rsidR="00030E27" w:rsidRPr="00030E27">
        <w:rPr>
          <w:rFonts w:ascii="Times New Roman" w:hAnsi="Times New Roman" w:cs="Times New Roman"/>
          <w:sz w:val="24"/>
          <w:szCs w:val="24"/>
        </w:rPr>
        <w:t xml:space="preserve"> К </w:t>
      </w:r>
      <w:proofErr w:type="spellStart"/>
      <w:r w:rsidR="00EF243E">
        <w:rPr>
          <w:rFonts w:ascii="Times New Roman" w:hAnsi="Times New Roman" w:cs="Times New Roman"/>
          <w:sz w:val="24"/>
          <w:szCs w:val="24"/>
        </w:rPr>
        <w:t>МАФам</w:t>
      </w:r>
      <w:proofErr w:type="spellEnd"/>
      <w:r w:rsidR="00030E27" w:rsidRPr="00030E27">
        <w:rPr>
          <w:rFonts w:ascii="Times New Roman" w:hAnsi="Times New Roman" w:cs="Times New Roman"/>
          <w:sz w:val="24"/>
          <w:szCs w:val="24"/>
        </w:rPr>
        <w:t xml:space="preserve"> относятся элементы монументально-декоративного оформления, устройства для оформления мобильного озеленения, водные устройства, мебель населенных пунктов, коммунально-бытовое и техническое оборудование на территории населенных пунктов:</w:t>
      </w:r>
    </w:p>
    <w:p w:rsidR="00030E27" w:rsidRPr="00030E27" w:rsidRDefault="00030E27" w:rsidP="00030E27">
      <w:pPr>
        <w:contextualSpacing/>
        <w:rPr>
          <w:rFonts w:ascii="Times New Roman" w:hAnsi="Times New Roman" w:cs="Times New Roman"/>
          <w:sz w:val="24"/>
          <w:szCs w:val="24"/>
        </w:rPr>
      </w:pPr>
      <w:r w:rsidRPr="00030E27">
        <w:rPr>
          <w:rFonts w:ascii="Times New Roman" w:hAnsi="Times New Roman" w:cs="Times New Roman"/>
          <w:sz w:val="24"/>
          <w:szCs w:val="24"/>
        </w:rPr>
        <w:t>1) территории жилой застройки, общественно-деловые зоны, скверы, улицы, бульвары,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павильонами для ожидания автотранспорта;</w:t>
      </w:r>
    </w:p>
    <w:p w:rsidR="00030E27" w:rsidRPr="00030E27" w:rsidRDefault="00030E27" w:rsidP="00030E27">
      <w:pPr>
        <w:contextualSpacing/>
        <w:rPr>
          <w:rFonts w:ascii="Times New Roman" w:hAnsi="Times New Roman" w:cs="Times New Roman"/>
          <w:sz w:val="24"/>
          <w:szCs w:val="24"/>
        </w:rPr>
      </w:pPr>
      <w:r w:rsidRPr="00030E27">
        <w:rPr>
          <w:rFonts w:ascii="Times New Roman" w:hAnsi="Times New Roman" w:cs="Times New Roman"/>
          <w:sz w:val="24"/>
          <w:szCs w:val="24"/>
        </w:rPr>
        <w:t xml:space="preserve">2) </w:t>
      </w:r>
      <w:proofErr w:type="spellStart"/>
      <w:r w:rsidR="00EF243E">
        <w:rPr>
          <w:rFonts w:ascii="Times New Roman" w:hAnsi="Times New Roman" w:cs="Times New Roman"/>
          <w:sz w:val="24"/>
          <w:szCs w:val="24"/>
        </w:rPr>
        <w:t>МАФы</w:t>
      </w:r>
      <w:proofErr w:type="spellEnd"/>
      <w:r w:rsidRPr="00030E27">
        <w:rPr>
          <w:rFonts w:ascii="Times New Roman" w:hAnsi="Times New Roman" w:cs="Times New Roman"/>
          <w:sz w:val="24"/>
          <w:szCs w:val="24"/>
        </w:rPr>
        <w:t xml:space="preserve"> могут быть стационарными и мобильными, их количество и размещение определяются проектами благоустройства территорий и согласовываются </w:t>
      </w:r>
      <w:r w:rsidR="00EF243E">
        <w:rPr>
          <w:rFonts w:ascii="Times New Roman" w:hAnsi="Times New Roman" w:cs="Times New Roman"/>
          <w:sz w:val="24"/>
          <w:szCs w:val="24"/>
        </w:rPr>
        <w:t>а</w:t>
      </w:r>
      <w:r w:rsidRPr="00030E27">
        <w:rPr>
          <w:rFonts w:ascii="Times New Roman" w:hAnsi="Times New Roman" w:cs="Times New Roman"/>
          <w:sz w:val="24"/>
          <w:szCs w:val="24"/>
        </w:rPr>
        <w:t xml:space="preserve">дминистрацией </w:t>
      </w:r>
      <w:r w:rsidR="00EF243E">
        <w:rPr>
          <w:rFonts w:ascii="Times New Roman" w:hAnsi="Times New Roman" w:cs="Times New Roman"/>
          <w:sz w:val="24"/>
          <w:szCs w:val="24"/>
        </w:rPr>
        <w:t>округа</w:t>
      </w:r>
      <w:r w:rsidRPr="00030E27">
        <w:rPr>
          <w:rFonts w:ascii="Times New Roman" w:hAnsi="Times New Roman" w:cs="Times New Roman"/>
          <w:sz w:val="24"/>
          <w:szCs w:val="24"/>
        </w:rPr>
        <w:t xml:space="preserve">. При изготовлении учитывается соответствие материалов и конструкции </w:t>
      </w:r>
      <w:proofErr w:type="spellStart"/>
      <w:r w:rsidR="00EF243E">
        <w:rPr>
          <w:rFonts w:ascii="Times New Roman" w:hAnsi="Times New Roman" w:cs="Times New Roman"/>
          <w:sz w:val="24"/>
          <w:szCs w:val="24"/>
        </w:rPr>
        <w:t>МАФов</w:t>
      </w:r>
      <w:proofErr w:type="spellEnd"/>
      <w:r w:rsidRPr="00030E27">
        <w:rPr>
          <w:rFonts w:ascii="Times New Roman" w:hAnsi="Times New Roman" w:cs="Times New Roman"/>
          <w:sz w:val="24"/>
          <w:szCs w:val="24"/>
        </w:rPr>
        <w:t xml:space="preserve"> климату и назначению;</w:t>
      </w:r>
    </w:p>
    <w:p w:rsidR="00030E27" w:rsidRPr="00030E27" w:rsidRDefault="00030E27" w:rsidP="00030E27">
      <w:pPr>
        <w:contextualSpacing/>
        <w:rPr>
          <w:rFonts w:ascii="Times New Roman" w:hAnsi="Times New Roman" w:cs="Times New Roman"/>
          <w:sz w:val="24"/>
          <w:szCs w:val="24"/>
        </w:rPr>
      </w:pPr>
      <w:r w:rsidRPr="00030E27">
        <w:rPr>
          <w:rFonts w:ascii="Times New Roman" w:hAnsi="Times New Roman" w:cs="Times New Roman"/>
          <w:sz w:val="24"/>
          <w:szCs w:val="24"/>
        </w:rPr>
        <w:t xml:space="preserve">3) конструктивные решения </w:t>
      </w:r>
      <w:proofErr w:type="spellStart"/>
      <w:r w:rsidR="00EF243E">
        <w:rPr>
          <w:rFonts w:ascii="Times New Roman" w:hAnsi="Times New Roman" w:cs="Times New Roman"/>
          <w:sz w:val="24"/>
          <w:szCs w:val="24"/>
        </w:rPr>
        <w:t>МАФов</w:t>
      </w:r>
      <w:proofErr w:type="spellEnd"/>
      <w:r w:rsidRPr="00030E27">
        <w:rPr>
          <w:rFonts w:ascii="Times New Roman" w:hAnsi="Times New Roman" w:cs="Times New Roman"/>
          <w:sz w:val="24"/>
          <w:szCs w:val="24"/>
        </w:rPr>
        <w:t xml:space="preserve">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1A7080">
        <w:rPr>
          <w:rFonts w:ascii="Times New Roman" w:hAnsi="Times New Roman" w:cs="Times New Roman"/>
          <w:sz w:val="24"/>
          <w:szCs w:val="24"/>
        </w:rPr>
        <w:t>9</w:t>
      </w:r>
      <w:r w:rsidR="002D60B4">
        <w:rPr>
          <w:rFonts w:ascii="Times New Roman" w:hAnsi="Times New Roman" w:cs="Times New Roman"/>
          <w:sz w:val="24"/>
          <w:szCs w:val="24"/>
        </w:rPr>
        <w:t>5</w:t>
      </w:r>
      <w:r w:rsidR="00EF243E">
        <w:rPr>
          <w:rFonts w:ascii="Times New Roman" w:hAnsi="Times New Roman" w:cs="Times New Roman"/>
          <w:sz w:val="24"/>
          <w:szCs w:val="24"/>
        </w:rPr>
        <w:t>. </w:t>
      </w:r>
      <w:r w:rsidR="00030E27" w:rsidRPr="00030E27">
        <w:rPr>
          <w:rFonts w:ascii="Times New Roman" w:hAnsi="Times New Roman" w:cs="Times New Roman"/>
          <w:sz w:val="24"/>
          <w:szCs w:val="24"/>
        </w:rPr>
        <w:t xml:space="preserve">Основными требованиями к </w:t>
      </w:r>
      <w:proofErr w:type="spellStart"/>
      <w:r w:rsidR="00EF243E">
        <w:rPr>
          <w:rFonts w:ascii="Times New Roman" w:hAnsi="Times New Roman" w:cs="Times New Roman"/>
          <w:sz w:val="24"/>
          <w:szCs w:val="24"/>
        </w:rPr>
        <w:t>МАФам</w:t>
      </w:r>
      <w:proofErr w:type="spellEnd"/>
      <w:r w:rsidR="00030E27" w:rsidRPr="00030E27">
        <w:rPr>
          <w:rFonts w:ascii="Times New Roman" w:hAnsi="Times New Roman" w:cs="Times New Roman"/>
          <w:sz w:val="24"/>
          <w:szCs w:val="24"/>
        </w:rPr>
        <w:t xml:space="preserve"> являются:</w:t>
      </w:r>
    </w:p>
    <w:p w:rsidR="00030E27" w:rsidRPr="00030E27" w:rsidRDefault="001A7080" w:rsidP="00030E27">
      <w:pPr>
        <w:contextualSpacing/>
        <w:rPr>
          <w:rFonts w:ascii="Times New Roman" w:hAnsi="Times New Roman" w:cs="Times New Roman"/>
          <w:sz w:val="24"/>
          <w:szCs w:val="24"/>
        </w:rPr>
      </w:pPr>
      <w:r>
        <w:rPr>
          <w:rFonts w:ascii="Times New Roman" w:hAnsi="Times New Roman" w:cs="Times New Roman"/>
          <w:sz w:val="24"/>
          <w:szCs w:val="24"/>
        </w:rPr>
        <w:t>1) </w:t>
      </w:r>
      <w:r w:rsidR="00030E27" w:rsidRPr="00030E27">
        <w:rPr>
          <w:rFonts w:ascii="Times New Roman" w:hAnsi="Times New Roman" w:cs="Times New Roman"/>
          <w:sz w:val="24"/>
          <w:szCs w:val="24"/>
        </w:rPr>
        <w:t>соответствие характеру архитектурного и ландшафтного окружения, элементов благоустройства территории;</w:t>
      </w:r>
    </w:p>
    <w:p w:rsidR="00030E27" w:rsidRPr="00030E27" w:rsidRDefault="001A7080" w:rsidP="00030E27">
      <w:pPr>
        <w:contextualSpacing/>
        <w:rPr>
          <w:rFonts w:ascii="Times New Roman" w:hAnsi="Times New Roman" w:cs="Times New Roman"/>
          <w:sz w:val="24"/>
          <w:szCs w:val="24"/>
        </w:rPr>
      </w:pPr>
      <w:r>
        <w:rPr>
          <w:rFonts w:ascii="Times New Roman" w:hAnsi="Times New Roman" w:cs="Times New Roman"/>
          <w:sz w:val="24"/>
          <w:szCs w:val="24"/>
        </w:rPr>
        <w:t>2) </w:t>
      </w:r>
      <w:r w:rsidR="00030E27" w:rsidRPr="00030E27">
        <w:rPr>
          <w:rFonts w:ascii="Times New Roman" w:hAnsi="Times New Roman" w:cs="Times New Roman"/>
          <w:sz w:val="24"/>
          <w:szCs w:val="24"/>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030E27" w:rsidRPr="00030E27" w:rsidRDefault="001A7080" w:rsidP="00030E27">
      <w:pPr>
        <w:contextualSpacing/>
        <w:rPr>
          <w:rFonts w:ascii="Times New Roman" w:hAnsi="Times New Roman" w:cs="Times New Roman"/>
          <w:sz w:val="24"/>
          <w:szCs w:val="24"/>
        </w:rPr>
      </w:pPr>
      <w:r>
        <w:rPr>
          <w:rFonts w:ascii="Times New Roman" w:hAnsi="Times New Roman" w:cs="Times New Roman"/>
          <w:sz w:val="24"/>
          <w:szCs w:val="24"/>
        </w:rPr>
        <w:t>3) </w:t>
      </w:r>
      <w:r w:rsidR="00030E27" w:rsidRPr="00030E27">
        <w:rPr>
          <w:rFonts w:ascii="Times New Roman" w:hAnsi="Times New Roman" w:cs="Times New Roman"/>
          <w:sz w:val="24"/>
          <w:szCs w:val="24"/>
        </w:rPr>
        <w:t>прочность, безопасность, устойчивость конструкции;</w:t>
      </w:r>
    </w:p>
    <w:p w:rsidR="00030E27" w:rsidRPr="00030E27" w:rsidRDefault="001A7080" w:rsidP="00030E27">
      <w:pPr>
        <w:contextualSpacing/>
        <w:rPr>
          <w:rFonts w:ascii="Times New Roman" w:hAnsi="Times New Roman" w:cs="Times New Roman"/>
          <w:sz w:val="24"/>
          <w:szCs w:val="24"/>
        </w:rPr>
      </w:pPr>
      <w:r>
        <w:rPr>
          <w:rFonts w:ascii="Times New Roman" w:hAnsi="Times New Roman" w:cs="Times New Roman"/>
          <w:sz w:val="24"/>
          <w:szCs w:val="24"/>
        </w:rPr>
        <w:t>4) </w:t>
      </w:r>
      <w:r w:rsidR="00030E27" w:rsidRPr="00030E27">
        <w:rPr>
          <w:rFonts w:ascii="Times New Roman" w:hAnsi="Times New Roman" w:cs="Times New Roman"/>
          <w:sz w:val="24"/>
          <w:szCs w:val="24"/>
        </w:rPr>
        <w:t>надежная фиксация или обеспечение возможности перемещения в зависимости от - условий расположения;</w:t>
      </w:r>
    </w:p>
    <w:p w:rsidR="00030E27" w:rsidRPr="00030E27" w:rsidRDefault="001A7080" w:rsidP="00030E27">
      <w:pPr>
        <w:contextualSpacing/>
        <w:rPr>
          <w:rFonts w:ascii="Times New Roman" w:hAnsi="Times New Roman" w:cs="Times New Roman"/>
          <w:sz w:val="24"/>
          <w:szCs w:val="24"/>
        </w:rPr>
      </w:pPr>
      <w:r>
        <w:rPr>
          <w:rFonts w:ascii="Times New Roman" w:hAnsi="Times New Roman" w:cs="Times New Roman"/>
          <w:sz w:val="24"/>
          <w:szCs w:val="24"/>
        </w:rPr>
        <w:t>5) </w:t>
      </w:r>
      <w:r w:rsidR="00030E27" w:rsidRPr="00030E27">
        <w:rPr>
          <w:rFonts w:ascii="Times New Roman" w:hAnsi="Times New Roman" w:cs="Times New Roman"/>
          <w:sz w:val="24"/>
          <w:szCs w:val="24"/>
        </w:rPr>
        <w:t>расположение, не создающее препятствий для пешеходов;</w:t>
      </w:r>
    </w:p>
    <w:p w:rsidR="00030E27" w:rsidRPr="00030E27" w:rsidRDefault="001A7080" w:rsidP="00030E27">
      <w:pPr>
        <w:contextualSpacing/>
        <w:rPr>
          <w:rFonts w:ascii="Times New Roman" w:hAnsi="Times New Roman" w:cs="Times New Roman"/>
          <w:sz w:val="24"/>
          <w:szCs w:val="24"/>
        </w:rPr>
      </w:pPr>
      <w:r>
        <w:rPr>
          <w:rFonts w:ascii="Times New Roman" w:hAnsi="Times New Roman" w:cs="Times New Roman"/>
          <w:sz w:val="24"/>
          <w:szCs w:val="24"/>
        </w:rPr>
        <w:t>6) </w:t>
      </w:r>
      <w:r w:rsidR="00030E27" w:rsidRPr="00030E27">
        <w:rPr>
          <w:rFonts w:ascii="Times New Roman" w:hAnsi="Times New Roman" w:cs="Times New Roman"/>
          <w:sz w:val="24"/>
          <w:szCs w:val="24"/>
        </w:rPr>
        <w:t>компактная установка на минимальной площади в местах большого скопления людей.</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4514D8">
        <w:rPr>
          <w:rFonts w:ascii="Times New Roman" w:hAnsi="Times New Roman" w:cs="Times New Roman"/>
          <w:sz w:val="24"/>
          <w:szCs w:val="24"/>
        </w:rPr>
        <w:t>9</w:t>
      </w:r>
      <w:r w:rsidR="002D60B4">
        <w:rPr>
          <w:rFonts w:ascii="Times New Roman" w:hAnsi="Times New Roman" w:cs="Times New Roman"/>
          <w:sz w:val="24"/>
          <w:szCs w:val="24"/>
        </w:rPr>
        <w:t>6</w:t>
      </w:r>
      <w:r w:rsidR="00EF243E">
        <w:rPr>
          <w:rFonts w:ascii="Times New Roman" w:hAnsi="Times New Roman" w:cs="Times New Roman"/>
          <w:sz w:val="24"/>
          <w:szCs w:val="24"/>
        </w:rPr>
        <w:t>. Н</w:t>
      </w:r>
      <w:r w:rsidR="00030E27" w:rsidRPr="00030E27">
        <w:rPr>
          <w:rFonts w:ascii="Times New Roman" w:hAnsi="Times New Roman" w:cs="Times New Roman"/>
          <w:sz w:val="24"/>
          <w:szCs w:val="24"/>
        </w:rPr>
        <w:t xml:space="preserve">а территориях общего пользования содержание, ремонт и замена </w:t>
      </w:r>
      <w:r w:rsidR="004514D8">
        <w:rPr>
          <w:rFonts w:ascii="Times New Roman" w:hAnsi="Times New Roman" w:cs="Times New Roman"/>
          <w:sz w:val="24"/>
          <w:szCs w:val="24"/>
        </w:rPr>
        <w:t>МАФ</w:t>
      </w:r>
      <w:r w:rsidR="00030E27" w:rsidRPr="00030E27">
        <w:rPr>
          <w:rFonts w:ascii="Times New Roman" w:hAnsi="Times New Roman" w:cs="Times New Roman"/>
          <w:sz w:val="24"/>
          <w:szCs w:val="24"/>
        </w:rPr>
        <w:t xml:space="preserve">, находящихся в муниципальной собственности, осуществляется </w:t>
      </w:r>
      <w:r w:rsidR="00EF243E">
        <w:rPr>
          <w:rFonts w:ascii="Times New Roman" w:hAnsi="Times New Roman" w:cs="Times New Roman"/>
          <w:sz w:val="24"/>
          <w:szCs w:val="24"/>
        </w:rPr>
        <w:t>а</w:t>
      </w:r>
      <w:r w:rsidR="00030E27" w:rsidRPr="00030E27">
        <w:rPr>
          <w:rFonts w:ascii="Times New Roman" w:hAnsi="Times New Roman" w:cs="Times New Roman"/>
          <w:sz w:val="24"/>
          <w:szCs w:val="24"/>
        </w:rPr>
        <w:t xml:space="preserve">дминистрацией </w:t>
      </w:r>
      <w:r w:rsidR="00EF243E">
        <w:rPr>
          <w:rFonts w:ascii="Times New Roman" w:hAnsi="Times New Roman" w:cs="Times New Roman"/>
          <w:sz w:val="24"/>
          <w:szCs w:val="24"/>
        </w:rPr>
        <w:t>округа.</w:t>
      </w:r>
    </w:p>
    <w:p w:rsidR="00030E27" w:rsidRPr="00030E27" w:rsidRDefault="00AA6CA4" w:rsidP="00030E27">
      <w:pPr>
        <w:contextualSpacing/>
        <w:rPr>
          <w:rFonts w:ascii="Times New Roman" w:hAnsi="Times New Roman" w:cs="Times New Roman"/>
          <w:sz w:val="24"/>
          <w:szCs w:val="24"/>
        </w:rPr>
      </w:pPr>
      <w:r>
        <w:rPr>
          <w:rFonts w:ascii="Times New Roman" w:hAnsi="Times New Roman" w:cs="Times New Roman"/>
          <w:sz w:val="24"/>
          <w:szCs w:val="24"/>
        </w:rPr>
        <w:t>2</w:t>
      </w:r>
      <w:r w:rsidR="004514D8">
        <w:rPr>
          <w:rFonts w:ascii="Times New Roman" w:hAnsi="Times New Roman" w:cs="Times New Roman"/>
          <w:sz w:val="24"/>
          <w:szCs w:val="24"/>
        </w:rPr>
        <w:t>9</w:t>
      </w:r>
      <w:r w:rsidR="002D60B4">
        <w:rPr>
          <w:rFonts w:ascii="Times New Roman" w:hAnsi="Times New Roman" w:cs="Times New Roman"/>
          <w:sz w:val="24"/>
          <w:szCs w:val="24"/>
        </w:rPr>
        <w:t>7</w:t>
      </w:r>
      <w:r w:rsidR="00EF243E">
        <w:rPr>
          <w:rFonts w:ascii="Times New Roman" w:hAnsi="Times New Roman" w:cs="Times New Roman"/>
          <w:sz w:val="24"/>
          <w:szCs w:val="24"/>
        </w:rPr>
        <w:t>. Н</w:t>
      </w:r>
      <w:r w:rsidR="00030E27" w:rsidRPr="00030E27">
        <w:rPr>
          <w:rFonts w:ascii="Times New Roman" w:hAnsi="Times New Roman" w:cs="Times New Roman"/>
          <w:sz w:val="24"/>
          <w:szCs w:val="24"/>
        </w:rPr>
        <w:t xml:space="preserve">е допускается установка </w:t>
      </w:r>
      <w:r w:rsidR="00EF243E">
        <w:rPr>
          <w:rFonts w:ascii="Times New Roman" w:hAnsi="Times New Roman" w:cs="Times New Roman"/>
          <w:sz w:val="24"/>
          <w:szCs w:val="24"/>
        </w:rPr>
        <w:t>МАФ</w:t>
      </w:r>
      <w:r w:rsidR="00030E27" w:rsidRPr="00030E27">
        <w:rPr>
          <w:rFonts w:ascii="Times New Roman" w:hAnsi="Times New Roman" w:cs="Times New Roman"/>
          <w:sz w:val="24"/>
          <w:szCs w:val="24"/>
        </w:rPr>
        <w:t xml:space="preserve"> без согласования внешнего вида и места размещения с </w:t>
      </w:r>
      <w:r w:rsidR="00EF243E">
        <w:rPr>
          <w:rFonts w:ascii="Times New Roman" w:hAnsi="Times New Roman" w:cs="Times New Roman"/>
          <w:sz w:val="24"/>
          <w:szCs w:val="24"/>
        </w:rPr>
        <w:t>а</w:t>
      </w:r>
      <w:r w:rsidR="00030E27" w:rsidRPr="00030E27">
        <w:rPr>
          <w:rFonts w:ascii="Times New Roman" w:hAnsi="Times New Roman" w:cs="Times New Roman"/>
          <w:sz w:val="24"/>
          <w:szCs w:val="24"/>
        </w:rPr>
        <w:t xml:space="preserve">дминистрацией </w:t>
      </w:r>
      <w:r w:rsidR="00EF243E">
        <w:rPr>
          <w:rFonts w:ascii="Times New Roman" w:hAnsi="Times New Roman" w:cs="Times New Roman"/>
          <w:sz w:val="24"/>
          <w:szCs w:val="24"/>
        </w:rPr>
        <w:t>округа.</w:t>
      </w:r>
    </w:p>
    <w:p w:rsidR="00030E27" w:rsidRPr="00030E27" w:rsidRDefault="00F31AE9" w:rsidP="00030E27">
      <w:pPr>
        <w:contextualSpacing/>
        <w:rPr>
          <w:rFonts w:ascii="Times New Roman" w:hAnsi="Times New Roman" w:cs="Times New Roman"/>
          <w:sz w:val="24"/>
          <w:szCs w:val="24"/>
        </w:rPr>
      </w:pPr>
      <w:r>
        <w:rPr>
          <w:rFonts w:ascii="Times New Roman" w:hAnsi="Times New Roman" w:cs="Times New Roman"/>
          <w:sz w:val="24"/>
          <w:szCs w:val="24"/>
        </w:rPr>
        <w:t>2</w:t>
      </w:r>
      <w:r w:rsidR="004514D8">
        <w:rPr>
          <w:rFonts w:ascii="Times New Roman" w:hAnsi="Times New Roman" w:cs="Times New Roman"/>
          <w:sz w:val="24"/>
          <w:szCs w:val="24"/>
        </w:rPr>
        <w:t>9</w:t>
      </w:r>
      <w:r w:rsidR="002D60B4">
        <w:rPr>
          <w:rFonts w:ascii="Times New Roman" w:hAnsi="Times New Roman" w:cs="Times New Roman"/>
          <w:sz w:val="24"/>
          <w:szCs w:val="24"/>
        </w:rPr>
        <w:t>8</w:t>
      </w:r>
      <w:r w:rsidR="00EF243E">
        <w:rPr>
          <w:rFonts w:ascii="Times New Roman" w:hAnsi="Times New Roman" w:cs="Times New Roman"/>
          <w:sz w:val="24"/>
          <w:szCs w:val="24"/>
        </w:rPr>
        <w:t>. К</w:t>
      </w:r>
      <w:r w:rsidR="00030E27" w:rsidRPr="00030E27">
        <w:rPr>
          <w:rFonts w:ascii="Times New Roman" w:hAnsi="Times New Roman" w:cs="Times New Roman"/>
          <w:sz w:val="24"/>
          <w:szCs w:val="24"/>
        </w:rPr>
        <w:t xml:space="preserve"> элементам монументально-декоративного оформления относятся монументальные и скульптурные композиции и отдельные монументы, и скульптуры, памятники, обелиски, стелы, мемориальные доски, посвященные историческим событиям или выдающимся людям, другие произведения монументально-декоративного искусства, а также знаки охраны памятников истории, культуры и природы</w:t>
      </w:r>
      <w:r w:rsidR="00EF243E">
        <w:rPr>
          <w:rFonts w:ascii="Times New Roman" w:hAnsi="Times New Roman" w:cs="Times New Roman"/>
          <w:sz w:val="24"/>
          <w:szCs w:val="24"/>
        </w:rPr>
        <w:t>.</w:t>
      </w:r>
    </w:p>
    <w:p w:rsidR="00030E27" w:rsidRPr="00030E27" w:rsidRDefault="00EA5BE5" w:rsidP="00030E27">
      <w:pPr>
        <w:contextualSpacing/>
        <w:rPr>
          <w:rFonts w:ascii="Times New Roman" w:hAnsi="Times New Roman" w:cs="Times New Roman"/>
          <w:sz w:val="24"/>
          <w:szCs w:val="24"/>
        </w:rPr>
      </w:pPr>
      <w:r>
        <w:rPr>
          <w:rFonts w:ascii="Times New Roman" w:hAnsi="Times New Roman" w:cs="Times New Roman"/>
          <w:sz w:val="24"/>
          <w:szCs w:val="24"/>
        </w:rPr>
        <w:t>2</w:t>
      </w:r>
      <w:r w:rsidR="004514D8">
        <w:rPr>
          <w:rFonts w:ascii="Times New Roman" w:hAnsi="Times New Roman" w:cs="Times New Roman"/>
          <w:sz w:val="24"/>
          <w:szCs w:val="24"/>
        </w:rPr>
        <w:t>9</w:t>
      </w:r>
      <w:r w:rsidR="002D60B4">
        <w:rPr>
          <w:rFonts w:ascii="Times New Roman" w:hAnsi="Times New Roman" w:cs="Times New Roman"/>
          <w:sz w:val="24"/>
          <w:szCs w:val="24"/>
        </w:rPr>
        <w:t>9</w:t>
      </w:r>
      <w:r w:rsidR="004514D8">
        <w:rPr>
          <w:rFonts w:ascii="Times New Roman" w:hAnsi="Times New Roman" w:cs="Times New Roman"/>
          <w:sz w:val="24"/>
          <w:szCs w:val="24"/>
        </w:rPr>
        <w:t>.</w:t>
      </w:r>
      <w:r w:rsidR="00EF243E">
        <w:rPr>
          <w:rFonts w:ascii="Times New Roman" w:hAnsi="Times New Roman" w:cs="Times New Roman"/>
          <w:sz w:val="24"/>
          <w:szCs w:val="24"/>
        </w:rPr>
        <w:t> Р</w:t>
      </w:r>
      <w:r w:rsidR="00030E27" w:rsidRPr="00030E27">
        <w:rPr>
          <w:rFonts w:ascii="Times New Roman" w:hAnsi="Times New Roman" w:cs="Times New Roman"/>
          <w:sz w:val="24"/>
          <w:szCs w:val="24"/>
        </w:rPr>
        <w:t xml:space="preserve">ешения об установке (или согласовании установки) памятников, памятных досок, произведений монументально-декоративного искусства принимаются </w:t>
      </w:r>
      <w:r w:rsidR="00EF243E">
        <w:rPr>
          <w:rFonts w:ascii="Times New Roman" w:hAnsi="Times New Roman" w:cs="Times New Roman"/>
          <w:sz w:val="24"/>
          <w:szCs w:val="24"/>
        </w:rPr>
        <w:t>а</w:t>
      </w:r>
      <w:r w:rsidR="00030E27" w:rsidRPr="00030E27">
        <w:rPr>
          <w:rFonts w:ascii="Times New Roman" w:hAnsi="Times New Roman" w:cs="Times New Roman"/>
          <w:sz w:val="24"/>
          <w:szCs w:val="24"/>
        </w:rPr>
        <w:t xml:space="preserve">дминистрацией </w:t>
      </w:r>
      <w:r w:rsidR="00EF243E">
        <w:rPr>
          <w:rFonts w:ascii="Times New Roman" w:hAnsi="Times New Roman" w:cs="Times New Roman"/>
          <w:sz w:val="24"/>
          <w:szCs w:val="24"/>
        </w:rPr>
        <w:t>округа.</w:t>
      </w:r>
    </w:p>
    <w:p w:rsidR="00030E27" w:rsidRPr="00030E27" w:rsidRDefault="002D60B4" w:rsidP="00030E27">
      <w:pPr>
        <w:contextualSpacing/>
        <w:rPr>
          <w:rFonts w:ascii="Times New Roman" w:hAnsi="Times New Roman" w:cs="Times New Roman"/>
          <w:sz w:val="24"/>
          <w:szCs w:val="24"/>
        </w:rPr>
      </w:pPr>
      <w:r>
        <w:rPr>
          <w:rFonts w:ascii="Times New Roman" w:hAnsi="Times New Roman" w:cs="Times New Roman"/>
          <w:sz w:val="24"/>
          <w:szCs w:val="24"/>
        </w:rPr>
        <w:t>300</w:t>
      </w:r>
      <w:r w:rsidR="00EF243E">
        <w:rPr>
          <w:rFonts w:ascii="Times New Roman" w:hAnsi="Times New Roman" w:cs="Times New Roman"/>
          <w:sz w:val="24"/>
          <w:szCs w:val="24"/>
        </w:rPr>
        <w:t>. З</w:t>
      </w:r>
      <w:r w:rsidR="00030E27" w:rsidRPr="00030E27">
        <w:rPr>
          <w:rFonts w:ascii="Times New Roman" w:hAnsi="Times New Roman" w:cs="Times New Roman"/>
          <w:sz w:val="24"/>
          <w:szCs w:val="24"/>
        </w:rPr>
        <w:t xml:space="preserve">наки охраны памятников истории, культуры и природы устанавливаются на территориях, зданиях, сооружениях, объектах природы, признанных памятниками истории, культуры, особо охраняемыми территориями, памятниками природы федерального, </w:t>
      </w:r>
      <w:r w:rsidR="00EF243E">
        <w:rPr>
          <w:rFonts w:ascii="Times New Roman" w:hAnsi="Times New Roman" w:cs="Times New Roman"/>
          <w:sz w:val="24"/>
          <w:szCs w:val="24"/>
        </w:rPr>
        <w:t>окружного или местного значения.</w:t>
      </w:r>
    </w:p>
    <w:p w:rsidR="00030E27" w:rsidRPr="00030E27" w:rsidRDefault="007555AF" w:rsidP="00030E27">
      <w:pPr>
        <w:contextualSpacing/>
        <w:rPr>
          <w:rFonts w:ascii="Times New Roman" w:hAnsi="Times New Roman" w:cs="Times New Roman"/>
          <w:sz w:val="24"/>
          <w:szCs w:val="24"/>
        </w:rPr>
      </w:pPr>
      <w:r>
        <w:rPr>
          <w:rFonts w:ascii="Times New Roman" w:hAnsi="Times New Roman" w:cs="Times New Roman"/>
          <w:sz w:val="24"/>
          <w:szCs w:val="24"/>
        </w:rPr>
        <w:t>30</w:t>
      </w:r>
      <w:r w:rsidR="002D60B4">
        <w:rPr>
          <w:rFonts w:ascii="Times New Roman" w:hAnsi="Times New Roman" w:cs="Times New Roman"/>
          <w:sz w:val="24"/>
          <w:szCs w:val="24"/>
        </w:rPr>
        <w:t>1</w:t>
      </w:r>
      <w:r w:rsidR="00EF243E">
        <w:rPr>
          <w:rFonts w:ascii="Times New Roman" w:hAnsi="Times New Roman" w:cs="Times New Roman"/>
          <w:sz w:val="24"/>
          <w:szCs w:val="24"/>
        </w:rPr>
        <w:t>. Ф</w:t>
      </w:r>
      <w:r w:rsidR="00030E27" w:rsidRPr="00030E27">
        <w:rPr>
          <w:rFonts w:ascii="Times New Roman" w:hAnsi="Times New Roman" w:cs="Times New Roman"/>
          <w:sz w:val="24"/>
          <w:szCs w:val="24"/>
        </w:rPr>
        <w:t xml:space="preserve">изическим и юридическим лицам при содержании </w:t>
      </w:r>
      <w:r w:rsidR="00EF243E">
        <w:rPr>
          <w:rFonts w:ascii="Times New Roman" w:hAnsi="Times New Roman" w:cs="Times New Roman"/>
          <w:sz w:val="24"/>
          <w:szCs w:val="24"/>
        </w:rPr>
        <w:t>МАФ</w:t>
      </w:r>
      <w:r w:rsidR="00030E27" w:rsidRPr="00030E27">
        <w:rPr>
          <w:rFonts w:ascii="Times New Roman" w:hAnsi="Times New Roman" w:cs="Times New Roman"/>
          <w:sz w:val="24"/>
          <w:szCs w:val="24"/>
        </w:rPr>
        <w:t xml:space="preserve"> необходимо производить их ремонт и окраску</w:t>
      </w:r>
      <w:r w:rsidR="00EF243E">
        <w:rPr>
          <w:rFonts w:ascii="Times New Roman" w:hAnsi="Times New Roman" w:cs="Times New Roman"/>
          <w:sz w:val="24"/>
          <w:szCs w:val="24"/>
        </w:rPr>
        <w:t>.</w:t>
      </w:r>
    </w:p>
    <w:p w:rsidR="00030E27" w:rsidRPr="00030E27" w:rsidRDefault="007555AF" w:rsidP="00EF243E">
      <w:pPr>
        <w:contextualSpacing/>
        <w:rPr>
          <w:rFonts w:ascii="Times New Roman" w:hAnsi="Times New Roman" w:cs="Times New Roman"/>
          <w:sz w:val="24"/>
          <w:szCs w:val="24"/>
        </w:rPr>
      </w:pPr>
      <w:r>
        <w:rPr>
          <w:rFonts w:ascii="Times New Roman" w:hAnsi="Times New Roman" w:cs="Times New Roman"/>
          <w:sz w:val="24"/>
          <w:szCs w:val="24"/>
        </w:rPr>
        <w:t>30</w:t>
      </w:r>
      <w:r w:rsidR="002D60B4">
        <w:rPr>
          <w:rFonts w:ascii="Times New Roman" w:hAnsi="Times New Roman" w:cs="Times New Roman"/>
          <w:sz w:val="24"/>
          <w:szCs w:val="24"/>
        </w:rPr>
        <w:t>2</w:t>
      </w:r>
      <w:r w:rsidR="00EF243E">
        <w:rPr>
          <w:rFonts w:ascii="Times New Roman" w:hAnsi="Times New Roman" w:cs="Times New Roman"/>
          <w:sz w:val="24"/>
          <w:szCs w:val="24"/>
        </w:rPr>
        <w:t>. Д</w:t>
      </w:r>
      <w:r w:rsidR="00030E27" w:rsidRPr="00030E27">
        <w:rPr>
          <w:rFonts w:ascii="Times New Roman" w:hAnsi="Times New Roman" w:cs="Times New Roman"/>
          <w:sz w:val="24"/>
          <w:szCs w:val="24"/>
        </w:rPr>
        <w:t>ля содержания цветочных ваз и урн в надлежащем состоянии должны быть обеспечены:</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1) </w:t>
      </w:r>
      <w:r w:rsidR="00030E27" w:rsidRPr="00030E27">
        <w:rPr>
          <w:rFonts w:ascii="Times New Roman" w:hAnsi="Times New Roman" w:cs="Times New Roman"/>
          <w:sz w:val="24"/>
          <w:szCs w:val="24"/>
        </w:rPr>
        <w:t>ремонт поврежденных элементов;</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2) </w:t>
      </w:r>
      <w:r w:rsidR="00030E27" w:rsidRPr="00030E27">
        <w:rPr>
          <w:rFonts w:ascii="Times New Roman" w:hAnsi="Times New Roman" w:cs="Times New Roman"/>
          <w:sz w:val="24"/>
          <w:szCs w:val="24"/>
        </w:rPr>
        <w:t>удаление подтеков и грязи;</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 </w:t>
      </w:r>
      <w:r w:rsidR="00030E27" w:rsidRPr="00030E27">
        <w:rPr>
          <w:rFonts w:ascii="Times New Roman" w:hAnsi="Times New Roman" w:cs="Times New Roman"/>
          <w:sz w:val="24"/>
          <w:szCs w:val="24"/>
        </w:rPr>
        <w:t>удаление мусора, отцветших соцветий и цветов, засохших листьев.</w:t>
      </w:r>
    </w:p>
    <w:p w:rsidR="00030E27" w:rsidRPr="00030E27" w:rsidRDefault="007555AF" w:rsidP="00030E27">
      <w:pPr>
        <w:contextualSpacing/>
        <w:rPr>
          <w:rFonts w:ascii="Times New Roman" w:hAnsi="Times New Roman" w:cs="Times New Roman"/>
          <w:sz w:val="24"/>
          <w:szCs w:val="24"/>
        </w:rPr>
      </w:pPr>
      <w:r>
        <w:rPr>
          <w:rFonts w:ascii="Times New Roman" w:hAnsi="Times New Roman" w:cs="Times New Roman"/>
          <w:sz w:val="24"/>
          <w:szCs w:val="24"/>
        </w:rPr>
        <w:t>30</w:t>
      </w:r>
      <w:r w:rsidR="002D60B4">
        <w:rPr>
          <w:rFonts w:ascii="Times New Roman" w:hAnsi="Times New Roman" w:cs="Times New Roman"/>
          <w:sz w:val="24"/>
          <w:szCs w:val="24"/>
        </w:rPr>
        <w:t>3</w:t>
      </w:r>
      <w:r w:rsidR="00EF243E">
        <w:rPr>
          <w:rFonts w:ascii="Times New Roman" w:hAnsi="Times New Roman" w:cs="Times New Roman"/>
          <w:sz w:val="24"/>
          <w:szCs w:val="24"/>
        </w:rPr>
        <w:t>. Д</w:t>
      </w:r>
      <w:r w:rsidR="00030E27" w:rsidRPr="00030E27">
        <w:rPr>
          <w:rFonts w:ascii="Times New Roman" w:hAnsi="Times New Roman" w:cs="Times New Roman"/>
          <w:sz w:val="24"/>
          <w:szCs w:val="24"/>
        </w:rPr>
        <w:t>ля оформления мобильного озеленения могут применяться следующие виды устройств: трельяжи, шпале</w:t>
      </w:r>
      <w:r w:rsidR="004514D8">
        <w:rPr>
          <w:rFonts w:ascii="Times New Roman" w:hAnsi="Times New Roman" w:cs="Times New Roman"/>
          <w:sz w:val="24"/>
          <w:szCs w:val="24"/>
        </w:rPr>
        <w:t>ры, перголы, цветочницы, вазоны:</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1) т</w:t>
      </w:r>
      <w:r w:rsidR="00030E27" w:rsidRPr="00030E27">
        <w:rPr>
          <w:rFonts w:ascii="Times New Roman" w:hAnsi="Times New Roman" w:cs="Times New Roman"/>
          <w:sz w:val="24"/>
          <w:szCs w:val="24"/>
        </w:rPr>
        <w:t xml:space="preserve">рельяж и шпалера </w:t>
      </w:r>
      <w:r w:rsidR="00EF243E">
        <w:rPr>
          <w:rFonts w:ascii="Times New Roman" w:hAnsi="Times New Roman" w:cs="Times New Roman"/>
          <w:sz w:val="24"/>
          <w:szCs w:val="24"/>
        </w:rPr>
        <w:t>–</w:t>
      </w:r>
      <w:r w:rsidR="00030E27" w:rsidRPr="00030E27">
        <w:rPr>
          <w:rFonts w:ascii="Times New Roman" w:hAnsi="Times New Roman" w:cs="Times New Roman"/>
          <w:sz w:val="24"/>
          <w:szCs w:val="24"/>
        </w:rPr>
        <w:t xml:space="preserve"> легкие деревянные или металлические конструкции в виде решетки для озеленения вьющимися или опирающимися растениями, используются для организации </w:t>
      </w:r>
      <w:r w:rsidR="00030E27" w:rsidRPr="00030E27">
        <w:rPr>
          <w:rFonts w:ascii="Times New Roman" w:hAnsi="Times New Roman" w:cs="Times New Roman"/>
          <w:sz w:val="24"/>
          <w:szCs w:val="24"/>
        </w:rPr>
        <w:lastRenderedPageBreak/>
        <w:t>уголков тихого отдыха, укрытия от солнца, ограждения площадок, технических устройств и сооружений.</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2) п</w:t>
      </w:r>
      <w:r w:rsidR="00030E27" w:rsidRPr="00030E27">
        <w:rPr>
          <w:rFonts w:ascii="Times New Roman" w:hAnsi="Times New Roman" w:cs="Times New Roman"/>
          <w:sz w:val="24"/>
          <w:szCs w:val="24"/>
        </w:rPr>
        <w:t xml:space="preserve">ергола </w:t>
      </w:r>
      <w:r w:rsidR="00EF243E">
        <w:rPr>
          <w:rFonts w:ascii="Times New Roman" w:hAnsi="Times New Roman" w:cs="Times New Roman"/>
          <w:sz w:val="24"/>
          <w:szCs w:val="24"/>
        </w:rPr>
        <w:t>–</w:t>
      </w:r>
      <w:r w:rsidR="00030E27" w:rsidRPr="00030E27">
        <w:rPr>
          <w:rFonts w:ascii="Times New Roman" w:hAnsi="Times New Roman" w:cs="Times New Roman"/>
          <w:sz w:val="24"/>
          <w:szCs w:val="24"/>
        </w:rPr>
        <w:t xml:space="preserve">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 ц</w:t>
      </w:r>
      <w:r w:rsidR="00030E27" w:rsidRPr="00030E27">
        <w:rPr>
          <w:rFonts w:ascii="Times New Roman" w:hAnsi="Times New Roman" w:cs="Times New Roman"/>
          <w:sz w:val="24"/>
          <w:szCs w:val="24"/>
        </w:rPr>
        <w:t xml:space="preserve">веточницы, вазоны </w:t>
      </w:r>
      <w:r w:rsidR="00EF243E">
        <w:rPr>
          <w:rFonts w:ascii="Times New Roman" w:hAnsi="Times New Roman" w:cs="Times New Roman"/>
          <w:sz w:val="24"/>
          <w:szCs w:val="24"/>
        </w:rPr>
        <w:t>–</w:t>
      </w:r>
      <w:r w:rsidR="00030E27" w:rsidRPr="00030E27">
        <w:rPr>
          <w:rFonts w:ascii="Times New Roman" w:hAnsi="Times New Roman" w:cs="Times New Roman"/>
          <w:sz w:val="24"/>
          <w:szCs w:val="24"/>
        </w:rPr>
        <w:t xml:space="preserve"> небольшие емкости с растительным грунтом, в которые высаживаются цветочные растения.</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30</w:t>
      </w:r>
      <w:r w:rsidR="002D60B4">
        <w:rPr>
          <w:rFonts w:ascii="Times New Roman" w:hAnsi="Times New Roman" w:cs="Times New Roman"/>
          <w:sz w:val="24"/>
          <w:szCs w:val="24"/>
        </w:rPr>
        <w:t>4</w:t>
      </w:r>
      <w:r w:rsidR="00D2136A">
        <w:rPr>
          <w:rFonts w:ascii="Times New Roman" w:hAnsi="Times New Roman" w:cs="Times New Roman"/>
          <w:sz w:val="24"/>
          <w:szCs w:val="24"/>
        </w:rPr>
        <w:t>. К</w:t>
      </w:r>
      <w:r w:rsidR="00030E27" w:rsidRPr="00030E27">
        <w:rPr>
          <w:rFonts w:ascii="Times New Roman" w:hAnsi="Times New Roman" w:cs="Times New Roman"/>
          <w:sz w:val="24"/>
          <w:szCs w:val="24"/>
        </w:rPr>
        <w:t xml:space="preserve"> водным устройствам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 водосливными трубами, отводящими избыток воды в дренажну</w:t>
      </w:r>
      <w:r w:rsidR="00D2136A">
        <w:rPr>
          <w:rFonts w:ascii="Times New Roman" w:hAnsi="Times New Roman" w:cs="Times New Roman"/>
          <w:sz w:val="24"/>
          <w:szCs w:val="24"/>
        </w:rPr>
        <w:t>ю сеть или ливневую канализацию.</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30</w:t>
      </w:r>
      <w:r w:rsidR="002D60B4">
        <w:rPr>
          <w:rFonts w:ascii="Times New Roman" w:hAnsi="Times New Roman" w:cs="Times New Roman"/>
          <w:sz w:val="24"/>
          <w:szCs w:val="24"/>
        </w:rPr>
        <w:t>5</w:t>
      </w:r>
      <w:r w:rsidR="00D2136A">
        <w:rPr>
          <w:rFonts w:ascii="Times New Roman" w:hAnsi="Times New Roman" w:cs="Times New Roman"/>
          <w:sz w:val="24"/>
          <w:szCs w:val="24"/>
        </w:rPr>
        <w:t>. Ф</w:t>
      </w:r>
      <w:r w:rsidR="00030E27" w:rsidRPr="00030E27">
        <w:rPr>
          <w:rFonts w:ascii="Times New Roman" w:hAnsi="Times New Roman" w:cs="Times New Roman"/>
          <w:sz w:val="24"/>
          <w:szCs w:val="24"/>
        </w:rPr>
        <w:t>онтаны проектируются на основании инди</w:t>
      </w:r>
      <w:r w:rsidR="00D2136A">
        <w:rPr>
          <w:rFonts w:ascii="Times New Roman" w:hAnsi="Times New Roman" w:cs="Times New Roman"/>
          <w:sz w:val="24"/>
          <w:szCs w:val="24"/>
        </w:rPr>
        <w:t>видуальных проектных разработок.</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30</w:t>
      </w:r>
      <w:r w:rsidR="002D60B4">
        <w:rPr>
          <w:rFonts w:ascii="Times New Roman" w:hAnsi="Times New Roman" w:cs="Times New Roman"/>
          <w:sz w:val="24"/>
          <w:szCs w:val="24"/>
        </w:rPr>
        <w:t>6</w:t>
      </w:r>
      <w:r w:rsidR="00D2136A">
        <w:rPr>
          <w:rFonts w:ascii="Times New Roman" w:hAnsi="Times New Roman" w:cs="Times New Roman"/>
          <w:sz w:val="24"/>
          <w:szCs w:val="24"/>
        </w:rPr>
        <w:t>. Д</w:t>
      </w:r>
      <w:r w:rsidR="00030E27" w:rsidRPr="00030E27">
        <w:rPr>
          <w:rFonts w:ascii="Times New Roman" w:hAnsi="Times New Roman" w:cs="Times New Roman"/>
          <w:sz w:val="24"/>
          <w:szCs w:val="24"/>
        </w:rPr>
        <w:t>екоративные водоемы сооружаются с использованием рельефа или на ровной поверхности в сочетании с газоном, цветниками, древесно-кустарниковыми посадками, дорожно-</w:t>
      </w:r>
      <w:proofErr w:type="spellStart"/>
      <w:r w:rsidR="00030E27" w:rsidRPr="00030E27">
        <w:rPr>
          <w:rFonts w:ascii="Times New Roman" w:hAnsi="Times New Roman" w:cs="Times New Roman"/>
          <w:sz w:val="24"/>
          <w:szCs w:val="24"/>
        </w:rPr>
        <w:t>тропиночной</w:t>
      </w:r>
      <w:proofErr w:type="spellEnd"/>
      <w:r w:rsidR="00030E27" w:rsidRPr="00030E27">
        <w:rPr>
          <w:rFonts w:ascii="Times New Roman" w:hAnsi="Times New Roman" w:cs="Times New Roman"/>
          <w:sz w:val="24"/>
          <w:szCs w:val="24"/>
        </w:rPr>
        <w:t xml:space="preserve"> сетью и другими элементами благоустройства. Дно водоема дела</w:t>
      </w:r>
      <w:r w:rsidR="00D2136A">
        <w:rPr>
          <w:rFonts w:ascii="Times New Roman" w:hAnsi="Times New Roman" w:cs="Times New Roman"/>
          <w:sz w:val="24"/>
          <w:szCs w:val="24"/>
        </w:rPr>
        <w:t>ют гладким, удобным для очистки.</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30</w:t>
      </w:r>
      <w:r w:rsidR="002D60B4">
        <w:rPr>
          <w:rFonts w:ascii="Times New Roman" w:hAnsi="Times New Roman" w:cs="Times New Roman"/>
          <w:sz w:val="24"/>
          <w:szCs w:val="24"/>
        </w:rPr>
        <w:t>7</w:t>
      </w:r>
      <w:r w:rsidR="00D2136A">
        <w:rPr>
          <w:rFonts w:ascii="Times New Roman" w:hAnsi="Times New Roman" w:cs="Times New Roman"/>
          <w:sz w:val="24"/>
          <w:szCs w:val="24"/>
        </w:rPr>
        <w:t>. К</w:t>
      </w:r>
      <w:r w:rsidR="00030E27" w:rsidRPr="00030E27">
        <w:rPr>
          <w:rFonts w:ascii="Times New Roman" w:hAnsi="Times New Roman" w:cs="Times New Roman"/>
          <w:sz w:val="24"/>
          <w:szCs w:val="24"/>
        </w:rPr>
        <w:t xml:space="preserve"> мебели населенных пунктов относятся различные виды скамей для отдыха, размещаемые на территории общественных пространств, рекреаций и дворов, скамей и столов </w:t>
      </w:r>
      <w:r w:rsidR="00D2136A">
        <w:rPr>
          <w:rFonts w:ascii="Times New Roman" w:hAnsi="Times New Roman" w:cs="Times New Roman"/>
          <w:sz w:val="24"/>
          <w:szCs w:val="24"/>
        </w:rPr>
        <w:t>на площадках для настольных игр.</w:t>
      </w:r>
    </w:p>
    <w:p w:rsidR="00D2136A"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30</w:t>
      </w:r>
      <w:r w:rsidR="002D60B4">
        <w:rPr>
          <w:rFonts w:ascii="Times New Roman" w:hAnsi="Times New Roman" w:cs="Times New Roman"/>
          <w:sz w:val="24"/>
          <w:szCs w:val="24"/>
        </w:rPr>
        <w:t>8</w:t>
      </w:r>
      <w:r w:rsidR="00D2136A">
        <w:rPr>
          <w:rFonts w:ascii="Times New Roman" w:hAnsi="Times New Roman" w:cs="Times New Roman"/>
          <w:sz w:val="24"/>
          <w:szCs w:val="24"/>
        </w:rPr>
        <w:t>. У</w:t>
      </w:r>
      <w:r w:rsidR="00030E27" w:rsidRPr="00030E27">
        <w:rPr>
          <w:rFonts w:ascii="Times New Roman" w:hAnsi="Times New Roman" w:cs="Times New Roman"/>
          <w:sz w:val="24"/>
          <w:szCs w:val="24"/>
        </w:rPr>
        <w:t xml:space="preserve">становка скамей предусматривается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30</w:t>
      </w:r>
      <w:r w:rsidR="002D60B4">
        <w:rPr>
          <w:rFonts w:ascii="Times New Roman" w:hAnsi="Times New Roman" w:cs="Times New Roman"/>
          <w:sz w:val="24"/>
          <w:szCs w:val="24"/>
        </w:rPr>
        <w:t>9</w:t>
      </w:r>
      <w:r w:rsidR="00D2136A">
        <w:rPr>
          <w:rFonts w:ascii="Times New Roman" w:hAnsi="Times New Roman" w:cs="Times New Roman"/>
          <w:sz w:val="24"/>
          <w:szCs w:val="24"/>
        </w:rPr>
        <w:t>. Н</w:t>
      </w:r>
      <w:r w:rsidR="00030E27" w:rsidRPr="00030E27">
        <w:rPr>
          <w:rFonts w:ascii="Times New Roman" w:hAnsi="Times New Roman" w:cs="Times New Roman"/>
          <w:sz w:val="24"/>
          <w:szCs w:val="24"/>
        </w:rPr>
        <w:t>а особо охраняемых природных территориях возможно выполнять скамьи и столы из древесных пней-срубов, бревен и плах, н</w:t>
      </w:r>
      <w:r w:rsidR="00D2136A">
        <w:rPr>
          <w:rFonts w:ascii="Times New Roman" w:hAnsi="Times New Roman" w:cs="Times New Roman"/>
          <w:sz w:val="24"/>
          <w:szCs w:val="24"/>
        </w:rPr>
        <w:t>е имеющих сколов и острых углов.</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w:t>
      </w:r>
      <w:r w:rsidR="002D60B4">
        <w:rPr>
          <w:rFonts w:ascii="Times New Roman" w:hAnsi="Times New Roman" w:cs="Times New Roman"/>
          <w:sz w:val="24"/>
          <w:szCs w:val="24"/>
        </w:rPr>
        <w:t>10</w:t>
      </w:r>
      <w:r w:rsidR="00D2136A">
        <w:rPr>
          <w:rFonts w:ascii="Times New Roman" w:hAnsi="Times New Roman" w:cs="Times New Roman"/>
          <w:sz w:val="24"/>
          <w:szCs w:val="24"/>
        </w:rPr>
        <w:t>. К</w:t>
      </w:r>
      <w:r w:rsidR="00030E27" w:rsidRPr="00030E27">
        <w:rPr>
          <w:rFonts w:ascii="Times New Roman" w:hAnsi="Times New Roman" w:cs="Times New Roman"/>
          <w:sz w:val="24"/>
          <w:szCs w:val="24"/>
        </w:rPr>
        <w:t>оличество размещаемой мебели населенных пунктов устанавливается в зависимости от функционального назначения территории и количества</w:t>
      </w:r>
      <w:r w:rsidR="00D2136A">
        <w:rPr>
          <w:rFonts w:ascii="Times New Roman" w:hAnsi="Times New Roman" w:cs="Times New Roman"/>
          <w:sz w:val="24"/>
          <w:szCs w:val="24"/>
        </w:rPr>
        <w:t xml:space="preserve"> посетителей на этой территории.</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w:t>
      </w:r>
      <w:r w:rsidR="007555AF">
        <w:rPr>
          <w:rFonts w:ascii="Times New Roman" w:hAnsi="Times New Roman" w:cs="Times New Roman"/>
          <w:sz w:val="24"/>
          <w:szCs w:val="24"/>
        </w:rPr>
        <w:t>1</w:t>
      </w:r>
      <w:r w:rsidR="002D60B4">
        <w:rPr>
          <w:rFonts w:ascii="Times New Roman" w:hAnsi="Times New Roman" w:cs="Times New Roman"/>
          <w:sz w:val="24"/>
          <w:szCs w:val="24"/>
        </w:rPr>
        <w:t>1</w:t>
      </w:r>
      <w:r w:rsidR="00D2136A">
        <w:rPr>
          <w:rFonts w:ascii="Times New Roman" w:hAnsi="Times New Roman" w:cs="Times New Roman"/>
          <w:sz w:val="24"/>
          <w:szCs w:val="24"/>
        </w:rPr>
        <w:t>. У</w:t>
      </w:r>
      <w:r w:rsidR="00030E27" w:rsidRPr="00030E27">
        <w:rPr>
          <w:rFonts w:ascii="Times New Roman" w:hAnsi="Times New Roman" w:cs="Times New Roman"/>
          <w:sz w:val="24"/>
          <w:szCs w:val="24"/>
        </w:rPr>
        <w:t>личное коммунально-бытовое оборудование представлено различными видами мусо</w:t>
      </w:r>
      <w:r w:rsidR="00D2136A">
        <w:rPr>
          <w:rFonts w:ascii="Times New Roman" w:hAnsi="Times New Roman" w:cs="Times New Roman"/>
          <w:sz w:val="24"/>
          <w:szCs w:val="24"/>
        </w:rPr>
        <w:t>росборников – контейнеров и урн.</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w:t>
      </w:r>
      <w:r w:rsidR="007555AF">
        <w:rPr>
          <w:rFonts w:ascii="Times New Roman" w:hAnsi="Times New Roman" w:cs="Times New Roman"/>
          <w:sz w:val="24"/>
          <w:szCs w:val="24"/>
        </w:rPr>
        <w:t>1</w:t>
      </w:r>
      <w:r w:rsidR="002D60B4">
        <w:rPr>
          <w:rFonts w:ascii="Times New Roman" w:hAnsi="Times New Roman" w:cs="Times New Roman"/>
          <w:sz w:val="24"/>
          <w:szCs w:val="24"/>
        </w:rPr>
        <w:t>2</w:t>
      </w:r>
      <w:r w:rsidR="00D2136A">
        <w:rPr>
          <w:rFonts w:ascii="Times New Roman" w:hAnsi="Times New Roman" w:cs="Times New Roman"/>
          <w:sz w:val="24"/>
          <w:szCs w:val="24"/>
        </w:rPr>
        <w:t>. Ос</w:t>
      </w:r>
      <w:r w:rsidR="00030E27" w:rsidRPr="00030E27">
        <w:rPr>
          <w:rFonts w:ascii="Times New Roman" w:hAnsi="Times New Roman" w:cs="Times New Roman"/>
          <w:sz w:val="24"/>
          <w:szCs w:val="24"/>
        </w:rPr>
        <w:t>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w:t>
      </w:r>
      <w:r w:rsidR="00D2136A">
        <w:rPr>
          <w:rFonts w:ascii="Times New Roman" w:hAnsi="Times New Roman" w:cs="Times New Roman"/>
          <w:sz w:val="24"/>
          <w:szCs w:val="24"/>
        </w:rPr>
        <w:t>ми удаление накопленного мусора.</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w:t>
      </w:r>
      <w:r w:rsidR="007555AF">
        <w:rPr>
          <w:rFonts w:ascii="Times New Roman" w:hAnsi="Times New Roman" w:cs="Times New Roman"/>
          <w:sz w:val="24"/>
          <w:szCs w:val="24"/>
        </w:rPr>
        <w:t>1</w:t>
      </w:r>
      <w:r w:rsidR="002D60B4">
        <w:rPr>
          <w:rFonts w:ascii="Times New Roman" w:hAnsi="Times New Roman" w:cs="Times New Roman"/>
          <w:sz w:val="24"/>
          <w:szCs w:val="24"/>
        </w:rPr>
        <w:t>3</w:t>
      </w:r>
      <w:r w:rsidR="00D2136A">
        <w:rPr>
          <w:rFonts w:ascii="Times New Roman" w:hAnsi="Times New Roman" w:cs="Times New Roman"/>
          <w:sz w:val="24"/>
          <w:szCs w:val="24"/>
        </w:rPr>
        <w:t>. Д</w:t>
      </w:r>
      <w:r w:rsidR="00030E27" w:rsidRPr="00030E27">
        <w:rPr>
          <w:rFonts w:ascii="Times New Roman" w:hAnsi="Times New Roman" w:cs="Times New Roman"/>
          <w:sz w:val="24"/>
          <w:szCs w:val="24"/>
        </w:rPr>
        <w:t>ля сбора бытового мусора на улицах, площадях, объектах рекреации применяются малогабаритные (малые) контейнеры (менее 0,5 куб. м) и (или) урны, в том числе устанавливаемые у входов в объекты торговли и общественного питания, другие учреждения общественного назначения, жилые дома и сооружения транспорта (вокзалы). На территории объектов рекреации расстановку малых контейнеров и урн предусматривают у скамей, некапитальных сооружений и уличного технического оборудования, ориентированных на продажу продуктов питания. Кроме того, урны устанавливают на остановках общественного транспорта. Во всех случаях требуется предусматривать расстановку, не мешающую передвижению пешеходов, проезду инвалидных и детских коля</w:t>
      </w:r>
      <w:r w:rsidR="00D2136A">
        <w:rPr>
          <w:rFonts w:ascii="Times New Roman" w:hAnsi="Times New Roman" w:cs="Times New Roman"/>
          <w:sz w:val="24"/>
          <w:szCs w:val="24"/>
        </w:rPr>
        <w:t>сок.</w:t>
      </w:r>
    </w:p>
    <w:p w:rsidR="00030E27" w:rsidRPr="00030E27" w:rsidRDefault="004514D8" w:rsidP="00030E27">
      <w:pPr>
        <w:contextualSpacing/>
        <w:rPr>
          <w:rFonts w:ascii="Times New Roman" w:hAnsi="Times New Roman" w:cs="Times New Roman"/>
          <w:sz w:val="24"/>
          <w:szCs w:val="24"/>
        </w:rPr>
      </w:pPr>
      <w:r>
        <w:rPr>
          <w:rFonts w:ascii="Times New Roman" w:hAnsi="Times New Roman" w:cs="Times New Roman"/>
          <w:sz w:val="24"/>
          <w:szCs w:val="24"/>
        </w:rPr>
        <w:t>31</w:t>
      </w:r>
      <w:r w:rsidR="002D60B4">
        <w:rPr>
          <w:rFonts w:ascii="Times New Roman" w:hAnsi="Times New Roman" w:cs="Times New Roman"/>
          <w:sz w:val="24"/>
          <w:szCs w:val="24"/>
        </w:rPr>
        <w:t>4</w:t>
      </w:r>
      <w:r w:rsidR="00D2136A">
        <w:rPr>
          <w:rFonts w:ascii="Times New Roman" w:hAnsi="Times New Roman" w:cs="Times New Roman"/>
          <w:sz w:val="24"/>
          <w:szCs w:val="24"/>
        </w:rPr>
        <w:t>. К</w:t>
      </w:r>
      <w:r w:rsidR="00030E27" w:rsidRPr="00030E27">
        <w:rPr>
          <w:rFonts w:ascii="Times New Roman" w:hAnsi="Times New Roman" w:cs="Times New Roman"/>
          <w:sz w:val="24"/>
          <w:szCs w:val="24"/>
        </w:rPr>
        <w:t xml:space="preserve"> уличному техническому оборудованию относятся: почтовые ящики, автоматы по продаже воды и другие элементы инженерного оборудования (подъемные площадки для инвалидных колясок, смотровые люки, решетки </w:t>
      </w:r>
      <w:proofErr w:type="spellStart"/>
      <w:r w:rsidR="00030E27" w:rsidRPr="00030E27">
        <w:rPr>
          <w:rFonts w:ascii="Times New Roman" w:hAnsi="Times New Roman" w:cs="Times New Roman"/>
          <w:sz w:val="24"/>
          <w:szCs w:val="24"/>
        </w:rPr>
        <w:t>дождеприемных</w:t>
      </w:r>
      <w:proofErr w:type="spellEnd"/>
      <w:r w:rsidR="00030E27" w:rsidRPr="00030E27">
        <w:rPr>
          <w:rFonts w:ascii="Times New Roman" w:hAnsi="Times New Roman" w:cs="Times New Roman"/>
          <w:sz w:val="24"/>
          <w:szCs w:val="24"/>
        </w:rPr>
        <w:t xml:space="preserve"> колодцев, вентиляционные шахты подземных коммуникаций,</w:t>
      </w:r>
      <w:r w:rsidR="00D2136A">
        <w:rPr>
          <w:rFonts w:ascii="Times New Roman" w:hAnsi="Times New Roman" w:cs="Times New Roman"/>
          <w:sz w:val="24"/>
          <w:szCs w:val="24"/>
        </w:rPr>
        <w:t xml:space="preserve"> шкафы телефонной связи и т.п.).</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4514D8">
        <w:rPr>
          <w:rFonts w:ascii="Times New Roman" w:hAnsi="Times New Roman" w:cs="Times New Roman"/>
          <w:sz w:val="24"/>
          <w:szCs w:val="24"/>
        </w:rPr>
        <w:t>1</w:t>
      </w:r>
      <w:r w:rsidR="002D60B4">
        <w:rPr>
          <w:rFonts w:ascii="Times New Roman" w:hAnsi="Times New Roman" w:cs="Times New Roman"/>
          <w:sz w:val="24"/>
          <w:szCs w:val="24"/>
        </w:rPr>
        <w:t>5</w:t>
      </w:r>
      <w:r>
        <w:rPr>
          <w:rFonts w:ascii="Times New Roman" w:hAnsi="Times New Roman" w:cs="Times New Roman"/>
          <w:sz w:val="24"/>
          <w:szCs w:val="24"/>
        </w:rPr>
        <w:t>. У</w:t>
      </w:r>
      <w:r w:rsidR="00030E27" w:rsidRPr="00030E27">
        <w:rPr>
          <w:rFonts w:ascii="Times New Roman" w:hAnsi="Times New Roman" w:cs="Times New Roman"/>
          <w:sz w:val="24"/>
          <w:szCs w:val="24"/>
        </w:rPr>
        <w:t>становка уличного технического оборудования должна обеспечивать удобный подход к оборудованию и соответствовать</w:t>
      </w:r>
      <w:r>
        <w:rPr>
          <w:rFonts w:ascii="Times New Roman" w:hAnsi="Times New Roman" w:cs="Times New Roman"/>
          <w:sz w:val="24"/>
          <w:szCs w:val="24"/>
        </w:rPr>
        <w:t xml:space="preserve"> строительным нормам и правилам.</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4514D8">
        <w:rPr>
          <w:rFonts w:ascii="Times New Roman" w:hAnsi="Times New Roman" w:cs="Times New Roman"/>
          <w:sz w:val="24"/>
          <w:szCs w:val="24"/>
        </w:rPr>
        <w:t>1</w:t>
      </w:r>
      <w:r w:rsidR="002D60B4">
        <w:rPr>
          <w:rFonts w:ascii="Times New Roman" w:hAnsi="Times New Roman" w:cs="Times New Roman"/>
          <w:sz w:val="24"/>
          <w:szCs w:val="24"/>
        </w:rPr>
        <w:t>6</w:t>
      </w:r>
      <w:r>
        <w:rPr>
          <w:rFonts w:ascii="Times New Roman" w:hAnsi="Times New Roman" w:cs="Times New Roman"/>
          <w:sz w:val="24"/>
          <w:szCs w:val="24"/>
        </w:rPr>
        <w:t>. </w:t>
      </w:r>
      <w:r w:rsidR="00030E27" w:rsidRPr="00030E27">
        <w:rPr>
          <w:rFonts w:ascii="Times New Roman" w:hAnsi="Times New Roman" w:cs="Times New Roman"/>
          <w:sz w:val="24"/>
          <w:szCs w:val="24"/>
        </w:rPr>
        <w:t>Элементы инженерного оборудования не должны нарушать уровень благоустройства формируемой среды, ухудшать условия передвижения, про</w:t>
      </w:r>
      <w:r>
        <w:rPr>
          <w:rFonts w:ascii="Times New Roman" w:hAnsi="Times New Roman" w:cs="Times New Roman"/>
          <w:sz w:val="24"/>
          <w:szCs w:val="24"/>
        </w:rPr>
        <w:t>тиворечить техническим условиям.</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4514D8">
        <w:rPr>
          <w:rFonts w:ascii="Times New Roman" w:hAnsi="Times New Roman" w:cs="Times New Roman"/>
          <w:sz w:val="24"/>
          <w:szCs w:val="24"/>
        </w:rPr>
        <w:t>1</w:t>
      </w:r>
      <w:r w:rsidR="002D60B4">
        <w:rPr>
          <w:rFonts w:ascii="Times New Roman" w:hAnsi="Times New Roman" w:cs="Times New Roman"/>
          <w:sz w:val="24"/>
          <w:szCs w:val="24"/>
        </w:rPr>
        <w:t>7</w:t>
      </w:r>
      <w:r>
        <w:rPr>
          <w:rFonts w:ascii="Times New Roman" w:hAnsi="Times New Roman" w:cs="Times New Roman"/>
          <w:sz w:val="24"/>
          <w:szCs w:val="24"/>
        </w:rPr>
        <w:t>. В</w:t>
      </w:r>
      <w:r w:rsidR="00030E27" w:rsidRPr="00030E27">
        <w:rPr>
          <w:rFonts w:ascii="Times New Roman" w:hAnsi="Times New Roman" w:cs="Times New Roman"/>
          <w:sz w:val="24"/>
          <w:szCs w:val="24"/>
        </w:rPr>
        <w:t xml:space="preserve"> весенне-летний период должен производиться плановый осмотр </w:t>
      </w:r>
      <w:r>
        <w:rPr>
          <w:rFonts w:ascii="Times New Roman" w:hAnsi="Times New Roman" w:cs="Times New Roman"/>
          <w:sz w:val="24"/>
          <w:szCs w:val="24"/>
        </w:rPr>
        <w:t>МАФ</w:t>
      </w:r>
      <w:r w:rsidR="00030E27" w:rsidRPr="00030E27">
        <w:rPr>
          <w:rFonts w:ascii="Times New Roman" w:hAnsi="Times New Roman" w:cs="Times New Roman"/>
          <w:sz w:val="24"/>
          <w:szCs w:val="24"/>
        </w:rPr>
        <w:t>, при необходимости их очистка от старой краски, ржавчины, промывка, окраска, а также замена сломанных элементов. В зимний период элементы садово-парковой мебели, садово-паркового оборудования и скульптуры, а также подходы к ним должны быть очи</w:t>
      </w:r>
      <w:r>
        <w:rPr>
          <w:rFonts w:ascii="Times New Roman" w:hAnsi="Times New Roman" w:cs="Times New Roman"/>
          <w:sz w:val="24"/>
          <w:szCs w:val="24"/>
        </w:rPr>
        <w:t>щены от снега и наледи.</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4514D8">
        <w:rPr>
          <w:rFonts w:ascii="Times New Roman" w:hAnsi="Times New Roman" w:cs="Times New Roman"/>
          <w:sz w:val="24"/>
          <w:szCs w:val="24"/>
        </w:rPr>
        <w:t>1</w:t>
      </w:r>
      <w:r w:rsidR="002D60B4">
        <w:rPr>
          <w:rFonts w:ascii="Times New Roman" w:hAnsi="Times New Roman" w:cs="Times New Roman"/>
          <w:sz w:val="24"/>
          <w:szCs w:val="24"/>
        </w:rPr>
        <w:t>8</w:t>
      </w:r>
      <w:r>
        <w:rPr>
          <w:rFonts w:ascii="Times New Roman" w:hAnsi="Times New Roman" w:cs="Times New Roman"/>
          <w:sz w:val="24"/>
          <w:szCs w:val="24"/>
        </w:rPr>
        <w:t>. У</w:t>
      </w:r>
      <w:r w:rsidR="00030E27" w:rsidRPr="00030E27">
        <w:rPr>
          <w:rFonts w:ascii="Times New Roman" w:hAnsi="Times New Roman" w:cs="Times New Roman"/>
          <w:sz w:val="24"/>
          <w:szCs w:val="24"/>
        </w:rPr>
        <w:t xml:space="preserve">становка нового технического оборудования или замена существующего на территории населенных пунктов подлежит согласованию с </w:t>
      </w:r>
      <w:r>
        <w:rPr>
          <w:rFonts w:ascii="Times New Roman" w:hAnsi="Times New Roman" w:cs="Times New Roman"/>
          <w:sz w:val="24"/>
          <w:szCs w:val="24"/>
        </w:rPr>
        <w:t>а</w:t>
      </w:r>
      <w:r w:rsidR="00030E27" w:rsidRPr="00030E27">
        <w:rPr>
          <w:rFonts w:ascii="Times New Roman" w:hAnsi="Times New Roman" w:cs="Times New Roman"/>
          <w:sz w:val="24"/>
          <w:szCs w:val="24"/>
        </w:rPr>
        <w:t xml:space="preserve">дминистрации </w:t>
      </w:r>
      <w:r>
        <w:rPr>
          <w:rFonts w:ascii="Times New Roman" w:hAnsi="Times New Roman" w:cs="Times New Roman"/>
          <w:sz w:val="24"/>
          <w:szCs w:val="24"/>
        </w:rPr>
        <w:t>округа</w:t>
      </w:r>
      <w:r w:rsidR="00030E27" w:rsidRPr="00030E27">
        <w:rPr>
          <w:rFonts w:ascii="Times New Roman" w:hAnsi="Times New Roman" w:cs="Times New Roman"/>
          <w:sz w:val="24"/>
          <w:szCs w:val="24"/>
        </w:rPr>
        <w:t xml:space="preserve">, за </w:t>
      </w:r>
      <w:r w:rsidR="00030E27" w:rsidRPr="00030E27">
        <w:rPr>
          <w:rFonts w:ascii="Times New Roman" w:hAnsi="Times New Roman" w:cs="Times New Roman"/>
          <w:sz w:val="24"/>
          <w:szCs w:val="24"/>
        </w:rPr>
        <w:lastRenderedPageBreak/>
        <w:t>исключением технического оборудования, размещение которого в соответствии с нормами законодательства допускается без получения разрешения на строительство и в отношении которого необходимо получение согласования с уполномоченным органом. Данное согласование распространяется на всех правообладателей земельных участков независимо от форм собственности и</w:t>
      </w:r>
      <w:r>
        <w:rPr>
          <w:rFonts w:ascii="Times New Roman" w:hAnsi="Times New Roman" w:cs="Times New Roman"/>
          <w:sz w:val="24"/>
          <w:szCs w:val="24"/>
        </w:rPr>
        <w:t xml:space="preserve"> иных прав на земельные участки.</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4514D8">
        <w:rPr>
          <w:rFonts w:ascii="Times New Roman" w:hAnsi="Times New Roman" w:cs="Times New Roman"/>
          <w:sz w:val="24"/>
          <w:szCs w:val="24"/>
        </w:rPr>
        <w:t>1</w:t>
      </w:r>
      <w:r w:rsidR="002D60B4">
        <w:rPr>
          <w:rFonts w:ascii="Times New Roman" w:hAnsi="Times New Roman" w:cs="Times New Roman"/>
          <w:sz w:val="24"/>
          <w:szCs w:val="24"/>
        </w:rPr>
        <w:t>9</w:t>
      </w:r>
      <w:r>
        <w:rPr>
          <w:rFonts w:ascii="Times New Roman" w:hAnsi="Times New Roman" w:cs="Times New Roman"/>
          <w:sz w:val="24"/>
          <w:szCs w:val="24"/>
        </w:rPr>
        <w:t>. </w:t>
      </w:r>
      <w:r w:rsidR="00030E27" w:rsidRPr="00030E27">
        <w:rPr>
          <w:rFonts w:ascii="Times New Roman" w:hAnsi="Times New Roman" w:cs="Times New Roman"/>
          <w:sz w:val="24"/>
          <w:szCs w:val="24"/>
        </w:rPr>
        <w:t xml:space="preserve">Территории жилой застройки, общественные зоны, скверы, улицы, парки, площадки для отдыха оборудуются </w:t>
      </w:r>
      <w:r w:rsidR="004514D8">
        <w:rPr>
          <w:rFonts w:ascii="Times New Roman" w:hAnsi="Times New Roman" w:cs="Times New Roman"/>
          <w:sz w:val="24"/>
          <w:szCs w:val="24"/>
        </w:rPr>
        <w:t>МАФ</w:t>
      </w:r>
      <w:r w:rsidR="00030E27" w:rsidRPr="00030E27">
        <w:rPr>
          <w:rFonts w:ascii="Times New Roman" w:hAnsi="Times New Roman" w:cs="Times New Roman"/>
          <w:sz w:val="24"/>
          <w:szCs w:val="24"/>
        </w:rPr>
        <w:t>.</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2D60B4">
        <w:rPr>
          <w:rFonts w:ascii="Times New Roman" w:hAnsi="Times New Roman" w:cs="Times New Roman"/>
          <w:sz w:val="24"/>
          <w:szCs w:val="24"/>
        </w:rPr>
        <w:t>20</w:t>
      </w:r>
      <w:r>
        <w:rPr>
          <w:rFonts w:ascii="Times New Roman" w:hAnsi="Times New Roman" w:cs="Times New Roman"/>
          <w:sz w:val="24"/>
          <w:szCs w:val="24"/>
        </w:rPr>
        <w:t>. </w:t>
      </w:r>
      <w:r w:rsidR="00030E27" w:rsidRPr="00030E27">
        <w:rPr>
          <w:rFonts w:ascii="Times New Roman" w:hAnsi="Times New Roman" w:cs="Times New Roman"/>
          <w:sz w:val="24"/>
          <w:szCs w:val="24"/>
        </w:rPr>
        <w:t xml:space="preserve">Строительство и установка </w:t>
      </w:r>
      <w:r>
        <w:rPr>
          <w:rFonts w:ascii="Times New Roman" w:hAnsi="Times New Roman" w:cs="Times New Roman"/>
          <w:sz w:val="24"/>
          <w:szCs w:val="24"/>
        </w:rPr>
        <w:t>МАФ</w:t>
      </w:r>
      <w:r w:rsidR="00030E27" w:rsidRPr="00030E27">
        <w:rPr>
          <w:rFonts w:ascii="Times New Roman" w:hAnsi="Times New Roman" w:cs="Times New Roman"/>
          <w:sz w:val="24"/>
          <w:szCs w:val="24"/>
        </w:rPr>
        <w:t xml:space="preserve"> производится на основании согласованных в установленном порядке проектов.</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7555AF">
        <w:rPr>
          <w:rFonts w:ascii="Times New Roman" w:hAnsi="Times New Roman" w:cs="Times New Roman"/>
          <w:sz w:val="24"/>
          <w:szCs w:val="24"/>
        </w:rPr>
        <w:t>2</w:t>
      </w:r>
      <w:r w:rsidR="002D60B4">
        <w:rPr>
          <w:rFonts w:ascii="Times New Roman" w:hAnsi="Times New Roman" w:cs="Times New Roman"/>
          <w:sz w:val="24"/>
          <w:szCs w:val="24"/>
        </w:rPr>
        <w:t>1</w:t>
      </w:r>
      <w:r>
        <w:rPr>
          <w:rFonts w:ascii="Times New Roman" w:hAnsi="Times New Roman" w:cs="Times New Roman"/>
          <w:sz w:val="24"/>
          <w:szCs w:val="24"/>
        </w:rPr>
        <w:t>. </w:t>
      </w:r>
      <w:r w:rsidR="00030E27" w:rsidRPr="00030E27">
        <w:rPr>
          <w:rFonts w:ascii="Times New Roman" w:hAnsi="Times New Roman" w:cs="Times New Roman"/>
          <w:sz w:val="24"/>
          <w:szCs w:val="24"/>
        </w:rPr>
        <w:t xml:space="preserve">Обслуживание </w:t>
      </w:r>
      <w:r>
        <w:rPr>
          <w:rFonts w:ascii="Times New Roman" w:hAnsi="Times New Roman" w:cs="Times New Roman"/>
          <w:sz w:val="24"/>
          <w:szCs w:val="24"/>
        </w:rPr>
        <w:t>МАФ</w:t>
      </w:r>
      <w:r w:rsidR="00030E27" w:rsidRPr="00030E27">
        <w:rPr>
          <w:rFonts w:ascii="Times New Roman" w:hAnsi="Times New Roman" w:cs="Times New Roman"/>
          <w:sz w:val="24"/>
          <w:szCs w:val="24"/>
        </w:rPr>
        <w:t xml:space="preserve"> любого вида, размещенных на территории жилой застройки, осуществляется жилищно-коммунальными организациями.</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7555AF">
        <w:rPr>
          <w:rFonts w:ascii="Times New Roman" w:hAnsi="Times New Roman" w:cs="Times New Roman"/>
          <w:sz w:val="24"/>
          <w:szCs w:val="24"/>
        </w:rPr>
        <w:t>2</w:t>
      </w:r>
      <w:r w:rsidR="002D60B4">
        <w:rPr>
          <w:rFonts w:ascii="Times New Roman" w:hAnsi="Times New Roman" w:cs="Times New Roman"/>
          <w:sz w:val="24"/>
          <w:szCs w:val="24"/>
        </w:rPr>
        <w:t>2</w:t>
      </w:r>
      <w:r>
        <w:rPr>
          <w:rFonts w:ascii="Times New Roman" w:hAnsi="Times New Roman" w:cs="Times New Roman"/>
          <w:sz w:val="24"/>
          <w:szCs w:val="24"/>
        </w:rPr>
        <w:t>. </w:t>
      </w:r>
      <w:r w:rsidR="00030E27" w:rsidRPr="00030E27">
        <w:rPr>
          <w:rFonts w:ascii="Times New Roman" w:hAnsi="Times New Roman" w:cs="Times New Roman"/>
          <w:sz w:val="24"/>
          <w:szCs w:val="24"/>
        </w:rPr>
        <w:t>Размещенные в границах автобусных остановок, остановочных комплексов, павильонов и прилегающих к ним территорий скамьи, урны находятся на содержании предприятий, эксплуатирующих улицы и дороги, либо юридических лиц и индивидуальных предпринимателей, в собственности или в аренде которых они находятся.</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7555AF">
        <w:rPr>
          <w:rFonts w:ascii="Times New Roman" w:hAnsi="Times New Roman" w:cs="Times New Roman"/>
          <w:sz w:val="24"/>
          <w:szCs w:val="24"/>
        </w:rPr>
        <w:t>2</w:t>
      </w:r>
      <w:r w:rsidR="002D60B4">
        <w:rPr>
          <w:rFonts w:ascii="Times New Roman" w:hAnsi="Times New Roman" w:cs="Times New Roman"/>
          <w:sz w:val="24"/>
          <w:szCs w:val="24"/>
        </w:rPr>
        <w:t>3</w:t>
      </w:r>
      <w:r>
        <w:rPr>
          <w:rFonts w:ascii="Times New Roman" w:hAnsi="Times New Roman" w:cs="Times New Roman"/>
          <w:sz w:val="24"/>
          <w:szCs w:val="24"/>
        </w:rPr>
        <w:t>. </w:t>
      </w:r>
      <w:r w:rsidR="00030E27" w:rsidRPr="00030E27">
        <w:rPr>
          <w:rFonts w:ascii="Times New Roman" w:hAnsi="Times New Roman" w:cs="Times New Roman"/>
          <w:sz w:val="24"/>
          <w:szCs w:val="24"/>
        </w:rPr>
        <w:t xml:space="preserve">Предприятия, организации и индивидуальные предприниматели должны содержать </w:t>
      </w:r>
      <w:r>
        <w:rPr>
          <w:rFonts w:ascii="Times New Roman" w:hAnsi="Times New Roman" w:cs="Times New Roman"/>
          <w:sz w:val="24"/>
          <w:szCs w:val="24"/>
        </w:rPr>
        <w:t>МАФ</w:t>
      </w:r>
      <w:r w:rsidR="00030E27" w:rsidRPr="00030E27">
        <w:rPr>
          <w:rFonts w:ascii="Times New Roman" w:hAnsi="Times New Roman" w:cs="Times New Roman"/>
          <w:sz w:val="24"/>
          <w:szCs w:val="24"/>
        </w:rPr>
        <w:t>, размещенные на предоставленных им в установленном порядке земельных участках и прилегающих к ним территориях, в исправном состоянии.</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4514D8">
        <w:rPr>
          <w:rFonts w:ascii="Times New Roman" w:hAnsi="Times New Roman" w:cs="Times New Roman"/>
          <w:sz w:val="24"/>
          <w:szCs w:val="24"/>
        </w:rPr>
        <w:t>2</w:t>
      </w:r>
      <w:r w:rsidR="002D60B4">
        <w:rPr>
          <w:rFonts w:ascii="Times New Roman" w:hAnsi="Times New Roman" w:cs="Times New Roman"/>
          <w:sz w:val="24"/>
          <w:szCs w:val="24"/>
        </w:rPr>
        <w:t>4</w:t>
      </w:r>
      <w:r>
        <w:rPr>
          <w:rFonts w:ascii="Times New Roman" w:hAnsi="Times New Roman" w:cs="Times New Roman"/>
          <w:sz w:val="24"/>
          <w:szCs w:val="24"/>
        </w:rPr>
        <w:t>. </w:t>
      </w:r>
      <w:r w:rsidR="00030E27" w:rsidRPr="00030E27">
        <w:rPr>
          <w:rFonts w:ascii="Times New Roman" w:hAnsi="Times New Roman" w:cs="Times New Roman"/>
          <w:sz w:val="24"/>
          <w:szCs w:val="24"/>
        </w:rPr>
        <w:t xml:space="preserve">Предприятия, организации и индивидуальные предприниматели должны согласовывать изменения конструкций </w:t>
      </w:r>
      <w:r>
        <w:rPr>
          <w:rFonts w:ascii="Times New Roman" w:hAnsi="Times New Roman" w:cs="Times New Roman"/>
          <w:sz w:val="24"/>
          <w:szCs w:val="24"/>
        </w:rPr>
        <w:t>МАФ</w:t>
      </w:r>
      <w:r w:rsidR="00030E27" w:rsidRPr="00030E27">
        <w:rPr>
          <w:rFonts w:ascii="Times New Roman" w:hAnsi="Times New Roman" w:cs="Times New Roman"/>
          <w:sz w:val="24"/>
          <w:szCs w:val="24"/>
        </w:rPr>
        <w:t xml:space="preserve">, их наружную отделку, цвет с </w:t>
      </w:r>
      <w:r>
        <w:rPr>
          <w:rFonts w:ascii="Times New Roman" w:hAnsi="Times New Roman" w:cs="Times New Roman"/>
          <w:sz w:val="24"/>
          <w:szCs w:val="24"/>
        </w:rPr>
        <w:t>а</w:t>
      </w:r>
      <w:r w:rsidR="00030E27" w:rsidRPr="00030E27">
        <w:rPr>
          <w:rFonts w:ascii="Times New Roman" w:hAnsi="Times New Roman" w:cs="Times New Roman"/>
          <w:sz w:val="24"/>
          <w:szCs w:val="24"/>
        </w:rPr>
        <w:t xml:space="preserve">дминистрацией </w:t>
      </w:r>
      <w:r>
        <w:rPr>
          <w:rFonts w:ascii="Times New Roman" w:hAnsi="Times New Roman" w:cs="Times New Roman"/>
          <w:sz w:val="24"/>
          <w:szCs w:val="24"/>
        </w:rPr>
        <w:t>округа</w:t>
      </w:r>
      <w:r w:rsidR="00030E27" w:rsidRPr="00030E27">
        <w:rPr>
          <w:rFonts w:ascii="Times New Roman" w:hAnsi="Times New Roman" w:cs="Times New Roman"/>
          <w:sz w:val="24"/>
          <w:szCs w:val="24"/>
        </w:rPr>
        <w:t>.</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4514D8">
        <w:rPr>
          <w:rFonts w:ascii="Times New Roman" w:hAnsi="Times New Roman" w:cs="Times New Roman"/>
          <w:sz w:val="24"/>
          <w:szCs w:val="24"/>
        </w:rPr>
        <w:t>2</w:t>
      </w:r>
      <w:r w:rsidR="002D60B4">
        <w:rPr>
          <w:rFonts w:ascii="Times New Roman" w:hAnsi="Times New Roman" w:cs="Times New Roman"/>
          <w:sz w:val="24"/>
          <w:szCs w:val="24"/>
        </w:rPr>
        <w:t>5</w:t>
      </w:r>
      <w:r>
        <w:rPr>
          <w:rFonts w:ascii="Times New Roman" w:hAnsi="Times New Roman" w:cs="Times New Roman"/>
          <w:sz w:val="24"/>
          <w:szCs w:val="24"/>
        </w:rPr>
        <w:t>. МАФ</w:t>
      </w:r>
      <w:r w:rsidR="00030E27" w:rsidRPr="00030E27">
        <w:rPr>
          <w:rFonts w:ascii="Times New Roman" w:hAnsi="Times New Roman" w:cs="Times New Roman"/>
          <w:sz w:val="24"/>
          <w:szCs w:val="24"/>
        </w:rPr>
        <w:t xml:space="preserve"> парков, садов и скверов содержатся организациями, обслуживающими вышеперечисленные территории.</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4514D8">
        <w:rPr>
          <w:rFonts w:ascii="Times New Roman" w:hAnsi="Times New Roman" w:cs="Times New Roman"/>
          <w:sz w:val="24"/>
          <w:szCs w:val="24"/>
        </w:rPr>
        <w:t>2</w:t>
      </w:r>
      <w:r w:rsidR="002D60B4">
        <w:rPr>
          <w:rFonts w:ascii="Times New Roman" w:hAnsi="Times New Roman" w:cs="Times New Roman"/>
          <w:sz w:val="24"/>
          <w:szCs w:val="24"/>
        </w:rPr>
        <w:t>6</w:t>
      </w:r>
      <w:r>
        <w:rPr>
          <w:rFonts w:ascii="Times New Roman" w:hAnsi="Times New Roman" w:cs="Times New Roman"/>
          <w:sz w:val="24"/>
          <w:szCs w:val="24"/>
        </w:rPr>
        <w:t>. </w:t>
      </w:r>
      <w:r w:rsidR="00030E27" w:rsidRPr="00030E27">
        <w:rPr>
          <w:rFonts w:ascii="Times New Roman" w:hAnsi="Times New Roman" w:cs="Times New Roman"/>
          <w:sz w:val="24"/>
          <w:szCs w:val="24"/>
        </w:rPr>
        <w:t xml:space="preserve">Ремонт и окраска </w:t>
      </w:r>
      <w:r>
        <w:rPr>
          <w:rFonts w:ascii="Times New Roman" w:hAnsi="Times New Roman" w:cs="Times New Roman"/>
          <w:sz w:val="24"/>
          <w:szCs w:val="24"/>
        </w:rPr>
        <w:t>МАФ</w:t>
      </w:r>
      <w:r w:rsidR="00030E27" w:rsidRPr="00030E27">
        <w:rPr>
          <w:rFonts w:ascii="Times New Roman" w:hAnsi="Times New Roman" w:cs="Times New Roman"/>
          <w:sz w:val="24"/>
          <w:szCs w:val="24"/>
        </w:rPr>
        <w:t xml:space="preserve"> производится по мере необходимости.</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4514D8">
        <w:rPr>
          <w:rFonts w:ascii="Times New Roman" w:hAnsi="Times New Roman" w:cs="Times New Roman"/>
          <w:sz w:val="24"/>
          <w:szCs w:val="24"/>
        </w:rPr>
        <w:t>2</w:t>
      </w:r>
      <w:r w:rsidR="002D60B4">
        <w:rPr>
          <w:rFonts w:ascii="Times New Roman" w:hAnsi="Times New Roman" w:cs="Times New Roman"/>
          <w:sz w:val="24"/>
          <w:szCs w:val="24"/>
        </w:rPr>
        <w:t>7</w:t>
      </w:r>
      <w:r>
        <w:rPr>
          <w:rFonts w:ascii="Times New Roman" w:hAnsi="Times New Roman" w:cs="Times New Roman"/>
          <w:sz w:val="24"/>
          <w:szCs w:val="24"/>
        </w:rPr>
        <w:t>. МАФ</w:t>
      </w:r>
      <w:r w:rsidR="00030E27" w:rsidRPr="00030E27">
        <w:rPr>
          <w:rFonts w:ascii="Times New Roman" w:hAnsi="Times New Roman" w:cs="Times New Roman"/>
          <w:sz w:val="24"/>
          <w:szCs w:val="24"/>
        </w:rPr>
        <w:t>, имеющие большой процент износа конструкций, демонтируются и заменяются равноценными сооружениями.</w:t>
      </w:r>
    </w:p>
    <w:p w:rsidR="00030E27" w:rsidRPr="00030E27" w:rsidRDefault="00D2136A" w:rsidP="00030E27">
      <w:pPr>
        <w:contextualSpacing/>
        <w:rPr>
          <w:rFonts w:ascii="Times New Roman" w:hAnsi="Times New Roman" w:cs="Times New Roman"/>
          <w:sz w:val="24"/>
          <w:szCs w:val="24"/>
        </w:rPr>
      </w:pPr>
      <w:r>
        <w:rPr>
          <w:rFonts w:ascii="Times New Roman" w:hAnsi="Times New Roman" w:cs="Times New Roman"/>
          <w:sz w:val="24"/>
          <w:szCs w:val="24"/>
        </w:rPr>
        <w:t>3</w:t>
      </w:r>
      <w:r w:rsidR="004514D8">
        <w:rPr>
          <w:rFonts w:ascii="Times New Roman" w:hAnsi="Times New Roman" w:cs="Times New Roman"/>
          <w:sz w:val="24"/>
          <w:szCs w:val="24"/>
        </w:rPr>
        <w:t>2</w:t>
      </w:r>
      <w:r w:rsidR="002D60B4">
        <w:rPr>
          <w:rFonts w:ascii="Times New Roman" w:hAnsi="Times New Roman" w:cs="Times New Roman"/>
          <w:sz w:val="24"/>
          <w:szCs w:val="24"/>
        </w:rPr>
        <w:t>8</w:t>
      </w:r>
      <w:r>
        <w:rPr>
          <w:rFonts w:ascii="Times New Roman" w:hAnsi="Times New Roman" w:cs="Times New Roman"/>
          <w:sz w:val="24"/>
          <w:szCs w:val="24"/>
        </w:rPr>
        <w:t>. </w:t>
      </w:r>
      <w:r w:rsidR="00030E27" w:rsidRPr="00030E27">
        <w:rPr>
          <w:rFonts w:ascii="Times New Roman" w:hAnsi="Times New Roman" w:cs="Times New Roman"/>
          <w:sz w:val="24"/>
          <w:szCs w:val="24"/>
        </w:rPr>
        <w:t xml:space="preserve">Жители населенных пунктов обязаны бережно относиться к </w:t>
      </w:r>
      <w:r>
        <w:rPr>
          <w:rFonts w:ascii="Times New Roman" w:hAnsi="Times New Roman" w:cs="Times New Roman"/>
          <w:sz w:val="24"/>
          <w:szCs w:val="24"/>
        </w:rPr>
        <w:t>МАФ</w:t>
      </w:r>
      <w:r w:rsidR="00030E27" w:rsidRPr="00030E27">
        <w:rPr>
          <w:rFonts w:ascii="Times New Roman" w:hAnsi="Times New Roman" w:cs="Times New Roman"/>
          <w:sz w:val="24"/>
          <w:szCs w:val="24"/>
        </w:rPr>
        <w:t xml:space="preserve">, они несут ответственность за их уничтожение или повреждение в соответствии с законодательством Российской Федерации и </w:t>
      </w:r>
      <w:r>
        <w:rPr>
          <w:rFonts w:ascii="Times New Roman" w:hAnsi="Times New Roman" w:cs="Times New Roman"/>
          <w:sz w:val="24"/>
          <w:szCs w:val="24"/>
        </w:rPr>
        <w:t>муниципального округа</w:t>
      </w:r>
      <w:r w:rsidR="00030E27" w:rsidRPr="00030E27">
        <w:rPr>
          <w:rFonts w:ascii="Times New Roman" w:hAnsi="Times New Roman" w:cs="Times New Roman"/>
          <w:sz w:val="24"/>
          <w:szCs w:val="24"/>
        </w:rPr>
        <w:t>.</w:t>
      </w:r>
    </w:p>
    <w:p w:rsidR="00B80E11" w:rsidRPr="00EC2599" w:rsidRDefault="00B80E11" w:rsidP="00B80E11">
      <w:pPr>
        <w:jc w:val="center"/>
        <w:rPr>
          <w:rFonts w:ascii="Times New Roman" w:hAnsi="Times New Roman" w:cs="Times New Roman"/>
          <w:sz w:val="24"/>
          <w:szCs w:val="24"/>
        </w:rPr>
      </w:pPr>
    </w:p>
    <w:p w:rsidR="00B80E11" w:rsidRDefault="002D60B4" w:rsidP="00B80E11">
      <w:pPr>
        <w:jc w:val="center"/>
        <w:rPr>
          <w:rFonts w:ascii="Times New Roman" w:hAnsi="Times New Roman" w:cs="Times New Roman"/>
          <w:sz w:val="24"/>
          <w:szCs w:val="24"/>
        </w:rPr>
      </w:pPr>
      <w:r>
        <w:rPr>
          <w:rFonts w:ascii="Times New Roman" w:hAnsi="Times New Roman" w:cs="Times New Roman"/>
          <w:sz w:val="24"/>
          <w:szCs w:val="24"/>
          <w:lang w:val="en-US"/>
        </w:rPr>
        <w:t>IX</w:t>
      </w:r>
      <w:r w:rsidR="00B80E11" w:rsidRPr="00B80E11">
        <w:rPr>
          <w:rFonts w:ascii="Times New Roman" w:hAnsi="Times New Roman" w:cs="Times New Roman"/>
          <w:sz w:val="24"/>
          <w:szCs w:val="24"/>
        </w:rPr>
        <w:t xml:space="preserve"> </w:t>
      </w:r>
      <w:r w:rsidR="00B80E11">
        <w:rPr>
          <w:rFonts w:ascii="Times New Roman" w:hAnsi="Times New Roman" w:cs="Times New Roman"/>
          <w:sz w:val="24"/>
          <w:szCs w:val="24"/>
        </w:rPr>
        <w:t xml:space="preserve">Создание и </w:t>
      </w:r>
      <w:r w:rsidR="00762430">
        <w:rPr>
          <w:rFonts w:ascii="Times New Roman" w:hAnsi="Times New Roman" w:cs="Times New Roman"/>
          <w:sz w:val="24"/>
          <w:szCs w:val="24"/>
        </w:rPr>
        <w:t>благоустройство</w:t>
      </w:r>
      <w:r w:rsidR="00B80E11">
        <w:rPr>
          <w:rFonts w:ascii="Times New Roman" w:hAnsi="Times New Roman" w:cs="Times New Roman"/>
          <w:sz w:val="24"/>
          <w:szCs w:val="24"/>
        </w:rPr>
        <w:t xml:space="preserve"> пешеходных коммуни</w:t>
      </w:r>
      <w:r w:rsidR="00762430">
        <w:rPr>
          <w:rFonts w:ascii="Times New Roman" w:hAnsi="Times New Roman" w:cs="Times New Roman"/>
          <w:sz w:val="24"/>
          <w:szCs w:val="24"/>
        </w:rPr>
        <w:t>каций, в том числе тротуаров, ал</w:t>
      </w:r>
      <w:r w:rsidR="00B80E11">
        <w:rPr>
          <w:rFonts w:ascii="Times New Roman" w:hAnsi="Times New Roman" w:cs="Times New Roman"/>
          <w:sz w:val="24"/>
          <w:szCs w:val="24"/>
        </w:rPr>
        <w:t>лей, дорожек, тропинок, обеспечивающих пешеходные связи и передвижения на территории Нязепетровского муниципального округа</w:t>
      </w:r>
    </w:p>
    <w:p w:rsidR="00205868" w:rsidRPr="00B80E11" w:rsidRDefault="00205868" w:rsidP="00B80E11">
      <w:pPr>
        <w:jc w:val="center"/>
        <w:rPr>
          <w:rFonts w:ascii="Times New Roman" w:hAnsi="Times New Roman" w:cs="Times New Roman"/>
          <w:sz w:val="24"/>
          <w:szCs w:val="24"/>
        </w:rPr>
      </w:pPr>
    </w:p>
    <w:p w:rsidR="00B80E11" w:rsidRPr="00986710" w:rsidRDefault="00B80E11" w:rsidP="00B80E11">
      <w:pPr>
        <w:contextualSpacing/>
        <w:rPr>
          <w:rFonts w:ascii="Times New Roman" w:hAnsi="Times New Roman" w:cs="Times New Roman"/>
          <w:sz w:val="24"/>
          <w:szCs w:val="24"/>
        </w:rPr>
      </w:pPr>
      <w:bookmarkStart w:id="48" w:name="sub_12128"/>
      <w:r>
        <w:rPr>
          <w:rFonts w:ascii="Times New Roman" w:hAnsi="Times New Roman" w:cs="Times New Roman"/>
          <w:sz w:val="24"/>
          <w:szCs w:val="24"/>
        </w:rPr>
        <w:t>3</w:t>
      </w:r>
      <w:r w:rsidR="004514D8">
        <w:rPr>
          <w:rFonts w:ascii="Times New Roman" w:hAnsi="Times New Roman" w:cs="Times New Roman"/>
          <w:sz w:val="24"/>
          <w:szCs w:val="24"/>
        </w:rPr>
        <w:t>2</w:t>
      </w:r>
      <w:r w:rsidR="002D60B4">
        <w:rPr>
          <w:rFonts w:ascii="Times New Roman" w:hAnsi="Times New Roman" w:cs="Times New Roman"/>
          <w:sz w:val="24"/>
          <w:szCs w:val="24"/>
        </w:rPr>
        <w:t>9</w:t>
      </w:r>
      <w:r>
        <w:rPr>
          <w:rFonts w:ascii="Times New Roman" w:hAnsi="Times New Roman" w:cs="Times New Roman"/>
          <w:sz w:val="24"/>
          <w:szCs w:val="24"/>
        </w:rPr>
        <w:t>. </w:t>
      </w:r>
      <w:r w:rsidRPr="00986710">
        <w:rPr>
          <w:rFonts w:ascii="Times New Roman" w:hAnsi="Times New Roman" w:cs="Times New Roman"/>
          <w:sz w:val="24"/>
          <w:szCs w:val="24"/>
        </w:rPr>
        <w:t>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муниципального округа, следует обеспечивать: минимальное количество пересечений</w:t>
      </w:r>
      <w:bookmarkEnd w:id="48"/>
      <w:r w:rsidRPr="00986710">
        <w:rPr>
          <w:rFonts w:ascii="Times New Roman" w:hAnsi="Times New Roman" w:cs="Times New Roman"/>
          <w:sz w:val="24"/>
          <w:szCs w:val="24"/>
        </w:rPr>
        <w:t xml:space="preserve">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B80E11" w:rsidRPr="00986710" w:rsidRDefault="00B80E11" w:rsidP="00B80E11">
      <w:pPr>
        <w:contextualSpacing/>
        <w:rPr>
          <w:rFonts w:ascii="Times New Roman" w:hAnsi="Times New Roman" w:cs="Times New Roman"/>
          <w:sz w:val="24"/>
          <w:szCs w:val="24"/>
        </w:rPr>
      </w:pPr>
      <w:bookmarkStart w:id="49" w:name="sub_12129"/>
      <w:r>
        <w:rPr>
          <w:rFonts w:ascii="Times New Roman" w:hAnsi="Times New Roman" w:cs="Times New Roman"/>
          <w:sz w:val="24"/>
          <w:szCs w:val="24"/>
        </w:rPr>
        <w:t>3</w:t>
      </w:r>
      <w:r w:rsidR="002D60B4">
        <w:rPr>
          <w:rFonts w:ascii="Times New Roman" w:hAnsi="Times New Roman" w:cs="Times New Roman"/>
          <w:sz w:val="24"/>
          <w:szCs w:val="24"/>
        </w:rPr>
        <w:t>30</w:t>
      </w:r>
      <w:r>
        <w:rPr>
          <w:rFonts w:ascii="Times New Roman" w:hAnsi="Times New Roman" w:cs="Times New Roman"/>
          <w:sz w:val="24"/>
          <w:szCs w:val="24"/>
        </w:rPr>
        <w:t>. </w:t>
      </w:r>
      <w:r w:rsidRPr="00986710">
        <w:rPr>
          <w:rFonts w:ascii="Times New Roman" w:hAnsi="Times New Roman" w:cs="Times New Roman"/>
          <w:sz w:val="24"/>
          <w:szCs w:val="24"/>
        </w:rPr>
        <w:t>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bookmarkEnd w:id="49"/>
    <w:p w:rsidR="00B80E11" w:rsidRPr="00986710" w:rsidRDefault="00B80E11" w:rsidP="00B80E11">
      <w:pPr>
        <w:contextualSpacing/>
        <w:rPr>
          <w:rFonts w:ascii="Times New Roman" w:hAnsi="Times New Roman" w:cs="Times New Roman"/>
          <w:sz w:val="24"/>
          <w:szCs w:val="24"/>
        </w:rPr>
      </w:pPr>
      <w:r>
        <w:rPr>
          <w:rFonts w:ascii="Times New Roman" w:hAnsi="Times New Roman" w:cs="Times New Roman"/>
          <w:sz w:val="24"/>
          <w:szCs w:val="24"/>
        </w:rPr>
        <w:t>3</w:t>
      </w:r>
      <w:r w:rsidR="007555AF">
        <w:rPr>
          <w:rFonts w:ascii="Times New Roman" w:hAnsi="Times New Roman" w:cs="Times New Roman"/>
          <w:sz w:val="24"/>
          <w:szCs w:val="24"/>
        </w:rPr>
        <w:t>3</w:t>
      </w:r>
      <w:r w:rsidR="002D60B4">
        <w:rPr>
          <w:rFonts w:ascii="Times New Roman" w:hAnsi="Times New Roman" w:cs="Times New Roman"/>
          <w:sz w:val="24"/>
          <w:szCs w:val="24"/>
        </w:rPr>
        <w:t>1</w:t>
      </w:r>
      <w:r>
        <w:rPr>
          <w:rFonts w:ascii="Times New Roman" w:hAnsi="Times New Roman" w:cs="Times New Roman"/>
          <w:sz w:val="24"/>
          <w:szCs w:val="24"/>
        </w:rPr>
        <w:t>. </w:t>
      </w:r>
      <w:r w:rsidRPr="00986710">
        <w:rPr>
          <w:rFonts w:ascii="Times New Roman" w:hAnsi="Times New Roman" w:cs="Times New Roman"/>
          <w:sz w:val="24"/>
          <w:szCs w:val="24"/>
        </w:rPr>
        <w:t xml:space="preserve">При планировочной организации пешеходных тротуаров необходимо предусматривать беспрепятственный доступ к зданиям и сооружениям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4" w:history="1">
        <w:r w:rsidRPr="00986710">
          <w:rPr>
            <w:rStyle w:val="a4"/>
            <w:rFonts w:ascii="Times New Roman" w:hAnsi="Times New Roman"/>
            <w:color w:val="auto"/>
            <w:sz w:val="24"/>
            <w:szCs w:val="24"/>
          </w:rPr>
          <w:t>СП 59.13330.2020</w:t>
        </w:r>
      </w:hyperlink>
      <w:r w:rsidRPr="00986710">
        <w:rPr>
          <w:rFonts w:ascii="Times New Roman" w:hAnsi="Times New Roman" w:cs="Times New Roman"/>
          <w:sz w:val="24"/>
          <w:szCs w:val="24"/>
        </w:rPr>
        <w:t xml:space="preserve"> Свод правил. Доступность зданий и сооружений для маломобильных групп населения. СНиП 35-01-2001.</w:t>
      </w:r>
    </w:p>
    <w:p w:rsidR="00B80E11" w:rsidRPr="00986710" w:rsidRDefault="00B80E11" w:rsidP="00B80E11">
      <w:pPr>
        <w:contextualSpacing/>
        <w:rPr>
          <w:rFonts w:ascii="Times New Roman" w:hAnsi="Times New Roman" w:cs="Times New Roman"/>
          <w:sz w:val="24"/>
          <w:szCs w:val="24"/>
        </w:rPr>
      </w:pPr>
      <w:bookmarkStart w:id="50" w:name="sub_12131"/>
      <w:r>
        <w:rPr>
          <w:rFonts w:ascii="Times New Roman" w:hAnsi="Times New Roman" w:cs="Times New Roman"/>
          <w:sz w:val="24"/>
          <w:szCs w:val="24"/>
        </w:rPr>
        <w:t>3</w:t>
      </w:r>
      <w:r w:rsidR="007555AF">
        <w:rPr>
          <w:rFonts w:ascii="Times New Roman" w:hAnsi="Times New Roman" w:cs="Times New Roman"/>
          <w:sz w:val="24"/>
          <w:szCs w:val="24"/>
        </w:rPr>
        <w:t>3</w:t>
      </w:r>
      <w:r w:rsidR="002D60B4">
        <w:rPr>
          <w:rFonts w:ascii="Times New Roman" w:hAnsi="Times New Roman" w:cs="Times New Roman"/>
          <w:sz w:val="24"/>
          <w:szCs w:val="24"/>
        </w:rPr>
        <w:t>2</w:t>
      </w:r>
      <w:r>
        <w:rPr>
          <w:rFonts w:ascii="Times New Roman" w:hAnsi="Times New Roman" w:cs="Times New Roman"/>
          <w:sz w:val="24"/>
          <w:szCs w:val="24"/>
        </w:rPr>
        <w:t>. </w:t>
      </w:r>
      <w:r w:rsidRPr="00986710">
        <w:rPr>
          <w:rFonts w:ascii="Times New Roman" w:hAnsi="Times New Roman" w:cs="Times New Roman"/>
          <w:sz w:val="24"/>
          <w:szCs w:val="24"/>
        </w:rPr>
        <w:t>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B80E11" w:rsidRPr="00986710" w:rsidRDefault="00B80E11" w:rsidP="00B80E11">
      <w:pPr>
        <w:contextualSpacing/>
        <w:rPr>
          <w:rFonts w:ascii="Times New Roman" w:hAnsi="Times New Roman" w:cs="Times New Roman"/>
          <w:sz w:val="24"/>
          <w:szCs w:val="24"/>
        </w:rPr>
      </w:pPr>
      <w:bookmarkStart w:id="51" w:name="sub_12132"/>
      <w:bookmarkEnd w:id="50"/>
      <w:r>
        <w:rPr>
          <w:rFonts w:ascii="Times New Roman" w:hAnsi="Times New Roman" w:cs="Times New Roman"/>
          <w:sz w:val="24"/>
          <w:szCs w:val="24"/>
        </w:rPr>
        <w:t>3</w:t>
      </w:r>
      <w:r w:rsidR="007555AF">
        <w:rPr>
          <w:rFonts w:ascii="Times New Roman" w:hAnsi="Times New Roman" w:cs="Times New Roman"/>
          <w:sz w:val="24"/>
          <w:szCs w:val="24"/>
        </w:rPr>
        <w:t>3</w:t>
      </w:r>
      <w:r w:rsidR="002D60B4">
        <w:rPr>
          <w:rFonts w:ascii="Times New Roman" w:hAnsi="Times New Roman" w:cs="Times New Roman"/>
          <w:sz w:val="24"/>
          <w:szCs w:val="24"/>
        </w:rPr>
        <w:t>3</w:t>
      </w:r>
      <w:r>
        <w:rPr>
          <w:rFonts w:ascii="Times New Roman" w:hAnsi="Times New Roman" w:cs="Times New Roman"/>
          <w:sz w:val="24"/>
          <w:szCs w:val="24"/>
        </w:rPr>
        <w:t>. </w:t>
      </w:r>
      <w:r w:rsidRPr="00986710">
        <w:rPr>
          <w:rFonts w:ascii="Times New Roman" w:hAnsi="Times New Roman" w:cs="Times New Roman"/>
          <w:sz w:val="24"/>
          <w:szCs w:val="24"/>
        </w:rPr>
        <w:t>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администрацией округа, организовывать перенос пешеходных переходов и создавать искусственные препятствия для использования пешеходами опасных маршрутов.</w:t>
      </w:r>
    </w:p>
    <w:p w:rsidR="00B80E11" w:rsidRPr="00986710" w:rsidRDefault="00B80E11" w:rsidP="00B80E11">
      <w:pPr>
        <w:contextualSpacing/>
        <w:rPr>
          <w:rFonts w:ascii="Times New Roman" w:hAnsi="Times New Roman" w:cs="Times New Roman"/>
          <w:sz w:val="24"/>
          <w:szCs w:val="24"/>
        </w:rPr>
      </w:pPr>
      <w:bookmarkStart w:id="52" w:name="sub_12133"/>
      <w:bookmarkEnd w:id="51"/>
      <w:r>
        <w:rPr>
          <w:rFonts w:ascii="Times New Roman" w:hAnsi="Times New Roman" w:cs="Times New Roman"/>
          <w:sz w:val="24"/>
          <w:szCs w:val="24"/>
        </w:rPr>
        <w:t>3</w:t>
      </w:r>
      <w:r w:rsidR="00762430">
        <w:rPr>
          <w:rFonts w:ascii="Times New Roman" w:hAnsi="Times New Roman" w:cs="Times New Roman"/>
          <w:sz w:val="24"/>
          <w:szCs w:val="24"/>
        </w:rPr>
        <w:t>3</w:t>
      </w:r>
      <w:r w:rsidR="002D60B4">
        <w:rPr>
          <w:rFonts w:ascii="Times New Roman" w:hAnsi="Times New Roman" w:cs="Times New Roman"/>
          <w:sz w:val="24"/>
          <w:szCs w:val="24"/>
        </w:rPr>
        <w:t>4</w:t>
      </w:r>
      <w:r>
        <w:rPr>
          <w:rFonts w:ascii="Times New Roman" w:hAnsi="Times New Roman" w:cs="Times New Roman"/>
          <w:sz w:val="24"/>
          <w:szCs w:val="24"/>
        </w:rPr>
        <w:t>. </w:t>
      </w:r>
      <w:r w:rsidRPr="00986710">
        <w:rPr>
          <w:rFonts w:ascii="Times New Roman" w:hAnsi="Times New Roman" w:cs="Times New Roman"/>
          <w:sz w:val="24"/>
          <w:szCs w:val="24"/>
        </w:rPr>
        <w:t>При создании пешеходных тротуаров учитывать следующее:</w:t>
      </w:r>
    </w:p>
    <w:bookmarkEnd w:id="52"/>
    <w:p w:rsidR="00B80E11" w:rsidRPr="00986710" w:rsidRDefault="00762430" w:rsidP="00B80E11">
      <w:pPr>
        <w:contextualSpacing/>
        <w:rPr>
          <w:rFonts w:ascii="Times New Roman" w:hAnsi="Times New Roman" w:cs="Times New Roman"/>
          <w:sz w:val="24"/>
          <w:szCs w:val="24"/>
        </w:rPr>
      </w:pPr>
      <w:r>
        <w:rPr>
          <w:rFonts w:ascii="Times New Roman" w:hAnsi="Times New Roman" w:cs="Times New Roman"/>
          <w:sz w:val="24"/>
          <w:szCs w:val="24"/>
        </w:rPr>
        <w:lastRenderedPageBreak/>
        <w:t>1) </w:t>
      </w:r>
      <w:r w:rsidR="00B80E11" w:rsidRPr="00986710">
        <w:rPr>
          <w:rFonts w:ascii="Times New Roman" w:hAnsi="Times New Roman" w:cs="Times New Roman"/>
          <w:sz w:val="24"/>
          <w:szCs w:val="24"/>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80E11" w:rsidRPr="00986710" w:rsidRDefault="00762430" w:rsidP="00B80E11">
      <w:pPr>
        <w:contextualSpacing/>
        <w:rPr>
          <w:rFonts w:ascii="Times New Roman" w:hAnsi="Times New Roman" w:cs="Times New Roman"/>
          <w:sz w:val="24"/>
          <w:szCs w:val="24"/>
        </w:rPr>
      </w:pPr>
      <w:r>
        <w:rPr>
          <w:rFonts w:ascii="Times New Roman" w:hAnsi="Times New Roman" w:cs="Times New Roman"/>
          <w:sz w:val="24"/>
          <w:szCs w:val="24"/>
        </w:rPr>
        <w:t>2) </w:t>
      </w:r>
      <w:r w:rsidR="00B80E11" w:rsidRPr="00986710">
        <w:rPr>
          <w:rFonts w:ascii="Times New Roman" w:hAnsi="Times New Roman" w:cs="Times New Roman"/>
          <w:sz w:val="24"/>
          <w:szCs w:val="24"/>
        </w:rPr>
        <w:t>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p>
    <w:p w:rsidR="00B80E11" w:rsidRPr="00986710" w:rsidRDefault="00B80E11" w:rsidP="00B80E11">
      <w:pPr>
        <w:contextualSpacing/>
        <w:rPr>
          <w:rFonts w:ascii="Times New Roman" w:hAnsi="Times New Roman" w:cs="Times New Roman"/>
          <w:sz w:val="24"/>
          <w:szCs w:val="24"/>
        </w:rPr>
      </w:pPr>
      <w:bookmarkStart w:id="53" w:name="sub_12134"/>
      <w:r>
        <w:rPr>
          <w:rFonts w:ascii="Times New Roman" w:hAnsi="Times New Roman" w:cs="Times New Roman"/>
          <w:sz w:val="24"/>
          <w:szCs w:val="24"/>
        </w:rPr>
        <w:t>3</w:t>
      </w:r>
      <w:r w:rsidR="00762430">
        <w:rPr>
          <w:rFonts w:ascii="Times New Roman" w:hAnsi="Times New Roman" w:cs="Times New Roman"/>
          <w:sz w:val="24"/>
          <w:szCs w:val="24"/>
        </w:rPr>
        <w:t>3</w:t>
      </w:r>
      <w:r w:rsidR="002D60B4">
        <w:rPr>
          <w:rFonts w:ascii="Times New Roman" w:hAnsi="Times New Roman" w:cs="Times New Roman"/>
          <w:sz w:val="24"/>
          <w:szCs w:val="24"/>
        </w:rPr>
        <w:t>5</w:t>
      </w:r>
      <w:r>
        <w:rPr>
          <w:rFonts w:ascii="Times New Roman" w:hAnsi="Times New Roman" w:cs="Times New Roman"/>
          <w:sz w:val="24"/>
          <w:szCs w:val="24"/>
        </w:rPr>
        <w:t>. </w:t>
      </w:r>
      <w:r w:rsidRPr="00986710">
        <w:rPr>
          <w:rFonts w:ascii="Times New Roman" w:hAnsi="Times New Roman" w:cs="Times New Roman"/>
          <w:sz w:val="24"/>
          <w:szCs w:val="24"/>
        </w:rPr>
        <w:t xml:space="preserve">Покрытие пешеходных дорожек предусматривается удобным при ходьбе и устойчивым к износу, прочным, </w:t>
      </w:r>
      <w:proofErr w:type="spellStart"/>
      <w:r w:rsidRPr="00986710">
        <w:rPr>
          <w:rFonts w:ascii="Times New Roman" w:hAnsi="Times New Roman" w:cs="Times New Roman"/>
          <w:sz w:val="24"/>
          <w:szCs w:val="24"/>
        </w:rPr>
        <w:t>ремонтопригодным</w:t>
      </w:r>
      <w:proofErr w:type="spellEnd"/>
      <w:r w:rsidRPr="00986710">
        <w:rPr>
          <w:rFonts w:ascii="Times New Roman" w:hAnsi="Times New Roman" w:cs="Times New Roman"/>
          <w:sz w:val="24"/>
          <w:szCs w:val="24"/>
        </w:rPr>
        <w:t>, экологичным, не допускающим скольжения. Выбор видов покрытия осуществляется в соответствии с их целевым назначением.</w:t>
      </w:r>
    </w:p>
    <w:p w:rsidR="00B80E11" w:rsidRPr="00986710" w:rsidRDefault="00B80E11" w:rsidP="00B80E11">
      <w:pPr>
        <w:contextualSpacing/>
        <w:rPr>
          <w:rFonts w:ascii="Times New Roman" w:hAnsi="Times New Roman" w:cs="Times New Roman"/>
          <w:sz w:val="24"/>
          <w:szCs w:val="24"/>
        </w:rPr>
      </w:pPr>
      <w:bookmarkStart w:id="54" w:name="sub_12135"/>
      <w:bookmarkEnd w:id="53"/>
      <w:r>
        <w:rPr>
          <w:rFonts w:ascii="Times New Roman" w:hAnsi="Times New Roman" w:cs="Times New Roman"/>
          <w:sz w:val="24"/>
          <w:szCs w:val="24"/>
        </w:rPr>
        <w:t>3</w:t>
      </w:r>
      <w:r w:rsidR="00762430">
        <w:rPr>
          <w:rFonts w:ascii="Times New Roman" w:hAnsi="Times New Roman" w:cs="Times New Roman"/>
          <w:sz w:val="24"/>
          <w:szCs w:val="24"/>
        </w:rPr>
        <w:t>3</w:t>
      </w:r>
      <w:r w:rsidR="002D60B4">
        <w:rPr>
          <w:rFonts w:ascii="Times New Roman" w:hAnsi="Times New Roman" w:cs="Times New Roman"/>
          <w:sz w:val="24"/>
          <w:szCs w:val="24"/>
        </w:rPr>
        <w:t>6</w:t>
      </w:r>
      <w:r>
        <w:rPr>
          <w:rFonts w:ascii="Times New Roman" w:hAnsi="Times New Roman" w:cs="Times New Roman"/>
          <w:sz w:val="24"/>
          <w:szCs w:val="24"/>
        </w:rPr>
        <w:t>. </w:t>
      </w:r>
      <w:r w:rsidRPr="00986710">
        <w:rPr>
          <w:rFonts w:ascii="Times New Roman" w:hAnsi="Times New Roman" w:cs="Times New Roman"/>
          <w:sz w:val="24"/>
          <w:szCs w:val="24"/>
        </w:rPr>
        <w:t>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B80E11" w:rsidRPr="00986710" w:rsidRDefault="00B80E11" w:rsidP="00B80E11">
      <w:pPr>
        <w:contextualSpacing/>
        <w:rPr>
          <w:rFonts w:ascii="Times New Roman" w:hAnsi="Times New Roman" w:cs="Times New Roman"/>
          <w:sz w:val="24"/>
          <w:szCs w:val="24"/>
        </w:rPr>
      </w:pPr>
      <w:bookmarkStart w:id="55" w:name="sub_12136"/>
      <w:bookmarkEnd w:id="54"/>
      <w:r>
        <w:rPr>
          <w:rFonts w:ascii="Times New Roman" w:hAnsi="Times New Roman" w:cs="Times New Roman"/>
          <w:sz w:val="24"/>
          <w:szCs w:val="24"/>
        </w:rPr>
        <w:t>3</w:t>
      </w:r>
      <w:r w:rsidR="00762430">
        <w:rPr>
          <w:rFonts w:ascii="Times New Roman" w:hAnsi="Times New Roman" w:cs="Times New Roman"/>
          <w:sz w:val="24"/>
          <w:szCs w:val="24"/>
        </w:rPr>
        <w:t>3</w:t>
      </w:r>
      <w:r w:rsidR="002D60B4">
        <w:rPr>
          <w:rFonts w:ascii="Times New Roman" w:hAnsi="Times New Roman" w:cs="Times New Roman"/>
          <w:sz w:val="24"/>
          <w:szCs w:val="24"/>
        </w:rPr>
        <w:t>7</w:t>
      </w:r>
      <w:r>
        <w:rPr>
          <w:rFonts w:ascii="Times New Roman" w:hAnsi="Times New Roman" w:cs="Times New Roman"/>
          <w:sz w:val="24"/>
          <w:szCs w:val="24"/>
        </w:rPr>
        <w:t>. </w:t>
      </w:r>
      <w:r w:rsidRPr="00986710">
        <w:rPr>
          <w:rFonts w:ascii="Times New Roman" w:hAnsi="Times New Roman" w:cs="Times New Roman"/>
          <w:sz w:val="24"/>
          <w:szCs w:val="24"/>
        </w:rPr>
        <w:t>При планировании пешеходных маршрутов предусматривается создание мест для кратковременного отдыха (скамейки и пр</w:t>
      </w:r>
      <w:r w:rsidR="00762430">
        <w:rPr>
          <w:rFonts w:ascii="Times New Roman" w:hAnsi="Times New Roman" w:cs="Times New Roman"/>
          <w:sz w:val="24"/>
          <w:szCs w:val="24"/>
        </w:rPr>
        <w:t>очее</w:t>
      </w:r>
      <w:r w:rsidRPr="00986710">
        <w:rPr>
          <w:rFonts w:ascii="Times New Roman" w:hAnsi="Times New Roman" w:cs="Times New Roman"/>
          <w:sz w:val="24"/>
          <w:szCs w:val="24"/>
        </w:rPr>
        <w:t>) для маломобильных групп населения.</w:t>
      </w:r>
    </w:p>
    <w:p w:rsidR="00B80E11" w:rsidRPr="00986710" w:rsidRDefault="00B80E11" w:rsidP="00B80E11">
      <w:pPr>
        <w:contextualSpacing/>
        <w:rPr>
          <w:rFonts w:ascii="Times New Roman" w:hAnsi="Times New Roman" w:cs="Times New Roman"/>
          <w:sz w:val="24"/>
          <w:szCs w:val="24"/>
        </w:rPr>
      </w:pPr>
      <w:bookmarkStart w:id="56" w:name="sub_12137"/>
      <w:bookmarkEnd w:id="55"/>
      <w:r>
        <w:rPr>
          <w:rFonts w:ascii="Times New Roman" w:hAnsi="Times New Roman" w:cs="Times New Roman"/>
          <w:sz w:val="24"/>
          <w:szCs w:val="24"/>
        </w:rPr>
        <w:t>3</w:t>
      </w:r>
      <w:r w:rsidR="00762430">
        <w:rPr>
          <w:rFonts w:ascii="Times New Roman" w:hAnsi="Times New Roman" w:cs="Times New Roman"/>
          <w:sz w:val="24"/>
          <w:szCs w:val="24"/>
        </w:rPr>
        <w:t>3</w:t>
      </w:r>
      <w:r w:rsidR="002D60B4">
        <w:rPr>
          <w:rFonts w:ascii="Times New Roman" w:hAnsi="Times New Roman" w:cs="Times New Roman"/>
          <w:sz w:val="24"/>
          <w:szCs w:val="24"/>
        </w:rPr>
        <w:t>8</w:t>
      </w:r>
      <w:r>
        <w:rPr>
          <w:rFonts w:ascii="Times New Roman" w:hAnsi="Times New Roman" w:cs="Times New Roman"/>
          <w:sz w:val="24"/>
          <w:szCs w:val="24"/>
        </w:rPr>
        <w:t>. </w:t>
      </w:r>
      <w:r w:rsidRPr="00986710">
        <w:rPr>
          <w:rFonts w:ascii="Times New Roman" w:hAnsi="Times New Roman" w:cs="Times New Roman"/>
          <w:sz w:val="24"/>
          <w:szCs w:val="24"/>
        </w:rPr>
        <w:t xml:space="preserve">Количество элементов благоустройства пешеходных маршрутов (скамейки, урны, </w:t>
      </w:r>
      <w:r w:rsidR="00762430">
        <w:rPr>
          <w:rFonts w:ascii="Times New Roman" w:hAnsi="Times New Roman" w:cs="Times New Roman"/>
          <w:sz w:val="24"/>
          <w:szCs w:val="24"/>
        </w:rPr>
        <w:t>МАФ</w:t>
      </w:r>
      <w:r w:rsidRPr="00986710">
        <w:rPr>
          <w:rFonts w:ascii="Times New Roman" w:hAnsi="Times New Roman" w:cs="Times New Roman"/>
          <w:sz w:val="24"/>
          <w:szCs w:val="24"/>
        </w:rPr>
        <w:t>) определяется с учетом интенсивности пешеходного движения, а также в соответствии с действующим законодательством, в том числе санитарными правилами.</w:t>
      </w:r>
    </w:p>
    <w:p w:rsidR="00B80E11" w:rsidRPr="00986710" w:rsidRDefault="00B80E11" w:rsidP="00B80E11">
      <w:pPr>
        <w:contextualSpacing/>
        <w:rPr>
          <w:rFonts w:ascii="Times New Roman" w:hAnsi="Times New Roman" w:cs="Times New Roman"/>
          <w:sz w:val="24"/>
          <w:szCs w:val="24"/>
        </w:rPr>
      </w:pPr>
      <w:bookmarkStart w:id="57" w:name="sub_12138"/>
      <w:bookmarkEnd w:id="56"/>
      <w:r>
        <w:rPr>
          <w:rFonts w:ascii="Times New Roman" w:hAnsi="Times New Roman" w:cs="Times New Roman"/>
          <w:sz w:val="24"/>
          <w:szCs w:val="24"/>
        </w:rPr>
        <w:t>3</w:t>
      </w:r>
      <w:r w:rsidR="00762430">
        <w:rPr>
          <w:rFonts w:ascii="Times New Roman" w:hAnsi="Times New Roman" w:cs="Times New Roman"/>
          <w:sz w:val="24"/>
          <w:szCs w:val="24"/>
        </w:rPr>
        <w:t>3</w:t>
      </w:r>
      <w:r w:rsidR="002D60B4">
        <w:rPr>
          <w:rFonts w:ascii="Times New Roman" w:hAnsi="Times New Roman" w:cs="Times New Roman"/>
          <w:sz w:val="24"/>
          <w:szCs w:val="24"/>
        </w:rPr>
        <w:t>9</w:t>
      </w:r>
      <w:r>
        <w:rPr>
          <w:rFonts w:ascii="Times New Roman" w:hAnsi="Times New Roman" w:cs="Times New Roman"/>
          <w:sz w:val="24"/>
          <w:szCs w:val="24"/>
        </w:rPr>
        <w:t>. </w:t>
      </w:r>
      <w:r w:rsidRPr="00986710">
        <w:rPr>
          <w:rFonts w:ascii="Times New Roman" w:hAnsi="Times New Roman" w:cs="Times New Roman"/>
          <w:sz w:val="24"/>
          <w:szCs w:val="24"/>
        </w:rPr>
        <w:t>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80E11" w:rsidRPr="00986710" w:rsidRDefault="00B80E11" w:rsidP="00B80E11">
      <w:pPr>
        <w:contextualSpacing/>
        <w:rPr>
          <w:rFonts w:ascii="Times New Roman" w:hAnsi="Times New Roman" w:cs="Times New Roman"/>
          <w:sz w:val="24"/>
          <w:szCs w:val="24"/>
        </w:rPr>
      </w:pPr>
      <w:bookmarkStart w:id="58" w:name="sub_12139"/>
      <w:bookmarkEnd w:id="57"/>
      <w:r>
        <w:rPr>
          <w:rFonts w:ascii="Times New Roman" w:hAnsi="Times New Roman" w:cs="Times New Roman"/>
          <w:sz w:val="24"/>
          <w:szCs w:val="24"/>
        </w:rPr>
        <w:t>3</w:t>
      </w:r>
      <w:r w:rsidR="002D60B4">
        <w:rPr>
          <w:rFonts w:ascii="Times New Roman" w:hAnsi="Times New Roman" w:cs="Times New Roman"/>
          <w:sz w:val="24"/>
          <w:szCs w:val="24"/>
        </w:rPr>
        <w:t>40</w:t>
      </w:r>
      <w:r>
        <w:rPr>
          <w:rFonts w:ascii="Times New Roman" w:hAnsi="Times New Roman" w:cs="Times New Roman"/>
          <w:sz w:val="24"/>
          <w:szCs w:val="24"/>
        </w:rPr>
        <w:t>. </w:t>
      </w:r>
      <w:r w:rsidRPr="00986710">
        <w:rPr>
          <w:rFonts w:ascii="Times New Roman" w:hAnsi="Times New Roman" w:cs="Times New Roman"/>
          <w:sz w:val="24"/>
          <w:szCs w:val="24"/>
        </w:rPr>
        <w:t>Трассировка основных пешеходных коммуникаций может осуществляться вдоль улиц и дорог (тротуары) или независимо от них.</w:t>
      </w:r>
    </w:p>
    <w:p w:rsidR="00B80E11" w:rsidRPr="00986710" w:rsidRDefault="00B80E11" w:rsidP="00B80E11">
      <w:pPr>
        <w:contextualSpacing/>
        <w:rPr>
          <w:rFonts w:ascii="Times New Roman" w:hAnsi="Times New Roman" w:cs="Times New Roman"/>
          <w:sz w:val="24"/>
          <w:szCs w:val="24"/>
        </w:rPr>
      </w:pPr>
      <w:bookmarkStart w:id="59" w:name="sub_12140"/>
      <w:bookmarkEnd w:id="58"/>
      <w:r>
        <w:rPr>
          <w:rFonts w:ascii="Times New Roman" w:hAnsi="Times New Roman" w:cs="Times New Roman"/>
          <w:sz w:val="24"/>
          <w:szCs w:val="24"/>
        </w:rPr>
        <w:t>3</w:t>
      </w:r>
      <w:r w:rsidR="007555AF">
        <w:rPr>
          <w:rFonts w:ascii="Times New Roman" w:hAnsi="Times New Roman" w:cs="Times New Roman"/>
          <w:sz w:val="24"/>
          <w:szCs w:val="24"/>
        </w:rPr>
        <w:t>4</w:t>
      </w:r>
      <w:r w:rsidR="002D60B4">
        <w:rPr>
          <w:rFonts w:ascii="Times New Roman" w:hAnsi="Times New Roman" w:cs="Times New Roman"/>
          <w:sz w:val="24"/>
          <w:szCs w:val="24"/>
        </w:rPr>
        <w:t>1</w:t>
      </w:r>
      <w:r>
        <w:rPr>
          <w:rFonts w:ascii="Times New Roman" w:hAnsi="Times New Roman" w:cs="Times New Roman"/>
          <w:sz w:val="24"/>
          <w:szCs w:val="24"/>
        </w:rPr>
        <w:t>. </w:t>
      </w:r>
      <w:r w:rsidRPr="00986710">
        <w:rPr>
          <w:rFonts w:ascii="Times New Roman" w:hAnsi="Times New Roman" w:cs="Times New Roman"/>
          <w:sz w:val="24"/>
          <w:szCs w:val="24"/>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B80E11" w:rsidRPr="00986710" w:rsidRDefault="00B80E11" w:rsidP="00B80E11">
      <w:pPr>
        <w:contextualSpacing/>
        <w:rPr>
          <w:rFonts w:ascii="Times New Roman" w:hAnsi="Times New Roman" w:cs="Times New Roman"/>
          <w:sz w:val="24"/>
          <w:szCs w:val="24"/>
        </w:rPr>
      </w:pPr>
      <w:bookmarkStart w:id="60" w:name="sub_12141"/>
      <w:bookmarkEnd w:id="59"/>
      <w:r>
        <w:rPr>
          <w:rFonts w:ascii="Times New Roman" w:hAnsi="Times New Roman" w:cs="Times New Roman"/>
          <w:sz w:val="24"/>
          <w:szCs w:val="24"/>
        </w:rPr>
        <w:t>3</w:t>
      </w:r>
      <w:r w:rsidR="007555AF">
        <w:rPr>
          <w:rFonts w:ascii="Times New Roman" w:hAnsi="Times New Roman" w:cs="Times New Roman"/>
          <w:sz w:val="24"/>
          <w:szCs w:val="24"/>
        </w:rPr>
        <w:t>4</w:t>
      </w:r>
      <w:r w:rsidR="002D60B4">
        <w:rPr>
          <w:rFonts w:ascii="Times New Roman" w:hAnsi="Times New Roman" w:cs="Times New Roman"/>
          <w:sz w:val="24"/>
          <w:szCs w:val="24"/>
        </w:rPr>
        <w:t>2</w:t>
      </w:r>
      <w:r>
        <w:rPr>
          <w:rFonts w:ascii="Times New Roman" w:hAnsi="Times New Roman" w:cs="Times New Roman"/>
          <w:sz w:val="24"/>
          <w:szCs w:val="24"/>
        </w:rPr>
        <w:t>. </w:t>
      </w:r>
      <w:r w:rsidRPr="00986710">
        <w:rPr>
          <w:rFonts w:ascii="Times New Roman" w:hAnsi="Times New Roman" w:cs="Times New Roman"/>
          <w:sz w:val="24"/>
          <w:szCs w:val="24"/>
        </w:rPr>
        <w:t>Элементы благоустройства на территории второстепенных пешеходных коммуникаций предусматриваются из различных видов покрытия.</w:t>
      </w:r>
    </w:p>
    <w:p w:rsidR="00B80E11" w:rsidRPr="00986710" w:rsidRDefault="00B80E11" w:rsidP="00B80E11">
      <w:pPr>
        <w:contextualSpacing/>
        <w:rPr>
          <w:rFonts w:ascii="Times New Roman" w:hAnsi="Times New Roman" w:cs="Times New Roman"/>
          <w:sz w:val="24"/>
          <w:szCs w:val="24"/>
        </w:rPr>
      </w:pPr>
      <w:bookmarkStart w:id="61" w:name="sub_12142"/>
      <w:bookmarkEnd w:id="60"/>
      <w:r>
        <w:rPr>
          <w:rFonts w:ascii="Times New Roman" w:hAnsi="Times New Roman" w:cs="Times New Roman"/>
          <w:sz w:val="24"/>
          <w:szCs w:val="24"/>
        </w:rPr>
        <w:t>3</w:t>
      </w:r>
      <w:r w:rsidR="007555AF">
        <w:rPr>
          <w:rFonts w:ascii="Times New Roman" w:hAnsi="Times New Roman" w:cs="Times New Roman"/>
          <w:sz w:val="24"/>
          <w:szCs w:val="24"/>
        </w:rPr>
        <w:t>4</w:t>
      </w:r>
      <w:r w:rsidR="002D60B4">
        <w:rPr>
          <w:rFonts w:ascii="Times New Roman" w:hAnsi="Times New Roman" w:cs="Times New Roman"/>
          <w:sz w:val="24"/>
          <w:szCs w:val="24"/>
        </w:rPr>
        <w:t>3</w:t>
      </w:r>
      <w:r>
        <w:rPr>
          <w:rFonts w:ascii="Times New Roman" w:hAnsi="Times New Roman" w:cs="Times New Roman"/>
          <w:sz w:val="24"/>
          <w:szCs w:val="24"/>
        </w:rPr>
        <w:t>. </w:t>
      </w:r>
      <w:r w:rsidRPr="00986710">
        <w:rPr>
          <w:rFonts w:ascii="Times New Roman" w:hAnsi="Times New Roman" w:cs="Times New Roman"/>
          <w:sz w:val="24"/>
          <w:szCs w:val="24"/>
        </w:rPr>
        <w:t>На дорожках скверов, бульваров, садов населенного пункта муниципального округа рекомендуется предусматривать твердые виды покрытия с элементами сопряжения.</w:t>
      </w:r>
    </w:p>
    <w:p w:rsidR="00B80E11" w:rsidRPr="00986710" w:rsidRDefault="00B80E11" w:rsidP="00B80E11">
      <w:pPr>
        <w:contextualSpacing/>
        <w:rPr>
          <w:rFonts w:ascii="Times New Roman" w:hAnsi="Times New Roman" w:cs="Times New Roman"/>
          <w:sz w:val="24"/>
          <w:szCs w:val="24"/>
        </w:rPr>
      </w:pPr>
      <w:bookmarkStart w:id="62" w:name="sub_12143"/>
      <w:bookmarkEnd w:id="61"/>
      <w:r>
        <w:rPr>
          <w:rFonts w:ascii="Times New Roman" w:hAnsi="Times New Roman" w:cs="Times New Roman"/>
          <w:sz w:val="24"/>
          <w:szCs w:val="24"/>
        </w:rPr>
        <w:t>3</w:t>
      </w:r>
      <w:r w:rsidR="00762430">
        <w:rPr>
          <w:rFonts w:ascii="Times New Roman" w:hAnsi="Times New Roman" w:cs="Times New Roman"/>
          <w:sz w:val="24"/>
          <w:szCs w:val="24"/>
        </w:rPr>
        <w:t>4</w:t>
      </w:r>
      <w:r w:rsidR="002D60B4">
        <w:rPr>
          <w:rFonts w:ascii="Times New Roman" w:hAnsi="Times New Roman" w:cs="Times New Roman"/>
          <w:sz w:val="24"/>
          <w:szCs w:val="24"/>
        </w:rPr>
        <w:t>4</w:t>
      </w:r>
      <w:r>
        <w:rPr>
          <w:rFonts w:ascii="Times New Roman" w:hAnsi="Times New Roman" w:cs="Times New Roman"/>
          <w:sz w:val="24"/>
          <w:szCs w:val="24"/>
        </w:rPr>
        <w:t>. </w:t>
      </w:r>
      <w:r w:rsidRPr="00986710">
        <w:rPr>
          <w:rFonts w:ascii="Times New Roman" w:hAnsi="Times New Roman" w:cs="Times New Roman"/>
          <w:sz w:val="24"/>
          <w:szCs w:val="24"/>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B80E11" w:rsidRPr="00986710" w:rsidRDefault="00B80E11" w:rsidP="00B80E11">
      <w:pPr>
        <w:contextualSpacing/>
        <w:rPr>
          <w:rFonts w:ascii="Times New Roman" w:hAnsi="Times New Roman" w:cs="Times New Roman"/>
          <w:sz w:val="24"/>
          <w:szCs w:val="24"/>
        </w:rPr>
      </w:pPr>
      <w:bookmarkStart w:id="63" w:name="sub_12144"/>
      <w:bookmarkEnd w:id="62"/>
      <w:r>
        <w:rPr>
          <w:rFonts w:ascii="Times New Roman" w:hAnsi="Times New Roman" w:cs="Times New Roman"/>
          <w:sz w:val="24"/>
          <w:szCs w:val="24"/>
        </w:rPr>
        <w:t>3</w:t>
      </w:r>
      <w:r w:rsidR="00762430">
        <w:rPr>
          <w:rFonts w:ascii="Times New Roman" w:hAnsi="Times New Roman" w:cs="Times New Roman"/>
          <w:sz w:val="24"/>
          <w:szCs w:val="24"/>
        </w:rPr>
        <w:t>4</w:t>
      </w:r>
      <w:r w:rsidR="002D60B4">
        <w:rPr>
          <w:rFonts w:ascii="Times New Roman" w:hAnsi="Times New Roman" w:cs="Times New Roman"/>
          <w:sz w:val="24"/>
          <w:szCs w:val="24"/>
        </w:rPr>
        <w:t>5</w:t>
      </w:r>
      <w:r>
        <w:rPr>
          <w:rFonts w:ascii="Times New Roman" w:hAnsi="Times New Roman" w:cs="Times New Roman"/>
          <w:sz w:val="24"/>
          <w:szCs w:val="24"/>
        </w:rPr>
        <w:t>. </w:t>
      </w:r>
      <w:r w:rsidRPr="00986710">
        <w:rPr>
          <w:rFonts w:ascii="Times New Roman" w:hAnsi="Times New Roman" w:cs="Times New Roman"/>
          <w:sz w:val="24"/>
          <w:szCs w:val="24"/>
        </w:rPr>
        <w:t>При создании велосипедных путей рекомендуется организовывать изолированные велодорожки или связывать части населенного пункта, создавая условия для беспрепятственного передвижения на велосипеде.</w:t>
      </w:r>
    </w:p>
    <w:p w:rsidR="00B80E11" w:rsidRPr="00986710" w:rsidRDefault="00B80E11" w:rsidP="00B80E11">
      <w:pPr>
        <w:contextualSpacing/>
        <w:rPr>
          <w:rFonts w:ascii="Times New Roman" w:hAnsi="Times New Roman" w:cs="Times New Roman"/>
          <w:sz w:val="24"/>
          <w:szCs w:val="24"/>
        </w:rPr>
      </w:pPr>
      <w:bookmarkStart w:id="64" w:name="sub_12145"/>
      <w:bookmarkEnd w:id="63"/>
      <w:r>
        <w:rPr>
          <w:rFonts w:ascii="Times New Roman" w:hAnsi="Times New Roman" w:cs="Times New Roman"/>
          <w:sz w:val="24"/>
          <w:szCs w:val="24"/>
        </w:rPr>
        <w:t>3</w:t>
      </w:r>
      <w:r w:rsidR="00762430">
        <w:rPr>
          <w:rFonts w:ascii="Times New Roman" w:hAnsi="Times New Roman" w:cs="Times New Roman"/>
          <w:sz w:val="24"/>
          <w:szCs w:val="24"/>
        </w:rPr>
        <w:t>4</w:t>
      </w:r>
      <w:r w:rsidR="002D60B4">
        <w:rPr>
          <w:rFonts w:ascii="Times New Roman" w:hAnsi="Times New Roman" w:cs="Times New Roman"/>
          <w:sz w:val="24"/>
          <w:szCs w:val="24"/>
        </w:rPr>
        <w:t>6</w:t>
      </w:r>
      <w:r>
        <w:rPr>
          <w:rFonts w:ascii="Times New Roman" w:hAnsi="Times New Roman" w:cs="Times New Roman"/>
          <w:sz w:val="24"/>
          <w:szCs w:val="24"/>
        </w:rPr>
        <w:t>. </w:t>
      </w:r>
      <w:r w:rsidRPr="00986710">
        <w:rPr>
          <w:rFonts w:ascii="Times New Roman" w:hAnsi="Times New Roman" w:cs="Times New Roman"/>
          <w:sz w:val="24"/>
          <w:szCs w:val="24"/>
        </w:rPr>
        <w:t>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B80E11" w:rsidRPr="00986710" w:rsidRDefault="00B80E11" w:rsidP="00B80E11">
      <w:pPr>
        <w:contextualSpacing/>
        <w:rPr>
          <w:rFonts w:ascii="Times New Roman" w:hAnsi="Times New Roman" w:cs="Times New Roman"/>
          <w:sz w:val="24"/>
          <w:szCs w:val="24"/>
        </w:rPr>
      </w:pPr>
      <w:bookmarkStart w:id="65" w:name="sub_12146"/>
      <w:bookmarkEnd w:id="64"/>
      <w:r>
        <w:rPr>
          <w:rFonts w:ascii="Times New Roman" w:hAnsi="Times New Roman" w:cs="Times New Roman"/>
          <w:sz w:val="24"/>
          <w:szCs w:val="24"/>
        </w:rPr>
        <w:t>3</w:t>
      </w:r>
      <w:r w:rsidR="000312D8">
        <w:rPr>
          <w:rFonts w:ascii="Times New Roman" w:hAnsi="Times New Roman" w:cs="Times New Roman"/>
          <w:sz w:val="24"/>
          <w:szCs w:val="24"/>
        </w:rPr>
        <w:t>4</w:t>
      </w:r>
      <w:r w:rsidR="002D60B4">
        <w:rPr>
          <w:rFonts w:ascii="Times New Roman" w:hAnsi="Times New Roman" w:cs="Times New Roman"/>
          <w:sz w:val="24"/>
          <w:szCs w:val="24"/>
        </w:rPr>
        <w:t>7</w:t>
      </w:r>
      <w:r>
        <w:rPr>
          <w:rFonts w:ascii="Times New Roman" w:hAnsi="Times New Roman" w:cs="Times New Roman"/>
          <w:sz w:val="24"/>
          <w:szCs w:val="24"/>
        </w:rPr>
        <w:t>. </w:t>
      </w:r>
      <w:r w:rsidRPr="00986710">
        <w:rPr>
          <w:rFonts w:ascii="Times New Roman" w:hAnsi="Times New Roman" w:cs="Times New Roman"/>
          <w:sz w:val="24"/>
          <w:szCs w:val="24"/>
        </w:rPr>
        <w:t>Элементы комплексного благоустройства велодорожек включают: твердый тип покрытия, элементы сопряжения поверхности велодорожки с прилегающими территориями.</w:t>
      </w:r>
    </w:p>
    <w:p w:rsidR="00B80E11" w:rsidRPr="00986710" w:rsidRDefault="00B80E11" w:rsidP="00B80E11">
      <w:pPr>
        <w:contextualSpacing/>
        <w:rPr>
          <w:rFonts w:ascii="Times New Roman" w:hAnsi="Times New Roman" w:cs="Times New Roman"/>
          <w:sz w:val="24"/>
          <w:szCs w:val="24"/>
        </w:rPr>
      </w:pPr>
      <w:bookmarkStart w:id="66" w:name="sub_12147"/>
      <w:bookmarkEnd w:id="65"/>
      <w:r>
        <w:rPr>
          <w:rFonts w:ascii="Times New Roman" w:hAnsi="Times New Roman" w:cs="Times New Roman"/>
          <w:sz w:val="24"/>
          <w:szCs w:val="24"/>
        </w:rPr>
        <w:t>3</w:t>
      </w:r>
      <w:r w:rsidR="000312D8">
        <w:rPr>
          <w:rFonts w:ascii="Times New Roman" w:hAnsi="Times New Roman" w:cs="Times New Roman"/>
          <w:sz w:val="24"/>
          <w:szCs w:val="24"/>
        </w:rPr>
        <w:t>4</w:t>
      </w:r>
      <w:r w:rsidR="002D60B4">
        <w:rPr>
          <w:rFonts w:ascii="Times New Roman" w:hAnsi="Times New Roman" w:cs="Times New Roman"/>
          <w:sz w:val="24"/>
          <w:szCs w:val="24"/>
        </w:rPr>
        <w:t>8</w:t>
      </w:r>
      <w:r>
        <w:rPr>
          <w:rFonts w:ascii="Times New Roman" w:hAnsi="Times New Roman" w:cs="Times New Roman"/>
          <w:sz w:val="24"/>
          <w:szCs w:val="24"/>
        </w:rPr>
        <w:t>. </w:t>
      </w:r>
      <w:r w:rsidRPr="00986710">
        <w:rPr>
          <w:rFonts w:ascii="Times New Roman" w:hAnsi="Times New Roman" w:cs="Times New Roman"/>
          <w:sz w:val="24"/>
          <w:szCs w:val="24"/>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bookmarkEnd w:id="66"/>
    <w:p w:rsidR="00CC0ACB" w:rsidRDefault="00CC0ACB" w:rsidP="00F83386">
      <w:pPr>
        <w:contextualSpacing/>
        <w:rPr>
          <w:rFonts w:ascii="Times New Roman" w:hAnsi="Times New Roman" w:cs="Times New Roman"/>
          <w:sz w:val="24"/>
          <w:szCs w:val="24"/>
        </w:rPr>
      </w:pPr>
    </w:p>
    <w:p w:rsidR="00B80E11" w:rsidRDefault="00B80E11" w:rsidP="00B80E11">
      <w:pPr>
        <w:contextualSpacing/>
        <w:jc w:val="center"/>
        <w:rPr>
          <w:rFonts w:ascii="Times New Roman" w:hAnsi="Times New Roman" w:cs="Times New Roman"/>
          <w:sz w:val="24"/>
          <w:szCs w:val="24"/>
        </w:rPr>
      </w:pPr>
      <w:r>
        <w:rPr>
          <w:rFonts w:ascii="Times New Roman" w:hAnsi="Times New Roman" w:cs="Times New Roman"/>
          <w:sz w:val="24"/>
          <w:szCs w:val="24"/>
          <w:lang w:val="en-US"/>
        </w:rPr>
        <w:t>X</w:t>
      </w:r>
      <w:r>
        <w:rPr>
          <w:rFonts w:ascii="Times New Roman" w:hAnsi="Times New Roman" w:cs="Times New Roman"/>
          <w:sz w:val="24"/>
          <w:szCs w:val="24"/>
        </w:rPr>
        <w:t xml:space="preserve"> Обустройство территории Нязепетровского муниципального округа в целях беспрепятственного передвижения по территории Нязепетровского муниципального округа инвалидов и други</w:t>
      </w:r>
      <w:r w:rsidR="00F52CA6">
        <w:rPr>
          <w:rFonts w:ascii="Times New Roman" w:hAnsi="Times New Roman" w:cs="Times New Roman"/>
          <w:sz w:val="24"/>
          <w:szCs w:val="24"/>
        </w:rPr>
        <w:t>х маломобильных групп населения</w:t>
      </w:r>
    </w:p>
    <w:p w:rsidR="00F52CA6" w:rsidRDefault="00F52CA6" w:rsidP="00B80E11">
      <w:pPr>
        <w:contextualSpacing/>
        <w:jc w:val="center"/>
        <w:rPr>
          <w:rFonts w:ascii="Times New Roman" w:hAnsi="Times New Roman" w:cs="Times New Roman"/>
          <w:sz w:val="24"/>
          <w:szCs w:val="24"/>
        </w:rPr>
      </w:pPr>
    </w:p>
    <w:p w:rsidR="00B80E11" w:rsidRPr="00986710" w:rsidRDefault="00B80E11" w:rsidP="00B80E11">
      <w:pPr>
        <w:contextualSpacing/>
        <w:rPr>
          <w:rFonts w:ascii="Times New Roman" w:hAnsi="Times New Roman" w:cs="Times New Roman"/>
          <w:sz w:val="24"/>
          <w:szCs w:val="24"/>
        </w:rPr>
      </w:pPr>
      <w:bookmarkStart w:id="67" w:name="sub_12148"/>
      <w:r>
        <w:rPr>
          <w:rFonts w:ascii="Times New Roman" w:hAnsi="Times New Roman" w:cs="Times New Roman"/>
          <w:sz w:val="24"/>
          <w:szCs w:val="24"/>
        </w:rPr>
        <w:t>3</w:t>
      </w:r>
      <w:r w:rsidR="000312D8">
        <w:rPr>
          <w:rFonts w:ascii="Times New Roman" w:hAnsi="Times New Roman" w:cs="Times New Roman"/>
          <w:sz w:val="24"/>
          <w:szCs w:val="24"/>
        </w:rPr>
        <w:t>4</w:t>
      </w:r>
      <w:r w:rsidR="002D60B4">
        <w:rPr>
          <w:rFonts w:ascii="Times New Roman" w:hAnsi="Times New Roman" w:cs="Times New Roman"/>
          <w:sz w:val="24"/>
          <w:szCs w:val="24"/>
        </w:rPr>
        <w:t>9</w:t>
      </w:r>
      <w:r>
        <w:rPr>
          <w:rFonts w:ascii="Times New Roman" w:hAnsi="Times New Roman" w:cs="Times New Roman"/>
          <w:sz w:val="24"/>
          <w:szCs w:val="24"/>
        </w:rPr>
        <w:t>. </w:t>
      </w:r>
      <w:r w:rsidRPr="00986710">
        <w:rPr>
          <w:rFonts w:ascii="Times New Roman" w:hAnsi="Times New Roman" w:cs="Times New Roman"/>
          <w:sz w:val="24"/>
          <w:szCs w:val="24"/>
        </w:rPr>
        <w:t>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и быть направлены на повышение качества городской среды по критериям доступности, безопасности, комфортности и информативности.</w:t>
      </w:r>
    </w:p>
    <w:p w:rsidR="00B80E11" w:rsidRPr="00986710" w:rsidRDefault="00B80E11" w:rsidP="00B80E11">
      <w:pPr>
        <w:contextualSpacing/>
        <w:rPr>
          <w:rFonts w:ascii="Times New Roman" w:hAnsi="Times New Roman" w:cs="Times New Roman"/>
          <w:sz w:val="24"/>
          <w:szCs w:val="24"/>
        </w:rPr>
      </w:pPr>
      <w:bookmarkStart w:id="68" w:name="sub_12149"/>
      <w:bookmarkEnd w:id="67"/>
      <w:r>
        <w:rPr>
          <w:rFonts w:ascii="Times New Roman" w:hAnsi="Times New Roman" w:cs="Times New Roman"/>
          <w:sz w:val="24"/>
          <w:szCs w:val="24"/>
        </w:rPr>
        <w:t>3</w:t>
      </w:r>
      <w:r w:rsidR="002D60B4">
        <w:rPr>
          <w:rFonts w:ascii="Times New Roman" w:hAnsi="Times New Roman" w:cs="Times New Roman"/>
          <w:sz w:val="24"/>
          <w:szCs w:val="24"/>
        </w:rPr>
        <w:t>50</w:t>
      </w:r>
      <w:r w:rsidR="00EA5BE5">
        <w:rPr>
          <w:rFonts w:ascii="Times New Roman" w:hAnsi="Times New Roman" w:cs="Times New Roman"/>
          <w:sz w:val="24"/>
          <w:szCs w:val="24"/>
        </w:rPr>
        <w:t>. </w:t>
      </w:r>
      <w:r w:rsidRPr="00986710">
        <w:rPr>
          <w:rFonts w:ascii="Times New Roman" w:hAnsi="Times New Roman" w:cs="Times New Roman"/>
          <w:sz w:val="24"/>
          <w:szCs w:val="24"/>
        </w:rPr>
        <w:t>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B80E11" w:rsidRPr="00986710" w:rsidRDefault="00B80E11" w:rsidP="00B80E11">
      <w:pPr>
        <w:contextualSpacing/>
        <w:rPr>
          <w:rFonts w:ascii="Times New Roman" w:hAnsi="Times New Roman" w:cs="Times New Roman"/>
          <w:sz w:val="24"/>
          <w:szCs w:val="24"/>
        </w:rPr>
      </w:pPr>
      <w:bookmarkStart w:id="69" w:name="sub_12150"/>
      <w:bookmarkEnd w:id="68"/>
      <w:r>
        <w:rPr>
          <w:rFonts w:ascii="Times New Roman" w:hAnsi="Times New Roman" w:cs="Times New Roman"/>
          <w:sz w:val="24"/>
          <w:szCs w:val="24"/>
        </w:rPr>
        <w:t>3</w:t>
      </w:r>
      <w:r w:rsidR="007555AF">
        <w:rPr>
          <w:rFonts w:ascii="Times New Roman" w:hAnsi="Times New Roman" w:cs="Times New Roman"/>
          <w:sz w:val="24"/>
          <w:szCs w:val="24"/>
        </w:rPr>
        <w:t>5</w:t>
      </w:r>
      <w:r w:rsidR="002D60B4">
        <w:rPr>
          <w:rFonts w:ascii="Times New Roman" w:hAnsi="Times New Roman" w:cs="Times New Roman"/>
          <w:sz w:val="24"/>
          <w:szCs w:val="24"/>
        </w:rPr>
        <w:t>1</w:t>
      </w:r>
      <w:r>
        <w:rPr>
          <w:rFonts w:ascii="Times New Roman" w:hAnsi="Times New Roman" w:cs="Times New Roman"/>
          <w:sz w:val="24"/>
          <w:szCs w:val="24"/>
        </w:rPr>
        <w:t>. </w:t>
      </w:r>
      <w:r w:rsidRPr="00986710">
        <w:rPr>
          <w:rFonts w:ascii="Times New Roman" w:hAnsi="Times New Roman" w:cs="Times New Roman"/>
          <w:sz w:val="24"/>
          <w:szCs w:val="24"/>
        </w:rPr>
        <w:t xml:space="preserve">При создании доступной для маломобильных групп населения среды </w:t>
      </w:r>
      <w:r w:rsidR="00DB73BA">
        <w:rPr>
          <w:rFonts w:ascii="Times New Roman" w:hAnsi="Times New Roman" w:cs="Times New Roman"/>
          <w:sz w:val="24"/>
          <w:szCs w:val="24"/>
        </w:rPr>
        <w:t xml:space="preserve">жизнедеятельности на территории </w:t>
      </w:r>
      <w:r w:rsidRPr="00986710">
        <w:rPr>
          <w:rFonts w:ascii="Times New Roman" w:hAnsi="Times New Roman" w:cs="Times New Roman"/>
          <w:sz w:val="24"/>
          <w:szCs w:val="24"/>
        </w:rPr>
        <w:t xml:space="preserve">муниципального округа необходимо обеспечивать </w:t>
      </w:r>
      <w:r w:rsidRPr="00986710">
        <w:rPr>
          <w:rFonts w:ascii="Times New Roman" w:hAnsi="Times New Roman" w:cs="Times New Roman"/>
          <w:sz w:val="24"/>
          <w:szCs w:val="24"/>
        </w:rPr>
        <w:lastRenderedPageBreak/>
        <w:t>возможность беспрепятственного передвижения:</w:t>
      </w:r>
    </w:p>
    <w:bookmarkEnd w:id="69"/>
    <w:p w:rsidR="00B80E11" w:rsidRPr="00986710" w:rsidRDefault="00DB73BA" w:rsidP="00B80E11">
      <w:pPr>
        <w:contextualSpacing/>
        <w:rPr>
          <w:rFonts w:ascii="Times New Roman" w:hAnsi="Times New Roman" w:cs="Times New Roman"/>
          <w:sz w:val="24"/>
          <w:szCs w:val="24"/>
        </w:rPr>
      </w:pPr>
      <w:r>
        <w:rPr>
          <w:rFonts w:ascii="Times New Roman" w:hAnsi="Times New Roman" w:cs="Times New Roman"/>
          <w:sz w:val="24"/>
          <w:szCs w:val="24"/>
        </w:rPr>
        <w:t>1) </w:t>
      </w:r>
      <w:r w:rsidR="00B80E11" w:rsidRPr="00986710">
        <w:rPr>
          <w:rFonts w:ascii="Times New Roman" w:hAnsi="Times New Roman" w:cs="Times New Roman"/>
          <w:sz w:val="24"/>
          <w:szCs w:val="24"/>
        </w:rPr>
        <w:t>для людей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B80E11" w:rsidRPr="00986710" w:rsidRDefault="00DB73BA" w:rsidP="00B80E11">
      <w:pPr>
        <w:contextualSpacing/>
        <w:rPr>
          <w:rFonts w:ascii="Times New Roman" w:hAnsi="Times New Roman" w:cs="Times New Roman"/>
          <w:sz w:val="24"/>
          <w:szCs w:val="24"/>
        </w:rPr>
      </w:pPr>
      <w:r>
        <w:rPr>
          <w:rFonts w:ascii="Times New Roman" w:hAnsi="Times New Roman" w:cs="Times New Roman"/>
          <w:sz w:val="24"/>
          <w:szCs w:val="24"/>
        </w:rPr>
        <w:t>2) </w:t>
      </w:r>
      <w:r w:rsidR="00B80E11" w:rsidRPr="00986710">
        <w:rPr>
          <w:rFonts w:ascii="Times New Roman" w:hAnsi="Times New Roman" w:cs="Times New Roman"/>
          <w:sz w:val="24"/>
          <w:szCs w:val="24"/>
        </w:rPr>
        <w:t>для людей с нарушениями зрения и слуха с использованием информационных сигнальных устройств, и средств связи, доступных для людей с ограниченными (временно или постоянно) возможностями здоровья.</w:t>
      </w:r>
    </w:p>
    <w:p w:rsidR="00B80E11" w:rsidRPr="00986710" w:rsidRDefault="00B80E11" w:rsidP="00B80E11">
      <w:pPr>
        <w:contextualSpacing/>
        <w:rPr>
          <w:rFonts w:ascii="Times New Roman" w:hAnsi="Times New Roman" w:cs="Times New Roman"/>
          <w:sz w:val="24"/>
          <w:szCs w:val="24"/>
        </w:rPr>
      </w:pPr>
      <w:bookmarkStart w:id="70" w:name="sub_12151"/>
      <w:r>
        <w:rPr>
          <w:rFonts w:ascii="Times New Roman" w:hAnsi="Times New Roman" w:cs="Times New Roman"/>
          <w:sz w:val="24"/>
          <w:szCs w:val="24"/>
        </w:rPr>
        <w:t>3</w:t>
      </w:r>
      <w:r w:rsidR="007555AF">
        <w:rPr>
          <w:rFonts w:ascii="Times New Roman" w:hAnsi="Times New Roman" w:cs="Times New Roman"/>
          <w:sz w:val="24"/>
          <w:szCs w:val="24"/>
        </w:rPr>
        <w:t>5</w:t>
      </w:r>
      <w:r w:rsidR="002D60B4">
        <w:rPr>
          <w:rFonts w:ascii="Times New Roman" w:hAnsi="Times New Roman" w:cs="Times New Roman"/>
          <w:sz w:val="24"/>
          <w:szCs w:val="24"/>
        </w:rPr>
        <w:t>2</w:t>
      </w:r>
      <w:r>
        <w:rPr>
          <w:rFonts w:ascii="Times New Roman" w:hAnsi="Times New Roman" w:cs="Times New Roman"/>
          <w:sz w:val="24"/>
          <w:szCs w:val="24"/>
        </w:rPr>
        <w:t>. </w:t>
      </w:r>
      <w:r w:rsidRPr="00986710">
        <w:rPr>
          <w:rFonts w:ascii="Times New Roman" w:hAnsi="Times New Roman" w:cs="Times New Roman"/>
          <w:sz w:val="24"/>
          <w:szCs w:val="24"/>
        </w:rPr>
        <w:t xml:space="preserve">Основу доступной для маломобильных групп населения среды жизнедеятельности должен составлять </w:t>
      </w:r>
      <w:proofErr w:type="spellStart"/>
      <w:r w:rsidRPr="00986710">
        <w:rPr>
          <w:rFonts w:ascii="Times New Roman" w:hAnsi="Times New Roman" w:cs="Times New Roman"/>
          <w:sz w:val="24"/>
          <w:szCs w:val="24"/>
        </w:rPr>
        <w:t>безбарьерный</w:t>
      </w:r>
      <w:proofErr w:type="spellEnd"/>
      <w:r w:rsidRPr="00986710">
        <w:rPr>
          <w:rFonts w:ascii="Times New Roman" w:hAnsi="Times New Roman" w:cs="Times New Roman"/>
          <w:sz w:val="24"/>
          <w:szCs w:val="24"/>
        </w:rPr>
        <w:t xml:space="preserve"> каркас территории реконструируемой застройки, обеспечивающий создание людям с ограниченными (временно или постоянно) возможностями здоровья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w:t>
      </w:r>
    </w:p>
    <w:p w:rsidR="00B80E11" w:rsidRPr="00986710" w:rsidRDefault="00B80E11" w:rsidP="00B80E11">
      <w:pPr>
        <w:contextualSpacing/>
        <w:rPr>
          <w:rFonts w:ascii="Times New Roman" w:hAnsi="Times New Roman" w:cs="Times New Roman"/>
          <w:sz w:val="24"/>
          <w:szCs w:val="24"/>
        </w:rPr>
      </w:pPr>
      <w:bookmarkStart w:id="71" w:name="sub_12152"/>
      <w:bookmarkEnd w:id="70"/>
      <w:r>
        <w:rPr>
          <w:rFonts w:ascii="Times New Roman" w:hAnsi="Times New Roman" w:cs="Times New Roman"/>
          <w:sz w:val="24"/>
          <w:szCs w:val="24"/>
        </w:rPr>
        <w:t>3</w:t>
      </w:r>
      <w:r w:rsidR="007555AF">
        <w:rPr>
          <w:rFonts w:ascii="Times New Roman" w:hAnsi="Times New Roman" w:cs="Times New Roman"/>
          <w:sz w:val="24"/>
          <w:szCs w:val="24"/>
        </w:rPr>
        <w:t>5</w:t>
      </w:r>
      <w:r w:rsidR="002D60B4">
        <w:rPr>
          <w:rFonts w:ascii="Times New Roman" w:hAnsi="Times New Roman" w:cs="Times New Roman"/>
          <w:sz w:val="24"/>
          <w:szCs w:val="24"/>
        </w:rPr>
        <w:t>3</w:t>
      </w:r>
      <w:r>
        <w:rPr>
          <w:rFonts w:ascii="Times New Roman" w:hAnsi="Times New Roman" w:cs="Times New Roman"/>
          <w:sz w:val="24"/>
          <w:szCs w:val="24"/>
        </w:rPr>
        <w:t>. </w:t>
      </w:r>
      <w:r w:rsidRPr="00986710">
        <w:rPr>
          <w:rFonts w:ascii="Times New Roman" w:hAnsi="Times New Roman" w:cs="Times New Roman"/>
          <w:sz w:val="24"/>
          <w:szCs w:val="24"/>
        </w:rPr>
        <w:t xml:space="preserve">Принципы формирования </w:t>
      </w:r>
      <w:proofErr w:type="spellStart"/>
      <w:r w:rsidRPr="00986710">
        <w:rPr>
          <w:rFonts w:ascii="Times New Roman" w:hAnsi="Times New Roman" w:cs="Times New Roman"/>
          <w:sz w:val="24"/>
          <w:szCs w:val="24"/>
        </w:rPr>
        <w:t>безбарьерного</w:t>
      </w:r>
      <w:proofErr w:type="spellEnd"/>
      <w:r w:rsidRPr="00986710">
        <w:rPr>
          <w:rFonts w:ascii="Times New Roman" w:hAnsi="Times New Roman" w:cs="Times New Roman"/>
          <w:sz w:val="24"/>
          <w:szCs w:val="24"/>
        </w:rPr>
        <w:t xml:space="preserve"> каркаса территории муниципального округа должны основываться на принципах универсального дизайна и обеспечивать:</w:t>
      </w:r>
    </w:p>
    <w:bookmarkEnd w:id="71"/>
    <w:p w:rsidR="00B80E11" w:rsidRPr="00986710" w:rsidRDefault="00DB73BA" w:rsidP="00B80E11">
      <w:pPr>
        <w:contextualSpacing/>
        <w:rPr>
          <w:rFonts w:ascii="Times New Roman" w:hAnsi="Times New Roman" w:cs="Times New Roman"/>
          <w:sz w:val="24"/>
          <w:szCs w:val="24"/>
        </w:rPr>
      </w:pPr>
      <w:r>
        <w:rPr>
          <w:rFonts w:ascii="Times New Roman" w:hAnsi="Times New Roman" w:cs="Times New Roman"/>
          <w:sz w:val="24"/>
          <w:szCs w:val="24"/>
        </w:rPr>
        <w:t>1) </w:t>
      </w:r>
      <w:r w:rsidR="00B80E11" w:rsidRPr="00986710">
        <w:rPr>
          <w:rFonts w:ascii="Times New Roman" w:hAnsi="Times New Roman" w:cs="Times New Roman"/>
          <w:sz w:val="24"/>
          <w:szCs w:val="24"/>
        </w:rPr>
        <w:t>равенство в использовании городской среды всеми категориями населения;</w:t>
      </w:r>
    </w:p>
    <w:p w:rsidR="00B80E11" w:rsidRPr="00986710" w:rsidRDefault="00DB73BA" w:rsidP="00B80E11">
      <w:pPr>
        <w:contextualSpacing/>
        <w:rPr>
          <w:rFonts w:ascii="Times New Roman" w:hAnsi="Times New Roman" w:cs="Times New Roman"/>
          <w:sz w:val="24"/>
          <w:szCs w:val="24"/>
        </w:rPr>
      </w:pPr>
      <w:r>
        <w:rPr>
          <w:rFonts w:ascii="Times New Roman" w:hAnsi="Times New Roman" w:cs="Times New Roman"/>
          <w:sz w:val="24"/>
          <w:szCs w:val="24"/>
        </w:rPr>
        <w:t>2) </w:t>
      </w:r>
      <w:r w:rsidR="00B80E11" w:rsidRPr="00986710">
        <w:rPr>
          <w:rFonts w:ascii="Times New Roman" w:hAnsi="Times New Roman" w:cs="Times New Roman"/>
          <w:sz w:val="24"/>
          <w:szCs w:val="24"/>
        </w:rPr>
        <w:t>гибкость в использовании и возможность выбора всеми категориями населения способов передвижения;</w:t>
      </w:r>
    </w:p>
    <w:p w:rsidR="00B80E11" w:rsidRPr="00986710" w:rsidRDefault="00DB73BA" w:rsidP="00B80E11">
      <w:pPr>
        <w:contextualSpacing/>
        <w:rPr>
          <w:rFonts w:ascii="Times New Roman" w:hAnsi="Times New Roman" w:cs="Times New Roman"/>
          <w:sz w:val="24"/>
          <w:szCs w:val="24"/>
        </w:rPr>
      </w:pPr>
      <w:r>
        <w:rPr>
          <w:rFonts w:ascii="Times New Roman" w:hAnsi="Times New Roman" w:cs="Times New Roman"/>
          <w:sz w:val="24"/>
          <w:szCs w:val="24"/>
        </w:rPr>
        <w:t>3) </w:t>
      </w:r>
      <w:r w:rsidR="00B80E11" w:rsidRPr="00986710">
        <w:rPr>
          <w:rFonts w:ascii="Times New Roman" w:hAnsi="Times New Roman" w:cs="Times New Roman"/>
          <w:sz w:val="24"/>
          <w:szCs w:val="24"/>
        </w:rPr>
        <w:t>простоту, легкость и интуитивность понимания предоставляемой о городских объектах и территориях информации, выделение главной информации;</w:t>
      </w:r>
    </w:p>
    <w:p w:rsidR="00B80E11" w:rsidRPr="00986710" w:rsidRDefault="00DB73BA" w:rsidP="00B80E11">
      <w:pPr>
        <w:contextualSpacing/>
        <w:rPr>
          <w:rFonts w:ascii="Times New Roman" w:hAnsi="Times New Roman" w:cs="Times New Roman"/>
          <w:sz w:val="24"/>
          <w:szCs w:val="24"/>
        </w:rPr>
      </w:pPr>
      <w:r>
        <w:rPr>
          <w:rFonts w:ascii="Times New Roman" w:hAnsi="Times New Roman" w:cs="Times New Roman"/>
          <w:sz w:val="24"/>
          <w:szCs w:val="24"/>
        </w:rPr>
        <w:t>4) </w:t>
      </w:r>
      <w:r w:rsidR="00B80E11" w:rsidRPr="00986710">
        <w:rPr>
          <w:rFonts w:ascii="Times New Roman" w:hAnsi="Times New Roman" w:cs="Times New Roman"/>
          <w:sz w:val="24"/>
          <w:szCs w:val="24"/>
        </w:rPr>
        <w:t>возможность восприятия информации и минимальность возникновения опасностей и ошибок восприятия информации.</w:t>
      </w:r>
    </w:p>
    <w:p w:rsidR="00B80E11" w:rsidRPr="00986710" w:rsidRDefault="00B80E11" w:rsidP="00B80E11">
      <w:pPr>
        <w:contextualSpacing/>
        <w:rPr>
          <w:rFonts w:ascii="Times New Roman" w:hAnsi="Times New Roman" w:cs="Times New Roman"/>
          <w:sz w:val="24"/>
          <w:szCs w:val="24"/>
        </w:rPr>
      </w:pPr>
      <w:bookmarkStart w:id="72" w:name="sub_12153"/>
      <w:r>
        <w:rPr>
          <w:rFonts w:ascii="Times New Roman" w:hAnsi="Times New Roman" w:cs="Times New Roman"/>
          <w:sz w:val="24"/>
          <w:szCs w:val="24"/>
        </w:rPr>
        <w:t>3</w:t>
      </w:r>
      <w:r w:rsidR="00DB73BA">
        <w:rPr>
          <w:rFonts w:ascii="Times New Roman" w:hAnsi="Times New Roman" w:cs="Times New Roman"/>
          <w:sz w:val="24"/>
          <w:szCs w:val="24"/>
        </w:rPr>
        <w:t>5</w:t>
      </w:r>
      <w:r w:rsidR="002D60B4">
        <w:rPr>
          <w:rFonts w:ascii="Times New Roman" w:hAnsi="Times New Roman" w:cs="Times New Roman"/>
          <w:sz w:val="24"/>
          <w:szCs w:val="24"/>
        </w:rPr>
        <w:t>4</w:t>
      </w:r>
      <w:r>
        <w:rPr>
          <w:rFonts w:ascii="Times New Roman" w:hAnsi="Times New Roman" w:cs="Times New Roman"/>
          <w:sz w:val="24"/>
          <w:szCs w:val="24"/>
        </w:rPr>
        <w:t>. </w:t>
      </w:r>
      <w:r w:rsidRPr="00986710">
        <w:rPr>
          <w:rFonts w:ascii="Times New Roman" w:hAnsi="Times New Roman" w:cs="Times New Roman"/>
          <w:sz w:val="24"/>
          <w:szCs w:val="24"/>
        </w:rPr>
        <w:t>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B80E11" w:rsidRPr="00986710" w:rsidRDefault="00B80E11" w:rsidP="00B80E11">
      <w:pPr>
        <w:contextualSpacing/>
        <w:rPr>
          <w:rFonts w:ascii="Times New Roman" w:hAnsi="Times New Roman" w:cs="Times New Roman"/>
          <w:sz w:val="24"/>
          <w:szCs w:val="24"/>
        </w:rPr>
      </w:pPr>
      <w:bookmarkStart w:id="73" w:name="sub_12154"/>
      <w:bookmarkEnd w:id="72"/>
      <w:r>
        <w:rPr>
          <w:rFonts w:ascii="Times New Roman" w:hAnsi="Times New Roman" w:cs="Times New Roman"/>
          <w:sz w:val="24"/>
          <w:szCs w:val="24"/>
        </w:rPr>
        <w:t>3</w:t>
      </w:r>
      <w:r w:rsidR="00785312">
        <w:rPr>
          <w:rFonts w:ascii="Times New Roman" w:hAnsi="Times New Roman" w:cs="Times New Roman"/>
          <w:sz w:val="24"/>
          <w:szCs w:val="24"/>
        </w:rPr>
        <w:t>5</w:t>
      </w:r>
      <w:r w:rsidR="002D60B4">
        <w:rPr>
          <w:rFonts w:ascii="Times New Roman" w:hAnsi="Times New Roman" w:cs="Times New Roman"/>
          <w:sz w:val="24"/>
          <w:szCs w:val="24"/>
        </w:rPr>
        <w:t>5</w:t>
      </w:r>
      <w:r>
        <w:rPr>
          <w:rFonts w:ascii="Times New Roman" w:hAnsi="Times New Roman" w:cs="Times New Roman"/>
          <w:sz w:val="24"/>
          <w:szCs w:val="24"/>
        </w:rPr>
        <w:t>. </w:t>
      </w:r>
      <w:r w:rsidRPr="00986710">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bookmarkEnd w:id="73"/>
    <w:p w:rsidR="00B80E11" w:rsidRPr="00986710" w:rsidRDefault="00B80E11" w:rsidP="00B80E11">
      <w:pPr>
        <w:contextualSpacing/>
        <w:rPr>
          <w:rFonts w:ascii="Times New Roman" w:hAnsi="Times New Roman" w:cs="Times New Roman"/>
          <w:sz w:val="24"/>
          <w:szCs w:val="24"/>
        </w:rPr>
      </w:pPr>
      <w:r>
        <w:rPr>
          <w:rFonts w:ascii="Times New Roman" w:hAnsi="Times New Roman" w:cs="Times New Roman"/>
          <w:sz w:val="24"/>
          <w:szCs w:val="24"/>
        </w:rPr>
        <w:t>3</w:t>
      </w:r>
      <w:r w:rsidR="00785312">
        <w:rPr>
          <w:rFonts w:ascii="Times New Roman" w:hAnsi="Times New Roman" w:cs="Times New Roman"/>
          <w:sz w:val="24"/>
          <w:szCs w:val="24"/>
        </w:rPr>
        <w:t>5</w:t>
      </w:r>
      <w:r w:rsidR="002D60B4">
        <w:rPr>
          <w:rFonts w:ascii="Times New Roman" w:hAnsi="Times New Roman" w:cs="Times New Roman"/>
          <w:sz w:val="24"/>
          <w:szCs w:val="24"/>
        </w:rPr>
        <w:t>6</w:t>
      </w:r>
      <w:r>
        <w:rPr>
          <w:rFonts w:ascii="Times New Roman" w:hAnsi="Times New Roman" w:cs="Times New Roman"/>
          <w:sz w:val="24"/>
          <w:szCs w:val="24"/>
        </w:rPr>
        <w:t>. </w:t>
      </w:r>
      <w:r w:rsidRPr="00986710">
        <w:rPr>
          <w:rFonts w:ascii="Times New Roman" w:hAnsi="Times New Roman" w:cs="Times New Roman"/>
          <w:sz w:val="24"/>
          <w:szCs w:val="24"/>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B80E11" w:rsidRPr="00986710" w:rsidRDefault="00B80E11" w:rsidP="00B80E11">
      <w:pPr>
        <w:contextualSpacing/>
        <w:rPr>
          <w:rFonts w:ascii="Times New Roman" w:hAnsi="Times New Roman" w:cs="Times New Roman"/>
          <w:sz w:val="24"/>
          <w:szCs w:val="24"/>
        </w:rPr>
      </w:pPr>
      <w:bookmarkStart w:id="74" w:name="sub_12155"/>
      <w:r>
        <w:rPr>
          <w:rFonts w:ascii="Times New Roman" w:hAnsi="Times New Roman" w:cs="Times New Roman"/>
          <w:sz w:val="24"/>
          <w:szCs w:val="24"/>
        </w:rPr>
        <w:t>3</w:t>
      </w:r>
      <w:r w:rsidR="00B55005">
        <w:rPr>
          <w:rFonts w:ascii="Times New Roman" w:hAnsi="Times New Roman" w:cs="Times New Roman"/>
          <w:sz w:val="24"/>
          <w:szCs w:val="24"/>
        </w:rPr>
        <w:t>5</w:t>
      </w:r>
      <w:r w:rsidR="00706A6D">
        <w:rPr>
          <w:rFonts w:ascii="Times New Roman" w:hAnsi="Times New Roman" w:cs="Times New Roman"/>
          <w:sz w:val="24"/>
          <w:szCs w:val="24"/>
        </w:rPr>
        <w:t>7</w:t>
      </w:r>
      <w:r>
        <w:rPr>
          <w:rFonts w:ascii="Times New Roman" w:hAnsi="Times New Roman" w:cs="Times New Roman"/>
          <w:sz w:val="24"/>
          <w:szCs w:val="24"/>
        </w:rPr>
        <w:t>. </w:t>
      </w:r>
      <w:r w:rsidRPr="00986710">
        <w:rPr>
          <w:rFonts w:ascii="Times New Roman" w:hAnsi="Times New Roman" w:cs="Times New Roman"/>
          <w:sz w:val="24"/>
          <w:szCs w:val="24"/>
        </w:rPr>
        <w:t>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B80E11" w:rsidRPr="00986710" w:rsidRDefault="00B80E11" w:rsidP="00B80E11">
      <w:pPr>
        <w:contextualSpacing/>
        <w:rPr>
          <w:rFonts w:ascii="Times New Roman" w:hAnsi="Times New Roman" w:cs="Times New Roman"/>
          <w:sz w:val="24"/>
          <w:szCs w:val="24"/>
        </w:rPr>
      </w:pPr>
      <w:bookmarkStart w:id="75" w:name="sub_12156"/>
      <w:bookmarkEnd w:id="74"/>
      <w:r>
        <w:rPr>
          <w:rFonts w:ascii="Times New Roman" w:hAnsi="Times New Roman" w:cs="Times New Roman"/>
          <w:sz w:val="24"/>
          <w:szCs w:val="24"/>
        </w:rPr>
        <w:t>3</w:t>
      </w:r>
      <w:r w:rsidR="00B55005">
        <w:rPr>
          <w:rFonts w:ascii="Times New Roman" w:hAnsi="Times New Roman" w:cs="Times New Roman"/>
          <w:sz w:val="24"/>
          <w:szCs w:val="24"/>
        </w:rPr>
        <w:t>5</w:t>
      </w:r>
      <w:r w:rsidR="00706A6D">
        <w:rPr>
          <w:rFonts w:ascii="Times New Roman" w:hAnsi="Times New Roman" w:cs="Times New Roman"/>
          <w:sz w:val="24"/>
          <w:szCs w:val="24"/>
        </w:rPr>
        <w:t>8</w:t>
      </w:r>
      <w:r>
        <w:rPr>
          <w:rFonts w:ascii="Times New Roman" w:hAnsi="Times New Roman" w:cs="Times New Roman"/>
          <w:sz w:val="24"/>
          <w:szCs w:val="24"/>
        </w:rPr>
        <w:t>. </w:t>
      </w:r>
      <w:r w:rsidRPr="00986710">
        <w:rPr>
          <w:rFonts w:ascii="Times New Roman" w:hAnsi="Times New Roman" w:cs="Times New Roman"/>
          <w:sz w:val="24"/>
          <w:szCs w:val="24"/>
        </w:rPr>
        <w:t>В зданиях объектов культурного наследия для обеспечения доступа маломобильных групп населения могут применяться инвентарные и рулонные пандусы. Ширина поверхности таких передвижных пандусов должна быть не менее 0,75 м, уклоны должны быть приближены к значениям стационарных пандусов.</w:t>
      </w:r>
    </w:p>
    <w:p w:rsidR="00B80E11" w:rsidRPr="00986710" w:rsidRDefault="00B80E11" w:rsidP="00B80E11">
      <w:pPr>
        <w:contextualSpacing/>
        <w:rPr>
          <w:rFonts w:ascii="Times New Roman" w:hAnsi="Times New Roman" w:cs="Times New Roman"/>
          <w:sz w:val="24"/>
          <w:szCs w:val="24"/>
        </w:rPr>
      </w:pPr>
      <w:bookmarkStart w:id="76" w:name="sub_12157"/>
      <w:bookmarkEnd w:id="75"/>
      <w:r>
        <w:rPr>
          <w:rFonts w:ascii="Times New Roman" w:hAnsi="Times New Roman" w:cs="Times New Roman"/>
          <w:sz w:val="24"/>
          <w:szCs w:val="24"/>
        </w:rPr>
        <w:t>3</w:t>
      </w:r>
      <w:r w:rsidR="00B55005">
        <w:rPr>
          <w:rFonts w:ascii="Times New Roman" w:hAnsi="Times New Roman" w:cs="Times New Roman"/>
          <w:sz w:val="24"/>
          <w:szCs w:val="24"/>
        </w:rPr>
        <w:t>5</w:t>
      </w:r>
      <w:r w:rsidR="00706A6D">
        <w:rPr>
          <w:rFonts w:ascii="Times New Roman" w:hAnsi="Times New Roman" w:cs="Times New Roman"/>
          <w:sz w:val="24"/>
          <w:szCs w:val="24"/>
        </w:rPr>
        <w:t>9</w:t>
      </w:r>
      <w:r>
        <w:rPr>
          <w:rFonts w:ascii="Times New Roman" w:hAnsi="Times New Roman" w:cs="Times New Roman"/>
          <w:sz w:val="24"/>
          <w:szCs w:val="24"/>
        </w:rPr>
        <w:t>. </w:t>
      </w:r>
      <w:r w:rsidRPr="00986710">
        <w:rPr>
          <w:rFonts w:ascii="Times New Roman" w:hAnsi="Times New Roman" w:cs="Times New Roman"/>
          <w:sz w:val="24"/>
          <w:szCs w:val="24"/>
        </w:rPr>
        <w:t xml:space="preserve">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w:t>
      </w:r>
      <w:r w:rsidR="00B55005">
        <w:rPr>
          <w:rFonts w:ascii="Times New Roman" w:hAnsi="Times New Roman" w:cs="Times New Roman"/>
          <w:sz w:val="24"/>
          <w:szCs w:val="24"/>
        </w:rPr>
        <w:t>–</w:t>
      </w:r>
      <w:r w:rsidRPr="00986710">
        <w:rPr>
          <w:rFonts w:ascii="Times New Roman" w:hAnsi="Times New Roman" w:cs="Times New Roman"/>
          <w:sz w:val="24"/>
          <w:szCs w:val="24"/>
        </w:rPr>
        <w:t xml:space="preserve"> подъемные платформы или лифты, доступные для людей с ограниченными (временно или постоянно) возможностями здоровья на кресле-коляске и других маломобильных групп населения.</w:t>
      </w:r>
    </w:p>
    <w:p w:rsidR="00B80E11" w:rsidRPr="00986710" w:rsidRDefault="00B80E11" w:rsidP="00B80E11">
      <w:pPr>
        <w:contextualSpacing/>
        <w:rPr>
          <w:rFonts w:ascii="Times New Roman" w:hAnsi="Times New Roman" w:cs="Times New Roman"/>
          <w:sz w:val="24"/>
          <w:szCs w:val="24"/>
        </w:rPr>
      </w:pPr>
      <w:bookmarkStart w:id="77" w:name="sub_12158"/>
      <w:bookmarkEnd w:id="76"/>
      <w:r>
        <w:rPr>
          <w:rFonts w:ascii="Times New Roman" w:hAnsi="Times New Roman" w:cs="Times New Roman"/>
          <w:sz w:val="24"/>
          <w:szCs w:val="24"/>
        </w:rPr>
        <w:t>3</w:t>
      </w:r>
      <w:r w:rsidR="00706A6D">
        <w:rPr>
          <w:rFonts w:ascii="Times New Roman" w:hAnsi="Times New Roman" w:cs="Times New Roman"/>
          <w:sz w:val="24"/>
          <w:szCs w:val="24"/>
        </w:rPr>
        <w:t>60</w:t>
      </w:r>
      <w:r>
        <w:rPr>
          <w:rFonts w:ascii="Times New Roman" w:hAnsi="Times New Roman" w:cs="Times New Roman"/>
          <w:sz w:val="24"/>
          <w:szCs w:val="24"/>
        </w:rPr>
        <w:t>. </w:t>
      </w:r>
      <w:r w:rsidRPr="00986710">
        <w:rPr>
          <w:rFonts w:ascii="Times New Roman" w:hAnsi="Times New Roman" w:cs="Times New Roman"/>
          <w:sz w:val="24"/>
          <w:szCs w:val="24"/>
        </w:rPr>
        <w:t>Поверхность пандуса должна быть нескользкой, выделенной цветом или текстурой, контрастной относительно прилегающей поверхности.</w:t>
      </w:r>
    </w:p>
    <w:bookmarkEnd w:id="77"/>
    <w:p w:rsidR="00B80E11" w:rsidRPr="00986710" w:rsidRDefault="00B80E11" w:rsidP="00B80E11">
      <w:pPr>
        <w:contextualSpacing/>
        <w:rPr>
          <w:rFonts w:ascii="Times New Roman" w:hAnsi="Times New Roman" w:cs="Times New Roman"/>
          <w:sz w:val="24"/>
          <w:szCs w:val="24"/>
        </w:rPr>
      </w:pPr>
      <w:r>
        <w:rPr>
          <w:rFonts w:ascii="Times New Roman" w:hAnsi="Times New Roman" w:cs="Times New Roman"/>
          <w:sz w:val="24"/>
          <w:szCs w:val="24"/>
        </w:rPr>
        <w:t>3</w:t>
      </w:r>
      <w:r w:rsidR="007555AF">
        <w:rPr>
          <w:rFonts w:ascii="Times New Roman" w:hAnsi="Times New Roman" w:cs="Times New Roman"/>
          <w:sz w:val="24"/>
          <w:szCs w:val="24"/>
        </w:rPr>
        <w:t>6</w:t>
      </w:r>
      <w:r w:rsidR="00706A6D">
        <w:rPr>
          <w:rFonts w:ascii="Times New Roman" w:hAnsi="Times New Roman" w:cs="Times New Roman"/>
          <w:sz w:val="24"/>
          <w:szCs w:val="24"/>
        </w:rPr>
        <w:t>1</w:t>
      </w:r>
      <w:r>
        <w:rPr>
          <w:rFonts w:ascii="Times New Roman" w:hAnsi="Times New Roman" w:cs="Times New Roman"/>
          <w:sz w:val="24"/>
          <w:szCs w:val="24"/>
        </w:rPr>
        <w:t>. </w:t>
      </w:r>
      <w:r w:rsidRPr="00986710">
        <w:rPr>
          <w:rFonts w:ascii="Times New Roman" w:hAnsi="Times New Roman" w:cs="Times New Roman"/>
          <w:sz w:val="24"/>
          <w:szCs w:val="24"/>
        </w:rPr>
        <w:t>В качестве поверхности пандуса допускается использовать рифленую поверхность или металлические решетки.</w:t>
      </w:r>
    </w:p>
    <w:p w:rsidR="00B80E11" w:rsidRPr="00986710" w:rsidRDefault="00B80E11" w:rsidP="00B80E11">
      <w:pPr>
        <w:contextualSpacing/>
        <w:rPr>
          <w:rFonts w:ascii="Times New Roman" w:hAnsi="Times New Roman" w:cs="Times New Roman"/>
          <w:sz w:val="24"/>
          <w:szCs w:val="24"/>
        </w:rPr>
      </w:pPr>
      <w:bookmarkStart w:id="78" w:name="sub_12159"/>
      <w:r>
        <w:rPr>
          <w:rFonts w:ascii="Times New Roman" w:hAnsi="Times New Roman" w:cs="Times New Roman"/>
          <w:sz w:val="24"/>
          <w:szCs w:val="24"/>
        </w:rPr>
        <w:t>3</w:t>
      </w:r>
      <w:r w:rsidR="007555AF">
        <w:rPr>
          <w:rFonts w:ascii="Times New Roman" w:hAnsi="Times New Roman" w:cs="Times New Roman"/>
          <w:sz w:val="24"/>
          <w:szCs w:val="24"/>
        </w:rPr>
        <w:t>6</w:t>
      </w:r>
      <w:r w:rsidR="00706A6D">
        <w:rPr>
          <w:rFonts w:ascii="Times New Roman" w:hAnsi="Times New Roman" w:cs="Times New Roman"/>
          <w:sz w:val="24"/>
          <w:szCs w:val="24"/>
        </w:rPr>
        <w:t>2</w:t>
      </w:r>
      <w:r>
        <w:rPr>
          <w:rFonts w:ascii="Times New Roman" w:hAnsi="Times New Roman" w:cs="Times New Roman"/>
          <w:sz w:val="24"/>
          <w:szCs w:val="24"/>
        </w:rPr>
        <w:t>. </w:t>
      </w:r>
      <w:r w:rsidRPr="00986710">
        <w:rPr>
          <w:rFonts w:ascii="Times New Roman" w:hAnsi="Times New Roman" w:cs="Times New Roman"/>
          <w:sz w:val="24"/>
          <w:szCs w:val="24"/>
        </w:rPr>
        <w:t xml:space="preserve">Жилые микрорайоны муниципального округа и их </w:t>
      </w:r>
      <w:r>
        <w:rPr>
          <w:rFonts w:ascii="Times New Roman" w:hAnsi="Times New Roman" w:cs="Times New Roman"/>
          <w:sz w:val="24"/>
          <w:szCs w:val="24"/>
        </w:rPr>
        <w:t>УДС</w:t>
      </w:r>
      <w:r w:rsidRPr="00986710">
        <w:rPr>
          <w:rFonts w:ascii="Times New Roman" w:hAnsi="Times New Roman" w:cs="Times New Roman"/>
          <w:sz w:val="24"/>
          <w:szCs w:val="24"/>
        </w:rPr>
        <w:t xml:space="preserve"> следует проектировать с учетом прокладки пешеходных маршрутов для маломобильных групп населения с устройством доступных им подходов к площадкам и местам посадки в общественный транспорт.</w:t>
      </w:r>
    </w:p>
    <w:p w:rsidR="00B80E11" w:rsidRPr="00986710" w:rsidRDefault="00B80E11" w:rsidP="00B80E11">
      <w:pPr>
        <w:contextualSpacing/>
        <w:rPr>
          <w:rFonts w:ascii="Times New Roman" w:hAnsi="Times New Roman" w:cs="Times New Roman"/>
          <w:sz w:val="24"/>
          <w:szCs w:val="24"/>
        </w:rPr>
      </w:pPr>
      <w:bookmarkStart w:id="79" w:name="sub_12160"/>
      <w:bookmarkEnd w:id="78"/>
      <w:r>
        <w:rPr>
          <w:rFonts w:ascii="Times New Roman" w:hAnsi="Times New Roman" w:cs="Times New Roman"/>
          <w:sz w:val="24"/>
          <w:szCs w:val="24"/>
        </w:rPr>
        <w:t>3</w:t>
      </w:r>
      <w:r w:rsidR="007555AF">
        <w:rPr>
          <w:rFonts w:ascii="Times New Roman" w:hAnsi="Times New Roman" w:cs="Times New Roman"/>
          <w:sz w:val="24"/>
          <w:szCs w:val="24"/>
        </w:rPr>
        <w:t>6</w:t>
      </w:r>
      <w:r w:rsidR="00706A6D">
        <w:rPr>
          <w:rFonts w:ascii="Times New Roman" w:hAnsi="Times New Roman" w:cs="Times New Roman"/>
          <w:sz w:val="24"/>
          <w:szCs w:val="24"/>
        </w:rPr>
        <w:t>3</w:t>
      </w:r>
      <w:r>
        <w:rPr>
          <w:rFonts w:ascii="Times New Roman" w:hAnsi="Times New Roman" w:cs="Times New Roman"/>
          <w:sz w:val="24"/>
          <w:szCs w:val="24"/>
        </w:rPr>
        <w:t>. </w:t>
      </w:r>
      <w:r w:rsidRPr="00986710">
        <w:rPr>
          <w:rFonts w:ascii="Times New Roman" w:hAnsi="Times New Roman" w:cs="Times New Roman"/>
          <w:sz w:val="24"/>
          <w:szCs w:val="24"/>
        </w:rPr>
        <w:t xml:space="preserve">Благоустройство пешеходной зоны (пешеходных тротуаров и велосипедных дорожек) </w:t>
      </w:r>
      <w:r w:rsidRPr="00986710">
        <w:rPr>
          <w:rFonts w:ascii="Times New Roman" w:hAnsi="Times New Roman" w:cs="Times New Roman"/>
          <w:sz w:val="24"/>
          <w:szCs w:val="24"/>
        </w:rPr>
        <w:lastRenderedPageBreak/>
        <w:t>осуществляется с учетом комфортности пребывания в ней и доступности для маломобильных пешеходов.</w:t>
      </w:r>
    </w:p>
    <w:bookmarkEnd w:id="79"/>
    <w:p w:rsidR="00B80E11" w:rsidRPr="00986710" w:rsidRDefault="00B80E11" w:rsidP="00B80E11">
      <w:pPr>
        <w:contextualSpacing/>
        <w:rPr>
          <w:rFonts w:ascii="Times New Roman" w:hAnsi="Times New Roman" w:cs="Times New Roman"/>
          <w:sz w:val="24"/>
          <w:szCs w:val="24"/>
        </w:rPr>
      </w:pPr>
      <w:r>
        <w:rPr>
          <w:rFonts w:ascii="Times New Roman" w:hAnsi="Times New Roman" w:cs="Times New Roman"/>
          <w:sz w:val="24"/>
          <w:szCs w:val="24"/>
        </w:rPr>
        <w:t>3</w:t>
      </w:r>
      <w:r w:rsidR="00B55005">
        <w:rPr>
          <w:rFonts w:ascii="Times New Roman" w:hAnsi="Times New Roman" w:cs="Times New Roman"/>
          <w:sz w:val="24"/>
          <w:szCs w:val="24"/>
        </w:rPr>
        <w:t>6</w:t>
      </w:r>
      <w:r w:rsidR="00706A6D">
        <w:rPr>
          <w:rFonts w:ascii="Times New Roman" w:hAnsi="Times New Roman" w:cs="Times New Roman"/>
          <w:sz w:val="24"/>
          <w:szCs w:val="24"/>
        </w:rPr>
        <w:t>4</w:t>
      </w:r>
      <w:r>
        <w:rPr>
          <w:rFonts w:ascii="Times New Roman" w:hAnsi="Times New Roman" w:cs="Times New Roman"/>
          <w:sz w:val="24"/>
          <w:szCs w:val="24"/>
        </w:rPr>
        <w:t>. </w:t>
      </w:r>
      <w:r w:rsidRPr="00986710">
        <w:rPr>
          <w:rFonts w:ascii="Times New Roman" w:hAnsi="Times New Roman" w:cs="Times New Roman"/>
          <w:sz w:val="24"/>
          <w:szCs w:val="24"/>
        </w:rPr>
        <w:t xml:space="preserve">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 их сопровождающих, а также специально оборудованные места для маломобильных групп населения в соответствии с требованиями </w:t>
      </w:r>
      <w:hyperlink r:id="rId15" w:history="1">
        <w:r w:rsidRPr="00986710">
          <w:rPr>
            <w:rStyle w:val="a4"/>
            <w:rFonts w:ascii="Times New Roman" w:hAnsi="Times New Roman"/>
            <w:color w:val="auto"/>
            <w:sz w:val="24"/>
            <w:szCs w:val="24"/>
          </w:rPr>
          <w:t>СП 59.13330.2020</w:t>
        </w:r>
      </w:hyperlink>
      <w:r w:rsidRPr="00986710">
        <w:rPr>
          <w:rFonts w:ascii="Times New Roman" w:hAnsi="Times New Roman" w:cs="Times New Roman"/>
          <w:sz w:val="24"/>
          <w:szCs w:val="24"/>
        </w:rPr>
        <w:t xml:space="preserve"> Свод правил. Доступность зданий и сооружений для маломобильных групп населения. СНиП 35-01-2001.</w:t>
      </w:r>
    </w:p>
    <w:p w:rsidR="00B80E11" w:rsidRPr="00986710" w:rsidRDefault="00CF0CAF" w:rsidP="00B80E11">
      <w:pPr>
        <w:contextualSpacing/>
        <w:rPr>
          <w:rFonts w:ascii="Times New Roman" w:hAnsi="Times New Roman" w:cs="Times New Roman"/>
          <w:sz w:val="24"/>
          <w:szCs w:val="24"/>
        </w:rPr>
      </w:pPr>
      <w:bookmarkStart w:id="80" w:name="sub_12162"/>
      <w:r>
        <w:rPr>
          <w:rFonts w:ascii="Times New Roman" w:hAnsi="Times New Roman" w:cs="Times New Roman"/>
          <w:sz w:val="24"/>
          <w:szCs w:val="24"/>
        </w:rPr>
        <w:t>3</w:t>
      </w:r>
      <w:r w:rsidR="00457A89">
        <w:rPr>
          <w:rFonts w:ascii="Times New Roman" w:hAnsi="Times New Roman" w:cs="Times New Roman"/>
          <w:sz w:val="24"/>
          <w:szCs w:val="24"/>
        </w:rPr>
        <w:t>6</w:t>
      </w:r>
      <w:r w:rsidR="00706A6D">
        <w:rPr>
          <w:rFonts w:ascii="Times New Roman" w:hAnsi="Times New Roman" w:cs="Times New Roman"/>
          <w:sz w:val="24"/>
          <w:szCs w:val="24"/>
        </w:rPr>
        <w:t>5</w:t>
      </w:r>
      <w:r w:rsidR="00B80E11">
        <w:rPr>
          <w:rFonts w:ascii="Times New Roman" w:hAnsi="Times New Roman" w:cs="Times New Roman"/>
          <w:sz w:val="24"/>
          <w:szCs w:val="24"/>
        </w:rPr>
        <w:t>. </w:t>
      </w:r>
      <w:r w:rsidR="00B80E11" w:rsidRPr="00986710">
        <w:rPr>
          <w:rFonts w:ascii="Times New Roman" w:hAnsi="Times New Roman" w:cs="Times New Roman"/>
          <w:sz w:val="24"/>
          <w:szCs w:val="24"/>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bookmarkEnd w:id="80"/>
    <w:p w:rsidR="00B80E11" w:rsidRPr="00986710" w:rsidRDefault="00CF0CAF" w:rsidP="00B80E11">
      <w:pPr>
        <w:contextualSpacing/>
        <w:rPr>
          <w:rFonts w:ascii="Times New Roman" w:hAnsi="Times New Roman" w:cs="Times New Roman"/>
          <w:sz w:val="24"/>
          <w:szCs w:val="24"/>
        </w:rPr>
      </w:pPr>
      <w:r>
        <w:rPr>
          <w:rFonts w:ascii="Times New Roman" w:hAnsi="Times New Roman" w:cs="Times New Roman"/>
          <w:sz w:val="24"/>
          <w:szCs w:val="24"/>
        </w:rPr>
        <w:t>3</w:t>
      </w:r>
      <w:r w:rsidR="00457A89">
        <w:rPr>
          <w:rFonts w:ascii="Times New Roman" w:hAnsi="Times New Roman" w:cs="Times New Roman"/>
          <w:sz w:val="24"/>
          <w:szCs w:val="24"/>
        </w:rPr>
        <w:t>6</w:t>
      </w:r>
      <w:r w:rsidR="00706A6D">
        <w:rPr>
          <w:rFonts w:ascii="Times New Roman" w:hAnsi="Times New Roman" w:cs="Times New Roman"/>
          <w:sz w:val="24"/>
          <w:szCs w:val="24"/>
        </w:rPr>
        <w:t>6</w:t>
      </w:r>
      <w:r w:rsidR="00B80E11">
        <w:rPr>
          <w:rFonts w:ascii="Times New Roman" w:hAnsi="Times New Roman" w:cs="Times New Roman"/>
          <w:sz w:val="24"/>
          <w:szCs w:val="24"/>
        </w:rPr>
        <w:t>. </w:t>
      </w:r>
      <w:r w:rsidR="00B80E11" w:rsidRPr="00986710">
        <w:rPr>
          <w:rFonts w:ascii="Times New Roman" w:hAnsi="Times New Roman" w:cs="Times New Roman"/>
          <w:sz w:val="24"/>
          <w:szCs w:val="24"/>
        </w:rPr>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не менее 10 % </w:t>
      </w:r>
      <w:proofErr w:type="spellStart"/>
      <w:r w:rsidR="00B80E11" w:rsidRPr="00986710">
        <w:rPr>
          <w:rFonts w:ascii="Times New Roman" w:hAnsi="Times New Roman" w:cs="Times New Roman"/>
          <w:sz w:val="24"/>
          <w:szCs w:val="24"/>
        </w:rPr>
        <w:t>машино</w:t>
      </w:r>
      <w:proofErr w:type="spellEnd"/>
      <w:r w:rsidR="00B80E11" w:rsidRPr="00986710">
        <w:rPr>
          <w:rFonts w:ascii="Times New Roman" w:hAnsi="Times New Roman" w:cs="Times New Roman"/>
          <w:sz w:val="24"/>
          <w:szCs w:val="24"/>
        </w:rPr>
        <w:t>-мест (но не менее одного места) для людей с ограниченными (временно или постоянно) возможностями здоровья.</w:t>
      </w:r>
    </w:p>
    <w:p w:rsidR="00B80E11" w:rsidRPr="00986710" w:rsidRDefault="00CF0CAF" w:rsidP="00B80E11">
      <w:pPr>
        <w:contextualSpacing/>
        <w:rPr>
          <w:rFonts w:ascii="Times New Roman" w:hAnsi="Times New Roman" w:cs="Times New Roman"/>
          <w:sz w:val="24"/>
          <w:szCs w:val="24"/>
        </w:rPr>
      </w:pPr>
      <w:r>
        <w:rPr>
          <w:rFonts w:ascii="Times New Roman" w:hAnsi="Times New Roman" w:cs="Times New Roman"/>
          <w:sz w:val="24"/>
          <w:szCs w:val="24"/>
        </w:rPr>
        <w:t>3</w:t>
      </w:r>
      <w:r w:rsidR="00457A89">
        <w:rPr>
          <w:rFonts w:ascii="Times New Roman" w:hAnsi="Times New Roman" w:cs="Times New Roman"/>
          <w:sz w:val="24"/>
          <w:szCs w:val="24"/>
        </w:rPr>
        <w:t>6</w:t>
      </w:r>
      <w:r w:rsidR="00706A6D">
        <w:rPr>
          <w:rFonts w:ascii="Times New Roman" w:hAnsi="Times New Roman" w:cs="Times New Roman"/>
          <w:sz w:val="24"/>
          <w:szCs w:val="24"/>
        </w:rPr>
        <w:t>7</w:t>
      </w:r>
      <w:r w:rsidR="00B80E11">
        <w:rPr>
          <w:rFonts w:ascii="Times New Roman" w:hAnsi="Times New Roman" w:cs="Times New Roman"/>
          <w:sz w:val="24"/>
          <w:szCs w:val="24"/>
        </w:rPr>
        <w:t>. </w:t>
      </w:r>
      <w:r w:rsidR="00B80E11" w:rsidRPr="00986710">
        <w:rPr>
          <w:rFonts w:ascii="Times New Roman" w:hAnsi="Times New Roman" w:cs="Times New Roman"/>
          <w:sz w:val="24"/>
          <w:szCs w:val="24"/>
        </w:rPr>
        <w:t>Места для стоянки (парковки) транспортных средств, управляемых людьми с ограниченными (временно или постоянно) возможностями здоровья или перевозящих людей с ограниченными (временно или постоянно) возможностями здоровья, следует размещать вблизи входа в предприятие, организацию или в учреждение, доступного для людей с ограниченными возможностями здоровья,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
    <w:p w:rsidR="00B80E11" w:rsidRPr="00986710" w:rsidRDefault="00CF0CAF" w:rsidP="00B80E11">
      <w:pPr>
        <w:contextualSpacing/>
        <w:rPr>
          <w:rFonts w:ascii="Times New Roman" w:hAnsi="Times New Roman" w:cs="Times New Roman"/>
          <w:sz w:val="24"/>
          <w:szCs w:val="24"/>
        </w:rPr>
      </w:pPr>
      <w:bookmarkStart w:id="81" w:name="sub_12165"/>
      <w:r>
        <w:rPr>
          <w:rFonts w:ascii="Times New Roman" w:hAnsi="Times New Roman" w:cs="Times New Roman"/>
          <w:sz w:val="24"/>
          <w:szCs w:val="24"/>
        </w:rPr>
        <w:t>3</w:t>
      </w:r>
      <w:r w:rsidR="00457A89">
        <w:rPr>
          <w:rFonts w:ascii="Times New Roman" w:hAnsi="Times New Roman" w:cs="Times New Roman"/>
          <w:sz w:val="24"/>
          <w:szCs w:val="24"/>
        </w:rPr>
        <w:t>6</w:t>
      </w:r>
      <w:r w:rsidR="00706A6D">
        <w:rPr>
          <w:rFonts w:ascii="Times New Roman" w:hAnsi="Times New Roman" w:cs="Times New Roman"/>
          <w:sz w:val="24"/>
          <w:szCs w:val="24"/>
        </w:rPr>
        <w:t>8</w:t>
      </w:r>
      <w:r w:rsidR="00B80E11">
        <w:rPr>
          <w:rFonts w:ascii="Times New Roman" w:hAnsi="Times New Roman" w:cs="Times New Roman"/>
          <w:sz w:val="24"/>
          <w:szCs w:val="24"/>
        </w:rPr>
        <w:t>. </w:t>
      </w:r>
      <w:r w:rsidR="00B80E11" w:rsidRPr="00986710">
        <w:rPr>
          <w:rFonts w:ascii="Times New Roman" w:hAnsi="Times New Roman" w:cs="Times New Roman"/>
          <w:sz w:val="24"/>
          <w:szCs w:val="24"/>
        </w:rPr>
        <w:t>Мероприятия по обеспечению доступности городской среды для маломобильных групп населения, определенные настоящим разделом Правил, осуществляются собственниками, владельцами соответствующих объектов городской среды.</w:t>
      </w:r>
    </w:p>
    <w:bookmarkEnd w:id="81"/>
    <w:p w:rsidR="00B80E11" w:rsidRDefault="00B80E11" w:rsidP="00F83386">
      <w:pPr>
        <w:contextualSpacing/>
        <w:rPr>
          <w:rFonts w:ascii="Times New Roman" w:hAnsi="Times New Roman" w:cs="Times New Roman"/>
          <w:sz w:val="24"/>
          <w:szCs w:val="24"/>
        </w:rPr>
      </w:pPr>
    </w:p>
    <w:p w:rsidR="00CF0CAF" w:rsidRDefault="00CF0CAF" w:rsidP="00CF0CAF">
      <w:pPr>
        <w:contextualSpacing/>
        <w:jc w:val="center"/>
        <w:rPr>
          <w:rFonts w:ascii="Times New Roman" w:hAnsi="Times New Roman" w:cs="Times New Roman"/>
          <w:sz w:val="24"/>
          <w:szCs w:val="24"/>
        </w:rPr>
      </w:pPr>
      <w:r>
        <w:rPr>
          <w:rFonts w:ascii="Times New Roman" w:hAnsi="Times New Roman" w:cs="Times New Roman"/>
          <w:sz w:val="24"/>
          <w:szCs w:val="24"/>
        </w:rPr>
        <w:t>Х</w:t>
      </w:r>
      <w:r w:rsidR="00706A6D">
        <w:rPr>
          <w:rFonts w:ascii="Times New Roman" w:hAnsi="Times New Roman" w:cs="Times New Roman"/>
          <w:sz w:val="24"/>
          <w:szCs w:val="24"/>
          <w:lang w:val="en-US"/>
        </w:rPr>
        <w:t>I</w:t>
      </w:r>
      <w:r>
        <w:rPr>
          <w:rFonts w:ascii="Times New Roman" w:hAnsi="Times New Roman" w:cs="Times New Roman"/>
          <w:sz w:val="24"/>
          <w:szCs w:val="24"/>
        </w:rPr>
        <w:t xml:space="preserve"> Уборка территории Нязепетровского муниципального округа, в том числе в зимний </w:t>
      </w:r>
      <w:r w:rsidR="00F52CA6">
        <w:rPr>
          <w:rFonts w:ascii="Times New Roman" w:hAnsi="Times New Roman" w:cs="Times New Roman"/>
          <w:sz w:val="24"/>
          <w:szCs w:val="24"/>
        </w:rPr>
        <w:t>период</w:t>
      </w:r>
    </w:p>
    <w:p w:rsidR="00F52CA6" w:rsidRPr="00B80E11" w:rsidRDefault="00F52CA6" w:rsidP="00CF0CAF">
      <w:pPr>
        <w:contextualSpacing/>
        <w:jc w:val="center"/>
        <w:rPr>
          <w:rFonts w:ascii="Times New Roman" w:hAnsi="Times New Roman" w:cs="Times New Roman"/>
          <w:sz w:val="24"/>
          <w:szCs w:val="24"/>
        </w:rPr>
      </w:pPr>
    </w:p>
    <w:p w:rsidR="00CF0CAF" w:rsidRPr="00CF0CAF" w:rsidRDefault="00EA5BE5" w:rsidP="00CF0CAF">
      <w:pPr>
        <w:contextualSpacing/>
        <w:rPr>
          <w:rFonts w:ascii="Times New Roman" w:hAnsi="Times New Roman" w:cs="Times New Roman"/>
          <w:sz w:val="24"/>
          <w:szCs w:val="24"/>
        </w:rPr>
      </w:pPr>
      <w:r>
        <w:rPr>
          <w:rFonts w:ascii="Times New Roman" w:hAnsi="Times New Roman" w:cs="Times New Roman"/>
          <w:sz w:val="24"/>
          <w:szCs w:val="24"/>
        </w:rPr>
        <w:t>3</w:t>
      </w:r>
      <w:r w:rsidR="00457A89">
        <w:rPr>
          <w:rFonts w:ascii="Times New Roman" w:hAnsi="Times New Roman" w:cs="Times New Roman"/>
          <w:sz w:val="24"/>
          <w:szCs w:val="24"/>
        </w:rPr>
        <w:t>6</w:t>
      </w:r>
      <w:r w:rsidR="00706A6D">
        <w:rPr>
          <w:rFonts w:ascii="Times New Roman" w:hAnsi="Times New Roman" w:cs="Times New Roman"/>
          <w:sz w:val="24"/>
          <w:szCs w:val="24"/>
        </w:rPr>
        <w:t>9</w:t>
      </w:r>
      <w:r w:rsidR="00CF0CAF">
        <w:rPr>
          <w:rFonts w:ascii="Times New Roman" w:hAnsi="Times New Roman" w:cs="Times New Roman"/>
          <w:sz w:val="24"/>
          <w:szCs w:val="24"/>
        </w:rPr>
        <w:t>. О</w:t>
      </w:r>
      <w:r w:rsidR="00CF0CAF" w:rsidRPr="00CF0CAF">
        <w:rPr>
          <w:rFonts w:ascii="Times New Roman" w:hAnsi="Times New Roman" w:cs="Times New Roman"/>
          <w:sz w:val="24"/>
          <w:szCs w:val="24"/>
        </w:rPr>
        <w:t>сновной задачей уборки территорий является удаление накапливающихся загрязнений, приводящих к возникновению скользкости, запыленности, ухудшению чистоты атмосферы и эстетического вида,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w:t>
      </w:r>
      <w:r w:rsidR="00CF0CAF">
        <w:rPr>
          <w:rFonts w:ascii="Times New Roman" w:hAnsi="Times New Roman" w:cs="Times New Roman"/>
          <w:sz w:val="24"/>
          <w:szCs w:val="24"/>
        </w:rPr>
        <w:t>ешеходов и транспортных средств.</w:t>
      </w:r>
    </w:p>
    <w:p w:rsidR="00CF0CAF" w:rsidRPr="00CF0CAF" w:rsidRDefault="00EA5BE5" w:rsidP="00CF0CAF">
      <w:pPr>
        <w:contextualSpacing/>
        <w:rPr>
          <w:rFonts w:ascii="Times New Roman" w:hAnsi="Times New Roman" w:cs="Times New Roman"/>
          <w:sz w:val="24"/>
          <w:szCs w:val="24"/>
        </w:rPr>
      </w:pPr>
      <w:r>
        <w:rPr>
          <w:rFonts w:ascii="Times New Roman" w:hAnsi="Times New Roman" w:cs="Times New Roman"/>
          <w:sz w:val="24"/>
          <w:szCs w:val="24"/>
        </w:rPr>
        <w:t>3</w:t>
      </w:r>
      <w:r w:rsidR="00706A6D">
        <w:rPr>
          <w:rFonts w:ascii="Times New Roman" w:hAnsi="Times New Roman" w:cs="Times New Roman"/>
          <w:sz w:val="24"/>
          <w:szCs w:val="24"/>
        </w:rPr>
        <w:t>70</w:t>
      </w:r>
      <w:r w:rsidR="00CF0CAF">
        <w:rPr>
          <w:rFonts w:ascii="Times New Roman" w:hAnsi="Times New Roman" w:cs="Times New Roman"/>
          <w:sz w:val="24"/>
          <w:szCs w:val="24"/>
        </w:rPr>
        <w:t>. </w:t>
      </w:r>
      <w:r w:rsidR="00CF0CAF" w:rsidRPr="00CF0CAF">
        <w:rPr>
          <w:rFonts w:ascii="Times New Roman" w:hAnsi="Times New Roman" w:cs="Times New Roman"/>
          <w:sz w:val="24"/>
          <w:szCs w:val="24"/>
        </w:rPr>
        <w:t>Важнейшим условием качественного выполнения работ является их своевременность.</w:t>
      </w:r>
    </w:p>
    <w:p w:rsidR="00CF0CAF" w:rsidRPr="00457A89" w:rsidRDefault="00EA5BE5" w:rsidP="00CF0CAF">
      <w:pPr>
        <w:contextualSpacing/>
        <w:rPr>
          <w:rFonts w:ascii="Times New Roman" w:hAnsi="Times New Roman" w:cs="Times New Roman"/>
          <w:sz w:val="24"/>
          <w:szCs w:val="24"/>
        </w:rPr>
      </w:pPr>
      <w:r w:rsidRPr="00457A89">
        <w:rPr>
          <w:rFonts w:ascii="Times New Roman" w:hAnsi="Times New Roman" w:cs="Times New Roman"/>
          <w:sz w:val="24"/>
          <w:szCs w:val="24"/>
        </w:rPr>
        <w:t>3</w:t>
      </w:r>
      <w:r w:rsidR="00B91F5E">
        <w:rPr>
          <w:rFonts w:ascii="Times New Roman" w:hAnsi="Times New Roman" w:cs="Times New Roman"/>
          <w:sz w:val="24"/>
          <w:szCs w:val="24"/>
        </w:rPr>
        <w:t>7</w:t>
      </w:r>
      <w:r w:rsidR="00706A6D">
        <w:rPr>
          <w:rFonts w:ascii="Times New Roman" w:hAnsi="Times New Roman" w:cs="Times New Roman"/>
          <w:sz w:val="24"/>
          <w:szCs w:val="24"/>
        </w:rPr>
        <w:t>1</w:t>
      </w:r>
      <w:r w:rsidR="00CF0CAF" w:rsidRPr="00457A89">
        <w:rPr>
          <w:rFonts w:ascii="Times New Roman" w:hAnsi="Times New Roman" w:cs="Times New Roman"/>
          <w:sz w:val="24"/>
          <w:szCs w:val="24"/>
        </w:rPr>
        <w:t>. Уборка дворовых территорий, мест массового пребывания людей производится в весенне-летний период.</w:t>
      </w:r>
    </w:p>
    <w:p w:rsidR="00CF0CAF" w:rsidRPr="00457A89" w:rsidRDefault="00EA5BE5" w:rsidP="00CF0CAF">
      <w:pPr>
        <w:contextualSpacing/>
        <w:rPr>
          <w:rFonts w:ascii="Times New Roman" w:hAnsi="Times New Roman" w:cs="Times New Roman"/>
          <w:sz w:val="24"/>
          <w:szCs w:val="24"/>
        </w:rPr>
      </w:pPr>
      <w:r w:rsidRPr="00457A89">
        <w:rPr>
          <w:rFonts w:ascii="Times New Roman" w:hAnsi="Times New Roman" w:cs="Times New Roman"/>
          <w:sz w:val="24"/>
          <w:szCs w:val="24"/>
        </w:rPr>
        <w:t>3</w:t>
      </w:r>
      <w:r w:rsidR="00B91F5E">
        <w:rPr>
          <w:rFonts w:ascii="Times New Roman" w:hAnsi="Times New Roman" w:cs="Times New Roman"/>
          <w:sz w:val="24"/>
          <w:szCs w:val="24"/>
        </w:rPr>
        <w:t>7</w:t>
      </w:r>
      <w:r w:rsidR="00706A6D">
        <w:rPr>
          <w:rFonts w:ascii="Times New Roman" w:hAnsi="Times New Roman" w:cs="Times New Roman"/>
          <w:sz w:val="24"/>
          <w:szCs w:val="24"/>
        </w:rPr>
        <w:t>2</w:t>
      </w:r>
      <w:r w:rsidR="00CF0CAF" w:rsidRPr="00457A89">
        <w:rPr>
          <w:rFonts w:ascii="Times New Roman" w:hAnsi="Times New Roman" w:cs="Times New Roman"/>
          <w:sz w:val="24"/>
          <w:szCs w:val="24"/>
        </w:rPr>
        <w:t>.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CF0CAF" w:rsidRPr="00457A89" w:rsidRDefault="00EA5BE5" w:rsidP="00CF0CAF">
      <w:pPr>
        <w:contextualSpacing/>
        <w:rPr>
          <w:rFonts w:ascii="Times New Roman" w:hAnsi="Times New Roman" w:cs="Times New Roman"/>
          <w:sz w:val="24"/>
          <w:szCs w:val="24"/>
        </w:rPr>
      </w:pPr>
      <w:r w:rsidRPr="00457A89">
        <w:rPr>
          <w:rFonts w:ascii="Times New Roman" w:hAnsi="Times New Roman" w:cs="Times New Roman"/>
          <w:sz w:val="24"/>
          <w:szCs w:val="24"/>
        </w:rPr>
        <w:t>3</w:t>
      </w:r>
      <w:r w:rsidR="00B91F5E">
        <w:rPr>
          <w:rFonts w:ascii="Times New Roman" w:hAnsi="Times New Roman" w:cs="Times New Roman"/>
          <w:sz w:val="24"/>
          <w:szCs w:val="24"/>
        </w:rPr>
        <w:t>7</w:t>
      </w:r>
      <w:r w:rsidR="00706A6D">
        <w:rPr>
          <w:rFonts w:ascii="Times New Roman" w:hAnsi="Times New Roman" w:cs="Times New Roman"/>
          <w:sz w:val="24"/>
          <w:szCs w:val="24"/>
        </w:rPr>
        <w:t>3</w:t>
      </w:r>
      <w:r w:rsidR="00CF0CAF" w:rsidRPr="00457A89">
        <w:rPr>
          <w:rFonts w:ascii="Times New Roman" w:hAnsi="Times New Roman" w:cs="Times New Roman"/>
          <w:sz w:val="24"/>
          <w:szCs w:val="24"/>
        </w:rPr>
        <w:t>. Уборку и очистку автобусных остановок обязаны производить организации на основании договоров по уборке территорий улиц, на которых расположены эти остановки.</w:t>
      </w:r>
    </w:p>
    <w:p w:rsidR="00CF0CAF" w:rsidRPr="00CF0CAF" w:rsidRDefault="00EA5BE5" w:rsidP="00CF0CAF">
      <w:pPr>
        <w:contextualSpacing/>
        <w:rPr>
          <w:rFonts w:ascii="Times New Roman" w:hAnsi="Times New Roman" w:cs="Times New Roman"/>
          <w:sz w:val="24"/>
          <w:szCs w:val="24"/>
        </w:rPr>
      </w:pPr>
      <w:r w:rsidRPr="00457A89">
        <w:rPr>
          <w:rFonts w:ascii="Times New Roman" w:hAnsi="Times New Roman" w:cs="Times New Roman"/>
          <w:sz w:val="24"/>
          <w:szCs w:val="24"/>
        </w:rPr>
        <w:t>3</w:t>
      </w:r>
      <w:r w:rsidR="00273310">
        <w:rPr>
          <w:rFonts w:ascii="Times New Roman" w:hAnsi="Times New Roman" w:cs="Times New Roman"/>
          <w:sz w:val="24"/>
          <w:szCs w:val="24"/>
        </w:rPr>
        <w:t>7</w:t>
      </w:r>
      <w:r w:rsidR="00706A6D">
        <w:rPr>
          <w:rFonts w:ascii="Times New Roman" w:hAnsi="Times New Roman" w:cs="Times New Roman"/>
          <w:sz w:val="24"/>
          <w:szCs w:val="24"/>
        </w:rPr>
        <w:t>4</w:t>
      </w:r>
      <w:r w:rsidR="00CF0CAF" w:rsidRPr="00457A89">
        <w:rPr>
          <w:rFonts w:ascii="Times New Roman" w:hAnsi="Times New Roman" w:cs="Times New Roman"/>
          <w:sz w:val="24"/>
          <w:szCs w:val="24"/>
        </w:rPr>
        <w:t>. Уборку и очистку остановок, на которых расположены торговые</w:t>
      </w:r>
      <w:r w:rsidR="00CF0CAF" w:rsidRPr="00CF0CAF">
        <w:rPr>
          <w:rFonts w:ascii="Times New Roman" w:hAnsi="Times New Roman" w:cs="Times New Roman"/>
          <w:sz w:val="24"/>
          <w:szCs w:val="24"/>
        </w:rPr>
        <w:t xml:space="preserve"> объекты, осуществляют собственники торговых объектов, если иное не предусмотрено договором, в </w:t>
      </w:r>
      <w:r w:rsidR="00CF0CAF">
        <w:rPr>
          <w:rFonts w:ascii="Times New Roman" w:hAnsi="Times New Roman" w:cs="Times New Roman"/>
          <w:sz w:val="24"/>
          <w:szCs w:val="24"/>
        </w:rPr>
        <w:t>границах прилегающих территорий.</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273310">
        <w:rPr>
          <w:rFonts w:ascii="Times New Roman" w:hAnsi="Times New Roman" w:cs="Times New Roman"/>
          <w:sz w:val="24"/>
          <w:szCs w:val="24"/>
        </w:rPr>
        <w:t>7</w:t>
      </w:r>
      <w:r w:rsidR="00706A6D">
        <w:rPr>
          <w:rFonts w:ascii="Times New Roman" w:hAnsi="Times New Roman" w:cs="Times New Roman"/>
          <w:sz w:val="24"/>
          <w:szCs w:val="24"/>
        </w:rPr>
        <w:t>5</w:t>
      </w:r>
      <w:r w:rsidR="00CF0CAF">
        <w:rPr>
          <w:rFonts w:ascii="Times New Roman" w:hAnsi="Times New Roman" w:cs="Times New Roman"/>
          <w:sz w:val="24"/>
          <w:szCs w:val="24"/>
        </w:rPr>
        <w:t>. У</w:t>
      </w:r>
      <w:r w:rsidR="00CF0CAF" w:rsidRPr="00CF0CAF">
        <w:rPr>
          <w:rFonts w:ascii="Times New Roman" w:hAnsi="Times New Roman" w:cs="Times New Roman"/>
          <w:sz w:val="24"/>
          <w:szCs w:val="24"/>
        </w:rPr>
        <w:t>борка объектов, территорию которых невозможно убирать механизированным способом (из-за недостаточной ширины либо сложной конф</w:t>
      </w:r>
      <w:r w:rsidR="00CF0CAF">
        <w:rPr>
          <w:rFonts w:ascii="Times New Roman" w:hAnsi="Times New Roman" w:cs="Times New Roman"/>
          <w:sz w:val="24"/>
          <w:szCs w:val="24"/>
        </w:rPr>
        <w:t>игурации), производится вручную.</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273310">
        <w:rPr>
          <w:rFonts w:ascii="Times New Roman" w:hAnsi="Times New Roman" w:cs="Times New Roman"/>
          <w:sz w:val="24"/>
          <w:szCs w:val="24"/>
        </w:rPr>
        <w:t>7</w:t>
      </w:r>
      <w:r w:rsidR="00706A6D">
        <w:rPr>
          <w:rFonts w:ascii="Times New Roman" w:hAnsi="Times New Roman" w:cs="Times New Roman"/>
          <w:sz w:val="24"/>
          <w:szCs w:val="24"/>
        </w:rPr>
        <w:t>6</w:t>
      </w:r>
      <w:r w:rsidR="00CF0CAF">
        <w:rPr>
          <w:rFonts w:ascii="Times New Roman" w:hAnsi="Times New Roman" w:cs="Times New Roman"/>
          <w:sz w:val="24"/>
          <w:szCs w:val="24"/>
        </w:rPr>
        <w:t>. С</w:t>
      </w:r>
      <w:r w:rsidR="00CF0CAF" w:rsidRPr="00CF0CAF">
        <w:rPr>
          <w:rFonts w:ascii="Times New Roman" w:hAnsi="Times New Roman" w:cs="Times New Roman"/>
          <w:sz w:val="24"/>
          <w:szCs w:val="24"/>
        </w:rPr>
        <w:t>анитарную уборку территории от отходов производства и потребления с последующей организацией вывоза на объекты хранения отходов, скос сорной растительности, а также обрезку крон деревьев, в охранной зоне (2,0 м), отведенной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w:t>
      </w:r>
      <w:r w:rsidR="00CF0CAF">
        <w:rPr>
          <w:rFonts w:ascii="Times New Roman" w:hAnsi="Times New Roman" w:cs="Times New Roman"/>
          <w:sz w:val="24"/>
          <w:szCs w:val="24"/>
        </w:rPr>
        <w:t>.</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273310">
        <w:rPr>
          <w:rFonts w:ascii="Times New Roman" w:hAnsi="Times New Roman" w:cs="Times New Roman"/>
          <w:sz w:val="24"/>
          <w:szCs w:val="24"/>
        </w:rPr>
        <w:t>7</w:t>
      </w:r>
      <w:r w:rsidR="00706A6D">
        <w:rPr>
          <w:rFonts w:ascii="Times New Roman" w:hAnsi="Times New Roman" w:cs="Times New Roman"/>
          <w:sz w:val="24"/>
          <w:szCs w:val="24"/>
        </w:rPr>
        <w:t>7</w:t>
      </w:r>
      <w:r w:rsidR="001A6729">
        <w:rPr>
          <w:rFonts w:ascii="Times New Roman" w:hAnsi="Times New Roman" w:cs="Times New Roman"/>
          <w:sz w:val="24"/>
          <w:szCs w:val="24"/>
        </w:rPr>
        <w:t>. О</w:t>
      </w:r>
      <w:r w:rsidR="00CF0CAF" w:rsidRPr="00CF0CAF">
        <w:rPr>
          <w:rFonts w:ascii="Times New Roman" w:hAnsi="Times New Roman" w:cs="Times New Roman"/>
          <w:sz w:val="24"/>
          <w:szCs w:val="24"/>
        </w:rPr>
        <w:t>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и др</w:t>
      </w:r>
      <w:r w:rsidR="00273310">
        <w:rPr>
          <w:rFonts w:ascii="Times New Roman" w:hAnsi="Times New Roman" w:cs="Times New Roman"/>
          <w:sz w:val="24"/>
          <w:szCs w:val="24"/>
        </w:rPr>
        <w:t>угое</w:t>
      </w:r>
      <w:r w:rsidR="00CF0CAF" w:rsidRPr="00CF0CAF">
        <w:rPr>
          <w:rFonts w:ascii="Times New Roman" w:hAnsi="Times New Roman" w:cs="Times New Roman"/>
          <w:sz w:val="24"/>
          <w:szCs w:val="24"/>
        </w:rPr>
        <w:t>) несут специализированные организации, являющиеся владельцами указанных объектов и (или) осуществляющие экспл</w:t>
      </w:r>
      <w:r w:rsidR="001A6729">
        <w:rPr>
          <w:rFonts w:ascii="Times New Roman" w:hAnsi="Times New Roman" w:cs="Times New Roman"/>
          <w:sz w:val="24"/>
          <w:szCs w:val="24"/>
        </w:rPr>
        <w:t>уатацию сетей.</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273310">
        <w:rPr>
          <w:rFonts w:ascii="Times New Roman" w:hAnsi="Times New Roman" w:cs="Times New Roman"/>
          <w:sz w:val="24"/>
          <w:szCs w:val="24"/>
        </w:rPr>
        <w:t>7</w:t>
      </w:r>
      <w:r w:rsidR="00706A6D">
        <w:rPr>
          <w:rFonts w:ascii="Times New Roman" w:hAnsi="Times New Roman" w:cs="Times New Roman"/>
          <w:sz w:val="24"/>
          <w:szCs w:val="24"/>
        </w:rPr>
        <w:t>8</w:t>
      </w:r>
      <w:r w:rsidR="001A6729">
        <w:rPr>
          <w:rFonts w:ascii="Times New Roman" w:hAnsi="Times New Roman" w:cs="Times New Roman"/>
          <w:sz w:val="24"/>
          <w:szCs w:val="24"/>
        </w:rPr>
        <w:t>. </w:t>
      </w:r>
      <w:r w:rsidR="00CF0CAF" w:rsidRPr="00CF0CAF">
        <w:rPr>
          <w:rFonts w:ascii="Times New Roman" w:hAnsi="Times New Roman" w:cs="Times New Roman"/>
          <w:sz w:val="24"/>
          <w:szCs w:val="24"/>
        </w:rPr>
        <w:t>Администраци</w:t>
      </w:r>
      <w:r w:rsidR="001A6729">
        <w:rPr>
          <w:rFonts w:ascii="Times New Roman" w:hAnsi="Times New Roman" w:cs="Times New Roman"/>
          <w:sz w:val="24"/>
          <w:szCs w:val="24"/>
        </w:rPr>
        <w:t>я</w:t>
      </w:r>
      <w:r w:rsidR="00CF0CAF" w:rsidRPr="00CF0CAF">
        <w:rPr>
          <w:rFonts w:ascii="Times New Roman" w:hAnsi="Times New Roman" w:cs="Times New Roman"/>
          <w:sz w:val="24"/>
          <w:szCs w:val="24"/>
        </w:rPr>
        <w:t xml:space="preserve"> </w:t>
      </w:r>
      <w:r w:rsidR="001A6729">
        <w:rPr>
          <w:rFonts w:ascii="Times New Roman" w:hAnsi="Times New Roman" w:cs="Times New Roman"/>
          <w:sz w:val="24"/>
          <w:szCs w:val="24"/>
        </w:rPr>
        <w:t>округа</w:t>
      </w:r>
      <w:r w:rsidR="00CF0CAF" w:rsidRPr="00CF0CAF">
        <w:rPr>
          <w:rFonts w:ascii="Times New Roman" w:hAnsi="Times New Roman" w:cs="Times New Roman"/>
          <w:sz w:val="24"/>
          <w:szCs w:val="24"/>
        </w:rPr>
        <w:t xml:space="preserve"> мо</w:t>
      </w:r>
      <w:r w:rsidR="001A6729">
        <w:rPr>
          <w:rFonts w:ascii="Times New Roman" w:hAnsi="Times New Roman" w:cs="Times New Roman"/>
          <w:sz w:val="24"/>
          <w:szCs w:val="24"/>
        </w:rPr>
        <w:t>же</w:t>
      </w:r>
      <w:r w:rsidR="00CF0CAF" w:rsidRPr="00CF0CAF">
        <w:rPr>
          <w:rFonts w:ascii="Times New Roman" w:hAnsi="Times New Roman" w:cs="Times New Roman"/>
          <w:sz w:val="24"/>
          <w:szCs w:val="24"/>
        </w:rPr>
        <w:t>т на добровольной основе привлекать граждан для выполнения работ по уборке, благоустройству и озеленению территории населенных пунктов</w:t>
      </w:r>
      <w:r w:rsidR="001A6729">
        <w:rPr>
          <w:rFonts w:ascii="Times New Roman" w:hAnsi="Times New Roman" w:cs="Times New Roman"/>
          <w:sz w:val="24"/>
          <w:szCs w:val="24"/>
        </w:rPr>
        <w:t>.</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273310">
        <w:rPr>
          <w:rFonts w:ascii="Times New Roman" w:hAnsi="Times New Roman" w:cs="Times New Roman"/>
          <w:sz w:val="24"/>
          <w:szCs w:val="24"/>
        </w:rPr>
        <w:t>7</w:t>
      </w:r>
      <w:r w:rsidR="00706A6D">
        <w:rPr>
          <w:rFonts w:ascii="Times New Roman" w:hAnsi="Times New Roman" w:cs="Times New Roman"/>
          <w:sz w:val="24"/>
          <w:szCs w:val="24"/>
        </w:rPr>
        <w:t>9</w:t>
      </w:r>
      <w:r w:rsidR="001A6729">
        <w:rPr>
          <w:rFonts w:ascii="Times New Roman" w:hAnsi="Times New Roman" w:cs="Times New Roman"/>
          <w:sz w:val="24"/>
          <w:szCs w:val="24"/>
        </w:rPr>
        <w:t>. О</w:t>
      </w:r>
      <w:r w:rsidR="00CF0CAF" w:rsidRPr="00CF0CAF">
        <w:rPr>
          <w:rFonts w:ascii="Times New Roman" w:hAnsi="Times New Roman" w:cs="Times New Roman"/>
          <w:sz w:val="24"/>
          <w:szCs w:val="24"/>
        </w:rPr>
        <w:t xml:space="preserve">тветственность за организацию и производство уборочных работ в соответствии с </w:t>
      </w:r>
      <w:r w:rsidR="00CF0CAF" w:rsidRPr="00CF0CAF">
        <w:rPr>
          <w:rFonts w:ascii="Times New Roman" w:hAnsi="Times New Roman" w:cs="Times New Roman"/>
          <w:sz w:val="24"/>
          <w:szCs w:val="24"/>
        </w:rPr>
        <w:lastRenderedPageBreak/>
        <w:t>настоящими Правилами возлагается:</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1) </w:t>
      </w:r>
      <w:r w:rsidR="00CF0CAF" w:rsidRPr="00CF0CAF">
        <w:rPr>
          <w:rFonts w:ascii="Times New Roman" w:hAnsi="Times New Roman" w:cs="Times New Roman"/>
          <w:sz w:val="24"/>
          <w:szCs w:val="24"/>
        </w:rPr>
        <w:t xml:space="preserve">за уборку и содержание проезжей части по всей ширине дорог, площадей, улиц и проездов дорожной сети </w:t>
      </w:r>
      <w:r w:rsidR="001A6729">
        <w:rPr>
          <w:rFonts w:ascii="Times New Roman" w:hAnsi="Times New Roman" w:cs="Times New Roman"/>
          <w:sz w:val="24"/>
          <w:szCs w:val="24"/>
        </w:rPr>
        <w:t>–</w:t>
      </w:r>
      <w:r w:rsidR="00CF0CAF" w:rsidRPr="00CF0CAF">
        <w:rPr>
          <w:rFonts w:ascii="Times New Roman" w:hAnsi="Times New Roman" w:cs="Times New Roman"/>
          <w:sz w:val="24"/>
          <w:szCs w:val="24"/>
        </w:rPr>
        <w:t xml:space="preserve"> на специализированные организации, с которыми заключены муниципальные контракты по уборке населенных пунктов;</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2) </w:t>
      </w:r>
      <w:r w:rsidR="00CF0CAF" w:rsidRPr="00CF0CAF">
        <w:rPr>
          <w:rFonts w:ascii="Times New Roman" w:hAnsi="Times New Roman" w:cs="Times New Roman"/>
          <w:sz w:val="24"/>
          <w:szCs w:val="24"/>
        </w:rPr>
        <w:t xml:space="preserve">за уборку и содержание придомовых территорий и межквартальных проездов многоквартирных жилых домов (за исключением включенных в перечень автомобильных дорог общего пользования местного значения населенных пунктов) </w:t>
      </w:r>
      <w:r w:rsidR="001A6729">
        <w:rPr>
          <w:rFonts w:ascii="Times New Roman" w:hAnsi="Times New Roman" w:cs="Times New Roman"/>
          <w:sz w:val="24"/>
          <w:szCs w:val="24"/>
        </w:rPr>
        <w:t>–</w:t>
      </w:r>
      <w:r w:rsidR="00CF0CAF" w:rsidRPr="00CF0CAF">
        <w:rPr>
          <w:rFonts w:ascii="Times New Roman" w:hAnsi="Times New Roman" w:cs="Times New Roman"/>
          <w:sz w:val="24"/>
          <w:szCs w:val="24"/>
        </w:rPr>
        <w:t xml:space="preserve"> на собственников помещений в многоквартирных жилых домах либо </w:t>
      </w:r>
      <w:proofErr w:type="gramStart"/>
      <w:r w:rsidR="00CF0CAF" w:rsidRPr="00CF0CAF">
        <w:rPr>
          <w:rFonts w:ascii="Times New Roman" w:hAnsi="Times New Roman" w:cs="Times New Roman"/>
          <w:sz w:val="24"/>
          <w:szCs w:val="24"/>
        </w:rPr>
        <w:t>на уполномоченные</w:t>
      </w:r>
      <w:proofErr w:type="gramEnd"/>
      <w:r w:rsidR="00CF0CAF" w:rsidRPr="00CF0CAF">
        <w:rPr>
          <w:rFonts w:ascii="Times New Roman" w:hAnsi="Times New Roman" w:cs="Times New Roman"/>
          <w:sz w:val="24"/>
          <w:szCs w:val="24"/>
        </w:rPr>
        <w:t xml:space="preserve"> ими организации;</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3) </w:t>
      </w:r>
      <w:r w:rsidR="00CF0CAF" w:rsidRPr="00CF0CAF">
        <w:rPr>
          <w:rFonts w:ascii="Times New Roman" w:hAnsi="Times New Roman" w:cs="Times New Roman"/>
          <w:sz w:val="24"/>
          <w:szCs w:val="24"/>
        </w:rPr>
        <w:t xml:space="preserve">за уборку газонной части, стрижку деревьев (кустарников) газонов, содержание ограждений на проезжей части, тротуарах и газонах, других элементов благоустройства дороги </w:t>
      </w:r>
      <w:r w:rsidR="001A6729">
        <w:rPr>
          <w:rFonts w:ascii="Times New Roman" w:hAnsi="Times New Roman" w:cs="Times New Roman"/>
          <w:sz w:val="24"/>
          <w:szCs w:val="24"/>
        </w:rPr>
        <w:t>–</w:t>
      </w:r>
      <w:r w:rsidR="00CF0CAF" w:rsidRPr="00CF0CAF">
        <w:rPr>
          <w:rFonts w:ascii="Times New Roman" w:hAnsi="Times New Roman" w:cs="Times New Roman"/>
          <w:sz w:val="24"/>
          <w:szCs w:val="24"/>
        </w:rPr>
        <w:t xml:space="preserve"> на специализированные организации, с которыми заключены муниципальные контракты по уборке населенных пунктов;</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4) </w:t>
      </w:r>
      <w:r w:rsidR="00CF0CAF" w:rsidRPr="00CF0CAF">
        <w:rPr>
          <w:rFonts w:ascii="Times New Roman" w:hAnsi="Times New Roman" w:cs="Times New Roman"/>
          <w:sz w:val="24"/>
          <w:szCs w:val="24"/>
        </w:rPr>
        <w:t>за уборку, благоустройство и содержание территорий, прилегающих к отдельно стоящим рекламоносителям, в том числе опорам для размещения реклам</w:t>
      </w:r>
      <w:r w:rsidR="001A6729">
        <w:rPr>
          <w:rFonts w:ascii="Times New Roman" w:hAnsi="Times New Roman" w:cs="Times New Roman"/>
          <w:sz w:val="24"/>
          <w:szCs w:val="24"/>
        </w:rPr>
        <w:t>ных перетяжек (транспарантов), –</w:t>
      </w:r>
      <w:r w:rsidR="00CF0CAF" w:rsidRPr="00CF0CAF">
        <w:rPr>
          <w:rFonts w:ascii="Times New Roman" w:hAnsi="Times New Roman" w:cs="Times New Roman"/>
          <w:sz w:val="24"/>
          <w:szCs w:val="24"/>
        </w:rPr>
        <w:t xml:space="preserve"> на собственников рекламных конструкций либо арендаторов рекламных конструкций, если указанное предусмотрено договором;</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5) </w:t>
      </w:r>
      <w:r w:rsidR="00CF0CAF" w:rsidRPr="00CF0CAF">
        <w:rPr>
          <w:rFonts w:ascii="Times New Roman" w:hAnsi="Times New Roman" w:cs="Times New Roman"/>
          <w:sz w:val="24"/>
          <w:szCs w:val="24"/>
        </w:rPr>
        <w:t xml:space="preserve">за уборку и содержание территорий, прилегающих к торговым объектам </w:t>
      </w:r>
      <w:r w:rsidR="001A6729">
        <w:rPr>
          <w:rFonts w:ascii="Times New Roman" w:hAnsi="Times New Roman" w:cs="Times New Roman"/>
          <w:sz w:val="24"/>
          <w:szCs w:val="24"/>
        </w:rPr>
        <w:t>–</w:t>
      </w:r>
      <w:r w:rsidR="00CF0CAF" w:rsidRPr="00CF0CAF">
        <w:rPr>
          <w:rFonts w:ascii="Times New Roman" w:hAnsi="Times New Roman" w:cs="Times New Roman"/>
          <w:sz w:val="24"/>
          <w:szCs w:val="24"/>
        </w:rPr>
        <w:t xml:space="preserve"> на собственников и иных владельцев торговых объектов, если иное не предусмотрено законом или договором;</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6) </w:t>
      </w:r>
      <w:r w:rsidR="00CF0CAF" w:rsidRPr="00CF0CAF">
        <w:rPr>
          <w:rFonts w:ascii="Times New Roman" w:hAnsi="Times New Roman" w:cs="Times New Roman"/>
          <w:sz w:val="24"/>
          <w:szCs w:val="24"/>
        </w:rPr>
        <w:t xml:space="preserve">за уборку и содержание длительное время не используемых и не осваиваемых территорий, территорий после сноса строений </w:t>
      </w:r>
      <w:r w:rsidR="001A6729">
        <w:rPr>
          <w:rFonts w:ascii="Times New Roman" w:hAnsi="Times New Roman" w:cs="Times New Roman"/>
          <w:sz w:val="24"/>
          <w:szCs w:val="24"/>
        </w:rPr>
        <w:t>–</w:t>
      </w:r>
      <w:r w:rsidR="00CF0CAF" w:rsidRPr="00CF0CAF">
        <w:rPr>
          <w:rFonts w:ascii="Times New Roman" w:hAnsi="Times New Roman" w:cs="Times New Roman"/>
          <w:sz w:val="24"/>
          <w:szCs w:val="24"/>
        </w:rPr>
        <w:t xml:space="preserve"> на собственников, арендаторов (правообладателей), если законом или договором не предусмотрено иное;</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7) </w:t>
      </w:r>
      <w:r w:rsidR="00CF0CAF" w:rsidRPr="00CF0CAF">
        <w:rPr>
          <w:rFonts w:ascii="Times New Roman" w:hAnsi="Times New Roman" w:cs="Times New Roman"/>
          <w:sz w:val="24"/>
          <w:szCs w:val="24"/>
        </w:rPr>
        <w:t xml:space="preserve">за уборку, благоустройство, поддержание чистоты территорий, въездов и выездов АЗС, </w:t>
      </w:r>
      <w:proofErr w:type="spellStart"/>
      <w:r w:rsidR="00CF0CAF" w:rsidRPr="00CF0CAF">
        <w:rPr>
          <w:rFonts w:ascii="Times New Roman" w:hAnsi="Times New Roman" w:cs="Times New Roman"/>
          <w:sz w:val="24"/>
          <w:szCs w:val="24"/>
        </w:rPr>
        <w:t>автомоечных</w:t>
      </w:r>
      <w:proofErr w:type="spellEnd"/>
      <w:r w:rsidR="00CF0CAF" w:rsidRPr="00CF0CAF">
        <w:rPr>
          <w:rFonts w:ascii="Times New Roman" w:hAnsi="Times New Roman" w:cs="Times New Roman"/>
          <w:sz w:val="24"/>
          <w:szCs w:val="24"/>
        </w:rPr>
        <w:t xml:space="preserve"> постов, шиномонтажных и авторемонтных мастерских, заправочных комплексов, платных и бесплатных автостоянок и прилегающих территорий </w:t>
      </w:r>
      <w:r w:rsidR="001A6729">
        <w:rPr>
          <w:rFonts w:ascii="Times New Roman" w:hAnsi="Times New Roman" w:cs="Times New Roman"/>
          <w:sz w:val="24"/>
          <w:szCs w:val="24"/>
        </w:rPr>
        <w:t>–</w:t>
      </w:r>
      <w:r w:rsidR="00CF0CAF" w:rsidRPr="00CF0CAF">
        <w:rPr>
          <w:rFonts w:ascii="Times New Roman" w:hAnsi="Times New Roman" w:cs="Times New Roman"/>
          <w:sz w:val="24"/>
          <w:szCs w:val="24"/>
        </w:rPr>
        <w:t xml:space="preserve"> на собственников, арендаторов (правообладателей) указанных объектов;</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8) </w:t>
      </w:r>
      <w:r w:rsidR="00CF0CAF" w:rsidRPr="00CF0CAF">
        <w:rPr>
          <w:rFonts w:ascii="Times New Roman" w:hAnsi="Times New Roman" w:cs="Times New Roman"/>
          <w:sz w:val="24"/>
          <w:szCs w:val="24"/>
        </w:rPr>
        <w:t xml:space="preserve">за уборку и вывоз бытового мусора, снега с территорий автостоянок, парковочных карманов, гаражей </w:t>
      </w:r>
      <w:r w:rsidR="001A6729">
        <w:rPr>
          <w:rFonts w:ascii="Times New Roman" w:hAnsi="Times New Roman" w:cs="Times New Roman"/>
          <w:sz w:val="24"/>
          <w:szCs w:val="24"/>
        </w:rPr>
        <w:t>–</w:t>
      </w:r>
      <w:r w:rsidR="00CF0CAF" w:rsidRPr="00CF0CAF">
        <w:rPr>
          <w:rFonts w:ascii="Times New Roman" w:hAnsi="Times New Roman" w:cs="Times New Roman"/>
          <w:sz w:val="24"/>
          <w:szCs w:val="24"/>
        </w:rPr>
        <w:t xml:space="preserve"> на их собственников (владельцев);</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9) </w:t>
      </w:r>
      <w:r w:rsidR="00CF0CAF" w:rsidRPr="00CF0CAF">
        <w:rPr>
          <w:rFonts w:ascii="Times New Roman" w:hAnsi="Times New Roman" w:cs="Times New Roman"/>
          <w:sz w:val="24"/>
          <w:szCs w:val="24"/>
        </w:rPr>
        <w:t xml:space="preserve">за уборку и содержание территорий физических лиц, организаций и иных хозяйствующих субъектов </w:t>
      </w:r>
      <w:r w:rsidR="001A6729">
        <w:rPr>
          <w:rFonts w:ascii="Times New Roman" w:hAnsi="Times New Roman" w:cs="Times New Roman"/>
          <w:sz w:val="24"/>
          <w:szCs w:val="24"/>
        </w:rPr>
        <w:t>–</w:t>
      </w:r>
      <w:r w:rsidR="00CF0CAF" w:rsidRPr="00CF0CAF">
        <w:rPr>
          <w:rFonts w:ascii="Times New Roman" w:hAnsi="Times New Roman" w:cs="Times New Roman"/>
          <w:sz w:val="24"/>
          <w:szCs w:val="24"/>
        </w:rPr>
        <w:t xml:space="preserve"> на собственников (владельцев) территорий;</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10) </w:t>
      </w:r>
      <w:r w:rsidR="00CF0CAF" w:rsidRPr="00CF0CAF">
        <w:rPr>
          <w:rFonts w:ascii="Times New Roman" w:hAnsi="Times New Roman" w:cs="Times New Roman"/>
          <w:sz w:val="24"/>
          <w:szCs w:val="24"/>
        </w:rPr>
        <w:t xml:space="preserve">за содержание и уборку скверов и прилегающих к ним тротуаров, проездов и газонов </w:t>
      </w:r>
      <w:r w:rsidR="001A6729">
        <w:rPr>
          <w:rFonts w:ascii="Times New Roman" w:hAnsi="Times New Roman" w:cs="Times New Roman"/>
          <w:sz w:val="24"/>
          <w:szCs w:val="24"/>
        </w:rPr>
        <w:t>–</w:t>
      </w:r>
      <w:r w:rsidR="00CF0CAF" w:rsidRPr="00CF0CAF">
        <w:rPr>
          <w:rFonts w:ascii="Times New Roman" w:hAnsi="Times New Roman" w:cs="Times New Roman"/>
          <w:sz w:val="24"/>
          <w:szCs w:val="24"/>
        </w:rPr>
        <w:t xml:space="preserve"> на специализированные </w:t>
      </w:r>
      <w:r w:rsidR="004E3E55">
        <w:rPr>
          <w:rFonts w:ascii="Times New Roman" w:hAnsi="Times New Roman" w:cs="Times New Roman"/>
          <w:sz w:val="24"/>
          <w:szCs w:val="24"/>
        </w:rPr>
        <w:t xml:space="preserve">организации, </w:t>
      </w:r>
      <w:r w:rsidR="004E3E55" w:rsidRPr="00CF0CAF">
        <w:rPr>
          <w:rFonts w:ascii="Times New Roman" w:hAnsi="Times New Roman" w:cs="Times New Roman"/>
          <w:sz w:val="24"/>
          <w:szCs w:val="24"/>
        </w:rPr>
        <w:t>с которыми заключены муниципальные контракты по уборке</w:t>
      </w:r>
      <w:r w:rsidR="00CF0CAF" w:rsidRPr="00CF0CAF">
        <w:rPr>
          <w:rFonts w:ascii="Times New Roman" w:hAnsi="Times New Roman" w:cs="Times New Roman"/>
          <w:sz w:val="24"/>
          <w:szCs w:val="24"/>
        </w:rPr>
        <w:t>;</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11) </w:t>
      </w:r>
      <w:r w:rsidR="00CF0CAF" w:rsidRPr="00CF0CAF">
        <w:rPr>
          <w:rFonts w:ascii="Times New Roman" w:hAnsi="Times New Roman" w:cs="Times New Roman"/>
          <w:sz w:val="24"/>
          <w:szCs w:val="24"/>
        </w:rPr>
        <w:t xml:space="preserve">за содержание и уборку скверов, парков, зеленых насаждений, находящихся в собственности организаций, собственников помещений на прилегающих территориях </w:t>
      </w:r>
      <w:r w:rsidR="004E3E55">
        <w:rPr>
          <w:rFonts w:ascii="Times New Roman" w:hAnsi="Times New Roman" w:cs="Times New Roman"/>
          <w:sz w:val="24"/>
          <w:szCs w:val="24"/>
        </w:rPr>
        <w:t>–</w:t>
      </w:r>
      <w:r w:rsidR="00CF0CAF" w:rsidRPr="00CF0CAF">
        <w:rPr>
          <w:rFonts w:ascii="Times New Roman" w:hAnsi="Times New Roman" w:cs="Times New Roman"/>
          <w:sz w:val="24"/>
          <w:szCs w:val="24"/>
        </w:rPr>
        <w:t xml:space="preserve"> на организации и собственников п</w:t>
      </w:r>
      <w:r w:rsidR="004E3E55">
        <w:rPr>
          <w:rFonts w:ascii="Times New Roman" w:hAnsi="Times New Roman" w:cs="Times New Roman"/>
          <w:sz w:val="24"/>
          <w:szCs w:val="24"/>
        </w:rPr>
        <w:t>омещений прилегающих территорий.</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706A6D">
        <w:rPr>
          <w:rFonts w:ascii="Times New Roman" w:hAnsi="Times New Roman" w:cs="Times New Roman"/>
          <w:sz w:val="24"/>
          <w:szCs w:val="24"/>
        </w:rPr>
        <w:t>80</w:t>
      </w:r>
      <w:r w:rsidR="00740638">
        <w:rPr>
          <w:rFonts w:ascii="Times New Roman" w:hAnsi="Times New Roman" w:cs="Times New Roman"/>
          <w:sz w:val="24"/>
          <w:szCs w:val="24"/>
        </w:rPr>
        <w:t>. П</w:t>
      </w:r>
      <w:r w:rsidR="00CF0CAF" w:rsidRPr="00CF0CAF">
        <w:rPr>
          <w:rFonts w:ascii="Times New Roman" w:hAnsi="Times New Roman" w:cs="Times New Roman"/>
          <w:sz w:val="24"/>
          <w:szCs w:val="24"/>
        </w:rPr>
        <w:t>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w:t>
      </w:r>
      <w:r w:rsidR="00740638">
        <w:rPr>
          <w:rFonts w:ascii="Times New Roman" w:hAnsi="Times New Roman" w:cs="Times New Roman"/>
          <w:sz w:val="24"/>
          <w:szCs w:val="24"/>
        </w:rPr>
        <w:t>шения на проведение мероприятия.</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B91F5E">
        <w:rPr>
          <w:rFonts w:ascii="Times New Roman" w:hAnsi="Times New Roman" w:cs="Times New Roman"/>
          <w:sz w:val="24"/>
          <w:szCs w:val="24"/>
        </w:rPr>
        <w:t>8</w:t>
      </w:r>
      <w:r w:rsidR="00706A6D">
        <w:rPr>
          <w:rFonts w:ascii="Times New Roman" w:hAnsi="Times New Roman" w:cs="Times New Roman"/>
          <w:sz w:val="24"/>
          <w:szCs w:val="24"/>
        </w:rPr>
        <w:t>1</w:t>
      </w:r>
      <w:r w:rsidR="00740638">
        <w:rPr>
          <w:rFonts w:ascii="Times New Roman" w:hAnsi="Times New Roman" w:cs="Times New Roman"/>
          <w:sz w:val="24"/>
          <w:szCs w:val="24"/>
        </w:rPr>
        <w:t>. Ф</w:t>
      </w:r>
      <w:r w:rsidR="00CF0CAF" w:rsidRPr="00CF0CAF">
        <w:rPr>
          <w:rFonts w:ascii="Times New Roman" w:hAnsi="Times New Roman" w:cs="Times New Roman"/>
          <w:sz w:val="24"/>
          <w:szCs w:val="24"/>
        </w:rPr>
        <w:t xml:space="preserve">изические и юридические лица, осуществляющие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w:t>
      </w:r>
      <w:r w:rsidR="00740638">
        <w:rPr>
          <w:rFonts w:ascii="Times New Roman" w:hAnsi="Times New Roman" w:cs="Times New Roman"/>
          <w:sz w:val="24"/>
          <w:szCs w:val="24"/>
        </w:rPr>
        <w:t>санитарными нормами и правилами.</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B91F5E">
        <w:rPr>
          <w:rFonts w:ascii="Times New Roman" w:hAnsi="Times New Roman" w:cs="Times New Roman"/>
          <w:sz w:val="24"/>
          <w:szCs w:val="24"/>
        </w:rPr>
        <w:t>8</w:t>
      </w:r>
      <w:r w:rsidR="00706A6D">
        <w:rPr>
          <w:rFonts w:ascii="Times New Roman" w:hAnsi="Times New Roman" w:cs="Times New Roman"/>
          <w:sz w:val="24"/>
          <w:szCs w:val="24"/>
        </w:rPr>
        <w:t>2</w:t>
      </w:r>
      <w:r w:rsidR="00740638">
        <w:rPr>
          <w:rFonts w:ascii="Times New Roman" w:hAnsi="Times New Roman" w:cs="Times New Roman"/>
          <w:sz w:val="24"/>
          <w:szCs w:val="24"/>
        </w:rPr>
        <w:t>. З</w:t>
      </w:r>
      <w:r w:rsidR="00CF0CAF" w:rsidRPr="00CF0CAF">
        <w:rPr>
          <w:rFonts w:ascii="Times New Roman" w:hAnsi="Times New Roman" w:cs="Times New Roman"/>
          <w:sz w:val="24"/>
          <w:szCs w:val="24"/>
        </w:rPr>
        <w:t>апрещается:</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1) </w:t>
      </w:r>
      <w:r w:rsidR="00CF0CAF" w:rsidRPr="00CF0CAF">
        <w:rPr>
          <w:rFonts w:ascii="Times New Roman" w:hAnsi="Times New Roman" w:cs="Times New Roman"/>
          <w:sz w:val="24"/>
          <w:szCs w:val="24"/>
        </w:rPr>
        <w:t>накапливать и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2) </w:t>
      </w:r>
      <w:r w:rsidR="00CF0CAF" w:rsidRPr="00CF0CAF">
        <w:rPr>
          <w:rFonts w:ascii="Times New Roman" w:hAnsi="Times New Roman" w:cs="Times New Roman"/>
          <w:sz w:val="24"/>
          <w:szCs w:val="24"/>
        </w:rPr>
        <w:t>складирование отходов, образовавшихся во время ремонта;</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lastRenderedPageBreak/>
        <w:t>3) </w:t>
      </w:r>
      <w:r w:rsidR="00CF0CAF" w:rsidRPr="00CF0CAF">
        <w:rPr>
          <w:rFonts w:ascii="Times New Roman" w:hAnsi="Times New Roman" w:cs="Times New Roman"/>
          <w:sz w:val="24"/>
          <w:szCs w:val="24"/>
        </w:rPr>
        <w:t>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законодательством Российской Федерации;</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4) </w:t>
      </w:r>
      <w:r w:rsidR="00CF0CAF" w:rsidRPr="00CF0CAF">
        <w:rPr>
          <w:rFonts w:ascii="Times New Roman" w:hAnsi="Times New Roman" w:cs="Times New Roman"/>
          <w:sz w:val="24"/>
          <w:szCs w:val="24"/>
        </w:rPr>
        <w:t>сливать отработанные масла и ГСМ на рельеф местности;</w:t>
      </w:r>
    </w:p>
    <w:p w:rsidR="00CF0CAF" w:rsidRPr="00CF0CAF" w:rsidRDefault="00273310" w:rsidP="00CF0CAF">
      <w:pPr>
        <w:contextualSpacing/>
        <w:rPr>
          <w:rFonts w:ascii="Times New Roman" w:hAnsi="Times New Roman" w:cs="Times New Roman"/>
          <w:sz w:val="24"/>
          <w:szCs w:val="24"/>
        </w:rPr>
      </w:pPr>
      <w:r>
        <w:rPr>
          <w:rFonts w:ascii="Times New Roman" w:hAnsi="Times New Roman" w:cs="Times New Roman"/>
          <w:sz w:val="24"/>
          <w:szCs w:val="24"/>
        </w:rPr>
        <w:t>5)</w:t>
      </w:r>
      <w:r>
        <w:t> </w:t>
      </w:r>
      <w:r w:rsidR="00CF0CAF" w:rsidRPr="00CF0CAF">
        <w:rPr>
          <w:rFonts w:ascii="Times New Roman" w:hAnsi="Times New Roman" w:cs="Times New Roman"/>
          <w:sz w:val="24"/>
          <w:szCs w:val="24"/>
        </w:rPr>
        <w:t xml:space="preserve">осуществлять мойку, чистку салона и техническое обслуживание транспортных средств в местах, не предусмотренных для этих целей (около водоемов, у жилых зданий и </w:t>
      </w:r>
      <w:r>
        <w:rPr>
          <w:rFonts w:ascii="Times New Roman" w:hAnsi="Times New Roman" w:cs="Times New Roman"/>
          <w:sz w:val="24"/>
          <w:szCs w:val="24"/>
        </w:rPr>
        <w:t>другое</w:t>
      </w:r>
      <w:r w:rsidR="00CF0CAF" w:rsidRPr="00CF0CAF">
        <w:rPr>
          <w:rFonts w:ascii="Times New Roman" w:hAnsi="Times New Roman" w:cs="Times New Roman"/>
          <w:sz w:val="24"/>
          <w:szCs w:val="24"/>
        </w:rPr>
        <w:t>).</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B91F5E">
        <w:rPr>
          <w:rFonts w:ascii="Times New Roman" w:hAnsi="Times New Roman" w:cs="Times New Roman"/>
          <w:sz w:val="24"/>
          <w:szCs w:val="24"/>
        </w:rPr>
        <w:t>8</w:t>
      </w:r>
      <w:r w:rsidR="00706A6D">
        <w:rPr>
          <w:rFonts w:ascii="Times New Roman" w:hAnsi="Times New Roman" w:cs="Times New Roman"/>
          <w:sz w:val="24"/>
          <w:szCs w:val="24"/>
        </w:rPr>
        <w:t>3</w:t>
      </w:r>
      <w:r w:rsidR="00740638">
        <w:rPr>
          <w:rFonts w:ascii="Times New Roman" w:hAnsi="Times New Roman" w:cs="Times New Roman"/>
          <w:sz w:val="24"/>
          <w:szCs w:val="24"/>
        </w:rPr>
        <w:t>. Н</w:t>
      </w:r>
      <w:r w:rsidR="00CF0CAF" w:rsidRPr="00CF0CAF">
        <w:rPr>
          <w:rFonts w:ascii="Times New Roman" w:hAnsi="Times New Roman" w:cs="Times New Roman"/>
          <w:sz w:val="24"/>
          <w:szCs w:val="24"/>
        </w:rPr>
        <w:t>а территории населенных пунктов запрещается накапливать и размещать отходы производства и потреблен</w:t>
      </w:r>
      <w:r w:rsidR="00740638">
        <w:rPr>
          <w:rFonts w:ascii="Times New Roman" w:hAnsi="Times New Roman" w:cs="Times New Roman"/>
          <w:sz w:val="24"/>
          <w:szCs w:val="24"/>
        </w:rPr>
        <w:t>ия в</w:t>
      </w:r>
      <w:r w:rsidR="005C5294">
        <w:rPr>
          <w:rFonts w:ascii="Times New Roman" w:hAnsi="Times New Roman" w:cs="Times New Roman"/>
          <w:sz w:val="24"/>
          <w:szCs w:val="24"/>
        </w:rPr>
        <w:t>не</w:t>
      </w:r>
      <w:r w:rsidR="00740638">
        <w:rPr>
          <w:rFonts w:ascii="Times New Roman" w:hAnsi="Times New Roman" w:cs="Times New Roman"/>
          <w:sz w:val="24"/>
          <w:szCs w:val="24"/>
        </w:rPr>
        <w:t xml:space="preserve"> </w:t>
      </w:r>
      <w:r w:rsidR="005C5294">
        <w:rPr>
          <w:rFonts w:ascii="Times New Roman" w:hAnsi="Times New Roman" w:cs="Times New Roman"/>
          <w:sz w:val="24"/>
          <w:szCs w:val="24"/>
        </w:rPr>
        <w:t>специально отведенных для этого</w:t>
      </w:r>
      <w:r w:rsidR="00740638">
        <w:rPr>
          <w:rFonts w:ascii="Times New Roman" w:hAnsi="Times New Roman" w:cs="Times New Roman"/>
          <w:sz w:val="24"/>
          <w:szCs w:val="24"/>
        </w:rPr>
        <w:t xml:space="preserve"> местах.</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273310">
        <w:rPr>
          <w:rFonts w:ascii="Times New Roman" w:hAnsi="Times New Roman" w:cs="Times New Roman"/>
          <w:sz w:val="24"/>
          <w:szCs w:val="24"/>
        </w:rPr>
        <w:t>8</w:t>
      </w:r>
      <w:r w:rsidR="00706A6D">
        <w:rPr>
          <w:rFonts w:ascii="Times New Roman" w:hAnsi="Times New Roman" w:cs="Times New Roman"/>
          <w:sz w:val="24"/>
          <w:szCs w:val="24"/>
        </w:rPr>
        <w:t>4</w:t>
      </w:r>
      <w:r w:rsidR="00740638">
        <w:rPr>
          <w:rFonts w:ascii="Times New Roman" w:hAnsi="Times New Roman" w:cs="Times New Roman"/>
          <w:sz w:val="24"/>
          <w:szCs w:val="24"/>
        </w:rPr>
        <w:t>. С</w:t>
      </w:r>
      <w:r w:rsidR="00CF0CAF" w:rsidRPr="00CF0CAF">
        <w:rPr>
          <w:rFonts w:ascii="Times New Roman" w:hAnsi="Times New Roman" w:cs="Times New Roman"/>
          <w:sz w:val="24"/>
          <w:szCs w:val="24"/>
        </w:rPr>
        <w:t>бор и вывоз отходов производства и потребления осуществляется по контейнерной или бестарной системе в установленном порядк</w:t>
      </w:r>
      <w:r w:rsidR="00740638">
        <w:rPr>
          <w:rFonts w:ascii="Times New Roman" w:hAnsi="Times New Roman" w:cs="Times New Roman"/>
          <w:sz w:val="24"/>
          <w:szCs w:val="24"/>
        </w:rPr>
        <w:t>е.</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273310">
        <w:rPr>
          <w:rFonts w:ascii="Times New Roman" w:hAnsi="Times New Roman" w:cs="Times New Roman"/>
          <w:sz w:val="24"/>
          <w:szCs w:val="24"/>
        </w:rPr>
        <w:t>8</w:t>
      </w:r>
      <w:r w:rsidR="00706A6D">
        <w:rPr>
          <w:rFonts w:ascii="Times New Roman" w:hAnsi="Times New Roman" w:cs="Times New Roman"/>
          <w:sz w:val="24"/>
          <w:szCs w:val="24"/>
        </w:rPr>
        <w:t>5</w:t>
      </w:r>
      <w:r w:rsidR="00740638">
        <w:rPr>
          <w:rFonts w:ascii="Times New Roman" w:hAnsi="Times New Roman" w:cs="Times New Roman"/>
          <w:sz w:val="24"/>
          <w:szCs w:val="24"/>
        </w:rPr>
        <w:t>. Н</w:t>
      </w:r>
      <w:r w:rsidR="00CF0CAF" w:rsidRPr="00CF0CAF">
        <w:rPr>
          <w:rFonts w:ascii="Times New Roman" w:hAnsi="Times New Roman" w:cs="Times New Roman"/>
          <w:sz w:val="24"/>
          <w:szCs w:val="24"/>
        </w:rPr>
        <w:t xml:space="preserve">а территории общего пользования населенных пунктов запрещается </w:t>
      </w:r>
      <w:r w:rsidR="004412FD">
        <w:rPr>
          <w:rFonts w:ascii="Times New Roman" w:hAnsi="Times New Roman" w:cs="Times New Roman"/>
          <w:sz w:val="24"/>
          <w:szCs w:val="24"/>
        </w:rPr>
        <w:t>разведение костров, сжигание листвы, травы, частей деревьев и кустарников и других остатков растительности, за исключением случаев, предусмотренных федеральным законодательством</w:t>
      </w:r>
      <w:r w:rsidR="00740638">
        <w:rPr>
          <w:rFonts w:ascii="Times New Roman" w:hAnsi="Times New Roman" w:cs="Times New Roman"/>
          <w:sz w:val="24"/>
          <w:szCs w:val="24"/>
        </w:rPr>
        <w:t>.</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273310">
        <w:rPr>
          <w:rFonts w:ascii="Times New Roman" w:hAnsi="Times New Roman" w:cs="Times New Roman"/>
          <w:sz w:val="24"/>
          <w:szCs w:val="24"/>
        </w:rPr>
        <w:t>8</w:t>
      </w:r>
      <w:r w:rsidR="00706A6D">
        <w:rPr>
          <w:rFonts w:ascii="Times New Roman" w:hAnsi="Times New Roman" w:cs="Times New Roman"/>
          <w:sz w:val="24"/>
          <w:szCs w:val="24"/>
        </w:rPr>
        <w:t>6</w:t>
      </w:r>
      <w:r w:rsidR="00740638">
        <w:rPr>
          <w:rFonts w:ascii="Times New Roman" w:hAnsi="Times New Roman" w:cs="Times New Roman"/>
          <w:sz w:val="24"/>
          <w:szCs w:val="24"/>
        </w:rPr>
        <w:t>. </w:t>
      </w:r>
      <w:r w:rsidR="004412FD">
        <w:rPr>
          <w:rFonts w:ascii="Times New Roman" w:hAnsi="Times New Roman" w:cs="Times New Roman"/>
          <w:sz w:val="24"/>
          <w:szCs w:val="24"/>
        </w:rPr>
        <w:t>Организация несанкционированной свалки отходов влечет наложение административного штрафа на граждан в размере от одной тысячи до пяти тысяч рублей, на должностных лиц – от десяти до пятидесяти тысяч рублей, на юридических лиц – от пятидесяти тысяч до пятисот тысяч рублей</w:t>
      </w:r>
      <w:r w:rsidR="00740638">
        <w:rPr>
          <w:rFonts w:ascii="Times New Roman" w:hAnsi="Times New Roman" w:cs="Times New Roman"/>
          <w:sz w:val="24"/>
          <w:szCs w:val="24"/>
        </w:rPr>
        <w:t>.</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273310">
        <w:rPr>
          <w:rFonts w:ascii="Times New Roman" w:hAnsi="Times New Roman" w:cs="Times New Roman"/>
          <w:sz w:val="24"/>
          <w:szCs w:val="24"/>
        </w:rPr>
        <w:t>8</w:t>
      </w:r>
      <w:r w:rsidR="00706A6D">
        <w:rPr>
          <w:rFonts w:ascii="Times New Roman" w:hAnsi="Times New Roman" w:cs="Times New Roman"/>
          <w:sz w:val="24"/>
          <w:szCs w:val="24"/>
        </w:rPr>
        <w:t>7</w:t>
      </w:r>
      <w:r w:rsidR="00740638">
        <w:rPr>
          <w:rFonts w:ascii="Times New Roman" w:hAnsi="Times New Roman" w:cs="Times New Roman"/>
          <w:sz w:val="24"/>
          <w:szCs w:val="24"/>
        </w:rPr>
        <w:t>. О</w:t>
      </w:r>
      <w:r w:rsidR="00CF0CAF" w:rsidRPr="00CF0CAF">
        <w:rPr>
          <w:rFonts w:ascii="Times New Roman" w:hAnsi="Times New Roman" w:cs="Times New Roman"/>
          <w:sz w:val="24"/>
          <w:szCs w:val="24"/>
        </w:rPr>
        <w:t>бращение с ТКО обеспечивается региональным оператором по обращению с ТКО в соответствии с территориальной схемой обращения с отходами на основании договоров на оказание услуг по обращению с ТКО, заключенных с потребителями. Региональный оператор осуществляет сбор, транспортирование, обработку, утилизацию, обезвреживание, захоронение ТКО самостоятельно или с привлечением операторов по обращению с ТКО. Оператор по обращению с ТКО, осуществляющий накопление и транспортирование ТКО, не вправе передавать ТКО лицам, не указанным в договоре на оказание услуг по накоплению и транспортированию ТКО</w:t>
      </w:r>
      <w:r w:rsidR="00740638">
        <w:rPr>
          <w:rFonts w:ascii="Times New Roman" w:hAnsi="Times New Roman" w:cs="Times New Roman"/>
          <w:sz w:val="24"/>
          <w:szCs w:val="24"/>
        </w:rPr>
        <w:t>.</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273310">
        <w:rPr>
          <w:rFonts w:ascii="Times New Roman" w:hAnsi="Times New Roman" w:cs="Times New Roman"/>
          <w:sz w:val="24"/>
          <w:szCs w:val="24"/>
        </w:rPr>
        <w:t>8</w:t>
      </w:r>
      <w:r w:rsidR="00706A6D">
        <w:rPr>
          <w:rFonts w:ascii="Times New Roman" w:hAnsi="Times New Roman" w:cs="Times New Roman"/>
          <w:sz w:val="24"/>
          <w:szCs w:val="24"/>
        </w:rPr>
        <w:t>8</w:t>
      </w:r>
      <w:r w:rsidR="00740638">
        <w:rPr>
          <w:rFonts w:ascii="Times New Roman" w:hAnsi="Times New Roman" w:cs="Times New Roman"/>
          <w:sz w:val="24"/>
          <w:szCs w:val="24"/>
        </w:rPr>
        <w:t>. </w:t>
      </w:r>
      <w:r w:rsidR="00CF0CAF" w:rsidRPr="00CF0CAF">
        <w:rPr>
          <w:rFonts w:ascii="Times New Roman" w:hAnsi="Times New Roman" w:cs="Times New Roman"/>
          <w:sz w:val="24"/>
          <w:szCs w:val="24"/>
        </w:rPr>
        <w:t>Отходы, образующиеся при строительстве, ремонте, реконструкции жилых и общественных зданий, а также объектов культурно-бытового назначения, вывозятся силами и средствами строительных организаций в соответствии с заключенным договором со специализированными организациями.</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273310">
        <w:rPr>
          <w:rFonts w:ascii="Times New Roman" w:hAnsi="Times New Roman" w:cs="Times New Roman"/>
          <w:sz w:val="24"/>
          <w:szCs w:val="24"/>
        </w:rPr>
        <w:t>8</w:t>
      </w:r>
      <w:r w:rsidR="00706A6D">
        <w:rPr>
          <w:rFonts w:ascii="Times New Roman" w:hAnsi="Times New Roman" w:cs="Times New Roman"/>
          <w:sz w:val="24"/>
          <w:szCs w:val="24"/>
        </w:rPr>
        <w:t>9</w:t>
      </w:r>
      <w:r w:rsidR="00740638">
        <w:rPr>
          <w:rFonts w:ascii="Times New Roman" w:hAnsi="Times New Roman" w:cs="Times New Roman"/>
          <w:sz w:val="24"/>
          <w:szCs w:val="24"/>
        </w:rPr>
        <w:t>. </w:t>
      </w:r>
      <w:r w:rsidR="00CF0CAF" w:rsidRPr="00CF0CAF">
        <w:rPr>
          <w:rFonts w:ascii="Times New Roman" w:hAnsi="Times New Roman" w:cs="Times New Roman"/>
          <w:sz w:val="24"/>
          <w:szCs w:val="24"/>
        </w:rPr>
        <w:t>Вывоз крупногабаритных отходов, а также отходов, образовавшихся во время ремонта квартир в многоквартирном доме, осуществляется собственниками жилых помещений самостоятельно либо по договорам со специализированными организациями.</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706A6D">
        <w:rPr>
          <w:rFonts w:ascii="Times New Roman" w:hAnsi="Times New Roman" w:cs="Times New Roman"/>
          <w:sz w:val="24"/>
          <w:szCs w:val="24"/>
        </w:rPr>
        <w:t>90</w:t>
      </w:r>
      <w:r w:rsidR="00740638">
        <w:rPr>
          <w:rFonts w:ascii="Times New Roman" w:hAnsi="Times New Roman" w:cs="Times New Roman"/>
          <w:sz w:val="24"/>
          <w:szCs w:val="24"/>
        </w:rPr>
        <w:t>. </w:t>
      </w:r>
      <w:r w:rsidR="00CF0CAF" w:rsidRPr="00CF0CAF">
        <w:rPr>
          <w:rFonts w:ascii="Times New Roman" w:hAnsi="Times New Roman" w:cs="Times New Roman"/>
          <w:sz w:val="24"/>
          <w:szCs w:val="24"/>
        </w:rPr>
        <w:t>Запрещается складирование крупногабаритного мусора и отходов, образовавшихся во время ремонта, возле подъездов и на контейнерных площадках.</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B91F5E">
        <w:rPr>
          <w:rFonts w:ascii="Times New Roman" w:hAnsi="Times New Roman" w:cs="Times New Roman"/>
          <w:sz w:val="24"/>
          <w:szCs w:val="24"/>
        </w:rPr>
        <w:t>9</w:t>
      </w:r>
      <w:r w:rsidR="00706A6D">
        <w:rPr>
          <w:rFonts w:ascii="Times New Roman" w:hAnsi="Times New Roman" w:cs="Times New Roman"/>
          <w:sz w:val="24"/>
          <w:szCs w:val="24"/>
        </w:rPr>
        <w:t>1</w:t>
      </w:r>
      <w:r w:rsidR="00740638">
        <w:rPr>
          <w:rFonts w:ascii="Times New Roman" w:hAnsi="Times New Roman" w:cs="Times New Roman"/>
          <w:sz w:val="24"/>
          <w:szCs w:val="24"/>
        </w:rPr>
        <w:t>. В</w:t>
      </w:r>
      <w:r w:rsidR="00CF0CAF" w:rsidRPr="00CF0CAF">
        <w:rPr>
          <w:rFonts w:ascii="Times New Roman" w:hAnsi="Times New Roman" w:cs="Times New Roman"/>
          <w:sz w:val="24"/>
          <w:szCs w:val="24"/>
        </w:rPr>
        <w:t xml:space="preserve">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настоящими Правилами</w:t>
      </w:r>
      <w:r w:rsidR="00740638">
        <w:rPr>
          <w:rFonts w:ascii="Times New Roman" w:hAnsi="Times New Roman" w:cs="Times New Roman"/>
          <w:sz w:val="24"/>
          <w:szCs w:val="24"/>
        </w:rPr>
        <w:t>.</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B91F5E">
        <w:rPr>
          <w:rFonts w:ascii="Times New Roman" w:hAnsi="Times New Roman" w:cs="Times New Roman"/>
          <w:sz w:val="24"/>
          <w:szCs w:val="24"/>
        </w:rPr>
        <w:t>9</w:t>
      </w:r>
      <w:r w:rsidR="00706A6D">
        <w:rPr>
          <w:rFonts w:ascii="Times New Roman" w:hAnsi="Times New Roman" w:cs="Times New Roman"/>
          <w:sz w:val="24"/>
          <w:szCs w:val="24"/>
        </w:rPr>
        <w:t>2</w:t>
      </w:r>
      <w:r w:rsidR="00740638">
        <w:rPr>
          <w:rFonts w:ascii="Times New Roman" w:hAnsi="Times New Roman" w:cs="Times New Roman"/>
          <w:sz w:val="24"/>
          <w:szCs w:val="24"/>
        </w:rPr>
        <w:t>. Д</w:t>
      </w:r>
      <w:r w:rsidR="00CF0CAF" w:rsidRPr="00CF0CAF">
        <w:rPr>
          <w:rFonts w:ascii="Times New Roman" w:hAnsi="Times New Roman" w:cs="Times New Roman"/>
          <w:sz w:val="24"/>
          <w:szCs w:val="24"/>
        </w:rPr>
        <w:t>ля предотвращения засорения улиц, площадей, скверов и других общественных мест отходами производства и потребления устанавливается специально предназначенные для временного складирования отходов емко</w:t>
      </w:r>
      <w:r w:rsidR="00740638">
        <w:rPr>
          <w:rFonts w:ascii="Times New Roman" w:hAnsi="Times New Roman" w:cs="Times New Roman"/>
          <w:sz w:val="24"/>
          <w:szCs w:val="24"/>
        </w:rPr>
        <w:t>сти малого размера (урны, баки).</w:t>
      </w:r>
    </w:p>
    <w:p w:rsidR="00CF0CAF" w:rsidRPr="00CF0CAF" w:rsidRDefault="00E20B4A" w:rsidP="00CF0CAF">
      <w:pPr>
        <w:contextualSpacing/>
        <w:rPr>
          <w:rFonts w:ascii="Times New Roman" w:hAnsi="Times New Roman" w:cs="Times New Roman"/>
          <w:sz w:val="24"/>
          <w:szCs w:val="24"/>
        </w:rPr>
      </w:pPr>
      <w:r>
        <w:rPr>
          <w:rFonts w:ascii="Times New Roman" w:hAnsi="Times New Roman" w:cs="Times New Roman"/>
          <w:sz w:val="24"/>
          <w:szCs w:val="24"/>
        </w:rPr>
        <w:t>3</w:t>
      </w:r>
      <w:r w:rsidR="00B91F5E">
        <w:rPr>
          <w:rFonts w:ascii="Times New Roman" w:hAnsi="Times New Roman" w:cs="Times New Roman"/>
          <w:sz w:val="24"/>
          <w:szCs w:val="24"/>
        </w:rPr>
        <w:t>9</w:t>
      </w:r>
      <w:r w:rsidR="00706A6D">
        <w:rPr>
          <w:rFonts w:ascii="Times New Roman" w:hAnsi="Times New Roman" w:cs="Times New Roman"/>
          <w:sz w:val="24"/>
          <w:szCs w:val="24"/>
        </w:rPr>
        <w:t>3</w:t>
      </w:r>
      <w:r w:rsidR="00740638">
        <w:rPr>
          <w:rFonts w:ascii="Times New Roman" w:hAnsi="Times New Roman" w:cs="Times New Roman"/>
          <w:sz w:val="24"/>
          <w:szCs w:val="24"/>
        </w:rPr>
        <w:t>. </w:t>
      </w:r>
      <w:r w:rsidR="00CF0CAF" w:rsidRPr="00CF0CAF">
        <w:rPr>
          <w:rFonts w:ascii="Times New Roman" w:hAnsi="Times New Roman" w:cs="Times New Roman"/>
          <w:sz w:val="24"/>
          <w:szCs w:val="24"/>
        </w:rPr>
        <w:t>Установку емкостей для временного складирования отходов производства и потребления и их очистку следует осуществлять лицам, ответственным за уборку соответствующих территорий в соответствии с настоящими Правилами.</w:t>
      </w:r>
    </w:p>
    <w:p w:rsidR="00CF0CAF" w:rsidRPr="00CF0CAF" w:rsidRDefault="00E42692" w:rsidP="00CF0CAF">
      <w:pPr>
        <w:contextualSpacing/>
        <w:rPr>
          <w:rFonts w:ascii="Times New Roman" w:hAnsi="Times New Roman" w:cs="Times New Roman"/>
          <w:sz w:val="24"/>
          <w:szCs w:val="24"/>
        </w:rPr>
      </w:pPr>
      <w:r>
        <w:rPr>
          <w:rFonts w:ascii="Times New Roman" w:hAnsi="Times New Roman" w:cs="Times New Roman"/>
          <w:sz w:val="24"/>
          <w:szCs w:val="24"/>
        </w:rPr>
        <w:t>3</w:t>
      </w:r>
      <w:r w:rsidR="008F702B">
        <w:rPr>
          <w:rFonts w:ascii="Times New Roman" w:hAnsi="Times New Roman" w:cs="Times New Roman"/>
          <w:sz w:val="24"/>
          <w:szCs w:val="24"/>
        </w:rPr>
        <w:t>9</w:t>
      </w:r>
      <w:r w:rsidR="00706A6D">
        <w:rPr>
          <w:rFonts w:ascii="Times New Roman" w:hAnsi="Times New Roman" w:cs="Times New Roman"/>
          <w:sz w:val="24"/>
          <w:szCs w:val="24"/>
        </w:rPr>
        <w:t>4</w:t>
      </w:r>
      <w:r w:rsidR="00740638">
        <w:rPr>
          <w:rFonts w:ascii="Times New Roman" w:hAnsi="Times New Roman" w:cs="Times New Roman"/>
          <w:sz w:val="24"/>
          <w:szCs w:val="24"/>
        </w:rPr>
        <w:t>. </w:t>
      </w:r>
      <w:r w:rsidR="00CF0CAF" w:rsidRPr="00CF0CAF">
        <w:rPr>
          <w:rFonts w:ascii="Times New Roman" w:hAnsi="Times New Roman" w:cs="Times New Roman"/>
          <w:sz w:val="24"/>
          <w:szCs w:val="24"/>
        </w:rPr>
        <w:t>Урны (баки) следует содержать в исправном и опрятном состоянии, очищать по мере накопления мусора, промывать и дезинфицировать.</w:t>
      </w:r>
    </w:p>
    <w:p w:rsidR="00CF0CAF" w:rsidRPr="00CF0CAF" w:rsidRDefault="00E42692" w:rsidP="00CF0CAF">
      <w:pPr>
        <w:contextualSpacing/>
        <w:rPr>
          <w:rFonts w:ascii="Times New Roman" w:hAnsi="Times New Roman" w:cs="Times New Roman"/>
          <w:sz w:val="24"/>
          <w:szCs w:val="24"/>
        </w:rPr>
      </w:pPr>
      <w:r>
        <w:rPr>
          <w:rFonts w:ascii="Times New Roman" w:hAnsi="Times New Roman" w:cs="Times New Roman"/>
          <w:sz w:val="24"/>
          <w:szCs w:val="24"/>
        </w:rPr>
        <w:t>3</w:t>
      </w:r>
      <w:r w:rsidR="008F702B">
        <w:rPr>
          <w:rFonts w:ascii="Times New Roman" w:hAnsi="Times New Roman" w:cs="Times New Roman"/>
          <w:sz w:val="24"/>
          <w:szCs w:val="24"/>
        </w:rPr>
        <w:t>9</w:t>
      </w:r>
      <w:r w:rsidR="00706A6D">
        <w:rPr>
          <w:rFonts w:ascii="Times New Roman" w:hAnsi="Times New Roman" w:cs="Times New Roman"/>
          <w:sz w:val="24"/>
          <w:szCs w:val="24"/>
        </w:rPr>
        <w:t>5</w:t>
      </w:r>
      <w:r w:rsidR="00740638">
        <w:rPr>
          <w:rFonts w:ascii="Times New Roman" w:hAnsi="Times New Roman" w:cs="Times New Roman"/>
          <w:sz w:val="24"/>
          <w:szCs w:val="24"/>
        </w:rPr>
        <w:t>. Р</w:t>
      </w:r>
      <w:r w:rsidR="00CF0CAF" w:rsidRPr="00CF0CAF">
        <w:rPr>
          <w:rFonts w:ascii="Times New Roman" w:hAnsi="Times New Roman" w:cs="Times New Roman"/>
          <w:sz w:val="24"/>
          <w:szCs w:val="24"/>
        </w:rPr>
        <w:t>егиональный оператор несет ответственность за обращение с ТКО с момента погрузки таких отходов в мусоровоз в местах сбора и накопления ТКО. При этом Региональный оператор отвечает за уборку места погрузки ТКО</w:t>
      </w:r>
      <w:r w:rsidR="00740638">
        <w:rPr>
          <w:rFonts w:ascii="Times New Roman" w:hAnsi="Times New Roman" w:cs="Times New Roman"/>
          <w:sz w:val="24"/>
          <w:szCs w:val="24"/>
        </w:rPr>
        <w:t>,</w:t>
      </w:r>
      <w:r w:rsidR="00CF0CAF" w:rsidRPr="00CF0CAF">
        <w:rPr>
          <w:rFonts w:ascii="Times New Roman" w:hAnsi="Times New Roman" w:cs="Times New Roman"/>
          <w:sz w:val="24"/>
          <w:szCs w:val="24"/>
        </w:rPr>
        <w:t xml:space="preserve"> подбор оброненных (просыпавшихся и др.) при погрузке твердых коммунальных отход</w:t>
      </w:r>
      <w:r w:rsidR="00740638">
        <w:rPr>
          <w:rFonts w:ascii="Times New Roman" w:hAnsi="Times New Roman" w:cs="Times New Roman"/>
          <w:sz w:val="24"/>
          <w:szCs w:val="24"/>
        </w:rPr>
        <w:t>ов и перемещению их в мусоровоз.</w:t>
      </w:r>
    </w:p>
    <w:p w:rsidR="00CF0CAF" w:rsidRPr="00CF0CAF" w:rsidRDefault="00E42692" w:rsidP="00CF0CAF">
      <w:pPr>
        <w:contextualSpacing/>
        <w:rPr>
          <w:rFonts w:ascii="Times New Roman" w:hAnsi="Times New Roman" w:cs="Times New Roman"/>
          <w:sz w:val="24"/>
          <w:szCs w:val="24"/>
        </w:rPr>
      </w:pPr>
      <w:r>
        <w:rPr>
          <w:rFonts w:ascii="Times New Roman" w:hAnsi="Times New Roman" w:cs="Times New Roman"/>
          <w:sz w:val="24"/>
          <w:szCs w:val="24"/>
        </w:rPr>
        <w:t>3</w:t>
      </w:r>
      <w:r w:rsidR="008F702B">
        <w:rPr>
          <w:rFonts w:ascii="Times New Roman" w:hAnsi="Times New Roman" w:cs="Times New Roman"/>
          <w:sz w:val="24"/>
          <w:szCs w:val="24"/>
        </w:rPr>
        <w:t>9</w:t>
      </w:r>
      <w:r w:rsidR="00706A6D">
        <w:rPr>
          <w:rFonts w:ascii="Times New Roman" w:hAnsi="Times New Roman" w:cs="Times New Roman"/>
          <w:sz w:val="24"/>
          <w:szCs w:val="24"/>
        </w:rPr>
        <w:t>6</w:t>
      </w:r>
      <w:r w:rsidR="00740638">
        <w:rPr>
          <w:rFonts w:ascii="Times New Roman" w:hAnsi="Times New Roman" w:cs="Times New Roman"/>
          <w:sz w:val="24"/>
          <w:szCs w:val="24"/>
        </w:rPr>
        <w:t>. В</w:t>
      </w:r>
      <w:r w:rsidR="00CF0CAF" w:rsidRPr="00CF0CAF">
        <w:rPr>
          <w:rFonts w:ascii="Times New Roman" w:hAnsi="Times New Roman" w:cs="Times New Roman"/>
          <w:sz w:val="24"/>
          <w:szCs w:val="24"/>
        </w:rPr>
        <w:t>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w:t>
      </w:r>
      <w:r w:rsidR="00740638">
        <w:rPr>
          <w:rFonts w:ascii="Times New Roman" w:hAnsi="Times New Roman" w:cs="Times New Roman"/>
          <w:sz w:val="24"/>
          <w:szCs w:val="24"/>
        </w:rPr>
        <w:t>оровью людей и окружающей среде.</w:t>
      </w:r>
    </w:p>
    <w:p w:rsidR="00CF0CAF" w:rsidRPr="00CF0CAF" w:rsidRDefault="00E42692" w:rsidP="00CF0CAF">
      <w:pPr>
        <w:contextualSpacing/>
        <w:rPr>
          <w:rFonts w:ascii="Times New Roman" w:hAnsi="Times New Roman" w:cs="Times New Roman"/>
          <w:sz w:val="24"/>
          <w:szCs w:val="24"/>
        </w:rPr>
      </w:pPr>
      <w:r>
        <w:rPr>
          <w:rFonts w:ascii="Times New Roman" w:hAnsi="Times New Roman" w:cs="Times New Roman"/>
          <w:sz w:val="24"/>
          <w:szCs w:val="24"/>
        </w:rPr>
        <w:t>3</w:t>
      </w:r>
      <w:r w:rsidR="008F702B">
        <w:rPr>
          <w:rFonts w:ascii="Times New Roman" w:hAnsi="Times New Roman" w:cs="Times New Roman"/>
          <w:sz w:val="24"/>
          <w:szCs w:val="24"/>
        </w:rPr>
        <w:t>9</w:t>
      </w:r>
      <w:r w:rsidR="00706A6D">
        <w:rPr>
          <w:rFonts w:ascii="Times New Roman" w:hAnsi="Times New Roman" w:cs="Times New Roman"/>
          <w:sz w:val="24"/>
          <w:szCs w:val="24"/>
        </w:rPr>
        <w:t>7</w:t>
      </w:r>
      <w:r w:rsidR="00740638">
        <w:rPr>
          <w:rFonts w:ascii="Times New Roman" w:hAnsi="Times New Roman" w:cs="Times New Roman"/>
          <w:sz w:val="24"/>
          <w:szCs w:val="24"/>
        </w:rPr>
        <w:t>. </w:t>
      </w:r>
      <w:r w:rsidR="00CF0CAF" w:rsidRPr="00CF0CAF">
        <w:rPr>
          <w:rFonts w:ascii="Times New Roman" w:hAnsi="Times New Roman" w:cs="Times New Roman"/>
          <w:sz w:val="24"/>
          <w:szCs w:val="24"/>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CF0CAF" w:rsidRPr="00CF0CAF" w:rsidRDefault="00E42692" w:rsidP="00CF0CAF">
      <w:pPr>
        <w:contextualSpacing/>
        <w:rPr>
          <w:rFonts w:ascii="Times New Roman" w:hAnsi="Times New Roman" w:cs="Times New Roman"/>
          <w:sz w:val="24"/>
          <w:szCs w:val="24"/>
        </w:rPr>
      </w:pPr>
      <w:r>
        <w:rPr>
          <w:rFonts w:ascii="Times New Roman" w:hAnsi="Times New Roman" w:cs="Times New Roman"/>
          <w:sz w:val="24"/>
          <w:szCs w:val="24"/>
        </w:rPr>
        <w:lastRenderedPageBreak/>
        <w:t>3</w:t>
      </w:r>
      <w:r w:rsidR="008F702B">
        <w:rPr>
          <w:rFonts w:ascii="Times New Roman" w:hAnsi="Times New Roman" w:cs="Times New Roman"/>
          <w:sz w:val="24"/>
          <w:szCs w:val="24"/>
        </w:rPr>
        <w:t>9</w:t>
      </w:r>
      <w:r w:rsidR="00706A6D">
        <w:rPr>
          <w:rFonts w:ascii="Times New Roman" w:hAnsi="Times New Roman" w:cs="Times New Roman"/>
          <w:sz w:val="24"/>
          <w:szCs w:val="24"/>
        </w:rPr>
        <w:t>8</w:t>
      </w:r>
      <w:r w:rsidR="00740638">
        <w:rPr>
          <w:rFonts w:ascii="Times New Roman" w:hAnsi="Times New Roman" w:cs="Times New Roman"/>
          <w:sz w:val="24"/>
          <w:szCs w:val="24"/>
        </w:rPr>
        <w:t>. П</w:t>
      </w:r>
      <w:r w:rsidR="00CF0CAF" w:rsidRPr="00CF0CAF">
        <w:rPr>
          <w:rFonts w:ascii="Times New Roman" w:hAnsi="Times New Roman" w:cs="Times New Roman"/>
          <w:sz w:val="24"/>
          <w:szCs w:val="24"/>
        </w:rPr>
        <w:t>ри уборке в ночное время следует прин</w:t>
      </w:r>
      <w:r w:rsidR="00740638">
        <w:rPr>
          <w:rFonts w:ascii="Times New Roman" w:hAnsi="Times New Roman" w:cs="Times New Roman"/>
          <w:sz w:val="24"/>
          <w:szCs w:val="24"/>
        </w:rPr>
        <w:t>имать меры, предупреждающие шум.</w:t>
      </w:r>
    </w:p>
    <w:p w:rsidR="00CF0CAF" w:rsidRPr="00CF0CAF" w:rsidRDefault="00E42692" w:rsidP="00CF0CAF">
      <w:pPr>
        <w:contextualSpacing/>
        <w:rPr>
          <w:rFonts w:ascii="Times New Roman" w:hAnsi="Times New Roman" w:cs="Times New Roman"/>
          <w:sz w:val="24"/>
          <w:szCs w:val="24"/>
        </w:rPr>
      </w:pPr>
      <w:r>
        <w:rPr>
          <w:rFonts w:ascii="Times New Roman" w:hAnsi="Times New Roman" w:cs="Times New Roman"/>
          <w:sz w:val="24"/>
          <w:szCs w:val="24"/>
        </w:rPr>
        <w:t>3</w:t>
      </w:r>
      <w:r w:rsidR="008F702B">
        <w:rPr>
          <w:rFonts w:ascii="Times New Roman" w:hAnsi="Times New Roman" w:cs="Times New Roman"/>
          <w:sz w:val="24"/>
          <w:szCs w:val="24"/>
        </w:rPr>
        <w:t>9</w:t>
      </w:r>
      <w:r w:rsidR="00706A6D">
        <w:rPr>
          <w:rFonts w:ascii="Times New Roman" w:hAnsi="Times New Roman" w:cs="Times New Roman"/>
          <w:sz w:val="24"/>
          <w:szCs w:val="24"/>
        </w:rPr>
        <w:t>9</w:t>
      </w:r>
      <w:r w:rsidR="00740638">
        <w:rPr>
          <w:rFonts w:ascii="Times New Roman" w:hAnsi="Times New Roman" w:cs="Times New Roman"/>
          <w:sz w:val="24"/>
          <w:szCs w:val="24"/>
        </w:rPr>
        <w:t>. Б</w:t>
      </w:r>
      <w:r w:rsidR="00CF0CAF" w:rsidRPr="00CF0CAF">
        <w:rPr>
          <w:rFonts w:ascii="Times New Roman" w:hAnsi="Times New Roman" w:cs="Times New Roman"/>
          <w:sz w:val="24"/>
          <w:szCs w:val="24"/>
        </w:rPr>
        <w:t xml:space="preserve">ремя содержания контейнерных площадок, </w:t>
      </w:r>
      <w:r w:rsidR="004412FD">
        <w:rPr>
          <w:rFonts w:ascii="Times New Roman" w:hAnsi="Times New Roman" w:cs="Times New Roman"/>
          <w:sz w:val="24"/>
          <w:szCs w:val="24"/>
        </w:rPr>
        <w:t>используемых</w:t>
      </w:r>
      <w:r w:rsidR="00CF0CAF" w:rsidRPr="00CF0CAF">
        <w:rPr>
          <w:rFonts w:ascii="Times New Roman" w:hAnsi="Times New Roman" w:cs="Times New Roman"/>
          <w:sz w:val="24"/>
          <w:szCs w:val="24"/>
        </w:rPr>
        <w:t xml:space="preserve"> собственник</w:t>
      </w:r>
      <w:r w:rsidR="004412FD">
        <w:rPr>
          <w:rFonts w:ascii="Times New Roman" w:hAnsi="Times New Roman" w:cs="Times New Roman"/>
          <w:sz w:val="24"/>
          <w:szCs w:val="24"/>
        </w:rPr>
        <w:t>ами</w:t>
      </w:r>
      <w:r w:rsidR="00CF0CAF" w:rsidRPr="00CF0CAF">
        <w:rPr>
          <w:rFonts w:ascii="Times New Roman" w:hAnsi="Times New Roman" w:cs="Times New Roman"/>
          <w:sz w:val="24"/>
          <w:szCs w:val="24"/>
        </w:rPr>
        <w:t xml:space="preserve"> помещений в МКД, а также территории, прилегающей к месту погрузки ТКО, нес</w:t>
      </w:r>
      <w:r w:rsidR="00740638">
        <w:rPr>
          <w:rFonts w:ascii="Times New Roman" w:hAnsi="Times New Roman" w:cs="Times New Roman"/>
          <w:sz w:val="24"/>
          <w:szCs w:val="24"/>
        </w:rPr>
        <w:t>ут собственники помещений в МКД.</w:t>
      </w:r>
    </w:p>
    <w:p w:rsidR="00CF0CAF" w:rsidRPr="00CF0CAF" w:rsidRDefault="00706A6D" w:rsidP="00CF0CAF">
      <w:pPr>
        <w:contextualSpacing/>
        <w:rPr>
          <w:rFonts w:ascii="Times New Roman" w:hAnsi="Times New Roman" w:cs="Times New Roman"/>
          <w:sz w:val="24"/>
          <w:szCs w:val="24"/>
        </w:rPr>
      </w:pPr>
      <w:r>
        <w:rPr>
          <w:rFonts w:ascii="Times New Roman" w:hAnsi="Times New Roman" w:cs="Times New Roman"/>
          <w:sz w:val="24"/>
          <w:szCs w:val="24"/>
        </w:rPr>
        <w:t>400</w:t>
      </w:r>
      <w:r w:rsidR="00740638">
        <w:rPr>
          <w:rFonts w:ascii="Times New Roman" w:hAnsi="Times New Roman" w:cs="Times New Roman"/>
          <w:sz w:val="24"/>
          <w:szCs w:val="24"/>
        </w:rPr>
        <w:t>. </w:t>
      </w:r>
      <w:r w:rsidR="00CF0CAF" w:rsidRPr="00CF0CAF">
        <w:rPr>
          <w:rFonts w:ascii="Times New Roman" w:hAnsi="Times New Roman" w:cs="Times New Roman"/>
          <w:sz w:val="24"/>
          <w:szCs w:val="24"/>
        </w:rPr>
        <w:t>Бремя содержания площадок и территории, прилегающей к месту погрузки ТКО, не входящих в состав общего имущества собственников помещений в МКД, несут собственники прилегающего к месту погрузки ТКО земельного участка, на котором располож</w:t>
      </w:r>
      <w:r w:rsidR="00740638">
        <w:rPr>
          <w:rFonts w:ascii="Times New Roman" w:hAnsi="Times New Roman" w:cs="Times New Roman"/>
          <w:sz w:val="24"/>
          <w:szCs w:val="24"/>
        </w:rPr>
        <w:t>ены такие площадки и территории.</w:t>
      </w:r>
    </w:p>
    <w:p w:rsidR="00CF0CAF" w:rsidRPr="00CF0CAF" w:rsidRDefault="00B91F5E" w:rsidP="00CF0CAF">
      <w:pPr>
        <w:contextualSpacing/>
        <w:rPr>
          <w:rFonts w:ascii="Times New Roman" w:hAnsi="Times New Roman" w:cs="Times New Roman"/>
          <w:sz w:val="24"/>
          <w:szCs w:val="24"/>
        </w:rPr>
      </w:pPr>
      <w:r>
        <w:rPr>
          <w:rFonts w:ascii="Times New Roman" w:hAnsi="Times New Roman" w:cs="Times New Roman"/>
          <w:sz w:val="24"/>
          <w:szCs w:val="24"/>
        </w:rPr>
        <w:t>40</w:t>
      </w:r>
      <w:r w:rsidR="00706A6D">
        <w:rPr>
          <w:rFonts w:ascii="Times New Roman" w:hAnsi="Times New Roman" w:cs="Times New Roman"/>
          <w:sz w:val="24"/>
          <w:szCs w:val="24"/>
        </w:rPr>
        <w:t>1</w:t>
      </w:r>
      <w:r w:rsidR="00740638">
        <w:rPr>
          <w:rFonts w:ascii="Times New Roman" w:hAnsi="Times New Roman" w:cs="Times New Roman"/>
          <w:sz w:val="24"/>
          <w:szCs w:val="24"/>
        </w:rPr>
        <w:t>. </w:t>
      </w:r>
      <w:r w:rsidR="00CF0CAF" w:rsidRPr="00CF0CAF">
        <w:rPr>
          <w:rFonts w:ascii="Times New Roman" w:hAnsi="Times New Roman" w:cs="Times New Roman"/>
          <w:sz w:val="24"/>
          <w:szCs w:val="24"/>
        </w:rPr>
        <w:t>Лицо, ответственное за содержание площадок в соответствии с договором на оказание услуг по обращению с ТКО, обязано обеспечить на таких площадках размещение информации об обслуживаемых объектах потребителей и о собственнике площадок, в том числе контактные тел</w:t>
      </w:r>
      <w:r w:rsidR="00740638">
        <w:rPr>
          <w:rFonts w:ascii="Times New Roman" w:hAnsi="Times New Roman" w:cs="Times New Roman"/>
          <w:sz w:val="24"/>
          <w:szCs w:val="24"/>
        </w:rPr>
        <w:t>ефоны, адреса электронной почты.</w:t>
      </w:r>
    </w:p>
    <w:p w:rsidR="00CF0CAF" w:rsidRPr="00CF0CAF" w:rsidRDefault="00B91F5E" w:rsidP="00CF0CAF">
      <w:pPr>
        <w:contextualSpacing/>
        <w:rPr>
          <w:rFonts w:ascii="Times New Roman" w:hAnsi="Times New Roman" w:cs="Times New Roman"/>
          <w:sz w:val="24"/>
          <w:szCs w:val="24"/>
        </w:rPr>
      </w:pPr>
      <w:r>
        <w:rPr>
          <w:rFonts w:ascii="Times New Roman" w:hAnsi="Times New Roman" w:cs="Times New Roman"/>
          <w:sz w:val="24"/>
          <w:szCs w:val="24"/>
        </w:rPr>
        <w:t>40</w:t>
      </w:r>
      <w:r w:rsidR="00706A6D">
        <w:rPr>
          <w:rFonts w:ascii="Times New Roman" w:hAnsi="Times New Roman" w:cs="Times New Roman"/>
          <w:sz w:val="24"/>
          <w:szCs w:val="24"/>
        </w:rPr>
        <w:t>2</w:t>
      </w:r>
      <w:r w:rsidR="00740638">
        <w:rPr>
          <w:rFonts w:ascii="Times New Roman" w:hAnsi="Times New Roman" w:cs="Times New Roman"/>
          <w:sz w:val="24"/>
          <w:szCs w:val="24"/>
        </w:rPr>
        <w:t>. О</w:t>
      </w:r>
      <w:r w:rsidR="00CF0CAF" w:rsidRPr="00CF0CAF">
        <w:rPr>
          <w:rFonts w:ascii="Times New Roman" w:hAnsi="Times New Roman" w:cs="Times New Roman"/>
          <w:sz w:val="24"/>
          <w:szCs w:val="24"/>
        </w:rPr>
        <w:t xml:space="preserve">тветственность за несвоевременную и некачественную уборку территорий и других объектов от отходов производства и потребления, </w:t>
      </w:r>
      <w:proofErr w:type="gramStart"/>
      <w:r w:rsidR="00CF0CAF" w:rsidRPr="00CF0CAF">
        <w:rPr>
          <w:rFonts w:ascii="Times New Roman" w:hAnsi="Times New Roman" w:cs="Times New Roman"/>
          <w:sz w:val="24"/>
          <w:szCs w:val="24"/>
        </w:rPr>
        <w:t>крупно-габаритного</w:t>
      </w:r>
      <w:proofErr w:type="gramEnd"/>
      <w:r w:rsidR="00CF0CAF" w:rsidRPr="00CF0CAF">
        <w:rPr>
          <w:rFonts w:ascii="Times New Roman" w:hAnsi="Times New Roman" w:cs="Times New Roman"/>
          <w:sz w:val="24"/>
          <w:szCs w:val="24"/>
        </w:rPr>
        <w:t xml:space="preserve"> мусора, строительного мусора на территории населенных пунктов несут:</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1) </w:t>
      </w:r>
      <w:r w:rsidR="00CF0CAF" w:rsidRPr="00735519">
        <w:rPr>
          <w:rFonts w:ascii="Times New Roman" w:hAnsi="Times New Roman" w:cs="Times New Roman"/>
          <w:sz w:val="24"/>
          <w:szCs w:val="24"/>
        </w:rPr>
        <w:t xml:space="preserve">на территории многоквартирных жилых домов </w:t>
      </w:r>
      <w:r w:rsidR="00735519" w:rsidRPr="00735519">
        <w:rPr>
          <w:rFonts w:ascii="Times New Roman" w:hAnsi="Times New Roman" w:cs="Times New Roman"/>
          <w:sz w:val="24"/>
          <w:szCs w:val="24"/>
        </w:rPr>
        <w:t>–</w:t>
      </w:r>
      <w:r w:rsidR="00CF0CAF" w:rsidRPr="00735519">
        <w:rPr>
          <w:rFonts w:ascii="Times New Roman" w:hAnsi="Times New Roman" w:cs="Times New Roman"/>
          <w:sz w:val="24"/>
          <w:szCs w:val="24"/>
        </w:rPr>
        <w:t xml:space="preserve"> уполномоченные собственниками помещений в многоквартирном доме лица, а в случае отсутствия таких лиц </w:t>
      </w:r>
      <w:r w:rsidR="00735519" w:rsidRPr="00735519">
        <w:rPr>
          <w:rFonts w:ascii="Times New Roman" w:hAnsi="Times New Roman" w:cs="Times New Roman"/>
          <w:sz w:val="24"/>
          <w:szCs w:val="24"/>
        </w:rPr>
        <w:t>–</w:t>
      </w:r>
      <w:r w:rsidR="00CF0CAF" w:rsidRPr="00735519">
        <w:rPr>
          <w:rFonts w:ascii="Times New Roman" w:hAnsi="Times New Roman" w:cs="Times New Roman"/>
          <w:sz w:val="24"/>
          <w:szCs w:val="24"/>
        </w:rPr>
        <w:t xml:space="preserve"> собственники п</w:t>
      </w:r>
      <w:r w:rsidR="00735519">
        <w:rPr>
          <w:rFonts w:ascii="Times New Roman" w:hAnsi="Times New Roman" w:cs="Times New Roman"/>
          <w:sz w:val="24"/>
          <w:szCs w:val="24"/>
        </w:rPr>
        <w:t>омещений в многоквартирном доме;</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2) </w:t>
      </w:r>
      <w:r w:rsidR="00CF0CAF" w:rsidRPr="00CF0CAF">
        <w:rPr>
          <w:rFonts w:ascii="Times New Roman" w:hAnsi="Times New Roman" w:cs="Times New Roman"/>
          <w:sz w:val="24"/>
          <w:szCs w:val="24"/>
        </w:rPr>
        <w:t xml:space="preserve">в зоне застройки индивидуальными жилыми домами </w:t>
      </w:r>
      <w:r w:rsidR="00735519">
        <w:rPr>
          <w:rFonts w:ascii="Times New Roman" w:hAnsi="Times New Roman" w:cs="Times New Roman"/>
          <w:sz w:val="24"/>
          <w:szCs w:val="24"/>
        </w:rPr>
        <w:t>–</w:t>
      </w:r>
      <w:r w:rsidR="00CF0CAF" w:rsidRPr="00CF0CAF">
        <w:rPr>
          <w:rFonts w:ascii="Times New Roman" w:hAnsi="Times New Roman" w:cs="Times New Roman"/>
          <w:sz w:val="24"/>
          <w:szCs w:val="24"/>
        </w:rPr>
        <w:t xml:space="preserve"> собственники земельных участков</w:t>
      </w:r>
      <w:r w:rsidR="00735519">
        <w:rPr>
          <w:rFonts w:ascii="Times New Roman" w:hAnsi="Times New Roman" w:cs="Times New Roman"/>
          <w:sz w:val="24"/>
          <w:szCs w:val="24"/>
        </w:rPr>
        <w:t>;</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3) </w:t>
      </w:r>
      <w:r w:rsidR="00CF0CAF" w:rsidRPr="00CF0CAF">
        <w:rPr>
          <w:rFonts w:ascii="Times New Roman" w:hAnsi="Times New Roman" w:cs="Times New Roman"/>
          <w:sz w:val="24"/>
          <w:szCs w:val="24"/>
        </w:rPr>
        <w:t xml:space="preserve">на иных территориях, на которых установлены контейнерные площадки, находящиеся в аренде, собственности, пользовании физических или юридических лиц </w:t>
      </w:r>
      <w:r w:rsidR="00735519">
        <w:rPr>
          <w:rFonts w:ascii="Times New Roman" w:hAnsi="Times New Roman" w:cs="Times New Roman"/>
          <w:sz w:val="24"/>
          <w:szCs w:val="24"/>
        </w:rPr>
        <w:t>–</w:t>
      </w:r>
      <w:r w:rsidR="00CF0CAF" w:rsidRPr="00CF0CAF">
        <w:rPr>
          <w:rFonts w:ascii="Times New Roman" w:hAnsi="Times New Roman" w:cs="Times New Roman"/>
          <w:sz w:val="24"/>
          <w:szCs w:val="24"/>
        </w:rPr>
        <w:t xml:space="preserve"> собственники прилегающего к месту погрузки ТКО земельного участка, на котором расположены такие площадки и территории.</w:t>
      </w:r>
    </w:p>
    <w:p w:rsidR="008F702B" w:rsidRDefault="008F702B" w:rsidP="00E42692">
      <w:pPr>
        <w:ind w:firstLine="708"/>
        <w:contextualSpacing/>
        <w:rPr>
          <w:rFonts w:ascii="Times New Roman" w:hAnsi="Times New Roman" w:cs="Times New Roman"/>
          <w:sz w:val="24"/>
          <w:szCs w:val="24"/>
        </w:rPr>
      </w:pPr>
    </w:p>
    <w:p w:rsidR="00CF0CAF" w:rsidRPr="00CF0CAF" w:rsidRDefault="00CF0CAF" w:rsidP="008F702B">
      <w:pPr>
        <w:ind w:firstLine="708"/>
        <w:contextualSpacing/>
        <w:jc w:val="center"/>
        <w:rPr>
          <w:rFonts w:ascii="Times New Roman" w:hAnsi="Times New Roman" w:cs="Times New Roman"/>
          <w:sz w:val="24"/>
          <w:szCs w:val="24"/>
        </w:rPr>
      </w:pPr>
      <w:r w:rsidRPr="00CF0CAF">
        <w:rPr>
          <w:rFonts w:ascii="Times New Roman" w:hAnsi="Times New Roman" w:cs="Times New Roman"/>
          <w:sz w:val="24"/>
          <w:szCs w:val="24"/>
        </w:rPr>
        <w:t>Особенности уборки территории в весенн</w:t>
      </w:r>
      <w:r w:rsidR="00735519">
        <w:rPr>
          <w:rFonts w:ascii="Times New Roman" w:hAnsi="Times New Roman" w:cs="Times New Roman"/>
          <w:sz w:val="24"/>
          <w:szCs w:val="24"/>
        </w:rPr>
        <w:t>е-летний и осенн</w:t>
      </w:r>
      <w:r w:rsidR="00F52CA6">
        <w:rPr>
          <w:rFonts w:ascii="Times New Roman" w:hAnsi="Times New Roman" w:cs="Times New Roman"/>
          <w:sz w:val="24"/>
          <w:szCs w:val="24"/>
        </w:rPr>
        <w:t>е-зимний период</w:t>
      </w:r>
    </w:p>
    <w:p w:rsidR="00CF0CAF" w:rsidRPr="00CF0CAF" w:rsidRDefault="00B91F5E" w:rsidP="00CF0CAF">
      <w:pPr>
        <w:contextualSpacing/>
        <w:rPr>
          <w:rFonts w:ascii="Times New Roman" w:hAnsi="Times New Roman" w:cs="Times New Roman"/>
          <w:sz w:val="24"/>
          <w:szCs w:val="24"/>
        </w:rPr>
      </w:pPr>
      <w:r>
        <w:rPr>
          <w:rFonts w:ascii="Times New Roman" w:hAnsi="Times New Roman" w:cs="Times New Roman"/>
          <w:sz w:val="24"/>
          <w:szCs w:val="24"/>
        </w:rPr>
        <w:t>40</w:t>
      </w:r>
      <w:r w:rsidR="00706A6D">
        <w:rPr>
          <w:rFonts w:ascii="Times New Roman" w:hAnsi="Times New Roman" w:cs="Times New Roman"/>
          <w:sz w:val="24"/>
          <w:szCs w:val="24"/>
        </w:rPr>
        <w:t>3</w:t>
      </w:r>
      <w:r w:rsidR="00735519">
        <w:rPr>
          <w:rFonts w:ascii="Times New Roman" w:hAnsi="Times New Roman" w:cs="Times New Roman"/>
          <w:sz w:val="24"/>
          <w:szCs w:val="24"/>
        </w:rPr>
        <w:t>.</w:t>
      </w:r>
      <w:r w:rsidR="00E42692">
        <w:rPr>
          <w:rFonts w:ascii="Times New Roman" w:hAnsi="Times New Roman" w:cs="Times New Roman"/>
          <w:sz w:val="24"/>
          <w:szCs w:val="24"/>
        </w:rPr>
        <w:t> </w:t>
      </w:r>
      <w:r w:rsidR="00735519">
        <w:rPr>
          <w:rFonts w:ascii="Times New Roman" w:hAnsi="Times New Roman" w:cs="Times New Roman"/>
          <w:sz w:val="24"/>
          <w:szCs w:val="24"/>
        </w:rPr>
        <w:t>Ц</w:t>
      </w:r>
      <w:r w:rsidR="00CF0CAF" w:rsidRPr="00CF0CAF">
        <w:rPr>
          <w:rFonts w:ascii="Times New Roman" w:hAnsi="Times New Roman" w:cs="Times New Roman"/>
          <w:sz w:val="24"/>
          <w:szCs w:val="24"/>
        </w:rPr>
        <w:t>елью весенне-летней уборки является содержание в чистоте улиц, дорог, внутриквартальных проездов, площадей, озелененных территорий, мест общественного пользования, жилых и промышле</w:t>
      </w:r>
      <w:r w:rsidR="00735519">
        <w:rPr>
          <w:rFonts w:ascii="Times New Roman" w:hAnsi="Times New Roman" w:cs="Times New Roman"/>
          <w:sz w:val="24"/>
          <w:szCs w:val="24"/>
        </w:rPr>
        <w:t>нных районов населенных пунктов.</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40</w:t>
      </w:r>
      <w:r w:rsidR="00706A6D">
        <w:rPr>
          <w:rFonts w:ascii="Times New Roman" w:hAnsi="Times New Roman" w:cs="Times New Roman"/>
          <w:sz w:val="24"/>
          <w:szCs w:val="24"/>
        </w:rPr>
        <w:t>4</w:t>
      </w:r>
      <w:r w:rsidR="00735519">
        <w:rPr>
          <w:rFonts w:ascii="Times New Roman" w:hAnsi="Times New Roman" w:cs="Times New Roman"/>
          <w:sz w:val="24"/>
          <w:szCs w:val="24"/>
        </w:rPr>
        <w:t>. В</w:t>
      </w:r>
      <w:r w:rsidR="00CF0CAF" w:rsidRPr="00CF0CAF">
        <w:rPr>
          <w:rFonts w:ascii="Times New Roman" w:hAnsi="Times New Roman" w:cs="Times New Roman"/>
          <w:sz w:val="24"/>
          <w:szCs w:val="24"/>
        </w:rPr>
        <w:t>есенне-летняя уборка производится в плановом порядке и включает в себя:</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1) </w:t>
      </w:r>
      <w:r w:rsidR="00CF0CAF" w:rsidRPr="00CF0CAF">
        <w:rPr>
          <w:rFonts w:ascii="Times New Roman" w:hAnsi="Times New Roman" w:cs="Times New Roman"/>
          <w:sz w:val="24"/>
          <w:szCs w:val="24"/>
        </w:rPr>
        <w:t>очистку территорий от остатков накопившегося за зиму снега и мусора;</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2) </w:t>
      </w:r>
      <w:r w:rsidR="00CF0CAF" w:rsidRPr="00CF0CAF">
        <w:rPr>
          <w:rFonts w:ascii="Times New Roman" w:hAnsi="Times New Roman" w:cs="Times New Roman"/>
          <w:sz w:val="24"/>
          <w:szCs w:val="24"/>
        </w:rPr>
        <w:t>уборку проезжей части улиц и площадей, имеющих асфальтовое и бетонное покрытие;</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3) </w:t>
      </w:r>
      <w:r w:rsidR="00CF0CAF" w:rsidRPr="00CF0CAF">
        <w:rPr>
          <w:rFonts w:ascii="Times New Roman" w:hAnsi="Times New Roman" w:cs="Times New Roman"/>
          <w:sz w:val="24"/>
          <w:szCs w:val="24"/>
        </w:rPr>
        <w:t>подметание, тротуаров, дворовых территорий внутриквартальных проездов;</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4) </w:t>
      </w:r>
      <w:r w:rsidR="00CF0CAF" w:rsidRPr="00CF0CAF">
        <w:rPr>
          <w:rFonts w:ascii="Times New Roman" w:hAnsi="Times New Roman" w:cs="Times New Roman"/>
          <w:sz w:val="24"/>
          <w:szCs w:val="24"/>
        </w:rPr>
        <w:t>обустройство и стрижку газонов и зеленых насаждений.</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40</w:t>
      </w:r>
      <w:r w:rsidR="00706A6D">
        <w:rPr>
          <w:rFonts w:ascii="Times New Roman" w:hAnsi="Times New Roman" w:cs="Times New Roman"/>
          <w:sz w:val="24"/>
          <w:szCs w:val="24"/>
        </w:rPr>
        <w:t>5</w:t>
      </w:r>
      <w:r w:rsidR="00735519">
        <w:rPr>
          <w:rFonts w:ascii="Times New Roman" w:hAnsi="Times New Roman" w:cs="Times New Roman"/>
          <w:sz w:val="24"/>
          <w:szCs w:val="24"/>
        </w:rPr>
        <w:t>. С</w:t>
      </w:r>
      <w:r w:rsidR="00CF0CAF" w:rsidRPr="00CF0CAF">
        <w:rPr>
          <w:rFonts w:ascii="Times New Roman" w:hAnsi="Times New Roman" w:cs="Times New Roman"/>
          <w:sz w:val="24"/>
          <w:szCs w:val="24"/>
        </w:rPr>
        <w:t>роки проведения весенне-летней уборки устанавливаются о</w:t>
      </w:r>
      <w:r w:rsidR="00735519">
        <w:rPr>
          <w:rFonts w:ascii="Times New Roman" w:hAnsi="Times New Roman" w:cs="Times New Roman"/>
          <w:sz w:val="24"/>
          <w:szCs w:val="24"/>
        </w:rPr>
        <w:t>риентировочно с мая по октябрь.</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40</w:t>
      </w:r>
      <w:r w:rsidR="00706A6D">
        <w:rPr>
          <w:rFonts w:ascii="Times New Roman" w:hAnsi="Times New Roman" w:cs="Times New Roman"/>
          <w:sz w:val="24"/>
          <w:szCs w:val="24"/>
        </w:rPr>
        <w:t>6</w:t>
      </w:r>
      <w:r w:rsidR="00735519">
        <w:rPr>
          <w:rFonts w:ascii="Times New Roman" w:hAnsi="Times New Roman" w:cs="Times New Roman"/>
          <w:sz w:val="24"/>
          <w:szCs w:val="24"/>
        </w:rPr>
        <w:t>. Д</w:t>
      </w:r>
      <w:r w:rsidR="00CF0CAF" w:rsidRPr="00CF0CAF">
        <w:rPr>
          <w:rFonts w:ascii="Times New Roman" w:hAnsi="Times New Roman" w:cs="Times New Roman"/>
          <w:sz w:val="24"/>
          <w:szCs w:val="24"/>
        </w:rPr>
        <w:t xml:space="preserve">ля обеспечения комфорта жителей механизированную и ручную уборку дворовых территорий в будние дни необходимо проводить не ранее 6 часов и не позднее 22 часа, в выходные дни </w:t>
      </w:r>
      <w:r w:rsidR="00735519">
        <w:rPr>
          <w:rFonts w:ascii="Times New Roman" w:hAnsi="Times New Roman" w:cs="Times New Roman"/>
          <w:sz w:val="24"/>
          <w:szCs w:val="24"/>
        </w:rPr>
        <w:t>–</w:t>
      </w:r>
      <w:r w:rsidR="00CF0CAF" w:rsidRPr="00CF0CAF">
        <w:rPr>
          <w:rFonts w:ascii="Times New Roman" w:hAnsi="Times New Roman" w:cs="Times New Roman"/>
          <w:sz w:val="24"/>
          <w:szCs w:val="24"/>
        </w:rPr>
        <w:t xml:space="preserve"> не ран</w:t>
      </w:r>
      <w:r w:rsidR="00735519">
        <w:rPr>
          <w:rFonts w:ascii="Times New Roman" w:hAnsi="Times New Roman" w:cs="Times New Roman"/>
          <w:sz w:val="24"/>
          <w:szCs w:val="24"/>
        </w:rPr>
        <w:t>ее 8 часов и не позднее 21 часа.</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40</w:t>
      </w:r>
      <w:r w:rsidR="00706A6D">
        <w:rPr>
          <w:rFonts w:ascii="Times New Roman" w:hAnsi="Times New Roman" w:cs="Times New Roman"/>
          <w:sz w:val="24"/>
          <w:szCs w:val="24"/>
        </w:rPr>
        <w:t>7</w:t>
      </w:r>
      <w:r w:rsidR="00735519">
        <w:rPr>
          <w:rFonts w:ascii="Times New Roman" w:hAnsi="Times New Roman" w:cs="Times New Roman"/>
          <w:sz w:val="24"/>
          <w:szCs w:val="24"/>
        </w:rPr>
        <w:t>. Ц</w:t>
      </w:r>
      <w:r w:rsidR="00CF0CAF" w:rsidRPr="00CF0CAF">
        <w:rPr>
          <w:rFonts w:ascii="Times New Roman" w:hAnsi="Times New Roman" w:cs="Times New Roman"/>
          <w:sz w:val="24"/>
          <w:szCs w:val="24"/>
        </w:rPr>
        <w:t>елью осенне-зимней уборки является обеспечение бесперебойного и безопасного движения всех видов транспорта и пеше</w:t>
      </w:r>
      <w:r w:rsidR="00735519">
        <w:rPr>
          <w:rFonts w:ascii="Times New Roman" w:hAnsi="Times New Roman" w:cs="Times New Roman"/>
          <w:sz w:val="24"/>
          <w:szCs w:val="24"/>
        </w:rPr>
        <w:t>ходов при снегопадах и гололеде.</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40</w:t>
      </w:r>
      <w:r w:rsidR="00706A6D">
        <w:rPr>
          <w:rFonts w:ascii="Times New Roman" w:hAnsi="Times New Roman" w:cs="Times New Roman"/>
          <w:sz w:val="24"/>
          <w:szCs w:val="24"/>
        </w:rPr>
        <w:t>8</w:t>
      </w:r>
      <w:r w:rsidR="00735519">
        <w:rPr>
          <w:rFonts w:ascii="Times New Roman" w:hAnsi="Times New Roman" w:cs="Times New Roman"/>
          <w:sz w:val="24"/>
          <w:szCs w:val="24"/>
        </w:rPr>
        <w:t>. С</w:t>
      </w:r>
      <w:r w:rsidR="00CF0CAF" w:rsidRPr="00CF0CAF">
        <w:rPr>
          <w:rFonts w:ascii="Times New Roman" w:hAnsi="Times New Roman" w:cs="Times New Roman"/>
          <w:sz w:val="24"/>
          <w:szCs w:val="24"/>
        </w:rPr>
        <w:t>роки проведения осенне-зимней уборки устанавливаются</w:t>
      </w:r>
      <w:r w:rsidR="00735519">
        <w:rPr>
          <w:rFonts w:ascii="Times New Roman" w:hAnsi="Times New Roman" w:cs="Times New Roman"/>
          <w:sz w:val="24"/>
          <w:szCs w:val="24"/>
        </w:rPr>
        <w:t xml:space="preserve"> ориентировочно с ноября по апрель.</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40</w:t>
      </w:r>
      <w:r w:rsidR="00706A6D">
        <w:rPr>
          <w:rFonts w:ascii="Times New Roman" w:hAnsi="Times New Roman" w:cs="Times New Roman"/>
          <w:sz w:val="24"/>
          <w:szCs w:val="24"/>
        </w:rPr>
        <w:t>9</w:t>
      </w:r>
      <w:r w:rsidR="00735519">
        <w:rPr>
          <w:rFonts w:ascii="Times New Roman" w:hAnsi="Times New Roman" w:cs="Times New Roman"/>
          <w:sz w:val="24"/>
          <w:szCs w:val="24"/>
        </w:rPr>
        <w:t>. О</w:t>
      </w:r>
      <w:r w:rsidR="00CF0CAF" w:rsidRPr="00CF0CAF">
        <w:rPr>
          <w:rFonts w:ascii="Times New Roman" w:hAnsi="Times New Roman" w:cs="Times New Roman"/>
          <w:sz w:val="24"/>
          <w:szCs w:val="24"/>
        </w:rPr>
        <w:t>сенне-зимняя уборка предусматривает уборку и вывоз снега, льда, мусора и посыпку противогололедными материалами (песок, отсев) ули</w:t>
      </w:r>
      <w:r w:rsidR="00735519">
        <w:rPr>
          <w:rFonts w:ascii="Times New Roman" w:hAnsi="Times New Roman" w:cs="Times New Roman"/>
          <w:sz w:val="24"/>
          <w:szCs w:val="24"/>
        </w:rPr>
        <w:t>ц, площадей и других территорий.</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4</w:t>
      </w:r>
      <w:r w:rsidR="00706A6D">
        <w:rPr>
          <w:rFonts w:ascii="Times New Roman" w:hAnsi="Times New Roman" w:cs="Times New Roman"/>
          <w:sz w:val="24"/>
          <w:szCs w:val="24"/>
        </w:rPr>
        <w:t>10</w:t>
      </w:r>
      <w:r w:rsidR="00735519">
        <w:rPr>
          <w:rFonts w:ascii="Times New Roman" w:hAnsi="Times New Roman" w:cs="Times New Roman"/>
          <w:sz w:val="24"/>
          <w:szCs w:val="24"/>
        </w:rPr>
        <w:t>. В</w:t>
      </w:r>
      <w:r w:rsidR="00CF0CAF" w:rsidRPr="00CF0CAF">
        <w:rPr>
          <w:rFonts w:ascii="Times New Roman" w:hAnsi="Times New Roman" w:cs="Times New Roman"/>
          <w:sz w:val="24"/>
          <w:szCs w:val="24"/>
        </w:rPr>
        <w:t>ывоз снега, скола льда разрешается только в специально отведенные и согласованные в установленном порядке места (</w:t>
      </w:r>
      <w:proofErr w:type="spellStart"/>
      <w:r w:rsidR="00CF0CAF" w:rsidRPr="00CF0CAF">
        <w:rPr>
          <w:rFonts w:ascii="Times New Roman" w:hAnsi="Times New Roman" w:cs="Times New Roman"/>
          <w:sz w:val="24"/>
          <w:szCs w:val="24"/>
        </w:rPr>
        <w:t>снегонакопители</w:t>
      </w:r>
      <w:proofErr w:type="spellEnd"/>
      <w:r w:rsidR="00CF0CAF" w:rsidRPr="00CF0CAF">
        <w:rPr>
          <w:rFonts w:ascii="Times New Roman" w:hAnsi="Times New Roman" w:cs="Times New Roman"/>
          <w:sz w:val="24"/>
          <w:szCs w:val="24"/>
        </w:rPr>
        <w:t xml:space="preserve">). Вывоз со снегом мусора запрещается. Места складирования убранного с территорий снега определяются </w:t>
      </w:r>
      <w:r w:rsidR="00735519">
        <w:rPr>
          <w:rFonts w:ascii="Times New Roman" w:hAnsi="Times New Roman" w:cs="Times New Roman"/>
          <w:sz w:val="24"/>
          <w:szCs w:val="24"/>
        </w:rPr>
        <w:t>а</w:t>
      </w:r>
      <w:r w:rsidR="00CF0CAF" w:rsidRPr="00CF0CAF">
        <w:rPr>
          <w:rFonts w:ascii="Times New Roman" w:hAnsi="Times New Roman" w:cs="Times New Roman"/>
          <w:sz w:val="24"/>
          <w:szCs w:val="24"/>
        </w:rPr>
        <w:t>дминистраци</w:t>
      </w:r>
      <w:r w:rsidR="00735519">
        <w:rPr>
          <w:rFonts w:ascii="Times New Roman" w:hAnsi="Times New Roman" w:cs="Times New Roman"/>
          <w:sz w:val="24"/>
          <w:szCs w:val="24"/>
        </w:rPr>
        <w:t>ей</w:t>
      </w:r>
      <w:r w:rsidR="00CF0CAF" w:rsidRPr="00CF0CAF">
        <w:rPr>
          <w:rFonts w:ascii="Times New Roman" w:hAnsi="Times New Roman" w:cs="Times New Roman"/>
          <w:sz w:val="24"/>
          <w:szCs w:val="24"/>
        </w:rPr>
        <w:t xml:space="preserve"> </w:t>
      </w:r>
      <w:r w:rsidR="00735519">
        <w:rPr>
          <w:rFonts w:ascii="Times New Roman" w:hAnsi="Times New Roman" w:cs="Times New Roman"/>
          <w:sz w:val="24"/>
          <w:szCs w:val="24"/>
        </w:rPr>
        <w:t>округа</w:t>
      </w:r>
      <w:r w:rsidR="00CF0CAF" w:rsidRPr="00CF0CAF">
        <w:rPr>
          <w:rFonts w:ascii="Times New Roman" w:hAnsi="Times New Roman" w:cs="Times New Roman"/>
          <w:sz w:val="24"/>
          <w:szCs w:val="24"/>
        </w:rPr>
        <w:t xml:space="preserve"> в соответствии с законод</w:t>
      </w:r>
      <w:r w:rsidR="00735519">
        <w:rPr>
          <w:rFonts w:ascii="Times New Roman" w:hAnsi="Times New Roman" w:cs="Times New Roman"/>
          <w:sz w:val="24"/>
          <w:szCs w:val="24"/>
        </w:rPr>
        <w:t>ательством Российской Федерации.</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1</w:t>
      </w:r>
      <w:r w:rsidR="00706A6D">
        <w:rPr>
          <w:rFonts w:ascii="Times New Roman" w:hAnsi="Times New Roman" w:cs="Times New Roman"/>
          <w:sz w:val="24"/>
          <w:szCs w:val="24"/>
        </w:rPr>
        <w:t>1</w:t>
      </w:r>
      <w:r w:rsidR="00735519">
        <w:rPr>
          <w:rFonts w:ascii="Times New Roman" w:hAnsi="Times New Roman" w:cs="Times New Roman"/>
          <w:sz w:val="24"/>
          <w:szCs w:val="24"/>
        </w:rPr>
        <w:t>. П</w:t>
      </w:r>
      <w:r w:rsidR="00CF0CAF" w:rsidRPr="00CF0CAF">
        <w:rPr>
          <w:rFonts w:ascii="Times New Roman" w:hAnsi="Times New Roman" w:cs="Times New Roman"/>
          <w:sz w:val="24"/>
          <w:szCs w:val="24"/>
        </w:rPr>
        <w:t>ри производстве зимних уборочных работ запрещается:</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1) </w:t>
      </w:r>
      <w:r w:rsidR="00CF0CAF" w:rsidRPr="00CF0CAF">
        <w:rPr>
          <w:rFonts w:ascii="Times New Roman" w:hAnsi="Times New Roman" w:cs="Times New Roman"/>
          <w:sz w:val="24"/>
          <w:szCs w:val="24"/>
        </w:rPr>
        <w:t>разбрасывание и вывоз с дворов снега и льда на проезжую часть улиц;</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2) </w:t>
      </w:r>
      <w:r w:rsidR="00CF0CAF" w:rsidRPr="00CF0CAF">
        <w:rPr>
          <w:rFonts w:ascii="Times New Roman" w:hAnsi="Times New Roman" w:cs="Times New Roman"/>
          <w:sz w:val="24"/>
          <w:szCs w:val="24"/>
        </w:rPr>
        <w:t>укладка снега и сколотого льда на трассы тепловых сетей, в теплофикационные камеры, смотровые колодцы;</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3) </w:t>
      </w:r>
      <w:r w:rsidR="00CF0CAF" w:rsidRPr="00CF0CAF">
        <w:rPr>
          <w:rFonts w:ascii="Times New Roman" w:hAnsi="Times New Roman" w:cs="Times New Roman"/>
          <w:sz w:val="24"/>
          <w:szCs w:val="24"/>
        </w:rPr>
        <w:t xml:space="preserve">складирование снега и сколотого льда на озелененных территориях, на ледовом покрове рек и озер, их берегах и в пределах санитарной зоны, тротуарах, детских, спортивных, хозяйственных площадках, ближе 10 метров от пешеходного перехода, ближе 20 метров от остановочного пункта маршрутных транспортных средств и на пересечении улиц в одном уровне </w:t>
      </w:r>
      <w:r w:rsidR="00CF0CAF" w:rsidRPr="00CF0CAF">
        <w:rPr>
          <w:rFonts w:ascii="Times New Roman" w:hAnsi="Times New Roman" w:cs="Times New Roman"/>
          <w:sz w:val="24"/>
          <w:szCs w:val="24"/>
        </w:rPr>
        <w:lastRenderedPageBreak/>
        <w:t>в пределах треугольника видимости;</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4) </w:t>
      </w:r>
      <w:r w:rsidR="00CF0CAF" w:rsidRPr="00CF0CAF">
        <w:rPr>
          <w:rFonts w:ascii="Times New Roman" w:hAnsi="Times New Roman" w:cs="Times New Roman"/>
          <w:sz w:val="24"/>
          <w:szCs w:val="24"/>
        </w:rPr>
        <w:t>сбрасывание снега и льда в открытые водоемы;</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5) </w:t>
      </w:r>
      <w:proofErr w:type="spellStart"/>
      <w:r w:rsidR="00CF0CAF" w:rsidRPr="00CF0CAF">
        <w:rPr>
          <w:rFonts w:ascii="Times New Roman" w:hAnsi="Times New Roman" w:cs="Times New Roman"/>
          <w:sz w:val="24"/>
          <w:szCs w:val="24"/>
        </w:rPr>
        <w:t>приваливание</w:t>
      </w:r>
      <w:proofErr w:type="spellEnd"/>
      <w:r w:rsidR="00CF0CAF" w:rsidRPr="00CF0CAF">
        <w:rPr>
          <w:rFonts w:ascii="Times New Roman" w:hAnsi="Times New Roman" w:cs="Times New Roman"/>
          <w:sz w:val="24"/>
          <w:szCs w:val="24"/>
        </w:rPr>
        <w:t xml:space="preserve"> снега к стенам зданий.</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1</w:t>
      </w:r>
      <w:r w:rsidR="00706A6D">
        <w:rPr>
          <w:rFonts w:ascii="Times New Roman" w:hAnsi="Times New Roman" w:cs="Times New Roman"/>
          <w:sz w:val="24"/>
          <w:szCs w:val="24"/>
        </w:rPr>
        <w:t>2</w:t>
      </w:r>
      <w:r w:rsidR="00735519">
        <w:rPr>
          <w:rFonts w:ascii="Times New Roman" w:hAnsi="Times New Roman" w:cs="Times New Roman"/>
          <w:sz w:val="24"/>
          <w:szCs w:val="24"/>
        </w:rPr>
        <w:t>. У</w:t>
      </w:r>
      <w:r w:rsidR="00CF0CAF" w:rsidRPr="00CF0CAF">
        <w:rPr>
          <w:rFonts w:ascii="Times New Roman" w:hAnsi="Times New Roman" w:cs="Times New Roman"/>
          <w:sz w:val="24"/>
          <w:szCs w:val="24"/>
        </w:rPr>
        <w:t>борку и вывозку снега и льда с улиц, площадей, скверов следует начинат</w:t>
      </w:r>
      <w:r w:rsidR="00735519">
        <w:rPr>
          <w:rFonts w:ascii="Times New Roman" w:hAnsi="Times New Roman" w:cs="Times New Roman"/>
          <w:sz w:val="24"/>
          <w:szCs w:val="24"/>
        </w:rPr>
        <w:t>ь немедленно с начала снегопада.</w:t>
      </w:r>
    </w:p>
    <w:p w:rsidR="00CF0CAF" w:rsidRPr="00CF0CAF" w:rsidRDefault="008F702B" w:rsidP="00CF0CAF">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1</w:t>
      </w:r>
      <w:r w:rsidR="00706A6D">
        <w:rPr>
          <w:rFonts w:ascii="Times New Roman" w:hAnsi="Times New Roman" w:cs="Times New Roman"/>
          <w:sz w:val="24"/>
          <w:szCs w:val="24"/>
        </w:rPr>
        <w:t>3</w:t>
      </w:r>
      <w:r w:rsidR="00735519">
        <w:rPr>
          <w:rFonts w:ascii="Times New Roman" w:hAnsi="Times New Roman" w:cs="Times New Roman"/>
          <w:sz w:val="24"/>
          <w:szCs w:val="24"/>
        </w:rPr>
        <w:t>. </w:t>
      </w:r>
      <w:r w:rsidR="00CF0CAF" w:rsidRPr="00CF0CAF">
        <w:rPr>
          <w:rFonts w:ascii="Times New Roman" w:hAnsi="Times New Roman" w:cs="Times New Roman"/>
          <w:sz w:val="24"/>
          <w:szCs w:val="24"/>
        </w:rPr>
        <w:t xml:space="preserve">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w:t>
      </w:r>
      <w:proofErr w:type="spellStart"/>
      <w:r w:rsidR="00CF0CAF" w:rsidRPr="00CF0CAF">
        <w:rPr>
          <w:rFonts w:ascii="Times New Roman" w:hAnsi="Times New Roman" w:cs="Times New Roman"/>
          <w:sz w:val="24"/>
          <w:szCs w:val="24"/>
        </w:rPr>
        <w:t>прибордюрных</w:t>
      </w:r>
      <w:proofErr w:type="spellEnd"/>
      <w:r w:rsidR="00CF0CAF" w:rsidRPr="00CF0CAF">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w:t>
      </w:r>
      <w:r w:rsidR="00735519">
        <w:rPr>
          <w:rFonts w:ascii="Times New Roman" w:hAnsi="Times New Roman" w:cs="Times New Roman"/>
          <w:sz w:val="24"/>
          <w:szCs w:val="24"/>
        </w:rPr>
        <w:t xml:space="preserve"> строений.</w:t>
      </w:r>
    </w:p>
    <w:p w:rsidR="00735519" w:rsidRPr="00CF0CAF" w:rsidRDefault="006C5B0D" w:rsidP="00735519">
      <w:pPr>
        <w:contextualSpacing/>
        <w:rPr>
          <w:rFonts w:ascii="Times New Roman" w:hAnsi="Times New Roman" w:cs="Times New Roman"/>
          <w:sz w:val="24"/>
          <w:szCs w:val="24"/>
        </w:rPr>
      </w:pPr>
      <w:r>
        <w:rPr>
          <w:rFonts w:ascii="Times New Roman" w:hAnsi="Times New Roman" w:cs="Times New Roman"/>
          <w:sz w:val="24"/>
          <w:szCs w:val="24"/>
        </w:rPr>
        <w:t>41</w:t>
      </w:r>
      <w:r w:rsidR="00706A6D">
        <w:rPr>
          <w:rFonts w:ascii="Times New Roman" w:hAnsi="Times New Roman" w:cs="Times New Roman"/>
          <w:sz w:val="24"/>
          <w:szCs w:val="24"/>
        </w:rPr>
        <w:t>4</w:t>
      </w:r>
      <w:r w:rsidR="00735519">
        <w:rPr>
          <w:rFonts w:ascii="Times New Roman" w:hAnsi="Times New Roman" w:cs="Times New Roman"/>
          <w:sz w:val="24"/>
          <w:szCs w:val="24"/>
        </w:rPr>
        <w:t>. Посыпку</w:t>
      </w:r>
      <w:r w:rsidR="00CF0CAF" w:rsidRPr="00CF0CAF">
        <w:rPr>
          <w:rFonts w:ascii="Times New Roman" w:hAnsi="Times New Roman" w:cs="Times New Roman"/>
          <w:sz w:val="24"/>
          <w:szCs w:val="24"/>
        </w:rPr>
        <w:t xml:space="preserve"> противогололедными материалами следует начинать немедле</w:t>
      </w:r>
      <w:r w:rsidR="00735519">
        <w:rPr>
          <w:rFonts w:ascii="Times New Roman" w:hAnsi="Times New Roman" w:cs="Times New Roman"/>
          <w:sz w:val="24"/>
          <w:szCs w:val="24"/>
        </w:rPr>
        <w:t>нно с начала появления гололеда.</w:t>
      </w:r>
    </w:p>
    <w:p w:rsidR="00CF0CAF" w:rsidRPr="00CF0CAF" w:rsidRDefault="006C5B0D" w:rsidP="00CF0CAF">
      <w:pPr>
        <w:contextualSpacing/>
        <w:rPr>
          <w:rFonts w:ascii="Times New Roman" w:hAnsi="Times New Roman" w:cs="Times New Roman"/>
          <w:sz w:val="24"/>
          <w:szCs w:val="24"/>
        </w:rPr>
      </w:pPr>
      <w:r>
        <w:rPr>
          <w:rFonts w:ascii="Times New Roman" w:hAnsi="Times New Roman" w:cs="Times New Roman"/>
          <w:sz w:val="24"/>
          <w:szCs w:val="24"/>
        </w:rPr>
        <w:t>41</w:t>
      </w:r>
      <w:r w:rsidR="00706A6D">
        <w:rPr>
          <w:rFonts w:ascii="Times New Roman" w:hAnsi="Times New Roman" w:cs="Times New Roman"/>
          <w:sz w:val="24"/>
          <w:szCs w:val="24"/>
        </w:rPr>
        <w:t>5</w:t>
      </w:r>
      <w:r w:rsidR="00735519">
        <w:rPr>
          <w:rFonts w:ascii="Times New Roman" w:hAnsi="Times New Roman" w:cs="Times New Roman"/>
          <w:sz w:val="24"/>
          <w:szCs w:val="24"/>
        </w:rPr>
        <w:t>. В</w:t>
      </w:r>
      <w:r w:rsidR="00CF0CAF" w:rsidRPr="00CF0CAF">
        <w:rPr>
          <w:rFonts w:ascii="Times New Roman" w:hAnsi="Times New Roman" w:cs="Times New Roman"/>
          <w:sz w:val="24"/>
          <w:szCs w:val="24"/>
        </w:rPr>
        <w:t xml:space="preserve"> первую очередь при гололеде посыпаются спуски, подъемы, перекрестки, места остановок общественного транспорта, пешеходные перехо</w:t>
      </w:r>
      <w:r w:rsidR="00735519">
        <w:rPr>
          <w:rFonts w:ascii="Times New Roman" w:hAnsi="Times New Roman" w:cs="Times New Roman"/>
          <w:sz w:val="24"/>
          <w:szCs w:val="24"/>
        </w:rPr>
        <w:t>ды.</w:t>
      </w:r>
    </w:p>
    <w:p w:rsidR="00CF0CAF" w:rsidRPr="00CF0CAF" w:rsidRDefault="006C5B0D" w:rsidP="00CF0CAF">
      <w:pPr>
        <w:contextualSpacing/>
        <w:rPr>
          <w:rFonts w:ascii="Times New Roman" w:hAnsi="Times New Roman" w:cs="Times New Roman"/>
          <w:sz w:val="24"/>
          <w:szCs w:val="24"/>
        </w:rPr>
      </w:pPr>
      <w:r>
        <w:rPr>
          <w:rFonts w:ascii="Times New Roman" w:hAnsi="Times New Roman" w:cs="Times New Roman"/>
          <w:sz w:val="24"/>
          <w:szCs w:val="24"/>
        </w:rPr>
        <w:t>41</w:t>
      </w:r>
      <w:r w:rsidR="00706A6D">
        <w:rPr>
          <w:rFonts w:ascii="Times New Roman" w:hAnsi="Times New Roman" w:cs="Times New Roman"/>
          <w:sz w:val="24"/>
          <w:szCs w:val="24"/>
        </w:rPr>
        <w:t>6</w:t>
      </w:r>
      <w:r w:rsidR="00735519">
        <w:rPr>
          <w:rFonts w:ascii="Times New Roman" w:hAnsi="Times New Roman" w:cs="Times New Roman"/>
          <w:sz w:val="24"/>
          <w:szCs w:val="24"/>
        </w:rPr>
        <w:t>. В</w:t>
      </w:r>
      <w:r w:rsidR="00CF0CAF" w:rsidRPr="00CF0CAF">
        <w:rPr>
          <w:rFonts w:ascii="Times New Roman" w:hAnsi="Times New Roman" w:cs="Times New Roman"/>
          <w:sz w:val="24"/>
          <w:szCs w:val="24"/>
        </w:rPr>
        <w:t>се тротуары, дворы, лотки проезжей части улиц, площадей, набережных, рыночные площади и другие участки с асфальтовым и бетонным покрытием должны очищаться от снега и обледенелого наката под скребок и посыпаться сухим песком или другими разрешенным</w:t>
      </w:r>
      <w:r w:rsidR="00735519">
        <w:rPr>
          <w:rFonts w:ascii="Times New Roman" w:hAnsi="Times New Roman" w:cs="Times New Roman"/>
          <w:sz w:val="24"/>
          <w:szCs w:val="24"/>
        </w:rPr>
        <w:t>и для этих целей материалами.</w:t>
      </w:r>
    </w:p>
    <w:p w:rsidR="00CF0CAF" w:rsidRPr="00CF0CAF" w:rsidRDefault="006C5B0D" w:rsidP="00CF0CAF">
      <w:pPr>
        <w:contextualSpacing/>
        <w:rPr>
          <w:rFonts w:ascii="Times New Roman" w:hAnsi="Times New Roman" w:cs="Times New Roman"/>
          <w:sz w:val="24"/>
          <w:szCs w:val="24"/>
        </w:rPr>
      </w:pPr>
      <w:r>
        <w:rPr>
          <w:rFonts w:ascii="Times New Roman" w:hAnsi="Times New Roman" w:cs="Times New Roman"/>
          <w:sz w:val="24"/>
          <w:szCs w:val="24"/>
        </w:rPr>
        <w:t>41</w:t>
      </w:r>
      <w:r w:rsidR="00706A6D">
        <w:rPr>
          <w:rFonts w:ascii="Times New Roman" w:hAnsi="Times New Roman" w:cs="Times New Roman"/>
          <w:sz w:val="24"/>
          <w:szCs w:val="24"/>
        </w:rPr>
        <w:t>7</w:t>
      </w:r>
      <w:r w:rsidR="00735519">
        <w:rPr>
          <w:rFonts w:ascii="Times New Roman" w:hAnsi="Times New Roman" w:cs="Times New Roman"/>
          <w:sz w:val="24"/>
          <w:szCs w:val="24"/>
        </w:rPr>
        <w:t>. Р</w:t>
      </w:r>
      <w:r w:rsidR="00CF0CAF" w:rsidRPr="00CF0CAF">
        <w:rPr>
          <w:rFonts w:ascii="Times New Roman" w:hAnsi="Times New Roman" w:cs="Times New Roman"/>
          <w:sz w:val="24"/>
          <w:szCs w:val="24"/>
        </w:rPr>
        <w:t>аботы по очистке от снега крыш и козырьков, удалению наростов на карнизах, водосточных трубах зданий и сооружений производятся по мере необходимости силами и средствами владельцев и арендаторов зданий и сооружений, специализированными службами с обязательным соблюдением мер предосторожности во избежание несчастных случаев с пешеходами и повреждений воздушных сетей, элементов</w:t>
      </w:r>
      <w:r w:rsidR="00735519">
        <w:rPr>
          <w:rFonts w:ascii="Times New Roman" w:hAnsi="Times New Roman" w:cs="Times New Roman"/>
          <w:sz w:val="24"/>
          <w:szCs w:val="24"/>
        </w:rPr>
        <w:t xml:space="preserve"> освещения и зеленых насаждений.</w:t>
      </w:r>
    </w:p>
    <w:p w:rsidR="00CF0CAF" w:rsidRPr="00CF0CAF" w:rsidRDefault="00735519" w:rsidP="00CF0CAF">
      <w:pPr>
        <w:contextualSpacing/>
        <w:rPr>
          <w:rFonts w:ascii="Times New Roman" w:hAnsi="Times New Roman" w:cs="Times New Roman"/>
          <w:sz w:val="24"/>
          <w:szCs w:val="24"/>
        </w:rPr>
      </w:pPr>
      <w:r>
        <w:rPr>
          <w:rFonts w:ascii="Times New Roman" w:hAnsi="Times New Roman" w:cs="Times New Roman"/>
          <w:sz w:val="24"/>
          <w:szCs w:val="24"/>
        </w:rPr>
        <w:t>4</w:t>
      </w:r>
      <w:r w:rsidR="006C5B0D">
        <w:rPr>
          <w:rFonts w:ascii="Times New Roman" w:hAnsi="Times New Roman" w:cs="Times New Roman"/>
          <w:sz w:val="24"/>
          <w:szCs w:val="24"/>
        </w:rPr>
        <w:t>1</w:t>
      </w:r>
      <w:r w:rsidR="00706A6D">
        <w:rPr>
          <w:rFonts w:ascii="Times New Roman" w:hAnsi="Times New Roman" w:cs="Times New Roman"/>
          <w:sz w:val="24"/>
          <w:szCs w:val="24"/>
        </w:rPr>
        <w:t>8</w:t>
      </w:r>
      <w:r>
        <w:rPr>
          <w:rFonts w:ascii="Times New Roman" w:hAnsi="Times New Roman" w:cs="Times New Roman"/>
          <w:sz w:val="24"/>
          <w:szCs w:val="24"/>
        </w:rPr>
        <w:t>. С</w:t>
      </w:r>
      <w:r w:rsidR="00CF0CAF" w:rsidRPr="00CF0CAF">
        <w:rPr>
          <w:rFonts w:ascii="Times New Roman" w:hAnsi="Times New Roman" w:cs="Times New Roman"/>
          <w:sz w:val="24"/>
          <w:szCs w:val="24"/>
        </w:rPr>
        <w:t xml:space="preserve">брошенный с крыш снег должен быть немедленно вывезен на специализированную площадку для складирования снега, вывозимого </w:t>
      </w:r>
      <w:r>
        <w:rPr>
          <w:rFonts w:ascii="Times New Roman" w:hAnsi="Times New Roman" w:cs="Times New Roman"/>
          <w:sz w:val="24"/>
          <w:szCs w:val="24"/>
        </w:rPr>
        <w:t>с территории населенных пунктов.</w:t>
      </w:r>
    </w:p>
    <w:p w:rsidR="00CF0CAF" w:rsidRPr="00CF0CAF" w:rsidRDefault="00735519" w:rsidP="00CF0CAF">
      <w:pPr>
        <w:contextualSpacing/>
        <w:rPr>
          <w:rFonts w:ascii="Times New Roman" w:hAnsi="Times New Roman" w:cs="Times New Roman"/>
          <w:sz w:val="24"/>
          <w:szCs w:val="24"/>
        </w:rPr>
      </w:pPr>
      <w:r>
        <w:rPr>
          <w:rFonts w:ascii="Times New Roman" w:hAnsi="Times New Roman" w:cs="Times New Roman"/>
          <w:sz w:val="24"/>
          <w:szCs w:val="24"/>
        </w:rPr>
        <w:t>4</w:t>
      </w:r>
      <w:r w:rsidR="006C5B0D">
        <w:rPr>
          <w:rFonts w:ascii="Times New Roman" w:hAnsi="Times New Roman" w:cs="Times New Roman"/>
          <w:sz w:val="24"/>
          <w:szCs w:val="24"/>
        </w:rPr>
        <w:t>1</w:t>
      </w:r>
      <w:r w:rsidR="00706A6D">
        <w:rPr>
          <w:rFonts w:ascii="Times New Roman" w:hAnsi="Times New Roman" w:cs="Times New Roman"/>
          <w:sz w:val="24"/>
          <w:szCs w:val="24"/>
        </w:rPr>
        <w:t>9</w:t>
      </w:r>
      <w:r>
        <w:rPr>
          <w:rFonts w:ascii="Times New Roman" w:hAnsi="Times New Roman" w:cs="Times New Roman"/>
          <w:sz w:val="24"/>
          <w:szCs w:val="24"/>
        </w:rPr>
        <w:t>. У</w:t>
      </w:r>
      <w:r w:rsidR="00CF0CAF" w:rsidRPr="00CF0CAF">
        <w:rPr>
          <w:rFonts w:ascii="Times New Roman" w:hAnsi="Times New Roman" w:cs="Times New Roman"/>
          <w:sz w:val="24"/>
          <w:szCs w:val="24"/>
        </w:rPr>
        <w:t xml:space="preserve">кладка свежевыпавшего снега в валы и кучи разрешается на всех улицах, площадях, набережных, бульварах </w:t>
      </w:r>
      <w:r>
        <w:rPr>
          <w:rFonts w:ascii="Times New Roman" w:hAnsi="Times New Roman" w:cs="Times New Roman"/>
          <w:sz w:val="24"/>
          <w:szCs w:val="24"/>
        </w:rPr>
        <w:t>и скверах с последующим вывозом.</w:t>
      </w:r>
    </w:p>
    <w:p w:rsidR="00CF0CAF" w:rsidRPr="00CF0CAF" w:rsidRDefault="00735519" w:rsidP="00CF0CAF">
      <w:pPr>
        <w:contextualSpacing/>
        <w:rPr>
          <w:rFonts w:ascii="Times New Roman" w:hAnsi="Times New Roman" w:cs="Times New Roman"/>
          <w:sz w:val="24"/>
          <w:szCs w:val="24"/>
        </w:rPr>
      </w:pPr>
      <w:r>
        <w:rPr>
          <w:rFonts w:ascii="Times New Roman" w:hAnsi="Times New Roman" w:cs="Times New Roman"/>
          <w:sz w:val="24"/>
          <w:szCs w:val="24"/>
        </w:rPr>
        <w:t>4</w:t>
      </w:r>
      <w:r w:rsidR="00706A6D">
        <w:rPr>
          <w:rFonts w:ascii="Times New Roman" w:hAnsi="Times New Roman" w:cs="Times New Roman"/>
          <w:sz w:val="24"/>
          <w:szCs w:val="24"/>
        </w:rPr>
        <w:t>20</w:t>
      </w:r>
      <w:r>
        <w:rPr>
          <w:rFonts w:ascii="Times New Roman" w:hAnsi="Times New Roman" w:cs="Times New Roman"/>
          <w:sz w:val="24"/>
          <w:szCs w:val="24"/>
        </w:rPr>
        <w:t>. </w:t>
      </w:r>
      <w:r w:rsidR="00CF0CAF" w:rsidRPr="00CF0CAF">
        <w:rPr>
          <w:rFonts w:ascii="Times New Roman" w:hAnsi="Times New Roman" w:cs="Times New Roman"/>
          <w:sz w:val="24"/>
          <w:szCs w:val="24"/>
        </w:rPr>
        <w:t xml:space="preserve">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w:t>
      </w:r>
      <w:r>
        <w:rPr>
          <w:rFonts w:ascii="Times New Roman" w:hAnsi="Times New Roman" w:cs="Times New Roman"/>
          <w:sz w:val="24"/>
          <w:szCs w:val="24"/>
        </w:rPr>
        <w:t>необходимых проходов и проездов.</w:t>
      </w:r>
    </w:p>
    <w:p w:rsidR="00CF0CAF" w:rsidRPr="00CF0CAF" w:rsidRDefault="00031419" w:rsidP="00CF0CAF">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2</w:t>
      </w:r>
      <w:r w:rsidR="00706A6D">
        <w:rPr>
          <w:rFonts w:ascii="Times New Roman" w:hAnsi="Times New Roman" w:cs="Times New Roman"/>
          <w:sz w:val="24"/>
          <w:szCs w:val="24"/>
        </w:rPr>
        <w:t>1</w:t>
      </w:r>
      <w:r>
        <w:rPr>
          <w:rFonts w:ascii="Times New Roman" w:hAnsi="Times New Roman" w:cs="Times New Roman"/>
          <w:sz w:val="24"/>
          <w:szCs w:val="24"/>
        </w:rPr>
        <w:t>. О</w:t>
      </w:r>
      <w:r w:rsidR="00CF0CAF" w:rsidRPr="00CF0CAF">
        <w:rPr>
          <w:rFonts w:ascii="Times New Roman" w:hAnsi="Times New Roman" w:cs="Times New Roman"/>
          <w:sz w:val="24"/>
          <w:szCs w:val="24"/>
        </w:rPr>
        <w:t>тветственность за несвоевременную и некачественную уборку территорий от снега на территории населенных пунктов несут:</w:t>
      </w:r>
    </w:p>
    <w:p w:rsidR="00CF0CAF" w:rsidRPr="00CF0CAF" w:rsidRDefault="006C5B0D" w:rsidP="00CF0CAF">
      <w:pPr>
        <w:contextualSpacing/>
        <w:rPr>
          <w:rFonts w:ascii="Times New Roman" w:hAnsi="Times New Roman" w:cs="Times New Roman"/>
          <w:sz w:val="24"/>
          <w:szCs w:val="24"/>
        </w:rPr>
      </w:pPr>
      <w:r>
        <w:rPr>
          <w:rFonts w:ascii="Times New Roman" w:hAnsi="Times New Roman" w:cs="Times New Roman"/>
          <w:sz w:val="24"/>
          <w:szCs w:val="24"/>
        </w:rPr>
        <w:t>1) </w:t>
      </w:r>
      <w:r w:rsidR="00CF0CAF" w:rsidRPr="00CF0CAF">
        <w:rPr>
          <w:rFonts w:ascii="Times New Roman" w:hAnsi="Times New Roman" w:cs="Times New Roman"/>
          <w:sz w:val="24"/>
          <w:szCs w:val="24"/>
        </w:rPr>
        <w:t xml:space="preserve">на территории многоквартирных жилых домов </w:t>
      </w:r>
      <w:r w:rsidR="00031419">
        <w:rPr>
          <w:rFonts w:ascii="Times New Roman" w:hAnsi="Times New Roman" w:cs="Times New Roman"/>
          <w:sz w:val="24"/>
          <w:szCs w:val="24"/>
        </w:rPr>
        <w:t>–</w:t>
      </w:r>
      <w:r w:rsidR="00CF0CAF" w:rsidRPr="00CF0CAF">
        <w:rPr>
          <w:rFonts w:ascii="Times New Roman" w:hAnsi="Times New Roman" w:cs="Times New Roman"/>
          <w:sz w:val="24"/>
          <w:szCs w:val="24"/>
        </w:rPr>
        <w:t xml:space="preserve"> уполномоченные собственниками помещений в многоквартирном доме лица, а в случае отсутствия таких лиц </w:t>
      </w:r>
      <w:r w:rsidR="00031419">
        <w:rPr>
          <w:rFonts w:ascii="Times New Roman" w:hAnsi="Times New Roman" w:cs="Times New Roman"/>
          <w:sz w:val="24"/>
          <w:szCs w:val="24"/>
        </w:rPr>
        <w:t>–</w:t>
      </w:r>
      <w:r w:rsidR="00CF0CAF" w:rsidRPr="00CF0CAF">
        <w:rPr>
          <w:rFonts w:ascii="Times New Roman" w:hAnsi="Times New Roman" w:cs="Times New Roman"/>
          <w:sz w:val="24"/>
          <w:szCs w:val="24"/>
        </w:rPr>
        <w:t xml:space="preserve"> собственники помещений в многоквартирном доме;</w:t>
      </w:r>
    </w:p>
    <w:p w:rsidR="00CF0CAF" w:rsidRPr="00CF0CAF" w:rsidRDefault="006C5B0D" w:rsidP="00CF0CAF">
      <w:pPr>
        <w:contextualSpacing/>
        <w:rPr>
          <w:rFonts w:ascii="Times New Roman" w:hAnsi="Times New Roman" w:cs="Times New Roman"/>
          <w:sz w:val="24"/>
          <w:szCs w:val="24"/>
        </w:rPr>
      </w:pPr>
      <w:r>
        <w:rPr>
          <w:rFonts w:ascii="Times New Roman" w:hAnsi="Times New Roman" w:cs="Times New Roman"/>
          <w:sz w:val="24"/>
          <w:szCs w:val="24"/>
        </w:rPr>
        <w:t>2) </w:t>
      </w:r>
      <w:r w:rsidR="00CF0CAF" w:rsidRPr="00CF0CAF">
        <w:rPr>
          <w:rFonts w:ascii="Times New Roman" w:hAnsi="Times New Roman" w:cs="Times New Roman"/>
          <w:sz w:val="24"/>
          <w:szCs w:val="24"/>
        </w:rPr>
        <w:t xml:space="preserve">в зоне застройки индивидуальными жилыми домами </w:t>
      </w:r>
      <w:r w:rsidR="00031419">
        <w:rPr>
          <w:rFonts w:ascii="Times New Roman" w:hAnsi="Times New Roman" w:cs="Times New Roman"/>
          <w:sz w:val="24"/>
          <w:szCs w:val="24"/>
        </w:rPr>
        <w:t>–</w:t>
      </w:r>
      <w:r w:rsidR="00CF0CAF" w:rsidRPr="00CF0CAF">
        <w:rPr>
          <w:rFonts w:ascii="Times New Roman" w:hAnsi="Times New Roman" w:cs="Times New Roman"/>
          <w:sz w:val="24"/>
          <w:szCs w:val="24"/>
        </w:rPr>
        <w:t xml:space="preserve"> организации, с которыми заключены договора, а в случае отсутствия договорных обязательств со специализированной организацией </w:t>
      </w:r>
      <w:r w:rsidR="00031419">
        <w:rPr>
          <w:rFonts w:ascii="Times New Roman" w:hAnsi="Times New Roman" w:cs="Times New Roman"/>
          <w:sz w:val="24"/>
          <w:szCs w:val="24"/>
        </w:rPr>
        <w:t>–</w:t>
      </w:r>
      <w:r w:rsidR="00CF0CAF" w:rsidRPr="00CF0CAF">
        <w:rPr>
          <w:rFonts w:ascii="Times New Roman" w:hAnsi="Times New Roman" w:cs="Times New Roman"/>
          <w:sz w:val="24"/>
          <w:szCs w:val="24"/>
        </w:rPr>
        <w:t>собственники индивидуальных жилых домов;</w:t>
      </w:r>
    </w:p>
    <w:p w:rsidR="00CF0CAF" w:rsidRPr="00CF0CAF" w:rsidRDefault="00FA7DC1" w:rsidP="00CF0CAF">
      <w:pPr>
        <w:contextualSpacing/>
        <w:rPr>
          <w:rFonts w:ascii="Times New Roman" w:hAnsi="Times New Roman" w:cs="Times New Roman"/>
          <w:sz w:val="24"/>
          <w:szCs w:val="24"/>
        </w:rPr>
      </w:pPr>
      <w:r>
        <w:rPr>
          <w:rFonts w:ascii="Times New Roman" w:hAnsi="Times New Roman" w:cs="Times New Roman"/>
          <w:sz w:val="24"/>
          <w:szCs w:val="24"/>
        </w:rPr>
        <w:t>3) </w:t>
      </w:r>
      <w:r w:rsidR="00CF0CAF" w:rsidRPr="00CF0CAF">
        <w:rPr>
          <w:rFonts w:ascii="Times New Roman" w:hAnsi="Times New Roman" w:cs="Times New Roman"/>
          <w:sz w:val="24"/>
          <w:szCs w:val="24"/>
        </w:rPr>
        <w:t>на иных территориях, на которых установлены контейнерные площадки, находящиеся в аренде, собственности, пользовании</w:t>
      </w:r>
      <w:r w:rsidR="00031419">
        <w:rPr>
          <w:rFonts w:ascii="Times New Roman" w:hAnsi="Times New Roman" w:cs="Times New Roman"/>
          <w:sz w:val="24"/>
          <w:szCs w:val="24"/>
        </w:rPr>
        <w:t xml:space="preserve"> физических или юридических лиц</w:t>
      </w:r>
      <w:r w:rsidR="00CF0CAF" w:rsidRPr="00CF0CAF">
        <w:rPr>
          <w:rFonts w:ascii="Times New Roman" w:hAnsi="Times New Roman" w:cs="Times New Roman"/>
          <w:sz w:val="24"/>
          <w:szCs w:val="24"/>
        </w:rPr>
        <w:t xml:space="preserve"> </w:t>
      </w:r>
      <w:r w:rsidR="00031419">
        <w:rPr>
          <w:rFonts w:ascii="Times New Roman" w:hAnsi="Times New Roman" w:cs="Times New Roman"/>
          <w:sz w:val="24"/>
          <w:szCs w:val="24"/>
        </w:rPr>
        <w:t>–</w:t>
      </w:r>
      <w:r w:rsidR="00CF0CAF" w:rsidRPr="00CF0CAF">
        <w:rPr>
          <w:rFonts w:ascii="Times New Roman" w:hAnsi="Times New Roman" w:cs="Times New Roman"/>
          <w:sz w:val="24"/>
          <w:szCs w:val="24"/>
        </w:rPr>
        <w:t xml:space="preserve"> собственники прилегающего к месту погрузки ТКО земельного участка, на котором расположены такие площадки и территории.</w:t>
      </w:r>
    </w:p>
    <w:p w:rsidR="00CF0CAF" w:rsidRPr="00CF0CAF" w:rsidRDefault="00031419" w:rsidP="00CF0CAF">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2</w:t>
      </w:r>
      <w:r w:rsidR="00706A6D">
        <w:rPr>
          <w:rFonts w:ascii="Times New Roman" w:hAnsi="Times New Roman" w:cs="Times New Roman"/>
          <w:sz w:val="24"/>
          <w:szCs w:val="24"/>
        </w:rPr>
        <w:t>2</w:t>
      </w:r>
      <w:r>
        <w:rPr>
          <w:rFonts w:ascii="Times New Roman" w:hAnsi="Times New Roman" w:cs="Times New Roman"/>
          <w:sz w:val="24"/>
          <w:szCs w:val="24"/>
        </w:rPr>
        <w:t>. К</w:t>
      </w:r>
      <w:r w:rsidR="00CF0CAF" w:rsidRPr="00CF0CAF">
        <w:rPr>
          <w:rFonts w:ascii="Times New Roman" w:hAnsi="Times New Roman" w:cs="Times New Roman"/>
          <w:sz w:val="24"/>
          <w:szCs w:val="24"/>
        </w:rPr>
        <w:t xml:space="preserve"> первоочередным мероприятиям зимней уборки относятся:</w:t>
      </w:r>
    </w:p>
    <w:p w:rsidR="00CF0CAF" w:rsidRPr="00CF0CAF" w:rsidRDefault="00FA7DC1" w:rsidP="00CF0CAF">
      <w:pPr>
        <w:contextualSpacing/>
        <w:rPr>
          <w:rFonts w:ascii="Times New Roman" w:hAnsi="Times New Roman" w:cs="Times New Roman"/>
          <w:sz w:val="24"/>
          <w:szCs w:val="24"/>
        </w:rPr>
      </w:pPr>
      <w:r>
        <w:rPr>
          <w:rFonts w:ascii="Times New Roman" w:hAnsi="Times New Roman" w:cs="Times New Roman"/>
          <w:sz w:val="24"/>
          <w:szCs w:val="24"/>
        </w:rPr>
        <w:t>1) </w:t>
      </w:r>
      <w:r w:rsidR="00CF0CAF" w:rsidRPr="00CF0CAF">
        <w:rPr>
          <w:rFonts w:ascii="Times New Roman" w:hAnsi="Times New Roman" w:cs="Times New Roman"/>
          <w:sz w:val="24"/>
          <w:szCs w:val="24"/>
        </w:rPr>
        <w:t>ликвидация зимней скользкости на проезжей части центральных и подъездных дорог, на тротуарах;</w:t>
      </w:r>
    </w:p>
    <w:p w:rsidR="00CF0CAF" w:rsidRPr="00CF0CAF" w:rsidRDefault="00FA7DC1" w:rsidP="00CF0CAF">
      <w:pPr>
        <w:contextualSpacing/>
        <w:rPr>
          <w:rFonts w:ascii="Times New Roman" w:hAnsi="Times New Roman" w:cs="Times New Roman"/>
          <w:sz w:val="24"/>
          <w:szCs w:val="24"/>
        </w:rPr>
      </w:pPr>
      <w:r>
        <w:rPr>
          <w:rFonts w:ascii="Times New Roman" w:hAnsi="Times New Roman" w:cs="Times New Roman"/>
          <w:sz w:val="24"/>
          <w:szCs w:val="24"/>
        </w:rPr>
        <w:t>2) </w:t>
      </w:r>
      <w:r w:rsidR="00CF0CAF" w:rsidRPr="00CF0CAF">
        <w:rPr>
          <w:rFonts w:ascii="Times New Roman" w:hAnsi="Times New Roman" w:cs="Times New Roman"/>
          <w:sz w:val="24"/>
          <w:szCs w:val="24"/>
        </w:rPr>
        <w:t>сгребание и подметание снега;</w:t>
      </w:r>
    </w:p>
    <w:p w:rsidR="00CF0CAF" w:rsidRPr="00CF0CAF" w:rsidRDefault="00FA7DC1" w:rsidP="00CF0CAF">
      <w:pPr>
        <w:contextualSpacing/>
        <w:rPr>
          <w:rFonts w:ascii="Times New Roman" w:hAnsi="Times New Roman" w:cs="Times New Roman"/>
          <w:sz w:val="24"/>
          <w:szCs w:val="24"/>
        </w:rPr>
      </w:pPr>
      <w:r>
        <w:rPr>
          <w:rFonts w:ascii="Times New Roman" w:hAnsi="Times New Roman" w:cs="Times New Roman"/>
          <w:sz w:val="24"/>
          <w:szCs w:val="24"/>
        </w:rPr>
        <w:t>3) </w:t>
      </w:r>
      <w:r w:rsidR="00CF0CAF" w:rsidRPr="00CF0CAF">
        <w:rPr>
          <w:rFonts w:ascii="Times New Roman" w:hAnsi="Times New Roman" w:cs="Times New Roman"/>
          <w:sz w:val="24"/>
          <w:szCs w:val="24"/>
        </w:rPr>
        <w:t>немедленный вывоз снега (на подъездных дорогах).</w:t>
      </w:r>
    </w:p>
    <w:p w:rsidR="00CF0CAF" w:rsidRPr="00CF0CAF" w:rsidRDefault="00031419" w:rsidP="00CF0CAF">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2</w:t>
      </w:r>
      <w:r w:rsidR="00706A6D">
        <w:rPr>
          <w:rFonts w:ascii="Times New Roman" w:hAnsi="Times New Roman" w:cs="Times New Roman"/>
          <w:sz w:val="24"/>
          <w:szCs w:val="24"/>
        </w:rPr>
        <w:t>3</w:t>
      </w:r>
      <w:r>
        <w:rPr>
          <w:rFonts w:ascii="Times New Roman" w:hAnsi="Times New Roman" w:cs="Times New Roman"/>
          <w:sz w:val="24"/>
          <w:szCs w:val="24"/>
        </w:rPr>
        <w:t>. К</w:t>
      </w:r>
      <w:r w:rsidR="00CF0CAF" w:rsidRPr="00CF0CAF">
        <w:rPr>
          <w:rFonts w:ascii="Times New Roman" w:hAnsi="Times New Roman" w:cs="Times New Roman"/>
          <w:sz w:val="24"/>
          <w:szCs w:val="24"/>
        </w:rPr>
        <w:t xml:space="preserve"> мероприятиям второй очереди относятся:</w:t>
      </w:r>
    </w:p>
    <w:p w:rsidR="00CF0CAF" w:rsidRPr="00CF0CAF" w:rsidRDefault="00FA7DC1" w:rsidP="00CF0CAF">
      <w:pPr>
        <w:contextualSpacing/>
        <w:rPr>
          <w:rFonts w:ascii="Times New Roman" w:hAnsi="Times New Roman" w:cs="Times New Roman"/>
          <w:sz w:val="24"/>
          <w:szCs w:val="24"/>
        </w:rPr>
      </w:pPr>
      <w:r>
        <w:rPr>
          <w:rFonts w:ascii="Times New Roman" w:hAnsi="Times New Roman" w:cs="Times New Roman"/>
          <w:sz w:val="24"/>
          <w:szCs w:val="24"/>
        </w:rPr>
        <w:t>1) </w:t>
      </w:r>
      <w:r w:rsidR="00CF0CAF" w:rsidRPr="00CF0CAF">
        <w:rPr>
          <w:rFonts w:ascii="Times New Roman" w:hAnsi="Times New Roman" w:cs="Times New Roman"/>
          <w:sz w:val="24"/>
          <w:szCs w:val="24"/>
        </w:rPr>
        <w:t>вывоз снега с центральных и подъездных дорог;</w:t>
      </w:r>
    </w:p>
    <w:p w:rsidR="00CF0CAF" w:rsidRPr="00CF0CAF" w:rsidRDefault="00FA7DC1" w:rsidP="00CF0CAF">
      <w:pPr>
        <w:contextualSpacing/>
        <w:rPr>
          <w:rFonts w:ascii="Times New Roman" w:hAnsi="Times New Roman" w:cs="Times New Roman"/>
          <w:sz w:val="24"/>
          <w:szCs w:val="24"/>
        </w:rPr>
      </w:pPr>
      <w:r>
        <w:rPr>
          <w:rFonts w:ascii="Times New Roman" w:hAnsi="Times New Roman" w:cs="Times New Roman"/>
          <w:sz w:val="24"/>
          <w:szCs w:val="24"/>
        </w:rPr>
        <w:t>2) </w:t>
      </w:r>
      <w:r w:rsidR="00CF0CAF" w:rsidRPr="00CF0CAF">
        <w:rPr>
          <w:rFonts w:ascii="Times New Roman" w:hAnsi="Times New Roman" w:cs="Times New Roman"/>
          <w:sz w:val="24"/>
          <w:szCs w:val="24"/>
        </w:rPr>
        <w:t>скалывание льда и удаление снежно-ледяных образований;</w:t>
      </w:r>
    </w:p>
    <w:p w:rsidR="00CF0CAF" w:rsidRPr="00CF0CAF" w:rsidRDefault="00FA7DC1" w:rsidP="00CF0CAF">
      <w:pPr>
        <w:contextualSpacing/>
        <w:rPr>
          <w:rFonts w:ascii="Times New Roman" w:hAnsi="Times New Roman" w:cs="Times New Roman"/>
          <w:sz w:val="24"/>
          <w:szCs w:val="24"/>
        </w:rPr>
      </w:pPr>
      <w:r>
        <w:rPr>
          <w:rFonts w:ascii="Times New Roman" w:hAnsi="Times New Roman" w:cs="Times New Roman"/>
          <w:sz w:val="24"/>
          <w:szCs w:val="24"/>
        </w:rPr>
        <w:t>3) иные работы</w:t>
      </w:r>
      <w:r w:rsidR="00CF0CAF" w:rsidRPr="00CF0CAF">
        <w:rPr>
          <w:rFonts w:ascii="Times New Roman" w:hAnsi="Times New Roman" w:cs="Times New Roman"/>
          <w:sz w:val="24"/>
          <w:szCs w:val="24"/>
        </w:rPr>
        <w:t>.</w:t>
      </w:r>
    </w:p>
    <w:p w:rsidR="00CF0CAF" w:rsidRPr="00CF0CAF" w:rsidRDefault="00031419" w:rsidP="00CF0CAF">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2</w:t>
      </w:r>
      <w:r w:rsidR="00706A6D">
        <w:rPr>
          <w:rFonts w:ascii="Times New Roman" w:hAnsi="Times New Roman" w:cs="Times New Roman"/>
          <w:sz w:val="24"/>
          <w:szCs w:val="24"/>
        </w:rPr>
        <w:t>4</w:t>
      </w:r>
      <w:r>
        <w:rPr>
          <w:rFonts w:ascii="Times New Roman" w:hAnsi="Times New Roman" w:cs="Times New Roman"/>
          <w:sz w:val="24"/>
          <w:szCs w:val="24"/>
        </w:rPr>
        <w:t>. С</w:t>
      </w:r>
      <w:r w:rsidR="00CF0CAF" w:rsidRPr="00CF0CAF">
        <w:rPr>
          <w:rFonts w:ascii="Times New Roman" w:hAnsi="Times New Roman" w:cs="Times New Roman"/>
          <w:sz w:val="24"/>
          <w:szCs w:val="24"/>
        </w:rPr>
        <w:t>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w:t>
      </w:r>
      <w:r>
        <w:rPr>
          <w:rFonts w:ascii="Times New Roman" w:hAnsi="Times New Roman" w:cs="Times New Roman"/>
          <w:sz w:val="24"/>
          <w:szCs w:val="24"/>
        </w:rPr>
        <w:t>номоченным собственником.</w:t>
      </w:r>
    </w:p>
    <w:p w:rsidR="00031419" w:rsidRDefault="00031419" w:rsidP="00CF0CAF">
      <w:pPr>
        <w:contextualSpacing/>
        <w:rPr>
          <w:rFonts w:ascii="Times New Roman" w:hAnsi="Times New Roman" w:cs="Times New Roman"/>
          <w:sz w:val="24"/>
          <w:szCs w:val="24"/>
        </w:rPr>
      </w:pPr>
      <w:r>
        <w:rPr>
          <w:rFonts w:ascii="Times New Roman" w:hAnsi="Times New Roman" w:cs="Times New Roman"/>
          <w:sz w:val="24"/>
          <w:szCs w:val="24"/>
        </w:rPr>
        <w:lastRenderedPageBreak/>
        <w:t>4</w:t>
      </w:r>
      <w:r w:rsidR="00FA7DC1">
        <w:rPr>
          <w:rFonts w:ascii="Times New Roman" w:hAnsi="Times New Roman" w:cs="Times New Roman"/>
          <w:sz w:val="24"/>
          <w:szCs w:val="24"/>
        </w:rPr>
        <w:t>2</w:t>
      </w:r>
      <w:r w:rsidR="00706A6D">
        <w:rPr>
          <w:rFonts w:ascii="Times New Roman" w:hAnsi="Times New Roman" w:cs="Times New Roman"/>
          <w:sz w:val="24"/>
          <w:szCs w:val="24"/>
        </w:rPr>
        <w:t>5</w:t>
      </w:r>
      <w:r>
        <w:rPr>
          <w:rFonts w:ascii="Times New Roman" w:hAnsi="Times New Roman" w:cs="Times New Roman"/>
          <w:sz w:val="24"/>
          <w:szCs w:val="24"/>
        </w:rPr>
        <w:t xml:space="preserve">. </w:t>
      </w:r>
      <w:r w:rsidR="00CF0CAF" w:rsidRPr="00CF0CAF">
        <w:rPr>
          <w:rFonts w:ascii="Times New Roman" w:hAnsi="Times New Roman" w:cs="Times New Roman"/>
          <w:sz w:val="24"/>
          <w:szCs w:val="24"/>
        </w:rPr>
        <w:t xml:space="preserve">Организацию содержания иных элементов благоустройства осуществляет </w:t>
      </w:r>
      <w:r>
        <w:rPr>
          <w:rFonts w:ascii="Times New Roman" w:hAnsi="Times New Roman" w:cs="Times New Roman"/>
          <w:sz w:val="24"/>
          <w:szCs w:val="24"/>
        </w:rPr>
        <w:t>а</w:t>
      </w:r>
      <w:r w:rsidR="00CF0CAF" w:rsidRPr="00CF0CAF">
        <w:rPr>
          <w:rFonts w:ascii="Times New Roman" w:hAnsi="Times New Roman" w:cs="Times New Roman"/>
          <w:sz w:val="24"/>
          <w:szCs w:val="24"/>
        </w:rPr>
        <w:t>дминистраци</w:t>
      </w:r>
      <w:r>
        <w:rPr>
          <w:rFonts w:ascii="Times New Roman" w:hAnsi="Times New Roman" w:cs="Times New Roman"/>
          <w:sz w:val="24"/>
          <w:szCs w:val="24"/>
        </w:rPr>
        <w:t>я</w:t>
      </w:r>
      <w:r w:rsidR="00CF0CAF" w:rsidRPr="00CF0CAF">
        <w:rPr>
          <w:rFonts w:ascii="Times New Roman" w:hAnsi="Times New Roman" w:cs="Times New Roman"/>
          <w:sz w:val="24"/>
          <w:szCs w:val="24"/>
        </w:rPr>
        <w:t xml:space="preserve"> </w:t>
      </w:r>
      <w:r>
        <w:rPr>
          <w:rFonts w:ascii="Times New Roman" w:hAnsi="Times New Roman" w:cs="Times New Roman"/>
          <w:sz w:val="24"/>
          <w:szCs w:val="24"/>
        </w:rPr>
        <w:t>округа</w:t>
      </w:r>
      <w:r w:rsidR="00CF0CAF" w:rsidRPr="00CF0CAF">
        <w:rPr>
          <w:rFonts w:ascii="Times New Roman" w:hAnsi="Times New Roman" w:cs="Times New Roman"/>
          <w:sz w:val="24"/>
          <w:szCs w:val="24"/>
        </w:rPr>
        <w:t xml:space="preserve"> по муниципальным контрактам со специализированными организациями в пределах средств, предусмотренных на эти цели </w:t>
      </w:r>
      <w:r>
        <w:rPr>
          <w:rFonts w:ascii="Times New Roman" w:hAnsi="Times New Roman" w:cs="Times New Roman"/>
          <w:sz w:val="24"/>
          <w:szCs w:val="24"/>
        </w:rPr>
        <w:t>в бюджете муниципального округа.</w:t>
      </w:r>
    </w:p>
    <w:p w:rsidR="00031419" w:rsidRDefault="00031419" w:rsidP="00CF0CAF">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031419" w:rsidRDefault="00031419" w:rsidP="00031419">
      <w:pPr>
        <w:contextualSpacing/>
        <w:jc w:val="center"/>
        <w:rPr>
          <w:rFonts w:ascii="Times New Roman" w:hAnsi="Times New Roman" w:cs="Times New Roman"/>
          <w:sz w:val="24"/>
          <w:szCs w:val="24"/>
        </w:rPr>
      </w:pPr>
      <w:r>
        <w:rPr>
          <w:rFonts w:ascii="Times New Roman" w:hAnsi="Times New Roman" w:cs="Times New Roman"/>
          <w:sz w:val="24"/>
          <w:szCs w:val="24"/>
          <w:lang w:val="en-US"/>
        </w:rPr>
        <w:t>XI</w:t>
      </w:r>
      <w:r w:rsidR="00706A6D">
        <w:rPr>
          <w:rFonts w:ascii="Times New Roman" w:hAnsi="Times New Roman" w:cs="Times New Roman"/>
          <w:sz w:val="24"/>
          <w:szCs w:val="24"/>
          <w:lang w:val="en-US"/>
        </w:rPr>
        <w:t>I</w:t>
      </w:r>
      <w:r>
        <w:rPr>
          <w:rFonts w:ascii="Times New Roman" w:hAnsi="Times New Roman" w:cs="Times New Roman"/>
          <w:sz w:val="24"/>
          <w:szCs w:val="24"/>
        </w:rPr>
        <w:t xml:space="preserve"> </w:t>
      </w:r>
      <w:r w:rsidR="00F52CA6">
        <w:rPr>
          <w:rFonts w:ascii="Times New Roman" w:hAnsi="Times New Roman" w:cs="Times New Roman"/>
          <w:sz w:val="24"/>
          <w:szCs w:val="24"/>
        </w:rPr>
        <w:t>Организация стоков ливневых вод</w:t>
      </w:r>
    </w:p>
    <w:p w:rsidR="00031419" w:rsidRPr="00031419" w:rsidRDefault="00031419" w:rsidP="00031419">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2</w:t>
      </w:r>
      <w:r w:rsidR="00706A6D">
        <w:rPr>
          <w:rFonts w:ascii="Times New Roman" w:hAnsi="Times New Roman" w:cs="Times New Roman"/>
          <w:sz w:val="24"/>
          <w:szCs w:val="24"/>
        </w:rPr>
        <w:t>6</w:t>
      </w:r>
      <w:r>
        <w:rPr>
          <w:rFonts w:ascii="Times New Roman" w:hAnsi="Times New Roman" w:cs="Times New Roman"/>
          <w:sz w:val="24"/>
          <w:szCs w:val="24"/>
        </w:rPr>
        <w:t>. П</w:t>
      </w:r>
      <w:r w:rsidRPr="00031419">
        <w:rPr>
          <w:rFonts w:ascii="Times New Roman" w:hAnsi="Times New Roman" w:cs="Times New Roman"/>
          <w:sz w:val="24"/>
          <w:szCs w:val="24"/>
        </w:rPr>
        <w:t xml:space="preserve">ри проектировании стока ливневых вод руководствуются строительными нормами и правилами. При организации стока обеспечивают комплексное решение вопросов организации рельефа и устройства открытой или закрытой системы водоотводных устройств </w:t>
      </w:r>
      <w:r>
        <w:rPr>
          <w:rFonts w:ascii="Times New Roman" w:hAnsi="Times New Roman" w:cs="Times New Roman"/>
          <w:sz w:val="24"/>
          <w:szCs w:val="24"/>
        </w:rPr>
        <w:t>–</w:t>
      </w:r>
      <w:r w:rsidRPr="00031419">
        <w:rPr>
          <w:rFonts w:ascii="Times New Roman" w:hAnsi="Times New Roman" w:cs="Times New Roman"/>
          <w:sz w:val="24"/>
          <w:szCs w:val="24"/>
        </w:rPr>
        <w:t xml:space="preserve"> водосточных труб (водостоков), лотков, кюветов, быст</w:t>
      </w:r>
      <w:r>
        <w:rPr>
          <w:rFonts w:ascii="Times New Roman" w:hAnsi="Times New Roman" w:cs="Times New Roman"/>
          <w:sz w:val="24"/>
          <w:szCs w:val="24"/>
        </w:rPr>
        <w:t xml:space="preserve">ротоков, </w:t>
      </w:r>
      <w:proofErr w:type="spellStart"/>
      <w:r>
        <w:rPr>
          <w:rFonts w:ascii="Times New Roman" w:hAnsi="Times New Roman" w:cs="Times New Roman"/>
          <w:sz w:val="24"/>
          <w:szCs w:val="24"/>
        </w:rPr>
        <w:t>дождеприёмных</w:t>
      </w:r>
      <w:proofErr w:type="spellEnd"/>
      <w:r>
        <w:rPr>
          <w:rFonts w:ascii="Times New Roman" w:hAnsi="Times New Roman" w:cs="Times New Roman"/>
          <w:sz w:val="24"/>
          <w:szCs w:val="24"/>
        </w:rPr>
        <w:t xml:space="preserve"> колодцев.</w:t>
      </w:r>
    </w:p>
    <w:p w:rsidR="00031419" w:rsidRPr="00031419" w:rsidRDefault="00031419" w:rsidP="00031419">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2</w:t>
      </w:r>
      <w:r w:rsidR="00706A6D" w:rsidRPr="00706A6D">
        <w:rPr>
          <w:rFonts w:ascii="Times New Roman" w:hAnsi="Times New Roman" w:cs="Times New Roman"/>
          <w:sz w:val="24"/>
          <w:szCs w:val="24"/>
        </w:rPr>
        <w:t>7</w:t>
      </w:r>
      <w:r>
        <w:rPr>
          <w:rFonts w:ascii="Times New Roman" w:hAnsi="Times New Roman" w:cs="Times New Roman"/>
          <w:sz w:val="24"/>
          <w:szCs w:val="24"/>
        </w:rPr>
        <w:t>. </w:t>
      </w:r>
      <w:r w:rsidRPr="00031419">
        <w:rPr>
          <w:rFonts w:ascii="Times New Roman" w:hAnsi="Times New Roman" w:cs="Times New Roman"/>
          <w:sz w:val="24"/>
          <w:szCs w:val="24"/>
        </w:rPr>
        <w:t>При формировании значительного объема стока в пределах внутриквартальных территорий предусматривается ввод ливневых водоотводных устройств в ее границы, что обосновывается расчетом.</w:t>
      </w:r>
    </w:p>
    <w:p w:rsidR="00031419" w:rsidRPr="00031419" w:rsidRDefault="00031419" w:rsidP="00031419">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2</w:t>
      </w:r>
      <w:r w:rsidR="00706A6D" w:rsidRPr="00706A6D">
        <w:rPr>
          <w:rFonts w:ascii="Times New Roman" w:hAnsi="Times New Roman" w:cs="Times New Roman"/>
          <w:sz w:val="24"/>
          <w:szCs w:val="24"/>
        </w:rPr>
        <w:t>8</w:t>
      </w:r>
      <w:r>
        <w:rPr>
          <w:rFonts w:ascii="Times New Roman" w:hAnsi="Times New Roman" w:cs="Times New Roman"/>
          <w:sz w:val="24"/>
          <w:szCs w:val="24"/>
        </w:rPr>
        <w:t>. В</w:t>
      </w:r>
      <w:r w:rsidRPr="00031419">
        <w:rPr>
          <w:rFonts w:ascii="Times New Roman" w:hAnsi="Times New Roman" w:cs="Times New Roman"/>
          <w:sz w:val="24"/>
          <w:szCs w:val="24"/>
        </w:rPr>
        <w:t xml:space="preserve"> границах территорий скверов, парков, лесопарков и мемориальных зон допускается применение открытых водоотводящих устройств. Открытые лотки (канавы, кюветы) по дну или по всему периметру укрепляются (дерновкой, каменным мощением, монолитным бетоном, сборным железобетоном, керамикой и др.), угол (крутизну) откосов кюветов принимают</w:t>
      </w:r>
      <w:r>
        <w:rPr>
          <w:rFonts w:ascii="Times New Roman" w:hAnsi="Times New Roman" w:cs="Times New Roman"/>
          <w:sz w:val="24"/>
          <w:szCs w:val="24"/>
        </w:rPr>
        <w:t xml:space="preserve"> в зависимости от видов грунтов.</w:t>
      </w:r>
    </w:p>
    <w:p w:rsidR="00031419" w:rsidRPr="00031419" w:rsidRDefault="002A4E87" w:rsidP="00031419">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2</w:t>
      </w:r>
      <w:r w:rsidR="00706A6D" w:rsidRPr="00706A6D">
        <w:rPr>
          <w:rFonts w:ascii="Times New Roman" w:hAnsi="Times New Roman" w:cs="Times New Roman"/>
          <w:sz w:val="24"/>
          <w:szCs w:val="24"/>
        </w:rPr>
        <w:t>9</w:t>
      </w:r>
      <w:r>
        <w:rPr>
          <w:rFonts w:ascii="Times New Roman" w:hAnsi="Times New Roman" w:cs="Times New Roman"/>
          <w:sz w:val="24"/>
          <w:szCs w:val="24"/>
        </w:rPr>
        <w:t>. Н</w:t>
      </w:r>
      <w:r w:rsidR="00031419" w:rsidRPr="00031419">
        <w:rPr>
          <w:rFonts w:ascii="Times New Roman" w:hAnsi="Times New Roman" w:cs="Times New Roman"/>
          <w:sz w:val="24"/>
          <w:szCs w:val="24"/>
        </w:rPr>
        <w:t>а территориях объектов рекреации водоотводные лотки обеспечивают сопряжение покрытия пе</w:t>
      </w:r>
      <w:r>
        <w:rPr>
          <w:rFonts w:ascii="Times New Roman" w:hAnsi="Times New Roman" w:cs="Times New Roman"/>
          <w:sz w:val="24"/>
          <w:szCs w:val="24"/>
        </w:rPr>
        <w:t>шеходной коммуникации с газоном.</w:t>
      </w:r>
    </w:p>
    <w:p w:rsidR="00031419" w:rsidRPr="00031419" w:rsidRDefault="002A4E87" w:rsidP="00031419">
      <w:pPr>
        <w:contextualSpacing/>
        <w:rPr>
          <w:rFonts w:ascii="Times New Roman" w:hAnsi="Times New Roman" w:cs="Times New Roman"/>
          <w:sz w:val="24"/>
          <w:szCs w:val="24"/>
        </w:rPr>
      </w:pPr>
      <w:r>
        <w:rPr>
          <w:rFonts w:ascii="Times New Roman" w:hAnsi="Times New Roman" w:cs="Times New Roman"/>
          <w:sz w:val="24"/>
          <w:szCs w:val="24"/>
        </w:rPr>
        <w:t>4</w:t>
      </w:r>
      <w:r w:rsidR="00706A6D" w:rsidRPr="00706A6D">
        <w:rPr>
          <w:rFonts w:ascii="Times New Roman" w:hAnsi="Times New Roman" w:cs="Times New Roman"/>
          <w:sz w:val="24"/>
          <w:szCs w:val="24"/>
        </w:rPr>
        <w:t>30</w:t>
      </w:r>
      <w:r>
        <w:rPr>
          <w:rFonts w:ascii="Times New Roman" w:hAnsi="Times New Roman" w:cs="Times New Roman"/>
          <w:sz w:val="24"/>
          <w:szCs w:val="24"/>
        </w:rPr>
        <w:t>. </w:t>
      </w:r>
      <w:proofErr w:type="spellStart"/>
      <w:r>
        <w:rPr>
          <w:rFonts w:ascii="Times New Roman" w:hAnsi="Times New Roman" w:cs="Times New Roman"/>
          <w:sz w:val="24"/>
          <w:szCs w:val="24"/>
        </w:rPr>
        <w:t>Д</w:t>
      </w:r>
      <w:r w:rsidR="00031419" w:rsidRPr="00031419">
        <w:rPr>
          <w:rFonts w:ascii="Times New Roman" w:hAnsi="Times New Roman" w:cs="Times New Roman"/>
          <w:sz w:val="24"/>
          <w:szCs w:val="24"/>
        </w:rPr>
        <w:t>ождеприёмные</w:t>
      </w:r>
      <w:proofErr w:type="spellEnd"/>
      <w:r w:rsidR="00031419" w:rsidRPr="00031419">
        <w:rPr>
          <w:rFonts w:ascii="Times New Roman" w:hAnsi="Times New Roman" w:cs="Times New Roman"/>
          <w:sz w:val="24"/>
          <w:szCs w:val="24"/>
        </w:rPr>
        <w:t xml:space="preserve"> колодцы являются элементами закрытой системы стоков ливневых вод,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w:t>
      </w:r>
      <w:r>
        <w:rPr>
          <w:rFonts w:ascii="Times New Roman" w:hAnsi="Times New Roman" w:cs="Times New Roman"/>
          <w:sz w:val="24"/>
          <w:szCs w:val="24"/>
        </w:rPr>
        <w:t>УДС</w:t>
      </w:r>
      <w:r w:rsidR="00031419" w:rsidRPr="00031419">
        <w:rPr>
          <w:rFonts w:ascii="Times New Roman" w:hAnsi="Times New Roman" w:cs="Times New Roman"/>
          <w:sz w:val="24"/>
          <w:szCs w:val="24"/>
        </w:rPr>
        <w:t xml:space="preserve"> населенных пунктов и проездов в зависимости от продольного уклона </w:t>
      </w:r>
      <w:r>
        <w:rPr>
          <w:rFonts w:ascii="Times New Roman" w:hAnsi="Times New Roman" w:cs="Times New Roman"/>
          <w:sz w:val="24"/>
          <w:szCs w:val="24"/>
        </w:rPr>
        <w:t>УДС</w:t>
      </w:r>
      <w:r w:rsidR="00031419" w:rsidRPr="00031419">
        <w:rPr>
          <w:rFonts w:ascii="Times New Roman" w:hAnsi="Times New Roman" w:cs="Times New Roman"/>
          <w:sz w:val="24"/>
          <w:szCs w:val="24"/>
        </w:rPr>
        <w:t xml:space="preserve"> населенных пунктов.</w:t>
      </w:r>
    </w:p>
    <w:p w:rsidR="00031419" w:rsidRPr="00031419" w:rsidRDefault="002A4E87" w:rsidP="00031419">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3</w:t>
      </w:r>
      <w:r w:rsidR="00706A6D" w:rsidRPr="00706A6D">
        <w:rPr>
          <w:rFonts w:ascii="Times New Roman" w:hAnsi="Times New Roman" w:cs="Times New Roman"/>
          <w:sz w:val="24"/>
          <w:szCs w:val="24"/>
        </w:rPr>
        <w:t>1</w:t>
      </w:r>
      <w:r>
        <w:rPr>
          <w:rFonts w:ascii="Times New Roman" w:hAnsi="Times New Roman" w:cs="Times New Roman"/>
          <w:sz w:val="24"/>
          <w:szCs w:val="24"/>
        </w:rPr>
        <w:t>. Р</w:t>
      </w:r>
      <w:r w:rsidR="00031419" w:rsidRPr="00031419">
        <w:rPr>
          <w:rFonts w:ascii="Times New Roman" w:hAnsi="Times New Roman" w:cs="Times New Roman"/>
          <w:sz w:val="24"/>
          <w:szCs w:val="24"/>
        </w:rPr>
        <w:t>аботы по содержанию и ремонту системы стоков ливневых вод осуществляются с целью обеспечения исправного состояния и проектной работоспособности всех водоотводных сооружений. В задачи по эксплуатации водных стоков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w:t>
      </w:r>
      <w:r>
        <w:rPr>
          <w:rFonts w:ascii="Times New Roman" w:hAnsi="Times New Roman" w:cs="Times New Roman"/>
          <w:sz w:val="24"/>
          <w:szCs w:val="24"/>
        </w:rPr>
        <w:t>жений, выполнении текущих работ.</w:t>
      </w:r>
    </w:p>
    <w:p w:rsidR="00031419" w:rsidRPr="00031419" w:rsidRDefault="002A4E87" w:rsidP="00031419">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32</w:t>
      </w:r>
      <w:r>
        <w:rPr>
          <w:rFonts w:ascii="Times New Roman" w:hAnsi="Times New Roman" w:cs="Times New Roman"/>
          <w:sz w:val="24"/>
          <w:szCs w:val="24"/>
        </w:rPr>
        <w:t>. Д</w:t>
      </w:r>
      <w:r w:rsidR="00031419" w:rsidRPr="00031419">
        <w:rPr>
          <w:rFonts w:ascii="Times New Roman" w:hAnsi="Times New Roman" w:cs="Times New Roman"/>
          <w:sz w:val="24"/>
          <w:szCs w:val="24"/>
        </w:rPr>
        <w:t xml:space="preserve">ля выявления дефектов и повреждений на водоотводящей сети и степени ее засоренности эксплуатирующие организации, уполномоченные </w:t>
      </w:r>
      <w:r>
        <w:rPr>
          <w:rFonts w:ascii="Times New Roman" w:hAnsi="Times New Roman" w:cs="Times New Roman"/>
          <w:sz w:val="24"/>
          <w:szCs w:val="24"/>
        </w:rPr>
        <w:t>ад</w:t>
      </w:r>
      <w:r w:rsidR="00031419" w:rsidRPr="00031419">
        <w:rPr>
          <w:rFonts w:ascii="Times New Roman" w:hAnsi="Times New Roman" w:cs="Times New Roman"/>
          <w:sz w:val="24"/>
          <w:szCs w:val="24"/>
        </w:rPr>
        <w:t xml:space="preserve">министрацией </w:t>
      </w:r>
      <w:r>
        <w:rPr>
          <w:rFonts w:ascii="Times New Roman" w:hAnsi="Times New Roman" w:cs="Times New Roman"/>
          <w:sz w:val="24"/>
          <w:szCs w:val="24"/>
        </w:rPr>
        <w:t>округа</w:t>
      </w:r>
      <w:r w:rsidR="00031419" w:rsidRPr="00031419">
        <w:rPr>
          <w:rFonts w:ascii="Times New Roman" w:hAnsi="Times New Roman" w:cs="Times New Roman"/>
          <w:sz w:val="24"/>
          <w:szCs w:val="24"/>
        </w:rPr>
        <w:t xml:space="preserve">, проводят периодические технические осмотры. Технический осмотр заключается в подробном обследовании всех сооружений системы стоков ливневых вод для оценки их технического состояния, а также установлении </w:t>
      </w:r>
      <w:r>
        <w:rPr>
          <w:rFonts w:ascii="Times New Roman" w:hAnsi="Times New Roman" w:cs="Times New Roman"/>
          <w:sz w:val="24"/>
          <w:szCs w:val="24"/>
        </w:rPr>
        <w:t>видов и объемов ремонтных работ.</w:t>
      </w:r>
    </w:p>
    <w:p w:rsidR="00031419" w:rsidRPr="00031419" w:rsidRDefault="002A4E87" w:rsidP="00031419">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33</w:t>
      </w:r>
      <w:r>
        <w:rPr>
          <w:rFonts w:ascii="Times New Roman" w:hAnsi="Times New Roman" w:cs="Times New Roman"/>
          <w:sz w:val="24"/>
          <w:szCs w:val="24"/>
        </w:rPr>
        <w:t>. Э</w:t>
      </w:r>
      <w:r w:rsidR="00031419" w:rsidRPr="00031419">
        <w:rPr>
          <w:rFonts w:ascii="Times New Roman" w:hAnsi="Times New Roman" w:cs="Times New Roman"/>
          <w:sz w:val="24"/>
          <w:szCs w:val="24"/>
        </w:rPr>
        <w:t>ксплуатационная организация, обслуживающая систему стоков ливневых вод,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w:t>
      </w:r>
      <w:r>
        <w:rPr>
          <w:rFonts w:ascii="Times New Roman" w:hAnsi="Times New Roman" w:cs="Times New Roman"/>
          <w:sz w:val="24"/>
          <w:szCs w:val="24"/>
        </w:rPr>
        <w:t>олодцев и другие характеристики.</w:t>
      </w:r>
    </w:p>
    <w:p w:rsidR="00031419" w:rsidRPr="00031419" w:rsidRDefault="002A4E87" w:rsidP="00031419">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3</w:t>
      </w:r>
      <w:r w:rsidR="00B91F5E">
        <w:rPr>
          <w:rFonts w:ascii="Times New Roman" w:hAnsi="Times New Roman" w:cs="Times New Roman"/>
          <w:sz w:val="24"/>
          <w:szCs w:val="24"/>
        </w:rPr>
        <w:t>4</w:t>
      </w:r>
      <w:r>
        <w:rPr>
          <w:rFonts w:ascii="Times New Roman" w:hAnsi="Times New Roman" w:cs="Times New Roman"/>
          <w:sz w:val="24"/>
          <w:szCs w:val="24"/>
        </w:rPr>
        <w:t>. З</w:t>
      </w:r>
      <w:r w:rsidR="00031419" w:rsidRPr="00031419">
        <w:rPr>
          <w:rFonts w:ascii="Times New Roman" w:hAnsi="Times New Roman" w:cs="Times New Roman"/>
          <w:sz w:val="24"/>
          <w:szCs w:val="24"/>
        </w:rPr>
        <w:t>акрытые и открытые водостоки должны содержаться в исправности и постоянной готовности к прием</w:t>
      </w:r>
      <w:r>
        <w:rPr>
          <w:rFonts w:ascii="Times New Roman" w:hAnsi="Times New Roman" w:cs="Times New Roman"/>
          <w:sz w:val="24"/>
          <w:szCs w:val="24"/>
        </w:rPr>
        <w:t>у и отводу талых и дождевых вод.</w:t>
      </w:r>
    </w:p>
    <w:p w:rsidR="00031419" w:rsidRPr="00031419" w:rsidRDefault="002A4E87" w:rsidP="00031419">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3</w:t>
      </w:r>
      <w:r w:rsidR="00B91F5E">
        <w:rPr>
          <w:rFonts w:ascii="Times New Roman" w:hAnsi="Times New Roman" w:cs="Times New Roman"/>
          <w:sz w:val="24"/>
          <w:szCs w:val="24"/>
        </w:rPr>
        <w:t>5</w:t>
      </w:r>
      <w:r>
        <w:rPr>
          <w:rFonts w:ascii="Times New Roman" w:hAnsi="Times New Roman" w:cs="Times New Roman"/>
          <w:sz w:val="24"/>
          <w:szCs w:val="24"/>
        </w:rPr>
        <w:t>. В</w:t>
      </w:r>
      <w:r w:rsidR="00031419" w:rsidRPr="00031419">
        <w:rPr>
          <w:rFonts w:ascii="Times New Roman" w:hAnsi="Times New Roman" w:cs="Times New Roman"/>
          <w:sz w:val="24"/>
          <w:szCs w:val="24"/>
        </w:rPr>
        <w:t xml:space="preserve">о избежание засорения стоков ливневой сети запрещается сброс смета и бытового мусора в </w:t>
      </w:r>
      <w:proofErr w:type="spellStart"/>
      <w:r w:rsidR="00031419" w:rsidRPr="00031419">
        <w:rPr>
          <w:rFonts w:ascii="Times New Roman" w:hAnsi="Times New Roman" w:cs="Times New Roman"/>
          <w:sz w:val="24"/>
          <w:szCs w:val="24"/>
        </w:rPr>
        <w:t>дождеприемные</w:t>
      </w:r>
      <w:proofErr w:type="spellEnd"/>
      <w:r w:rsidR="00031419" w:rsidRPr="00031419">
        <w:rPr>
          <w:rFonts w:ascii="Times New Roman" w:hAnsi="Times New Roman" w:cs="Times New Roman"/>
          <w:sz w:val="24"/>
          <w:szCs w:val="24"/>
        </w:rPr>
        <w:t xml:space="preserve"> колодцы. Решетки </w:t>
      </w:r>
      <w:proofErr w:type="spellStart"/>
      <w:r w:rsidR="00031419" w:rsidRPr="00031419">
        <w:rPr>
          <w:rFonts w:ascii="Times New Roman" w:hAnsi="Times New Roman" w:cs="Times New Roman"/>
          <w:sz w:val="24"/>
          <w:szCs w:val="24"/>
        </w:rPr>
        <w:t>дождеприемных</w:t>
      </w:r>
      <w:proofErr w:type="spellEnd"/>
      <w:r w:rsidR="00031419" w:rsidRPr="00031419">
        <w:rPr>
          <w:rFonts w:ascii="Times New Roman" w:hAnsi="Times New Roman" w:cs="Times New Roman"/>
          <w:sz w:val="24"/>
          <w:szCs w:val="24"/>
        </w:rPr>
        <w:t xml:space="preserve">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w:t>
      </w:r>
      <w:r>
        <w:rPr>
          <w:rFonts w:ascii="Times New Roman" w:hAnsi="Times New Roman" w:cs="Times New Roman"/>
          <w:sz w:val="24"/>
          <w:szCs w:val="24"/>
        </w:rPr>
        <w:t>с фекальных вод в ливневую сеть.</w:t>
      </w:r>
    </w:p>
    <w:p w:rsidR="00031419" w:rsidRPr="00031419" w:rsidRDefault="002A4E87" w:rsidP="00031419">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3</w:t>
      </w:r>
      <w:r w:rsidR="00B91F5E">
        <w:rPr>
          <w:rFonts w:ascii="Times New Roman" w:hAnsi="Times New Roman" w:cs="Times New Roman"/>
          <w:sz w:val="24"/>
          <w:szCs w:val="24"/>
        </w:rPr>
        <w:t>6</w:t>
      </w:r>
      <w:r>
        <w:rPr>
          <w:rFonts w:ascii="Times New Roman" w:hAnsi="Times New Roman" w:cs="Times New Roman"/>
          <w:sz w:val="24"/>
          <w:szCs w:val="24"/>
        </w:rPr>
        <w:t>. Н</w:t>
      </w:r>
      <w:r w:rsidR="00031419" w:rsidRPr="00031419">
        <w:rPr>
          <w:rFonts w:ascii="Times New Roman" w:hAnsi="Times New Roman" w:cs="Times New Roman"/>
          <w:sz w:val="24"/>
          <w:szCs w:val="24"/>
        </w:rPr>
        <w:t>е допускается нарушение правил ремонта и содержания стоков ливневой сети. Несанкционированное подключе</w:t>
      </w:r>
      <w:r>
        <w:rPr>
          <w:rFonts w:ascii="Times New Roman" w:hAnsi="Times New Roman" w:cs="Times New Roman"/>
          <w:sz w:val="24"/>
          <w:szCs w:val="24"/>
        </w:rPr>
        <w:t>ние к ливневой сети запрещается.</w:t>
      </w:r>
    </w:p>
    <w:p w:rsidR="00031419" w:rsidRPr="00031419" w:rsidRDefault="002A4E87" w:rsidP="00031419">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3</w:t>
      </w:r>
      <w:r w:rsidR="00B91F5E">
        <w:rPr>
          <w:rFonts w:ascii="Times New Roman" w:hAnsi="Times New Roman" w:cs="Times New Roman"/>
          <w:sz w:val="24"/>
          <w:szCs w:val="24"/>
        </w:rPr>
        <w:t>7</w:t>
      </w:r>
      <w:r>
        <w:rPr>
          <w:rFonts w:ascii="Times New Roman" w:hAnsi="Times New Roman" w:cs="Times New Roman"/>
          <w:sz w:val="24"/>
          <w:szCs w:val="24"/>
        </w:rPr>
        <w:t>. В</w:t>
      </w:r>
      <w:r w:rsidR="00031419" w:rsidRPr="00031419">
        <w:rPr>
          <w:rFonts w:ascii="Times New Roman" w:hAnsi="Times New Roman" w:cs="Times New Roman"/>
          <w:sz w:val="24"/>
          <w:szCs w:val="24"/>
        </w:rPr>
        <w:t xml:space="preserve"> случае выпадения обильных осадков, таяния снега, при возникновении подтоплений на проезжей части дорог, улиц (из-за нарушений работы водосточной сети) и иных объектах благоустройства ликвидация подтоплений проводится силами эксплуатационной организации</w:t>
      </w:r>
      <w:r>
        <w:rPr>
          <w:rFonts w:ascii="Times New Roman" w:hAnsi="Times New Roman" w:cs="Times New Roman"/>
          <w:sz w:val="24"/>
          <w:szCs w:val="24"/>
        </w:rPr>
        <w:t>.</w:t>
      </w:r>
    </w:p>
    <w:p w:rsidR="00031419" w:rsidRPr="00031419" w:rsidRDefault="002A4E87" w:rsidP="00031419">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3</w:t>
      </w:r>
      <w:r w:rsidR="00B91F5E">
        <w:rPr>
          <w:rFonts w:ascii="Times New Roman" w:hAnsi="Times New Roman" w:cs="Times New Roman"/>
          <w:sz w:val="24"/>
          <w:szCs w:val="24"/>
        </w:rPr>
        <w:t>8</w:t>
      </w:r>
      <w:r>
        <w:rPr>
          <w:rFonts w:ascii="Times New Roman" w:hAnsi="Times New Roman" w:cs="Times New Roman"/>
          <w:sz w:val="24"/>
          <w:szCs w:val="24"/>
        </w:rPr>
        <w:t>. П</w:t>
      </w:r>
      <w:r w:rsidR="00031419" w:rsidRPr="00031419">
        <w:rPr>
          <w:rFonts w:ascii="Times New Roman" w:hAnsi="Times New Roman" w:cs="Times New Roman"/>
          <w:sz w:val="24"/>
          <w:szCs w:val="24"/>
        </w:rPr>
        <w:t xml:space="preserve">ри возникновении подтоплений, вызванных сбросом воды (откачка воды, аварийные ситуации на инженерных коммуникациях и </w:t>
      </w:r>
      <w:r w:rsidR="00FA7DC1">
        <w:rPr>
          <w:rFonts w:ascii="Times New Roman" w:hAnsi="Times New Roman" w:cs="Times New Roman"/>
          <w:sz w:val="24"/>
          <w:szCs w:val="24"/>
        </w:rPr>
        <w:t>другое</w:t>
      </w:r>
      <w:r w:rsidR="00031419" w:rsidRPr="00031419">
        <w:rPr>
          <w:rFonts w:ascii="Times New Roman" w:hAnsi="Times New Roman" w:cs="Times New Roman"/>
          <w:sz w:val="24"/>
          <w:szCs w:val="24"/>
        </w:rPr>
        <w:t xml:space="preserve">), ответственность за их ликвидацию (в зимний период </w:t>
      </w:r>
      <w:r>
        <w:rPr>
          <w:rFonts w:ascii="Times New Roman" w:hAnsi="Times New Roman" w:cs="Times New Roman"/>
          <w:sz w:val="24"/>
          <w:szCs w:val="24"/>
        </w:rPr>
        <w:t>–</w:t>
      </w:r>
      <w:r w:rsidR="00031419" w:rsidRPr="00031419">
        <w:rPr>
          <w:rFonts w:ascii="Times New Roman" w:hAnsi="Times New Roman" w:cs="Times New Roman"/>
          <w:sz w:val="24"/>
          <w:szCs w:val="24"/>
        </w:rPr>
        <w:t xml:space="preserve"> скол и вывоз льда) возлагается </w:t>
      </w:r>
      <w:r>
        <w:rPr>
          <w:rFonts w:ascii="Times New Roman" w:hAnsi="Times New Roman" w:cs="Times New Roman"/>
          <w:sz w:val="24"/>
          <w:szCs w:val="24"/>
        </w:rPr>
        <w:t>на эксплуатационную организацию.</w:t>
      </w:r>
    </w:p>
    <w:p w:rsidR="00031419" w:rsidRPr="00031419" w:rsidRDefault="002A4E87" w:rsidP="00031419">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3</w:t>
      </w:r>
      <w:r w:rsidR="00B91F5E">
        <w:rPr>
          <w:rFonts w:ascii="Times New Roman" w:hAnsi="Times New Roman" w:cs="Times New Roman"/>
          <w:sz w:val="24"/>
          <w:szCs w:val="24"/>
        </w:rPr>
        <w:t>9</w:t>
      </w:r>
      <w:r>
        <w:rPr>
          <w:rFonts w:ascii="Times New Roman" w:hAnsi="Times New Roman" w:cs="Times New Roman"/>
          <w:sz w:val="24"/>
          <w:szCs w:val="24"/>
        </w:rPr>
        <w:t>. П</w:t>
      </w:r>
      <w:r w:rsidR="00031419" w:rsidRPr="00031419">
        <w:rPr>
          <w:rFonts w:ascii="Times New Roman" w:hAnsi="Times New Roman" w:cs="Times New Roman"/>
          <w:sz w:val="24"/>
          <w:szCs w:val="24"/>
        </w:rPr>
        <w:t>о содержанию открытых и закрытых водостоков необходимо производить следующие виды работ:</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t>1) </w:t>
      </w:r>
      <w:r w:rsidR="00031419" w:rsidRPr="00031419">
        <w:rPr>
          <w:rFonts w:ascii="Times New Roman" w:hAnsi="Times New Roman" w:cs="Times New Roman"/>
          <w:sz w:val="24"/>
          <w:szCs w:val="24"/>
        </w:rPr>
        <w:t>прочистка и промывка закрытых водостоков и колодцев (при необходимости с прогревом);</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lastRenderedPageBreak/>
        <w:t>2) </w:t>
      </w:r>
      <w:r w:rsidR="00031419" w:rsidRPr="00031419">
        <w:rPr>
          <w:rFonts w:ascii="Times New Roman" w:hAnsi="Times New Roman" w:cs="Times New Roman"/>
          <w:sz w:val="24"/>
          <w:szCs w:val="24"/>
        </w:rPr>
        <w:t xml:space="preserve">прочистка и промывка </w:t>
      </w:r>
      <w:proofErr w:type="spellStart"/>
      <w:r w:rsidR="00031419" w:rsidRPr="00031419">
        <w:rPr>
          <w:rFonts w:ascii="Times New Roman" w:hAnsi="Times New Roman" w:cs="Times New Roman"/>
          <w:sz w:val="24"/>
          <w:szCs w:val="24"/>
        </w:rPr>
        <w:t>дождеприемных</w:t>
      </w:r>
      <w:proofErr w:type="spellEnd"/>
      <w:r w:rsidR="00031419" w:rsidRPr="00031419">
        <w:rPr>
          <w:rFonts w:ascii="Times New Roman" w:hAnsi="Times New Roman" w:cs="Times New Roman"/>
          <w:sz w:val="24"/>
          <w:szCs w:val="24"/>
        </w:rPr>
        <w:t xml:space="preserve"> решеток и колодцев;</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t>3) </w:t>
      </w:r>
      <w:r w:rsidR="00031419" w:rsidRPr="00031419">
        <w:rPr>
          <w:rFonts w:ascii="Times New Roman" w:hAnsi="Times New Roman" w:cs="Times New Roman"/>
          <w:sz w:val="24"/>
          <w:szCs w:val="24"/>
        </w:rPr>
        <w:t xml:space="preserve">очистка от мусора, снега и наледи лотков, кюветов, каналов, водоотводных канав, крышек </w:t>
      </w:r>
      <w:proofErr w:type="spellStart"/>
      <w:r w:rsidR="00031419" w:rsidRPr="00031419">
        <w:rPr>
          <w:rFonts w:ascii="Times New Roman" w:hAnsi="Times New Roman" w:cs="Times New Roman"/>
          <w:sz w:val="24"/>
          <w:szCs w:val="24"/>
        </w:rPr>
        <w:t>перепадных</w:t>
      </w:r>
      <w:proofErr w:type="spellEnd"/>
      <w:r w:rsidR="00031419" w:rsidRPr="00031419">
        <w:rPr>
          <w:rFonts w:ascii="Times New Roman" w:hAnsi="Times New Roman" w:cs="Times New Roman"/>
          <w:sz w:val="24"/>
          <w:szCs w:val="24"/>
        </w:rPr>
        <w:t xml:space="preserve">, смотровых и </w:t>
      </w:r>
      <w:proofErr w:type="spellStart"/>
      <w:r w:rsidR="00031419" w:rsidRPr="00031419">
        <w:rPr>
          <w:rFonts w:ascii="Times New Roman" w:hAnsi="Times New Roman" w:cs="Times New Roman"/>
          <w:sz w:val="24"/>
          <w:szCs w:val="24"/>
        </w:rPr>
        <w:t>дождеприемных</w:t>
      </w:r>
      <w:proofErr w:type="spellEnd"/>
      <w:r w:rsidR="00031419" w:rsidRPr="00031419">
        <w:rPr>
          <w:rFonts w:ascii="Times New Roman" w:hAnsi="Times New Roman" w:cs="Times New Roman"/>
          <w:sz w:val="24"/>
          <w:szCs w:val="24"/>
        </w:rPr>
        <w:t xml:space="preserve"> колодцев;</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t>4) </w:t>
      </w:r>
      <w:r w:rsidR="00031419" w:rsidRPr="00031419">
        <w:rPr>
          <w:rFonts w:ascii="Times New Roman" w:hAnsi="Times New Roman" w:cs="Times New Roman"/>
          <w:sz w:val="24"/>
          <w:szCs w:val="24"/>
        </w:rPr>
        <w:t xml:space="preserve">замена поврежденных крышек и люков, утепление (при необходимости) на зимний период смотровых и </w:t>
      </w:r>
      <w:proofErr w:type="spellStart"/>
      <w:r w:rsidR="00031419" w:rsidRPr="00031419">
        <w:rPr>
          <w:rFonts w:ascii="Times New Roman" w:hAnsi="Times New Roman" w:cs="Times New Roman"/>
          <w:sz w:val="24"/>
          <w:szCs w:val="24"/>
        </w:rPr>
        <w:t>дождеприемных</w:t>
      </w:r>
      <w:proofErr w:type="spellEnd"/>
      <w:r w:rsidR="00031419" w:rsidRPr="00031419">
        <w:rPr>
          <w:rFonts w:ascii="Times New Roman" w:hAnsi="Times New Roman" w:cs="Times New Roman"/>
          <w:sz w:val="24"/>
          <w:szCs w:val="24"/>
        </w:rPr>
        <w:t xml:space="preserve"> колодцев, снятие утепления в весенний период;</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t>5) </w:t>
      </w:r>
      <w:r w:rsidR="00031419" w:rsidRPr="00031419">
        <w:rPr>
          <w:rFonts w:ascii="Times New Roman" w:hAnsi="Times New Roman" w:cs="Times New Roman"/>
          <w:sz w:val="24"/>
          <w:szCs w:val="24"/>
        </w:rPr>
        <w:t>устранение размывов вдоль лотков;</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t>6) </w:t>
      </w:r>
      <w:r w:rsidR="00031419" w:rsidRPr="00031419">
        <w:rPr>
          <w:rFonts w:ascii="Times New Roman" w:hAnsi="Times New Roman" w:cs="Times New Roman"/>
          <w:sz w:val="24"/>
          <w:szCs w:val="24"/>
        </w:rPr>
        <w:t>скашивание и удаление растительности в грунтовых каналах;</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t>7) </w:t>
      </w:r>
      <w:r w:rsidR="00031419" w:rsidRPr="00031419">
        <w:rPr>
          <w:rFonts w:ascii="Times New Roman" w:hAnsi="Times New Roman" w:cs="Times New Roman"/>
          <w:sz w:val="24"/>
          <w:szCs w:val="24"/>
        </w:rPr>
        <w:t>очистка и промывка водопропускных труб под дорогами;</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t>8) </w:t>
      </w:r>
      <w:r w:rsidR="00031419" w:rsidRPr="00031419">
        <w:rPr>
          <w:rFonts w:ascii="Times New Roman" w:hAnsi="Times New Roman" w:cs="Times New Roman"/>
          <w:sz w:val="24"/>
          <w:szCs w:val="24"/>
        </w:rPr>
        <w:t>восстановление нарушенных маркировочных знаков;</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t>9)</w:t>
      </w:r>
      <w:r w:rsidR="00031419" w:rsidRPr="00031419">
        <w:rPr>
          <w:rFonts w:ascii="Times New Roman" w:hAnsi="Times New Roman" w:cs="Times New Roman"/>
          <w:sz w:val="24"/>
          <w:szCs w:val="24"/>
        </w:rPr>
        <w:t>очистка водовыпусков от иловых отложений.</w:t>
      </w:r>
    </w:p>
    <w:p w:rsidR="00031419" w:rsidRPr="00031419" w:rsidRDefault="002A4E87" w:rsidP="00031419">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40</w:t>
      </w:r>
      <w:r>
        <w:rPr>
          <w:rFonts w:ascii="Times New Roman" w:hAnsi="Times New Roman" w:cs="Times New Roman"/>
          <w:sz w:val="24"/>
          <w:szCs w:val="24"/>
        </w:rPr>
        <w:t>. В</w:t>
      </w:r>
      <w:r w:rsidR="00031419" w:rsidRPr="00031419">
        <w:rPr>
          <w:rFonts w:ascii="Times New Roman" w:hAnsi="Times New Roman" w:cs="Times New Roman"/>
          <w:sz w:val="24"/>
          <w:szCs w:val="24"/>
        </w:rPr>
        <w:t xml:space="preserve"> целях сохранности ливневой канализации устанавливается охранная зона в соответствии с требованиями прав</w:t>
      </w:r>
      <w:r>
        <w:rPr>
          <w:rFonts w:ascii="Times New Roman" w:hAnsi="Times New Roman" w:cs="Times New Roman"/>
          <w:sz w:val="24"/>
          <w:szCs w:val="24"/>
        </w:rPr>
        <w:t>овых актов Российской Федерации.</w:t>
      </w:r>
    </w:p>
    <w:p w:rsidR="00031419" w:rsidRPr="00031419" w:rsidRDefault="00196097" w:rsidP="00031419">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41</w:t>
      </w:r>
      <w:r>
        <w:rPr>
          <w:rFonts w:ascii="Times New Roman" w:hAnsi="Times New Roman" w:cs="Times New Roman"/>
          <w:sz w:val="24"/>
          <w:szCs w:val="24"/>
        </w:rPr>
        <w:t>. В</w:t>
      </w:r>
      <w:r w:rsidR="00031419" w:rsidRPr="00031419">
        <w:rPr>
          <w:rFonts w:ascii="Times New Roman" w:hAnsi="Times New Roman" w:cs="Times New Roman"/>
          <w:sz w:val="24"/>
          <w:szCs w:val="24"/>
        </w:rPr>
        <w:t xml:space="preserve"> пределах охранной зоны ливневой канализации без оформления соответствующих документов и письменного согласования с эксплуатирующей организацией, </w:t>
      </w:r>
      <w:r>
        <w:rPr>
          <w:rFonts w:ascii="Times New Roman" w:hAnsi="Times New Roman" w:cs="Times New Roman"/>
          <w:sz w:val="24"/>
          <w:szCs w:val="24"/>
        </w:rPr>
        <w:t>а</w:t>
      </w:r>
      <w:r w:rsidR="00031419" w:rsidRPr="00031419">
        <w:rPr>
          <w:rFonts w:ascii="Times New Roman" w:hAnsi="Times New Roman" w:cs="Times New Roman"/>
          <w:sz w:val="24"/>
          <w:szCs w:val="24"/>
        </w:rPr>
        <w:t xml:space="preserve">дминистрацией </w:t>
      </w:r>
      <w:r>
        <w:rPr>
          <w:rFonts w:ascii="Times New Roman" w:hAnsi="Times New Roman" w:cs="Times New Roman"/>
          <w:sz w:val="24"/>
          <w:szCs w:val="24"/>
        </w:rPr>
        <w:t>округа</w:t>
      </w:r>
      <w:r w:rsidR="00031419" w:rsidRPr="00031419">
        <w:rPr>
          <w:rFonts w:ascii="Times New Roman" w:hAnsi="Times New Roman" w:cs="Times New Roman"/>
          <w:sz w:val="24"/>
          <w:szCs w:val="24"/>
        </w:rPr>
        <w:t xml:space="preserve"> в установленных законодательством случаях запрещается:</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t>1) </w:t>
      </w:r>
      <w:r w:rsidR="00031419" w:rsidRPr="00031419">
        <w:rPr>
          <w:rFonts w:ascii="Times New Roman" w:hAnsi="Times New Roman" w:cs="Times New Roman"/>
          <w:sz w:val="24"/>
          <w:szCs w:val="24"/>
        </w:rPr>
        <w:t>производить земляные работы;</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t>2) </w:t>
      </w:r>
      <w:r w:rsidR="00031419" w:rsidRPr="00031419">
        <w:rPr>
          <w:rFonts w:ascii="Times New Roman" w:hAnsi="Times New Roman" w:cs="Times New Roman"/>
          <w:sz w:val="24"/>
          <w:szCs w:val="24"/>
        </w:rPr>
        <w:t>повреждать ливневую сеть, взламывать или разрушать водоприемные люки;</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t>3) </w:t>
      </w:r>
      <w:r w:rsidR="00031419" w:rsidRPr="00031419">
        <w:rPr>
          <w:rFonts w:ascii="Times New Roman" w:hAnsi="Times New Roman" w:cs="Times New Roman"/>
          <w:sz w:val="24"/>
          <w:szCs w:val="24"/>
        </w:rPr>
        <w:t>осуществлять строительство, устанавливать торговые, хозяйственные и бытовые сооружения;</w:t>
      </w:r>
    </w:p>
    <w:p w:rsidR="00031419" w:rsidRPr="00031419" w:rsidRDefault="00FA7DC1" w:rsidP="00031419">
      <w:pPr>
        <w:contextualSpacing/>
        <w:rPr>
          <w:rFonts w:ascii="Times New Roman" w:hAnsi="Times New Roman" w:cs="Times New Roman"/>
          <w:sz w:val="24"/>
          <w:szCs w:val="24"/>
        </w:rPr>
      </w:pPr>
      <w:r>
        <w:rPr>
          <w:rFonts w:ascii="Times New Roman" w:hAnsi="Times New Roman" w:cs="Times New Roman"/>
          <w:sz w:val="24"/>
          <w:szCs w:val="24"/>
        </w:rPr>
        <w:t>4) </w:t>
      </w:r>
      <w:r w:rsidR="00031419" w:rsidRPr="00031419">
        <w:rPr>
          <w:rFonts w:ascii="Times New Roman" w:hAnsi="Times New Roman" w:cs="Times New Roman"/>
          <w:sz w:val="24"/>
          <w:szCs w:val="24"/>
        </w:rPr>
        <w:t>сбрасывать отходы производства и потр</w:t>
      </w:r>
      <w:r w:rsidR="00196097">
        <w:rPr>
          <w:rFonts w:ascii="Times New Roman" w:hAnsi="Times New Roman" w:cs="Times New Roman"/>
          <w:sz w:val="24"/>
          <w:szCs w:val="24"/>
        </w:rPr>
        <w:t>ебления, мусор и иные материалы.</w:t>
      </w:r>
    </w:p>
    <w:p w:rsidR="00031419" w:rsidRPr="00031419" w:rsidRDefault="00196097" w:rsidP="00031419">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42</w:t>
      </w:r>
      <w:r>
        <w:rPr>
          <w:rFonts w:ascii="Times New Roman" w:hAnsi="Times New Roman" w:cs="Times New Roman"/>
          <w:sz w:val="24"/>
          <w:szCs w:val="24"/>
        </w:rPr>
        <w:t>. О</w:t>
      </w:r>
      <w:r w:rsidR="00031419" w:rsidRPr="00031419">
        <w:rPr>
          <w:rFonts w:ascii="Times New Roman" w:hAnsi="Times New Roman" w:cs="Times New Roman"/>
          <w:sz w:val="24"/>
          <w:szCs w:val="24"/>
        </w:rPr>
        <w:t>тветственность за неисправное техническое состояние сетей ливневой системы (в том числе своевременное закрытие люков, решеток) возлагается на эксплу</w:t>
      </w:r>
      <w:r>
        <w:rPr>
          <w:rFonts w:ascii="Times New Roman" w:hAnsi="Times New Roman" w:cs="Times New Roman"/>
          <w:sz w:val="24"/>
          <w:szCs w:val="24"/>
        </w:rPr>
        <w:t>атирующие организации.</w:t>
      </w:r>
    </w:p>
    <w:p w:rsidR="00031419" w:rsidRPr="00031419" w:rsidRDefault="00196097" w:rsidP="00031419">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43</w:t>
      </w:r>
      <w:r>
        <w:rPr>
          <w:rFonts w:ascii="Times New Roman" w:hAnsi="Times New Roman" w:cs="Times New Roman"/>
          <w:sz w:val="24"/>
          <w:szCs w:val="24"/>
        </w:rPr>
        <w:t>. Д</w:t>
      </w:r>
      <w:r w:rsidR="00031419" w:rsidRPr="00031419">
        <w:rPr>
          <w:rFonts w:ascii="Times New Roman" w:hAnsi="Times New Roman" w:cs="Times New Roman"/>
          <w:sz w:val="24"/>
          <w:szCs w:val="24"/>
        </w:rPr>
        <w:t xml:space="preserve">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осуществляют собственники, арендаторы (правообладатели), уполномоченные собственниками помещений в МКД, организации, а также специализированные организации, уполномоченные </w:t>
      </w:r>
      <w:r>
        <w:rPr>
          <w:rFonts w:ascii="Times New Roman" w:hAnsi="Times New Roman" w:cs="Times New Roman"/>
          <w:sz w:val="24"/>
          <w:szCs w:val="24"/>
        </w:rPr>
        <w:t>а</w:t>
      </w:r>
      <w:r w:rsidR="00031419" w:rsidRPr="00031419">
        <w:rPr>
          <w:rFonts w:ascii="Times New Roman" w:hAnsi="Times New Roman" w:cs="Times New Roman"/>
          <w:sz w:val="24"/>
          <w:szCs w:val="24"/>
        </w:rPr>
        <w:t xml:space="preserve">дминистрацией </w:t>
      </w:r>
      <w:r>
        <w:rPr>
          <w:rFonts w:ascii="Times New Roman" w:hAnsi="Times New Roman" w:cs="Times New Roman"/>
          <w:sz w:val="24"/>
          <w:szCs w:val="24"/>
        </w:rPr>
        <w:t>округа.</w:t>
      </w:r>
    </w:p>
    <w:p w:rsidR="00031419" w:rsidRPr="00031419" w:rsidRDefault="00196097" w:rsidP="00031419">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4</w:t>
      </w:r>
      <w:r w:rsidR="00B91F5E">
        <w:rPr>
          <w:rFonts w:ascii="Times New Roman" w:hAnsi="Times New Roman" w:cs="Times New Roman"/>
          <w:sz w:val="24"/>
          <w:szCs w:val="24"/>
        </w:rPr>
        <w:t>4</w:t>
      </w:r>
      <w:r>
        <w:rPr>
          <w:rFonts w:ascii="Times New Roman" w:hAnsi="Times New Roman" w:cs="Times New Roman"/>
          <w:sz w:val="24"/>
          <w:szCs w:val="24"/>
        </w:rPr>
        <w:t>. Э</w:t>
      </w:r>
      <w:r w:rsidR="00031419" w:rsidRPr="00031419">
        <w:rPr>
          <w:rFonts w:ascii="Times New Roman" w:hAnsi="Times New Roman" w:cs="Times New Roman"/>
          <w:sz w:val="24"/>
          <w:szCs w:val="24"/>
        </w:rPr>
        <w:t>ксплуатация сетей стоков ливневых вод в населенных пунктах осуществляется на основании договоров, заключенных со специализированными организациями.</w:t>
      </w:r>
    </w:p>
    <w:p w:rsidR="00031419" w:rsidRDefault="00031419" w:rsidP="00CF0CAF">
      <w:pPr>
        <w:contextualSpacing/>
        <w:rPr>
          <w:rFonts w:ascii="Times New Roman" w:hAnsi="Times New Roman" w:cs="Times New Roman"/>
          <w:sz w:val="24"/>
          <w:szCs w:val="24"/>
        </w:rPr>
      </w:pPr>
    </w:p>
    <w:p w:rsidR="00196097" w:rsidRDefault="00196097" w:rsidP="00D268CD">
      <w:pPr>
        <w:contextualSpacing/>
        <w:jc w:val="center"/>
        <w:rPr>
          <w:rFonts w:ascii="Times New Roman" w:hAnsi="Times New Roman" w:cs="Times New Roman"/>
          <w:sz w:val="24"/>
          <w:szCs w:val="24"/>
        </w:rPr>
      </w:pPr>
      <w:r>
        <w:rPr>
          <w:rFonts w:ascii="Times New Roman" w:hAnsi="Times New Roman" w:cs="Times New Roman"/>
          <w:sz w:val="24"/>
          <w:szCs w:val="24"/>
          <w:lang w:val="en-US"/>
        </w:rPr>
        <w:t>XII</w:t>
      </w:r>
      <w:r w:rsidR="00706A6D">
        <w:rPr>
          <w:rFonts w:ascii="Times New Roman" w:hAnsi="Times New Roman" w:cs="Times New Roman"/>
          <w:sz w:val="24"/>
          <w:szCs w:val="24"/>
          <w:lang w:val="en-US"/>
        </w:rPr>
        <w:t>I</w:t>
      </w:r>
      <w:r w:rsidRPr="00196097">
        <w:rPr>
          <w:rFonts w:ascii="Times New Roman" w:hAnsi="Times New Roman" w:cs="Times New Roman"/>
          <w:sz w:val="24"/>
          <w:szCs w:val="24"/>
        </w:rPr>
        <w:t xml:space="preserve"> </w:t>
      </w:r>
      <w:r>
        <w:rPr>
          <w:rFonts w:ascii="Times New Roman" w:hAnsi="Times New Roman" w:cs="Times New Roman"/>
          <w:sz w:val="24"/>
          <w:szCs w:val="24"/>
        </w:rPr>
        <w:t>Поря</w:t>
      </w:r>
      <w:r w:rsidR="004C6AD6">
        <w:rPr>
          <w:rFonts w:ascii="Times New Roman" w:hAnsi="Times New Roman" w:cs="Times New Roman"/>
          <w:sz w:val="24"/>
          <w:szCs w:val="24"/>
        </w:rPr>
        <w:t>док проведения земляных работ</w:t>
      </w:r>
    </w:p>
    <w:p w:rsidR="00F52CA6" w:rsidRDefault="00F52CA6" w:rsidP="00D268CD">
      <w:pPr>
        <w:contextualSpacing/>
        <w:jc w:val="center"/>
        <w:rPr>
          <w:rFonts w:ascii="Times New Roman" w:hAnsi="Times New Roman" w:cs="Times New Roman"/>
          <w:sz w:val="24"/>
          <w:szCs w:val="24"/>
        </w:rPr>
      </w:pPr>
    </w:p>
    <w:p w:rsidR="00B77A30" w:rsidRPr="00B77A30" w:rsidRDefault="00EC2599"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4</w:t>
      </w:r>
      <w:r w:rsidR="00B91F5E">
        <w:rPr>
          <w:rFonts w:ascii="Times New Roman" w:hAnsi="Times New Roman" w:cs="Times New Roman"/>
          <w:sz w:val="24"/>
          <w:szCs w:val="24"/>
        </w:rPr>
        <w:t>5</w:t>
      </w:r>
      <w:r w:rsidR="00B77A30" w:rsidRPr="00B77A30">
        <w:rPr>
          <w:rFonts w:ascii="Times New Roman" w:hAnsi="Times New Roman" w:cs="Times New Roman"/>
          <w:sz w:val="24"/>
          <w:szCs w:val="24"/>
        </w:rPr>
        <w:t xml:space="preserve">. Настоящий Порядок является обязательным для предприятий и организаций всех форм собственности, юридических и физических лиц, ведущих проектирование, производящих работы по возведению временных объектов; благоустройству территорий, установке малых архитектурных форм, устройству плоскостных сооружений (спортивные площадки, контейнерные площадки и т.п.), устройству элементов обустройства дороги, остановочных павильонов, рекламных конструкций любых видов; бурение скважин, рытью шурфов; строительству, реконструкции, ремонту, эксплуатации инженерных сетей и сооружений, в результате которых предполагается производство работ, связанных с вскрытием грунта и/или нарушением, изменением существующего благоустройства </w:t>
      </w:r>
      <w:r w:rsidR="00F507C6">
        <w:rPr>
          <w:rFonts w:ascii="Times New Roman" w:hAnsi="Times New Roman" w:cs="Times New Roman"/>
          <w:sz w:val="24"/>
          <w:szCs w:val="24"/>
        </w:rPr>
        <w:t>муниципального округа</w:t>
      </w:r>
      <w:r w:rsidR="00B77A30" w:rsidRPr="00B77A30">
        <w:rPr>
          <w:rFonts w:ascii="Times New Roman" w:hAnsi="Times New Roman" w:cs="Times New Roman"/>
          <w:sz w:val="24"/>
          <w:szCs w:val="24"/>
        </w:rPr>
        <w:t xml:space="preserve"> (далее – земляные работы) на территориях общего пользования.</w:t>
      </w:r>
    </w:p>
    <w:p w:rsidR="00B77A30" w:rsidRPr="00B77A30" w:rsidRDefault="00EC2599"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4</w:t>
      </w:r>
      <w:r w:rsidR="00B91F5E">
        <w:rPr>
          <w:rFonts w:ascii="Times New Roman" w:hAnsi="Times New Roman" w:cs="Times New Roman"/>
          <w:sz w:val="24"/>
          <w:szCs w:val="24"/>
        </w:rPr>
        <w:t>6</w:t>
      </w:r>
      <w:r>
        <w:rPr>
          <w:rFonts w:ascii="Times New Roman" w:hAnsi="Times New Roman" w:cs="Times New Roman"/>
          <w:sz w:val="24"/>
          <w:szCs w:val="24"/>
        </w:rPr>
        <w:t>. </w:t>
      </w:r>
      <w:r w:rsidR="00B77A30" w:rsidRPr="00B77A30">
        <w:rPr>
          <w:rFonts w:ascii="Times New Roman" w:hAnsi="Times New Roman" w:cs="Times New Roman"/>
          <w:sz w:val="24"/>
          <w:szCs w:val="24"/>
        </w:rPr>
        <w:t>Настоящий Порядок не распространяется на работы по строительству, реконст</w:t>
      </w:r>
      <w:r>
        <w:rPr>
          <w:rFonts w:ascii="Times New Roman" w:hAnsi="Times New Roman" w:cs="Times New Roman"/>
          <w:sz w:val="24"/>
          <w:szCs w:val="24"/>
        </w:rPr>
        <w:t xml:space="preserve">рукции и капитальному ремонту, </w:t>
      </w:r>
      <w:r w:rsidR="00B77A30" w:rsidRPr="00B77A30">
        <w:rPr>
          <w:rFonts w:ascii="Times New Roman" w:hAnsi="Times New Roman" w:cs="Times New Roman"/>
          <w:sz w:val="24"/>
          <w:szCs w:val="24"/>
        </w:rPr>
        <w:t>которые оформляются в соответствии с Градостроительным кодексом Российской Федерации.</w:t>
      </w:r>
    </w:p>
    <w:p w:rsidR="00B77A30" w:rsidRPr="00B77A30" w:rsidRDefault="00EC2599"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4</w:t>
      </w:r>
      <w:r w:rsidR="00B91F5E">
        <w:rPr>
          <w:rFonts w:ascii="Times New Roman" w:hAnsi="Times New Roman" w:cs="Times New Roman"/>
          <w:sz w:val="24"/>
          <w:szCs w:val="24"/>
        </w:rPr>
        <w:t>7</w:t>
      </w:r>
      <w:r>
        <w:rPr>
          <w:rFonts w:ascii="Times New Roman" w:hAnsi="Times New Roman" w:cs="Times New Roman"/>
          <w:sz w:val="24"/>
          <w:szCs w:val="24"/>
        </w:rPr>
        <w:t>. </w:t>
      </w:r>
      <w:r w:rsidR="00B77A30" w:rsidRPr="00B77A30">
        <w:rPr>
          <w:rFonts w:ascii="Times New Roman" w:hAnsi="Times New Roman" w:cs="Times New Roman"/>
          <w:sz w:val="24"/>
          <w:szCs w:val="24"/>
        </w:rPr>
        <w:t xml:space="preserve">Основным способом прокладки и переустройства подземных сооружений на магистральных улицах, дорогах общегородского значения и площадях с усовершенствованным покрытием является, закрытый способ </w:t>
      </w:r>
      <w:r>
        <w:rPr>
          <w:rFonts w:ascii="Times New Roman" w:hAnsi="Times New Roman" w:cs="Times New Roman"/>
          <w:sz w:val="24"/>
          <w:szCs w:val="24"/>
        </w:rPr>
        <w:t>–</w:t>
      </w:r>
      <w:r w:rsidR="00B77A30" w:rsidRPr="00B77A30">
        <w:rPr>
          <w:rFonts w:ascii="Times New Roman" w:hAnsi="Times New Roman" w:cs="Times New Roman"/>
          <w:sz w:val="24"/>
          <w:szCs w:val="24"/>
        </w:rPr>
        <w:t xml:space="preserve"> без вскрытия твердых покрытий.</w:t>
      </w:r>
    </w:p>
    <w:p w:rsidR="00B77A30" w:rsidRPr="00B77A30" w:rsidRDefault="00EC2599"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4</w:t>
      </w:r>
      <w:r w:rsidR="00B91F5E">
        <w:rPr>
          <w:rFonts w:ascii="Times New Roman" w:hAnsi="Times New Roman" w:cs="Times New Roman"/>
          <w:sz w:val="24"/>
          <w:szCs w:val="24"/>
        </w:rPr>
        <w:t>8</w:t>
      </w:r>
      <w:r>
        <w:rPr>
          <w:rFonts w:ascii="Times New Roman" w:hAnsi="Times New Roman" w:cs="Times New Roman"/>
          <w:sz w:val="24"/>
          <w:szCs w:val="24"/>
        </w:rPr>
        <w:t>. </w:t>
      </w:r>
      <w:r w:rsidR="00B77A30" w:rsidRPr="00B77A30">
        <w:rPr>
          <w:rFonts w:ascii="Times New Roman" w:hAnsi="Times New Roman" w:cs="Times New Roman"/>
          <w:sz w:val="24"/>
          <w:szCs w:val="24"/>
        </w:rPr>
        <w:t>Открытый способ прокладки и переустройства подземных сооружений допускается при отсутствии технической возможности прокладки и переустройства подземных сооружений закрытым способом.</w:t>
      </w:r>
    </w:p>
    <w:p w:rsidR="00B77A30" w:rsidRPr="00B77A30" w:rsidRDefault="00EC2599"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4</w:t>
      </w:r>
      <w:r w:rsidR="00B91F5E">
        <w:rPr>
          <w:rFonts w:ascii="Times New Roman" w:hAnsi="Times New Roman" w:cs="Times New Roman"/>
          <w:sz w:val="24"/>
          <w:szCs w:val="24"/>
        </w:rPr>
        <w:t>9</w:t>
      </w:r>
      <w:r w:rsidR="00B77A30" w:rsidRPr="00B77A30">
        <w:rPr>
          <w:rFonts w:ascii="Times New Roman" w:hAnsi="Times New Roman" w:cs="Times New Roman"/>
          <w:sz w:val="24"/>
          <w:szCs w:val="24"/>
        </w:rPr>
        <w:t>. Выполнение любого вида земляных работ, в том числе по прокладке и переустройству подземных сооружений, осуществляется только при наличии разработанной и согласованной в установленном порядке технической документации и Разрешения на их производство, выданное в соответствии с настоящим Порядком.</w:t>
      </w:r>
    </w:p>
    <w:p w:rsidR="00B77A30" w:rsidRPr="00B77A30" w:rsidRDefault="00DB3EE3"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50</w:t>
      </w:r>
      <w:r w:rsidR="00B77A30" w:rsidRPr="00B77A30">
        <w:rPr>
          <w:rFonts w:ascii="Times New Roman" w:hAnsi="Times New Roman" w:cs="Times New Roman"/>
          <w:sz w:val="24"/>
          <w:szCs w:val="24"/>
        </w:rPr>
        <w:t xml:space="preserve">. Настоящий Порядок должен включаться в программы обучения и производственного </w:t>
      </w:r>
      <w:r w:rsidR="00B77A30" w:rsidRPr="00B77A30">
        <w:rPr>
          <w:rFonts w:ascii="Times New Roman" w:hAnsi="Times New Roman" w:cs="Times New Roman"/>
          <w:sz w:val="24"/>
          <w:szCs w:val="24"/>
        </w:rPr>
        <w:lastRenderedPageBreak/>
        <w:t>инструктажа рабочих и инженерно-технических работников, занятых на проектировании, выполнении земляных работ и обслуживании подземных сооружений.</w:t>
      </w:r>
    </w:p>
    <w:p w:rsidR="00B77A30" w:rsidRPr="00B77A30" w:rsidRDefault="009D1742"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51</w:t>
      </w:r>
      <w:r>
        <w:rPr>
          <w:rFonts w:ascii="Times New Roman" w:hAnsi="Times New Roman" w:cs="Times New Roman"/>
          <w:sz w:val="24"/>
          <w:szCs w:val="24"/>
        </w:rPr>
        <w:t>. </w:t>
      </w:r>
      <w:r w:rsidR="00B77A30" w:rsidRPr="00B77A30">
        <w:rPr>
          <w:rFonts w:ascii="Times New Roman" w:hAnsi="Times New Roman" w:cs="Times New Roman"/>
          <w:sz w:val="24"/>
          <w:szCs w:val="24"/>
        </w:rPr>
        <w:t>Руководители организаций при получении Разрешения на земляные работы обязаны назначить приказом лиц, ответственных за производство работ.</w:t>
      </w:r>
    </w:p>
    <w:p w:rsidR="00B77A30" w:rsidRPr="00FC266A" w:rsidRDefault="009D1742" w:rsidP="00B77A30">
      <w:pPr>
        <w:contextualSpacing/>
        <w:rPr>
          <w:rFonts w:ascii="Times New Roman" w:hAnsi="Times New Roman" w:cs="Times New Roman"/>
          <w:sz w:val="24"/>
          <w:szCs w:val="24"/>
        </w:rPr>
      </w:pPr>
      <w:r w:rsidRPr="006F2D14">
        <w:rPr>
          <w:rFonts w:ascii="Times New Roman" w:hAnsi="Times New Roman" w:cs="Times New Roman"/>
          <w:sz w:val="24"/>
          <w:szCs w:val="24"/>
        </w:rPr>
        <w:t>4</w:t>
      </w:r>
      <w:r w:rsidR="00B91F5E">
        <w:rPr>
          <w:rFonts w:ascii="Times New Roman" w:hAnsi="Times New Roman" w:cs="Times New Roman"/>
          <w:sz w:val="24"/>
          <w:szCs w:val="24"/>
        </w:rPr>
        <w:t>52</w:t>
      </w:r>
      <w:r w:rsidR="00B77A30" w:rsidRPr="006F2D14">
        <w:rPr>
          <w:rFonts w:ascii="Times New Roman" w:hAnsi="Times New Roman" w:cs="Times New Roman"/>
          <w:sz w:val="24"/>
          <w:szCs w:val="24"/>
        </w:rPr>
        <w:t>. Выдача разрешения</w:t>
      </w:r>
      <w:r w:rsidR="00DE3980" w:rsidRPr="006F2D14">
        <w:rPr>
          <w:rFonts w:ascii="Times New Roman" w:hAnsi="Times New Roman" w:cs="Times New Roman"/>
          <w:sz w:val="24"/>
          <w:szCs w:val="24"/>
        </w:rPr>
        <w:t xml:space="preserve"> (ордера)</w:t>
      </w:r>
      <w:r w:rsidR="00B77A30" w:rsidRPr="006F2D14">
        <w:rPr>
          <w:rFonts w:ascii="Times New Roman" w:hAnsi="Times New Roman" w:cs="Times New Roman"/>
          <w:sz w:val="24"/>
          <w:szCs w:val="24"/>
        </w:rPr>
        <w:t xml:space="preserve"> на производство земляных работ (далее </w:t>
      </w:r>
      <w:r w:rsidR="00DE3980" w:rsidRPr="006F2D14">
        <w:rPr>
          <w:rFonts w:ascii="Times New Roman" w:hAnsi="Times New Roman" w:cs="Times New Roman"/>
          <w:sz w:val="24"/>
          <w:szCs w:val="24"/>
        </w:rPr>
        <w:t>-</w:t>
      </w:r>
      <w:r w:rsidR="00B77A30" w:rsidRPr="006F2D14">
        <w:rPr>
          <w:rFonts w:ascii="Times New Roman" w:hAnsi="Times New Roman" w:cs="Times New Roman"/>
          <w:sz w:val="24"/>
          <w:szCs w:val="24"/>
        </w:rPr>
        <w:t xml:space="preserve"> разрешение), продление срока действия разрешения, приостановление </w:t>
      </w:r>
      <w:r w:rsidR="00B77A30" w:rsidRPr="00DE3980">
        <w:rPr>
          <w:rFonts w:ascii="Times New Roman" w:hAnsi="Times New Roman" w:cs="Times New Roman"/>
          <w:sz w:val="24"/>
          <w:szCs w:val="24"/>
        </w:rPr>
        <w:t xml:space="preserve">действия разрешения, возобновление действия разрешения, аннулирование разрешения осуществляются </w:t>
      </w:r>
      <w:r w:rsidR="00DE3980">
        <w:rPr>
          <w:rFonts w:ascii="Times New Roman" w:hAnsi="Times New Roman" w:cs="Times New Roman"/>
          <w:sz w:val="24"/>
          <w:szCs w:val="24"/>
        </w:rPr>
        <w:t xml:space="preserve">отделом архитектуры и </w:t>
      </w:r>
      <w:r w:rsidR="00DE3980" w:rsidRPr="00FC266A">
        <w:rPr>
          <w:rFonts w:ascii="Times New Roman" w:hAnsi="Times New Roman" w:cs="Times New Roman"/>
          <w:sz w:val="24"/>
          <w:szCs w:val="24"/>
        </w:rPr>
        <w:t>градостроительства администрации Нязепетровского муниципального округа</w:t>
      </w:r>
      <w:r w:rsidR="00B77A30" w:rsidRPr="00FC266A">
        <w:rPr>
          <w:rFonts w:ascii="Times New Roman" w:hAnsi="Times New Roman" w:cs="Times New Roman"/>
          <w:sz w:val="24"/>
          <w:szCs w:val="24"/>
        </w:rPr>
        <w:t>.</w:t>
      </w:r>
    </w:p>
    <w:p w:rsidR="00B77A30" w:rsidRPr="00B77A30" w:rsidRDefault="00443E4E" w:rsidP="00B77A30">
      <w:pPr>
        <w:contextualSpacing/>
        <w:rPr>
          <w:rFonts w:ascii="Times New Roman" w:hAnsi="Times New Roman" w:cs="Times New Roman"/>
          <w:sz w:val="24"/>
          <w:szCs w:val="24"/>
        </w:rPr>
      </w:pPr>
      <w:r w:rsidRPr="00FC266A">
        <w:rPr>
          <w:rFonts w:ascii="Times New Roman" w:hAnsi="Times New Roman" w:cs="Times New Roman"/>
          <w:sz w:val="24"/>
          <w:szCs w:val="24"/>
        </w:rPr>
        <w:t>4</w:t>
      </w:r>
      <w:r w:rsidR="00B91F5E" w:rsidRPr="00FC266A">
        <w:rPr>
          <w:rFonts w:ascii="Times New Roman" w:hAnsi="Times New Roman" w:cs="Times New Roman"/>
          <w:sz w:val="24"/>
          <w:szCs w:val="24"/>
        </w:rPr>
        <w:t>53</w:t>
      </w:r>
      <w:r w:rsidR="00B77A30" w:rsidRPr="00FC266A">
        <w:rPr>
          <w:rFonts w:ascii="Times New Roman" w:hAnsi="Times New Roman" w:cs="Times New Roman"/>
          <w:sz w:val="24"/>
          <w:szCs w:val="24"/>
        </w:rPr>
        <w:t xml:space="preserve">. Разрешение выдается юридическим или физическим лицам, представляющим в установленном законом порядке интересы заказчика земляных работ, предусмотренных пунктом </w:t>
      </w:r>
      <w:r w:rsidRPr="00FC266A">
        <w:rPr>
          <w:rFonts w:ascii="Times New Roman" w:hAnsi="Times New Roman" w:cs="Times New Roman"/>
          <w:sz w:val="24"/>
          <w:szCs w:val="24"/>
        </w:rPr>
        <w:t>478</w:t>
      </w:r>
      <w:r w:rsidR="00B77A30" w:rsidRPr="00FC266A">
        <w:rPr>
          <w:rFonts w:ascii="Times New Roman" w:hAnsi="Times New Roman" w:cs="Times New Roman"/>
          <w:sz w:val="24"/>
          <w:szCs w:val="24"/>
        </w:rPr>
        <w:t xml:space="preserve"> настоящего Порядка. В случаях, если производимые работы включены в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уполномоченным федеральным органом исполнительной</w:t>
      </w:r>
      <w:r w:rsidR="00B77A30" w:rsidRPr="00B77A30">
        <w:rPr>
          <w:rFonts w:ascii="Times New Roman" w:hAnsi="Times New Roman" w:cs="Times New Roman"/>
          <w:sz w:val="24"/>
          <w:szCs w:val="24"/>
        </w:rPr>
        <w:t xml:space="preserve"> власти, разрешение выдается юридическим или физическим лицам, являющимся членами саморегулируемой организации.</w:t>
      </w:r>
    </w:p>
    <w:p w:rsidR="00B77A30" w:rsidRPr="00B77A30" w:rsidRDefault="00443E4E"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5</w:t>
      </w:r>
      <w:r w:rsidR="00B91F5E">
        <w:rPr>
          <w:rFonts w:ascii="Times New Roman" w:hAnsi="Times New Roman" w:cs="Times New Roman"/>
          <w:sz w:val="24"/>
          <w:szCs w:val="24"/>
        </w:rPr>
        <w:t>4</w:t>
      </w:r>
      <w:r w:rsidR="00B77A30" w:rsidRPr="00B77A30">
        <w:rPr>
          <w:rFonts w:ascii="Times New Roman" w:hAnsi="Times New Roman" w:cs="Times New Roman"/>
          <w:sz w:val="24"/>
          <w:szCs w:val="24"/>
        </w:rPr>
        <w:t xml:space="preserve">. При невыполнении работ в установленный срок, Разрешение может быть продлено. Документы, на продление срока производства земляных работ, представляются лицом, получившим Разрешение, не менее чем за 5 дней до истечения срока окончания работ, указанных в Разрешении, с предоставлением документов, перечисленных в пункте </w:t>
      </w:r>
      <w:r>
        <w:rPr>
          <w:rFonts w:ascii="Times New Roman" w:hAnsi="Times New Roman" w:cs="Times New Roman"/>
          <w:sz w:val="24"/>
          <w:szCs w:val="24"/>
        </w:rPr>
        <w:t>497</w:t>
      </w:r>
      <w:r w:rsidR="00B77A30" w:rsidRPr="00B77A30">
        <w:rPr>
          <w:rFonts w:ascii="Times New Roman" w:hAnsi="Times New Roman" w:cs="Times New Roman"/>
          <w:sz w:val="24"/>
          <w:szCs w:val="24"/>
        </w:rPr>
        <w:t xml:space="preserve"> настоящего Порядка.</w:t>
      </w:r>
    </w:p>
    <w:p w:rsidR="00B77A30" w:rsidRPr="00B77A30" w:rsidRDefault="00443E4E"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5</w:t>
      </w:r>
      <w:r w:rsidR="00B91F5E">
        <w:rPr>
          <w:rFonts w:ascii="Times New Roman" w:hAnsi="Times New Roman" w:cs="Times New Roman"/>
          <w:sz w:val="24"/>
          <w:szCs w:val="24"/>
        </w:rPr>
        <w:t>5</w:t>
      </w:r>
      <w:r w:rsidR="00B77A30" w:rsidRPr="00B77A30">
        <w:rPr>
          <w:rFonts w:ascii="Times New Roman" w:hAnsi="Times New Roman" w:cs="Times New Roman"/>
          <w:sz w:val="24"/>
          <w:szCs w:val="24"/>
        </w:rPr>
        <w:t>. Лицо, уполномоченное на выдачу Разрешения, вправе приостановить действие Разрешения.</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5</w:t>
      </w:r>
      <w:r w:rsidR="00B91F5E">
        <w:rPr>
          <w:rFonts w:ascii="Times New Roman" w:hAnsi="Times New Roman" w:cs="Times New Roman"/>
          <w:sz w:val="24"/>
          <w:szCs w:val="24"/>
        </w:rPr>
        <w:t>6</w:t>
      </w:r>
      <w:r w:rsidR="00B77A30" w:rsidRPr="00B77A30">
        <w:rPr>
          <w:rFonts w:ascii="Times New Roman" w:hAnsi="Times New Roman" w:cs="Times New Roman"/>
          <w:sz w:val="24"/>
          <w:szCs w:val="24"/>
        </w:rPr>
        <w:t>. Приостановление действия Разрешения – временное запрещение (до одного месяца) производства работ на объекте на период устранения выявленных нарушений.</w:t>
      </w:r>
    </w:p>
    <w:p w:rsidR="00B77A30" w:rsidRPr="00B77A30" w:rsidRDefault="00F52CA6" w:rsidP="00B77A30">
      <w:pPr>
        <w:contextualSpacing/>
        <w:rPr>
          <w:rFonts w:ascii="Times New Roman" w:hAnsi="Times New Roman" w:cs="Times New Roman"/>
          <w:sz w:val="24"/>
          <w:szCs w:val="24"/>
        </w:rPr>
      </w:pPr>
      <w:r>
        <w:rPr>
          <w:rFonts w:ascii="Times New Roman" w:hAnsi="Times New Roman" w:cs="Times New Roman"/>
          <w:sz w:val="24"/>
          <w:szCs w:val="24"/>
        </w:rPr>
        <w:t>45</w:t>
      </w:r>
      <w:r w:rsidR="00B91F5E">
        <w:rPr>
          <w:rFonts w:ascii="Times New Roman" w:hAnsi="Times New Roman" w:cs="Times New Roman"/>
          <w:sz w:val="24"/>
          <w:szCs w:val="24"/>
        </w:rPr>
        <w:t>7</w:t>
      </w:r>
      <w:r w:rsidR="00B77A30" w:rsidRPr="00B77A30">
        <w:rPr>
          <w:rFonts w:ascii="Times New Roman" w:hAnsi="Times New Roman" w:cs="Times New Roman"/>
          <w:sz w:val="24"/>
          <w:szCs w:val="24"/>
        </w:rPr>
        <w:t>. Приостановление действия Разрешения производится в случаях:</w:t>
      </w:r>
    </w:p>
    <w:p w:rsidR="00B77A30" w:rsidRPr="00B77A30" w:rsidRDefault="00FA7DC1" w:rsidP="00B77A30">
      <w:pPr>
        <w:contextualSpacing/>
        <w:rPr>
          <w:rFonts w:ascii="Times New Roman" w:hAnsi="Times New Roman" w:cs="Times New Roman"/>
          <w:sz w:val="24"/>
          <w:szCs w:val="24"/>
        </w:rPr>
      </w:pPr>
      <w:r>
        <w:rPr>
          <w:rFonts w:ascii="Times New Roman" w:hAnsi="Times New Roman" w:cs="Times New Roman"/>
          <w:sz w:val="24"/>
          <w:szCs w:val="24"/>
        </w:rPr>
        <w:t>1) </w:t>
      </w:r>
      <w:r w:rsidR="00B77A30" w:rsidRPr="00B77A30">
        <w:rPr>
          <w:rFonts w:ascii="Times New Roman" w:hAnsi="Times New Roman" w:cs="Times New Roman"/>
          <w:sz w:val="24"/>
          <w:szCs w:val="24"/>
        </w:rPr>
        <w:t>если состояние объекта представляет угроз</w:t>
      </w:r>
      <w:r w:rsidR="00443E4E">
        <w:rPr>
          <w:rFonts w:ascii="Times New Roman" w:hAnsi="Times New Roman" w:cs="Times New Roman"/>
          <w:sz w:val="24"/>
          <w:szCs w:val="24"/>
        </w:rPr>
        <w:t xml:space="preserve">у безопасности жизни и </w:t>
      </w:r>
      <w:proofErr w:type="gramStart"/>
      <w:r w:rsidR="00443E4E">
        <w:rPr>
          <w:rFonts w:ascii="Times New Roman" w:hAnsi="Times New Roman" w:cs="Times New Roman"/>
          <w:sz w:val="24"/>
          <w:szCs w:val="24"/>
        </w:rPr>
        <w:t xml:space="preserve">здоровью </w:t>
      </w:r>
      <w:r w:rsidR="00B77A30" w:rsidRPr="00B77A30">
        <w:rPr>
          <w:rFonts w:ascii="Times New Roman" w:hAnsi="Times New Roman" w:cs="Times New Roman"/>
          <w:sz w:val="24"/>
          <w:szCs w:val="24"/>
        </w:rPr>
        <w:t>людей</w:t>
      </w:r>
      <w:proofErr w:type="gramEnd"/>
      <w:r w:rsidR="00B77A30" w:rsidRPr="00B77A30">
        <w:rPr>
          <w:rFonts w:ascii="Times New Roman" w:hAnsi="Times New Roman" w:cs="Times New Roman"/>
          <w:sz w:val="24"/>
          <w:szCs w:val="24"/>
        </w:rPr>
        <w:t xml:space="preserve"> и движению транспорта;</w:t>
      </w:r>
    </w:p>
    <w:p w:rsidR="00B77A30" w:rsidRPr="00B77A30" w:rsidRDefault="00FA7DC1" w:rsidP="00B77A30">
      <w:pPr>
        <w:contextualSpacing/>
        <w:rPr>
          <w:rFonts w:ascii="Times New Roman" w:hAnsi="Times New Roman" w:cs="Times New Roman"/>
          <w:sz w:val="24"/>
          <w:szCs w:val="24"/>
        </w:rPr>
      </w:pPr>
      <w:r>
        <w:rPr>
          <w:rFonts w:ascii="Times New Roman" w:hAnsi="Times New Roman" w:cs="Times New Roman"/>
          <w:sz w:val="24"/>
          <w:szCs w:val="24"/>
        </w:rPr>
        <w:t>2) </w:t>
      </w:r>
      <w:r w:rsidR="00B77A30" w:rsidRPr="00B77A30">
        <w:rPr>
          <w:rFonts w:ascii="Times New Roman" w:hAnsi="Times New Roman" w:cs="Times New Roman"/>
          <w:sz w:val="24"/>
          <w:szCs w:val="24"/>
        </w:rPr>
        <w:t>при наличии нарушений правил производства земляных работ, которые могут повлечь причинение материального ущерба третьим лицам.</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5</w:t>
      </w:r>
      <w:r w:rsidR="00B91F5E">
        <w:rPr>
          <w:rFonts w:ascii="Times New Roman" w:hAnsi="Times New Roman" w:cs="Times New Roman"/>
          <w:sz w:val="24"/>
          <w:szCs w:val="24"/>
        </w:rPr>
        <w:t>8</w:t>
      </w:r>
      <w:r w:rsidR="00B77A30" w:rsidRPr="00B77A30">
        <w:rPr>
          <w:rFonts w:ascii="Times New Roman" w:hAnsi="Times New Roman" w:cs="Times New Roman"/>
          <w:sz w:val="24"/>
          <w:szCs w:val="24"/>
        </w:rPr>
        <w:t>. Возобновление действия Разрешения производится уполномоченным лицом по письменному обращению Заявителя при условии устранения нарушений, повлекших приостановление действия Разрешения.</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5</w:t>
      </w:r>
      <w:r w:rsidR="00B91F5E">
        <w:rPr>
          <w:rFonts w:ascii="Times New Roman" w:hAnsi="Times New Roman" w:cs="Times New Roman"/>
          <w:sz w:val="24"/>
          <w:szCs w:val="24"/>
        </w:rPr>
        <w:t>9</w:t>
      </w:r>
      <w:r w:rsidR="00B77A30" w:rsidRPr="00B77A30">
        <w:rPr>
          <w:rFonts w:ascii="Times New Roman" w:hAnsi="Times New Roman" w:cs="Times New Roman"/>
          <w:sz w:val="24"/>
          <w:szCs w:val="24"/>
        </w:rPr>
        <w:t>. Разрешение аннулируется в случае невыполнения в установленный срок распоряжения о приостановлении действия разрешения.</w:t>
      </w:r>
    </w:p>
    <w:p w:rsidR="00B77A30" w:rsidRPr="00B77A30" w:rsidRDefault="00FA7DC1"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60</w:t>
      </w:r>
      <w:r w:rsidR="00B77A30" w:rsidRPr="00B77A30">
        <w:rPr>
          <w:rFonts w:ascii="Times New Roman" w:hAnsi="Times New Roman" w:cs="Times New Roman"/>
          <w:sz w:val="24"/>
          <w:szCs w:val="24"/>
        </w:rPr>
        <w:t>. О выданном Разрешении, лицо, уполномоченное на выдачу Разрешения, уведомляет управляющую компанию, на территории обслуживания которой будут проводиться земляные работы, о месте и времени производства земляных работ.</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61</w:t>
      </w:r>
      <w:r w:rsidR="00B77A30" w:rsidRPr="00B77A30">
        <w:rPr>
          <w:rFonts w:ascii="Times New Roman" w:hAnsi="Times New Roman" w:cs="Times New Roman"/>
          <w:sz w:val="24"/>
          <w:szCs w:val="24"/>
        </w:rPr>
        <w:t>. Уполномоченное на выдачу Разрешения лицо, устанавливает сроки производства работ, полного восстановления нарушенного благоустройства с учетом заявки организации, производящей работы, существующих норм продолжительности строительства, ремонтных работ и местных условий, а также условий согласования производства работ обслуживающими организациями.</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62</w:t>
      </w:r>
      <w:r w:rsidR="00B77A30" w:rsidRPr="00B77A30">
        <w:rPr>
          <w:rFonts w:ascii="Times New Roman" w:hAnsi="Times New Roman" w:cs="Times New Roman"/>
          <w:sz w:val="24"/>
          <w:szCs w:val="24"/>
        </w:rPr>
        <w:t xml:space="preserve">. В случае аварии на подземных коммуникациях владельцы коммуникаций обязаны проинформировать (можно телефонограммой) уполномоченное на выдачу Разрешения лицо о начале земляных работ и в течение </w:t>
      </w:r>
      <w:r w:rsidR="00DE1AB5">
        <w:rPr>
          <w:rFonts w:ascii="Times New Roman" w:hAnsi="Times New Roman" w:cs="Times New Roman"/>
          <w:sz w:val="24"/>
          <w:szCs w:val="24"/>
        </w:rPr>
        <w:t>3-х</w:t>
      </w:r>
      <w:r w:rsidR="00B77A30" w:rsidRPr="00B77A30">
        <w:rPr>
          <w:rFonts w:ascii="Times New Roman" w:hAnsi="Times New Roman" w:cs="Times New Roman"/>
          <w:sz w:val="24"/>
          <w:szCs w:val="24"/>
        </w:rPr>
        <w:t xml:space="preserve"> суток оформить Разрешение.</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63</w:t>
      </w:r>
      <w:r w:rsidR="00DE1AB5">
        <w:rPr>
          <w:rFonts w:ascii="Times New Roman" w:hAnsi="Times New Roman" w:cs="Times New Roman"/>
          <w:sz w:val="24"/>
          <w:szCs w:val="24"/>
        </w:rPr>
        <w:t>. </w:t>
      </w:r>
      <w:r w:rsidR="00B77A30" w:rsidRPr="00B77A30">
        <w:rPr>
          <w:rFonts w:ascii="Times New Roman" w:hAnsi="Times New Roman" w:cs="Times New Roman"/>
          <w:sz w:val="24"/>
          <w:szCs w:val="24"/>
        </w:rPr>
        <w:t xml:space="preserve">Если при ликвидации аварии не была нарушена существующая траектория трассы подземной коммуникации, то организация, оформляющая документацию для получения Разрешения, исключает из нее согласование плана трассы с </w:t>
      </w:r>
      <w:r w:rsidR="00DE1AB5">
        <w:rPr>
          <w:rFonts w:ascii="Times New Roman" w:hAnsi="Times New Roman" w:cs="Times New Roman"/>
          <w:sz w:val="24"/>
          <w:szCs w:val="24"/>
        </w:rPr>
        <w:t>отделом</w:t>
      </w:r>
      <w:r w:rsidR="00B77A30" w:rsidRPr="00B77A30">
        <w:rPr>
          <w:rFonts w:ascii="Times New Roman" w:hAnsi="Times New Roman" w:cs="Times New Roman"/>
          <w:sz w:val="24"/>
          <w:szCs w:val="24"/>
        </w:rPr>
        <w:t xml:space="preserve"> архитектуры и градостроительства </w:t>
      </w:r>
      <w:r w:rsidR="00DE1AB5">
        <w:rPr>
          <w:rFonts w:ascii="Times New Roman" w:hAnsi="Times New Roman" w:cs="Times New Roman"/>
          <w:sz w:val="24"/>
          <w:szCs w:val="24"/>
        </w:rPr>
        <w:t>администрации</w:t>
      </w:r>
      <w:r w:rsidR="00FA7DC1">
        <w:rPr>
          <w:rFonts w:ascii="Times New Roman" w:hAnsi="Times New Roman" w:cs="Times New Roman"/>
          <w:sz w:val="24"/>
          <w:szCs w:val="24"/>
        </w:rPr>
        <w:t xml:space="preserve"> округа</w:t>
      </w:r>
      <w:r w:rsidR="00B77A30" w:rsidRPr="00B77A30">
        <w:rPr>
          <w:rFonts w:ascii="Times New Roman" w:hAnsi="Times New Roman" w:cs="Times New Roman"/>
          <w:sz w:val="24"/>
          <w:szCs w:val="24"/>
        </w:rPr>
        <w:t>.</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6</w:t>
      </w:r>
      <w:r w:rsidR="00B91F5E">
        <w:rPr>
          <w:rFonts w:ascii="Times New Roman" w:hAnsi="Times New Roman" w:cs="Times New Roman"/>
          <w:sz w:val="24"/>
          <w:szCs w:val="24"/>
        </w:rPr>
        <w:t>4</w:t>
      </w:r>
      <w:r w:rsidR="00B77A30" w:rsidRPr="00B77A30">
        <w:rPr>
          <w:rFonts w:ascii="Times New Roman" w:hAnsi="Times New Roman" w:cs="Times New Roman"/>
          <w:sz w:val="24"/>
          <w:szCs w:val="24"/>
        </w:rPr>
        <w:t>. При производстве земляных работ должны обеспечиваться санитарное состояние прилегающей территории, безопасность движения пешеходов и транспорта, подъезды и подходы, к местам общего пользования. Через траншеи должны быть устроены пешеходные мостики. Ответственность за безопасность движения и выполнение установленных требований несет лицо, указанное в Разрешении в соответствии с действующим законодательством.</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6</w:t>
      </w:r>
      <w:r w:rsidR="00B91F5E">
        <w:rPr>
          <w:rFonts w:ascii="Times New Roman" w:hAnsi="Times New Roman" w:cs="Times New Roman"/>
          <w:sz w:val="24"/>
          <w:szCs w:val="24"/>
        </w:rPr>
        <w:t>5</w:t>
      </w:r>
      <w:r w:rsidR="00B77A30" w:rsidRPr="00B77A30">
        <w:rPr>
          <w:rFonts w:ascii="Times New Roman" w:hAnsi="Times New Roman" w:cs="Times New Roman"/>
          <w:sz w:val="24"/>
          <w:szCs w:val="24"/>
        </w:rPr>
        <w:t>. Во время выполнения работ ответственное лицо или лицо</w:t>
      </w:r>
      <w:r w:rsidR="00DE1AB5">
        <w:rPr>
          <w:rFonts w:ascii="Times New Roman" w:hAnsi="Times New Roman" w:cs="Times New Roman"/>
          <w:sz w:val="24"/>
          <w:szCs w:val="24"/>
        </w:rPr>
        <w:t>,</w:t>
      </w:r>
      <w:r w:rsidR="00B77A30" w:rsidRPr="00B77A30">
        <w:rPr>
          <w:rFonts w:ascii="Times New Roman" w:hAnsi="Times New Roman" w:cs="Times New Roman"/>
          <w:sz w:val="24"/>
          <w:szCs w:val="24"/>
        </w:rPr>
        <w:t xml:space="preserve"> его заменяющее</w:t>
      </w:r>
      <w:r w:rsidR="00DE1AB5">
        <w:rPr>
          <w:rFonts w:ascii="Times New Roman" w:hAnsi="Times New Roman" w:cs="Times New Roman"/>
          <w:sz w:val="24"/>
          <w:szCs w:val="24"/>
        </w:rPr>
        <w:t>,</w:t>
      </w:r>
      <w:r w:rsidR="00B77A30" w:rsidRPr="00B77A30">
        <w:rPr>
          <w:rFonts w:ascii="Times New Roman" w:hAnsi="Times New Roman" w:cs="Times New Roman"/>
          <w:sz w:val="24"/>
          <w:szCs w:val="24"/>
        </w:rPr>
        <w:t xml:space="preserve"> обязано находиться на месте производства работ, имея при себе Разрешение, рабочий проект, проект производства работ или технологическую карту, а также предписания владельцев подземных </w:t>
      </w:r>
      <w:r w:rsidR="00B77A30" w:rsidRPr="00B77A30">
        <w:rPr>
          <w:rFonts w:ascii="Times New Roman" w:hAnsi="Times New Roman" w:cs="Times New Roman"/>
          <w:sz w:val="24"/>
          <w:szCs w:val="24"/>
        </w:rPr>
        <w:lastRenderedPageBreak/>
        <w:t>сооружений.</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6</w:t>
      </w:r>
      <w:r w:rsidR="00B91F5E">
        <w:rPr>
          <w:rFonts w:ascii="Times New Roman" w:hAnsi="Times New Roman" w:cs="Times New Roman"/>
          <w:sz w:val="24"/>
          <w:szCs w:val="24"/>
        </w:rPr>
        <w:t>6</w:t>
      </w:r>
      <w:r w:rsidR="00B77A30" w:rsidRPr="00B77A30">
        <w:rPr>
          <w:rFonts w:ascii="Times New Roman" w:hAnsi="Times New Roman" w:cs="Times New Roman"/>
          <w:sz w:val="24"/>
          <w:szCs w:val="24"/>
        </w:rPr>
        <w:t>. Для принятия мер предосторожности и предупреждения повреждений подземных сооружений, ответственное лицо обязано не позднее чем за сутки до начала работ вызвать на место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сооружений и принять необходимые меры, обеспечивающие их полную сохранность. Производство земляных работ вблизи существующего подземного сооружения должно осуществляться под наблюдением производителя работ или мастера.</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6</w:t>
      </w:r>
      <w:r w:rsidR="00B91F5E">
        <w:rPr>
          <w:rFonts w:ascii="Times New Roman" w:hAnsi="Times New Roman" w:cs="Times New Roman"/>
          <w:sz w:val="24"/>
          <w:szCs w:val="24"/>
        </w:rPr>
        <w:t>7</w:t>
      </w:r>
      <w:r w:rsidR="00B77A30" w:rsidRPr="00B77A30">
        <w:rPr>
          <w:rFonts w:ascii="Times New Roman" w:hAnsi="Times New Roman" w:cs="Times New Roman"/>
          <w:sz w:val="24"/>
          <w:szCs w:val="24"/>
        </w:rPr>
        <w:t>. Запрещается при производстве работ вблизи существующих подземных сооружений (трубопроводы, колодцы, кабели, фундаменты и другие) использование экскаваторов на расстояниях, менее предусмотренных проектом производства работ. В этих случаях работы выполняются только вручную.</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6</w:t>
      </w:r>
      <w:r w:rsidR="00B91F5E">
        <w:rPr>
          <w:rFonts w:ascii="Times New Roman" w:hAnsi="Times New Roman" w:cs="Times New Roman"/>
          <w:sz w:val="24"/>
          <w:szCs w:val="24"/>
        </w:rPr>
        <w:t>8</w:t>
      </w:r>
      <w:r w:rsidR="00B77A30" w:rsidRPr="00B77A30">
        <w:rPr>
          <w:rFonts w:ascii="Times New Roman" w:hAnsi="Times New Roman" w:cs="Times New Roman"/>
          <w:sz w:val="24"/>
          <w:szCs w:val="24"/>
        </w:rPr>
        <w:t>.</w:t>
      </w:r>
      <w:r w:rsidR="00DE1AB5">
        <w:rPr>
          <w:rFonts w:ascii="Times New Roman" w:hAnsi="Times New Roman" w:cs="Times New Roman"/>
          <w:sz w:val="24"/>
          <w:szCs w:val="24"/>
        </w:rPr>
        <w:t> </w:t>
      </w:r>
      <w:r w:rsidR="00B77A30" w:rsidRPr="00B77A30">
        <w:rPr>
          <w:rFonts w:ascii="Times New Roman" w:hAnsi="Times New Roman" w:cs="Times New Roman"/>
          <w:sz w:val="24"/>
          <w:szCs w:val="24"/>
        </w:rPr>
        <w:t>Запрещается при ведении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электрокабелей ближе пяти метров и других подземных коммуникаций или объектов ближе трех метров. Запрещается применение падающих клиновых приспособлений в заселенных жилых районах.</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6</w:t>
      </w:r>
      <w:r w:rsidR="00B91F5E">
        <w:rPr>
          <w:rFonts w:ascii="Times New Roman" w:hAnsi="Times New Roman" w:cs="Times New Roman"/>
          <w:sz w:val="24"/>
          <w:szCs w:val="24"/>
        </w:rPr>
        <w:t>9</w:t>
      </w:r>
      <w:r w:rsidR="00B77A30" w:rsidRPr="00B77A30">
        <w:rPr>
          <w:rFonts w:ascii="Times New Roman" w:hAnsi="Times New Roman" w:cs="Times New Roman"/>
          <w:sz w:val="24"/>
          <w:szCs w:val="24"/>
        </w:rPr>
        <w:t>. Организация, проводящая земляные работы, ограждает место производства работ типовым ограждением с указанием на ограждении наименования организации, номера телефона и фамилии производителя работ.</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70</w:t>
      </w:r>
      <w:r w:rsidR="00DE1AB5">
        <w:rPr>
          <w:rFonts w:ascii="Times New Roman" w:hAnsi="Times New Roman" w:cs="Times New Roman"/>
          <w:sz w:val="24"/>
          <w:szCs w:val="24"/>
        </w:rPr>
        <w:t>. </w:t>
      </w:r>
      <w:r w:rsidR="00B77A30" w:rsidRPr="00B77A30">
        <w:rPr>
          <w:rFonts w:ascii="Times New Roman" w:hAnsi="Times New Roman" w:cs="Times New Roman"/>
          <w:sz w:val="24"/>
          <w:szCs w:val="24"/>
        </w:rPr>
        <w:t>В вечернее и ночное время на ограждениях должны быть световые предупреждающие знаки.</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71</w:t>
      </w:r>
      <w:r w:rsidR="00DE1AB5">
        <w:rPr>
          <w:rFonts w:ascii="Times New Roman" w:hAnsi="Times New Roman" w:cs="Times New Roman"/>
          <w:sz w:val="24"/>
          <w:szCs w:val="24"/>
        </w:rPr>
        <w:t>. </w:t>
      </w:r>
      <w:r w:rsidR="00B77A30" w:rsidRPr="00B77A30">
        <w:rPr>
          <w:rFonts w:ascii="Times New Roman" w:hAnsi="Times New Roman" w:cs="Times New Roman"/>
          <w:sz w:val="24"/>
          <w:szCs w:val="24"/>
        </w:rPr>
        <w:t xml:space="preserve">При производстве земляных работ, требующих закрытия проезда, устанавливаются дорожные знаки по схемам, утвержденным </w:t>
      </w:r>
      <w:r w:rsidR="00DE1AB5">
        <w:rPr>
          <w:rFonts w:ascii="Times New Roman" w:hAnsi="Times New Roman" w:cs="Times New Roman"/>
          <w:sz w:val="24"/>
          <w:szCs w:val="24"/>
        </w:rPr>
        <w:t xml:space="preserve">ОГАИ ОМВД России по </w:t>
      </w:r>
      <w:proofErr w:type="spellStart"/>
      <w:r w:rsidR="00DE1AB5">
        <w:rPr>
          <w:rFonts w:ascii="Times New Roman" w:hAnsi="Times New Roman" w:cs="Times New Roman"/>
          <w:sz w:val="24"/>
          <w:szCs w:val="24"/>
        </w:rPr>
        <w:t>Нязепетровскому</w:t>
      </w:r>
      <w:proofErr w:type="spellEnd"/>
      <w:r w:rsidR="00DE1AB5">
        <w:rPr>
          <w:rFonts w:ascii="Times New Roman" w:hAnsi="Times New Roman" w:cs="Times New Roman"/>
          <w:sz w:val="24"/>
          <w:szCs w:val="24"/>
        </w:rPr>
        <w:t xml:space="preserve"> муниципальному району</w:t>
      </w:r>
      <w:r w:rsidR="00DE1AB5" w:rsidRPr="00B77A30">
        <w:rPr>
          <w:rFonts w:ascii="Times New Roman" w:hAnsi="Times New Roman" w:cs="Times New Roman"/>
          <w:sz w:val="24"/>
          <w:szCs w:val="24"/>
        </w:rPr>
        <w:t xml:space="preserve"> </w:t>
      </w:r>
      <w:r w:rsidR="00DE1AB5">
        <w:rPr>
          <w:rFonts w:ascii="Times New Roman" w:hAnsi="Times New Roman" w:cs="Times New Roman"/>
          <w:sz w:val="24"/>
          <w:szCs w:val="24"/>
        </w:rPr>
        <w:t>Челябинской области</w:t>
      </w:r>
      <w:r w:rsidR="00DE1AB5" w:rsidRPr="00B77A30">
        <w:rPr>
          <w:rFonts w:ascii="Times New Roman" w:hAnsi="Times New Roman" w:cs="Times New Roman"/>
          <w:sz w:val="24"/>
          <w:szCs w:val="24"/>
        </w:rPr>
        <w:t xml:space="preserve"> </w:t>
      </w:r>
      <w:r w:rsidR="00B77A30" w:rsidRPr="00B77A30">
        <w:rPr>
          <w:rFonts w:ascii="Times New Roman" w:hAnsi="Times New Roman" w:cs="Times New Roman"/>
          <w:sz w:val="24"/>
          <w:szCs w:val="24"/>
        </w:rPr>
        <w:t>и ясно обозначаются направления объездов. С наступлением темноты места производства земляных работ должн</w:t>
      </w:r>
      <w:r w:rsidR="00DE1AB5">
        <w:rPr>
          <w:rFonts w:ascii="Times New Roman" w:hAnsi="Times New Roman" w:cs="Times New Roman"/>
          <w:sz w:val="24"/>
          <w:szCs w:val="24"/>
        </w:rPr>
        <w:t>ы о</w:t>
      </w:r>
      <w:r w:rsidR="00B77A30" w:rsidRPr="00B77A30">
        <w:rPr>
          <w:rFonts w:ascii="Times New Roman" w:hAnsi="Times New Roman" w:cs="Times New Roman"/>
          <w:sz w:val="24"/>
          <w:szCs w:val="24"/>
        </w:rPr>
        <w:t>свещаться.</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72</w:t>
      </w:r>
      <w:r w:rsidR="00B77A30" w:rsidRPr="00B77A30">
        <w:rPr>
          <w:rFonts w:ascii="Times New Roman" w:hAnsi="Times New Roman" w:cs="Times New Roman"/>
          <w:sz w:val="24"/>
          <w:szCs w:val="24"/>
        </w:rPr>
        <w:t>. Места установки ограждений при строительстве, ремонте и переустройстве подземных сооружений определяются в проекте производства работ. Разобранное дорожное покрытие, грунт и снесенные зеленые насаждения должны немедленно вывозиться.</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73</w:t>
      </w:r>
      <w:r w:rsidR="00DE1AB5">
        <w:rPr>
          <w:rFonts w:ascii="Times New Roman" w:hAnsi="Times New Roman" w:cs="Times New Roman"/>
          <w:sz w:val="24"/>
          <w:szCs w:val="24"/>
        </w:rPr>
        <w:t>.</w:t>
      </w:r>
      <w:r w:rsidR="00B77A30" w:rsidRPr="00B77A30">
        <w:rPr>
          <w:rFonts w:ascii="Times New Roman" w:hAnsi="Times New Roman" w:cs="Times New Roman"/>
          <w:sz w:val="24"/>
          <w:szCs w:val="24"/>
        </w:rPr>
        <w:t xml:space="preserve"> При производстве земляных работ должен быть обеспечен вывоз грунта в порядке, установленном </w:t>
      </w:r>
      <w:r w:rsidR="00DE1AB5">
        <w:rPr>
          <w:rFonts w:ascii="Times New Roman" w:hAnsi="Times New Roman" w:cs="Times New Roman"/>
          <w:sz w:val="24"/>
          <w:szCs w:val="24"/>
        </w:rPr>
        <w:t>главой муниципального округа</w:t>
      </w:r>
      <w:r w:rsidR="00B77A30" w:rsidRPr="00B77A30">
        <w:rPr>
          <w:rFonts w:ascii="Times New Roman" w:hAnsi="Times New Roman" w:cs="Times New Roman"/>
          <w:sz w:val="24"/>
          <w:szCs w:val="24"/>
        </w:rPr>
        <w:t>.</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7</w:t>
      </w:r>
      <w:r w:rsidR="00B91F5E">
        <w:rPr>
          <w:rFonts w:ascii="Times New Roman" w:hAnsi="Times New Roman" w:cs="Times New Roman"/>
          <w:sz w:val="24"/>
          <w:szCs w:val="24"/>
        </w:rPr>
        <w:t>4</w:t>
      </w:r>
      <w:r w:rsidR="00B77A30" w:rsidRPr="00B77A30">
        <w:rPr>
          <w:rFonts w:ascii="Times New Roman" w:hAnsi="Times New Roman" w:cs="Times New Roman"/>
          <w:sz w:val="24"/>
          <w:szCs w:val="24"/>
        </w:rPr>
        <w:t>.</w:t>
      </w:r>
      <w:r w:rsidR="00DE1AB5">
        <w:rPr>
          <w:rFonts w:ascii="Times New Roman" w:hAnsi="Times New Roman" w:cs="Times New Roman"/>
          <w:sz w:val="24"/>
          <w:szCs w:val="24"/>
        </w:rPr>
        <w:t> </w:t>
      </w:r>
      <w:r w:rsidR="00B77A30" w:rsidRPr="00B77A30">
        <w:rPr>
          <w:rFonts w:ascii="Times New Roman" w:hAnsi="Times New Roman" w:cs="Times New Roman"/>
          <w:sz w:val="24"/>
          <w:szCs w:val="24"/>
        </w:rPr>
        <w:t>Строительные материалы и механизмы должны находиться в пределах огражденного участка.</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7</w:t>
      </w:r>
      <w:r w:rsidR="00B91F5E">
        <w:rPr>
          <w:rFonts w:ascii="Times New Roman" w:hAnsi="Times New Roman" w:cs="Times New Roman"/>
          <w:sz w:val="24"/>
          <w:szCs w:val="24"/>
        </w:rPr>
        <w:t>5</w:t>
      </w:r>
      <w:r w:rsidR="00B77A30" w:rsidRPr="00B77A30">
        <w:rPr>
          <w:rFonts w:ascii="Times New Roman" w:hAnsi="Times New Roman" w:cs="Times New Roman"/>
          <w:sz w:val="24"/>
          <w:szCs w:val="24"/>
        </w:rPr>
        <w:t>.</w:t>
      </w:r>
      <w:r w:rsidR="00DE1AB5">
        <w:rPr>
          <w:rFonts w:ascii="Times New Roman" w:hAnsi="Times New Roman" w:cs="Times New Roman"/>
          <w:sz w:val="24"/>
          <w:szCs w:val="24"/>
        </w:rPr>
        <w:t> </w:t>
      </w:r>
      <w:r w:rsidR="00B77A30" w:rsidRPr="00B77A30">
        <w:rPr>
          <w:rFonts w:ascii="Times New Roman" w:hAnsi="Times New Roman" w:cs="Times New Roman"/>
          <w:sz w:val="24"/>
          <w:szCs w:val="24"/>
        </w:rPr>
        <w:t>Ограждения могут быть сняты только после полного восстановления дорожного покрытия.</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7</w:t>
      </w:r>
      <w:r w:rsidR="00B91F5E">
        <w:rPr>
          <w:rFonts w:ascii="Times New Roman" w:hAnsi="Times New Roman" w:cs="Times New Roman"/>
          <w:sz w:val="24"/>
          <w:szCs w:val="24"/>
        </w:rPr>
        <w:t>6</w:t>
      </w:r>
      <w:r w:rsidR="00B77A30" w:rsidRPr="00B77A30">
        <w:rPr>
          <w:rFonts w:ascii="Times New Roman" w:hAnsi="Times New Roman" w:cs="Times New Roman"/>
          <w:sz w:val="24"/>
          <w:szCs w:val="24"/>
        </w:rPr>
        <w:t>.</w:t>
      </w:r>
      <w:r w:rsidR="00DE1AB5">
        <w:rPr>
          <w:rFonts w:ascii="Times New Roman" w:hAnsi="Times New Roman" w:cs="Times New Roman"/>
          <w:sz w:val="24"/>
          <w:szCs w:val="24"/>
        </w:rPr>
        <w:t> </w:t>
      </w:r>
      <w:r w:rsidR="00B77A30" w:rsidRPr="00B77A30">
        <w:rPr>
          <w:rFonts w:ascii="Times New Roman" w:hAnsi="Times New Roman" w:cs="Times New Roman"/>
          <w:sz w:val="24"/>
          <w:szCs w:val="24"/>
        </w:rPr>
        <w:t>На улицах, площадях и других благоустроенных территориях земляные работы должны выполняться короткими участками в соответствии с проектом производства работ, работы на последующих участках разрешаются только после завершения всех работ на предыдущих участках, включая восстановительные работы и уборку территории.</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7</w:t>
      </w:r>
      <w:r w:rsidR="00B91F5E">
        <w:rPr>
          <w:rFonts w:ascii="Times New Roman" w:hAnsi="Times New Roman" w:cs="Times New Roman"/>
          <w:sz w:val="24"/>
          <w:szCs w:val="24"/>
        </w:rPr>
        <w:t>7</w:t>
      </w:r>
      <w:r w:rsidR="00B77A30" w:rsidRPr="00B77A30">
        <w:rPr>
          <w:rFonts w:ascii="Times New Roman" w:hAnsi="Times New Roman" w:cs="Times New Roman"/>
          <w:sz w:val="24"/>
          <w:szCs w:val="24"/>
        </w:rPr>
        <w:t>. Ширина траншеи должна быть минимальной в зависимости от внешних габаритов сооружений.</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7</w:t>
      </w:r>
      <w:r w:rsidR="00B91F5E">
        <w:rPr>
          <w:rFonts w:ascii="Times New Roman" w:hAnsi="Times New Roman" w:cs="Times New Roman"/>
          <w:sz w:val="24"/>
          <w:szCs w:val="24"/>
        </w:rPr>
        <w:t>8</w:t>
      </w:r>
      <w:r w:rsidR="00B77A30" w:rsidRPr="00B77A30">
        <w:rPr>
          <w:rFonts w:ascii="Times New Roman" w:hAnsi="Times New Roman" w:cs="Times New Roman"/>
          <w:sz w:val="24"/>
          <w:szCs w:val="24"/>
        </w:rPr>
        <w:t>. Засыпка траншей и котлованов должна производиться с принятием мер против повреждения трубопроводов и их изоляции сбрасываемым грунтом, против смещения оси трубопроводов по следующим этапам: подбивка пазух между трубой и дном траншеи; засыпка, разравнивание и уплотнение защитного и верхнего слоя. Пазухи засыпаются послойно высотой слоя 25 - 30 см и уплотняют трамбовками. Толщина защитного слоя над коммуникациями должна быть не менее 20 - 25 см для металлических и железобетонных труб и не менее 40 см для керамических и полиэтиленовых.</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7</w:t>
      </w:r>
      <w:r w:rsidR="00B91F5E">
        <w:rPr>
          <w:rFonts w:ascii="Times New Roman" w:hAnsi="Times New Roman" w:cs="Times New Roman"/>
          <w:sz w:val="24"/>
          <w:szCs w:val="24"/>
        </w:rPr>
        <w:t>9</w:t>
      </w:r>
      <w:r w:rsidR="00B77A30" w:rsidRPr="00B77A30">
        <w:rPr>
          <w:rFonts w:ascii="Times New Roman" w:hAnsi="Times New Roman" w:cs="Times New Roman"/>
          <w:sz w:val="24"/>
          <w:szCs w:val="24"/>
        </w:rPr>
        <w:t>. Во избежание появления деформаций на проезжей части дорог и тротуаров с асфальтобетонным покрытием после восстановительных работ обратную засыпку траншей и котлованов предпочтительнее производить песчаными или крупнообломочными грунтами с оптимальной влажностью.</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80</w:t>
      </w:r>
      <w:r w:rsidR="00B77A30" w:rsidRPr="00B77A30">
        <w:rPr>
          <w:rFonts w:ascii="Times New Roman" w:hAnsi="Times New Roman" w:cs="Times New Roman"/>
          <w:sz w:val="24"/>
          <w:szCs w:val="24"/>
        </w:rPr>
        <w:t>. В местах пересечения с существующими коммуникациями засыпка траншей производится в присутствии представителей организаций, эксплуатирующих эти коммуникации. Лицо, ответственное за производство работ, обязано своевременно извещать соответствующие организации о времени начала засыпки траншей и котлованов.</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81</w:t>
      </w:r>
      <w:r w:rsidR="00B77A30" w:rsidRPr="00B77A30">
        <w:rPr>
          <w:rFonts w:ascii="Times New Roman" w:hAnsi="Times New Roman" w:cs="Times New Roman"/>
          <w:sz w:val="24"/>
          <w:szCs w:val="24"/>
        </w:rPr>
        <w:t xml:space="preserve">. Запрещается без согласования с заинтересованной организацией производить </w:t>
      </w:r>
      <w:r w:rsidR="00B77A30" w:rsidRPr="00B77A30">
        <w:rPr>
          <w:rFonts w:ascii="Times New Roman" w:hAnsi="Times New Roman" w:cs="Times New Roman"/>
          <w:sz w:val="24"/>
          <w:szCs w:val="24"/>
        </w:rPr>
        <w:lastRenderedPageBreak/>
        <w:t>земляные работы в случае обнаружения подземных сооружений, не указанных в проекте, даже если они не мешают производству работ.</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82</w:t>
      </w:r>
      <w:r w:rsidR="00B77A30" w:rsidRPr="00B77A30">
        <w:rPr>
          <w:rFonts w:ascii="Times New Roman" w:hAnsi="Times New Roman" w:cs="Times New Roman"/>
          <w:sz w:val="24"/>
          <w:szCs w:val="24"/>
        </w:rPr>
        <w:t>. Запрещается загрязнение прилегающих участков улиц и засорение ливневой канализации, засыпка водопропускных труб, кюветов и газонов.</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83</w:t>
      </w:r>
      <w:r w:rsidR="00B77A30" w:rsidRPr="00B77A30">
        <w:rPr>
          <w:rFonts w:ascii="Times New Roman" w:hAnsi="Times New Roman" w:cs="Times New Roman"/>
          <w:sz w:val="24"/>
          <w:szCs w:val="24"/>
        </w:rPr>
        <w:t>. Организация, проводящая земляные работы, обязана обеспечить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8</w:t>
      </w:r>
      <w:r w:rsidR="00B91F5E">
        <w:rPr>
          <w:rFonts w:ascii="Times New Roman" w:hAnsi="Times New Roman" w:cs="Times New Roman"/>
          <w:sz w:val="24"/>
          <w:szCs w:val="24"/>
        </w:rPr>
        <w:t>4</w:t>
      </w:r>
      <w:r w:rsidR="00B77A30" w:rsidRPr="00B77A30">
        <w:rPr>
          <w:rFonts w:ascii="Times New Roman" w:hAnsi="Times New Roman" w:cs="Times New Roman"/>
          <w:sz w:val="24"/>
          <w:szCs w:val="24"/>
        </w:rPr>
        <w:t xml:space="preserve">. Смотровые колодцы и дождеприемники на улицах и проездах должны восстанавливаться на одном уровне с дорожным покрытием. Не допускается отклонение крышки люка относительно уровня покрытия более 2 см, а решетки </w:t>
      </w:r>
      <w:proofErr w:type="spellStart"/>
      <w:r w:rsidR="00B77A30" w:rsidRPr="00B77A30">
        <w:rPr>
          <w:rFonts w:ascii="Times New Roman" w:hAnsi="Times New Roman" w:cs="Times New Roman"/>
          <w:sz w:val="24"/>
          <w:szCs w:val="24"/>
        </w:rPr>
        <w:t>дождеприемного</w:t>
      </w:r>
      <w:proofErr w:type="spellEnd"/>
      <w:r w:rsidR="00B77A30" w:rsidRPr="00B77A30">
        <w:rPr>
          <w:rFonts w:ascii="Times New Roman" w:hAnsi="Times New Roman" w:cs="Times New Roman"/>
          <w:sz w:val="24"/>
          <w:szCs w:val="24"/>
        </w:rPr>
        <w:t xml:space="preserve"> колодца </w:t>
      </w:r>
      <w:r w:rsidR="00C51935">
        <w:rPr>
          <w:rFonts w:ascii="Times New Roman" w:hAnsi="Times New Roman" w:cs="Times New Roman"/>
          <w:sz w:val="24"/>
          <w:szCs w:val="24"/>
        </w:rPr>
        <w:t>–</w:t>
      </w:r>
      <w:r w:rsidR="00B77A30" w:rsidRPr="00B77A30">
        <w:rPr>
          <w:rFonts w:ascii="Times New Roman" w:hAnsi="Times New Roman" w:cs="Times New Roman"/>
          <w:sz w:val="24"/>
          <w:szCs w:val="24"/>
        </w:rPr>
        <w:t xml:space="preserve"> более 3 см.</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FA7DC1">
        <w:rPr>
          <w:rFonts w:ascii="Times New Roman" w:hAnsi="Times New Roman" w:cs="Times New Roman"/>
          <w:sz w:val="24"/>
          <w:szCs w:val="24"/>
        </w:rPr>
        <w:t>8</w:t>
      </w:r>
      <w:r w:rsidR="00B91F5E">
        <w:rPr>
          <w:rFonts w:ascii="Times New Roman" w:hAnsi="Times New Roman" w:cs="Times New Roman"/>
          <w:sz w:val="24"/>
          <w:szCs w:val="24"/>
        </w:rPr>
        <w:t>5</w:t>
      </w:r>
      <w:r w:rsidR="00B77A30" w:rsidRPr="00B77A30">
        <w:rPr>
          <w:rFonts w:ascii="Times New Roman" w:hAnsi="Times New Roman" w:cs="Times New Roman"/>
          <w:sz w:val="24"/>
          <w:szCs w:val="24"/>
        </w:rPr>
        <w:t>. Организация, производящая земляные работы, обязана:</w:t>
      </w:r>
    </w:p>
    <w:p w:rsidR="00B77A30" w:rsidRPr="00B77A30" w:rsidRDefault="00FA7DC1" w:rsidP="00B77A30">
      <w:pPr>
        <w:contextualSpacing/>
        <w:rPr>
          <w:rFonts w:ascii="Times New Roman" w:hAnsi="Times New Roman" w:cs="Times New Roman"/>
          <w:sz w:val="24"/>
          <w:szCs w:val="24"/>
        </w:rPr>
      </w:pPr>
      <w:r>
        <w:rPr>
          <w:rFonts w:ascii="Times New Roman" w:hAnsi="Times New Roman" w:cs="Times New Roman"/>
          <w:sz w:val="24"/>
          <w:szCs w:val="24"/>
        </w:rPr>
        <w:t>1) </w:t>
      </w:r>
      <w:r w:rsidR="00B77A30" w:rsidRPr="00B77A30">
        <w:rPr>
          <w:rFonts w:ascii="Times New Roman" w:hAnsi="Times New Roman" w:cs="Times New Roman"/>
          <w:sz w:val="24"/>
          <w:szCs w:val="24"/>
        </w:rPr>
        <w:t>проводить работы в соответствии со СНиП 3.02.01-87 «Земляные сооружения, основания и фундаменты», СНиП 12-04-2002, часть 2 «Строительное производство», СНиП 12-03-2001, часть 1 «Безопасность труда в строительстве»;</w:t>
      </w:r>
    </w:p>
    <w:p w:rsidR="00B77A30" w:rsidRPr="00B77A30" w:rsidRDefault="00FA7DC1" w:rsidP="0086758D">
      <w:pPr>
        <w:contextualSpacing/>
        <w:rPr>
          <w:rFonts w:ascii="Times New Roman" w:hAnsi="Times New Roman" w:cs="Times New Roman"/>
          <w:sz w:val="24"/>
          <w:szCs w:val="24"/>
        </w:rPr>
      </w:pPr>
      <w:r>
        <w:rPr>
          <w:rFonts w:ascii="Times New Roman" w:hAnsi="Times New Roman" w:cs="Times New Roman"/>
          <w:sz w:val="24"/>
          <w:szCs w:val="24"/>
        </w:rPr>
        <w:t>2) </w:t>
      </w:r>
      <w:r w:rsidR="00B77A30" w:rsidRPr="00B77A30">
        <w:rPr>
          <w:rFonts w:ascii="Times New Roman" w:hAnsi="Times New Roman" w:cs="Times New Roman"/>
          <w:sz w:val="24"/>
          <w:szCs w:val="24"/>
        </w:rPr>
        <w:t xml:space="preserve">восстановить нарушенные газоны, зеленые насаждения, детские и спортивные площадки, </w:t>
      </w:r>
      <w:r w:rsidR="008C5700">
        <w:rPr>
          <w:rFonts w:ascii="Times New Roman" w:hAnsi="Times New Roman" w:cs="Times New Roman"/>
          <w:sz w:val="24"/>
          <w:szCs w:val="24"/>
        </w:rPr>
        <w:t>МАФ</w:t>
      </w:r>
      <w:r w:rsidR="00B77A30" w:rsidRPr="00B77A30">
        <w:rPr>
          <w:rFonts w:ascii="Times New Roman" w:hAnsi="Times New Roman" w:cs="Times New Roman"/>
          <w:sz w:val="24"/>
          <w:szCs w:val="24"/>
        </w:rPr>
        <w:t xml:space="preserve">, бортовой камень и асфальтовое покрытие качественно и в </w:t>
      </w:r>
      <w:r w:rsidR="0086758D">
        <w:rPr>
          <w:rFonts w:ascii="Times New Roman" w:hAnsi="Times New Roman" w:cs="Times New Roman"/>
          <w:sz w:val="24"/>
          <w:szCs w:val="24"/>
        </w:rPr>
        <w:t>соответствии с ГОСТ, СНиП и ТУ. П</w:t>
      </w:r>
      <w:r w:rsidR="00B77A30" w:rsidRPr="00B77A30">
        <w:rPr>
          <w:rFonts w:ascii="Times New Roman" w:hAnsi="Times New Roman" w:cs="Times New Roman"/>
          <w:sz w:val="24"/>
          <w:szCs w:val="24"/>
        </w:rPr>
        <w:t>ри пересечении улиц траншеями асфальтовое покрытие на проезжей части восстанавливается картами не менее 5-и метров в каждую сторону от траншеи, а на тротуаре - не менее трех метров, обеспечив при этом высоту дорожного борта не менее 15 см, а тротуарного - на уровне асфальта.</w:t>
      </w:r>
    </w:p>
    <w:p w:rsidR="00B77A30" w:rsidRPr="00B77A30" w:rsidRDefault="008C5700" w:rsidP="00B77A30">
      <w:pPr>
        <w:contextualSpacing/>
        <w:rPr>
          <w:rFonts w:ascii="Times New Roman" w:hAnsi="Times New Roman" w:cs="Times New Roman"/>
          <w:sz w:val="24"/>
          <w:szCs w:val="24"/>
        </w:rPr>
      </w:pPr>
      <w:r>
        <w:rPr>
          <w:rFonts w:ascii="Times New Roman" w:hAnsi="Times New Roman" w:cs="Times New Roman"/>
          <w:sz w:val="24"/>
          <w:szCs w:val="24"/>
        </w:rPr>
        <w:t>3) </w:t>
      </w:r>
      <w:r w:rsidR="00B77A30" w:rsidRPr="00B77A30">
        <w:rPr>
          <w:rFonts w:ascii="Times New Roman" w:hAnsi="Times New Roman" w:cs="Times New Roman"/>
          <w:sz w:val="24"/>
          <w:szCs w:val="24"/>
        </w:rPr>
        <w:t>убрать после восстановительных работ грунт, материалы, конструкции, строительный мусор, ограждения.</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8C5700">
        <w:rPr>
          <w:rFonts w:ascii="Times New Roman" w:hAnsi="Times New Roman" w:cs="Times New Roman"/>
          <w:sz w:val="24"/>
          <w:szCs w:val="24"/>
        </w:rPr>
        <w:t>8</w:t>
      </w:r>
      <w:r w:rsidR="00B91F5E">
        <w:rPr>
          <w:rFonts w:ascii="Times New Roman" w:hAnsi="Times New Roman" w:cs="Times New Roman"/>
          <w:sz w:val="24"/>
          <w:szCs w:val="24"/>
        </w:rPr>
        <w:t>6</w:t>
      </w:r>
      <w:r w:rsidR="00B77A30" w:rsidRPr="00B77A30">
        <w:rPr>
          <w:rFonts w:ascii="Times New Roman" w:hAnsi="Times New Roman" w:cs="Times New Roman"/>
          <w:sz w:val="24"/>
          <w:szCs w:val="24"/>
        </w:rPr>
        <w:t>. В период с 1 ноября по 31 марта восстановление благоустройства после вскрытия производится по временной схеме:</w:t>
      </w:r>
    </w:p>
    <w:p w:rsidR="00B77A30" w:rsidRPr="00B77A30" w:rsidRDefault="008C5700" w:rsidP="00B77A30">
      <w:pPr>
        <w:contextualSpacing/>
        <w:rPr>
          <w:rFonts w:ascii="Times New Roman" w:hAnsi="Times New Roman" w:cs="Times New Roman"/>
          <w:sz w:val="24"/>
          <w:szCs w:val="24"/>
        </w:rPr>
      </w:pPr>
      <w:r>
        <w:rPr>
          <w:rFonts w:ascii="Times New Roman" w:hAnsi="Times New Roman" w:cs="Times New Roman"/>
          <w:sz w:val="24"/>
          <w:szCs w:val="24"/>
        </w:rPr>
        <w:t>1) </w:t>
      </w:r>
      <w:r w:rsidR="00B77A30" w:rsidRPr="00B77A30">
        <w:rPr>
          <w:rFonts w:ascii="Times New Roman" w:hAnsi="Times New Roman" w:cs="Times New Roman"/>
          <w:sz w:val="24"/>
          <w:szCs w:val="24"/>
        </w:rPr>
        <w:t>траншеи и котлованы на асфальтовых покрытиях заделываются слоем щебня средних фракций на ширину вскрытия;</w:t>
      </w:r>
    </w:p>
    <w:p w:rsidR="00B77A30" w:rsidRPr="006F2D14" w:rsidRDefault="008C5700" w:rsidP="00B77A30">
      <w:pPr>
        <w:contextualSpacing/>
        <w:rPr>
          <w:rFonts w:ascii="Times New Roman" w:hAnsi="Times New Roman" w:cs="Times New Roman"/>
          <w:sz w:val="24"/>
          <w:szCs w:val="24"/>
        </w:rPr>
      </w:pPr>
      <w:r>
        <w:rPr>
          <w:rFonts w:ascii="Times New Roman" w:hAnsi="Times New Roman" w:cs="Times New Roman"/>
          <w:sz w:val="24"/>
          <w:szCs w:val="24"/>
        </w:rPr>
        <w:t>2) </w:t>
      </w:r>
      <w:r w:rsidR="00B77A30" w:rsidRPr="00B77A30">
        <w:rPr>
          <w:rFonts w:ascii="Times New Roman" w:hAnsi="Times New Roman" w:cs="Times New Roman"/>
          <w:sz w:val="24"/>
          <w:szCs w:val="24"/>
        </w:rPr>
        <w:t xml:space="preserve">траншеи и котлованы на газонах и пустырях засыпаются грунтом, выполняется вертикальная планировка, вывоз лишнего грунта, строительных конструкций и строительного </w:t>
      </w:r>
      <w:r w:rsidR="00B77A30" w:rsidRPr="006F2D14">
        <w:rPr>
          <w:rFonts w:ascii="Times New Roman" w:hAnsi="Times New Roman" w:cs="Times New Roman"/>
          <w:sz w:val="24"/>
          <w:szCs w:val="24"/>
        </w:rPr>
        <w:t>мусора.</w:t>
      </w:r>
    </w:p>
    <w:p w:rsidR="00B77A30" w:rsidRPr="00B77A30" w:rsidRDefault="008C5700" w:rsidP="00B77A30">
      <w:pPr>
        <w:contextualSpacing/>
        <w:rPr>
          <w:rFonts w:ascii="Times New Roman" w:hAnsi="Times New Roman" w:cs="Times New Roman"/>
          <w:sz w:val="24"/>
          <w:szCs w:val="24"/>
        </w:rPr>
      </w:pPr>
      <w:r>
        <w:rPr>
          <w:rFonts w:ascii="Times New Roman" w:hAnsi="Times New Roman" w:cs="Times New Roman"/>
          <w:sz w:val="24"/>
          <w:szCs w:val="24"/>
        </w:rPr>
        <w:t>3) </w:t>
      </w:r>
      <w:r w:rsidR="00B77A30" w:rsidRPr="006F2D14">
        <w:rPr>
          <w:rFonts w:ascii="Times New Roman" w:hAnsi="Times New Roman" w:cs="Times New Roman"/>
          <w:sz w:val="24"/>
          <w:szCs w:val="24"/>
        </w:rPr>
        <w:t xml:space="preserve">временное благоустройство сдается по акту уполномоченному должностному лицу администрации </w:t>
      </w:r>
      <w:r w:rsidR="0086758D" w:rsidRPr="006F2D14">
        <w:rPr>
          <w:rFonts w:ascii="Times New Roman" w:hAnsi="Times New Roman" w:cs="Times New Roman"/>
          <w:sz w:val="24"/>
          <w:szCs w:val="24"/>
        </w:rPr>
        <w:t>округа</w:t>
      </w:r>
      <w:r w:rsidR="00B77A30" w:rsidRPr="006F2D14">
        <w:rPr>
          <w:rFonts w:ascii="Times New Roman" w:hAnsi="Times New Roman" w:cs="Times New Roman"/>
          <w:sz w:val="24"/>
          <w:szCs w:val="24"/>
        </w:rPr>
        <w:t>.</w:t>
      </w:r>
    </w:p>
    <w:p w:rsidR="00B77A30" w:rsidRPr="00B77A30" w:rsidRDefault="00E42692" w:rsidP="00B77A30">
      <w:pPr>
        <w:contextualSpacing/>
        <w:rPr>
          <w:rFonts w:ascii="Times New Roman" w:hAnsi="Times New Roman" w:cs="Times New Roman"/>
          <w:sz w:val="24"/>
          <w:szCs w:val="24"/>
        </w:rPr>
      </w:pPr>
      <w:r>
        <w:rPr>
          <w:rFonts w:ascii="Times New Roman" w:hAnsi="Times New Roman" w:cs="Times New Roman"/>
          <w:sz w:val="24"/>
          <w:szCs w:val="24"/>
        </w:rPr>
        <w:t>4</w:t>
      </w:r>
      <w:r w:rsidR="008C5700">
        <w:rPr>
          <w:rFonts w:ascii="Times New Roman" w:hAnsi="Times New Roman" w:cs="Times New Roman"/>
          <w:sz w:val="24"/>
          <w:szCs w:val="24"/>
        </w:rPr>
        <w:t>8</w:t>
      </w:r>
      <w:r w:rsidR="00B91F5E">
        <w:rPr>
          <w:rFonts w:ascii="Times New Roman" w:hAnsi="Times New Roman" w:cs="Times New Roman"/>
          <w:sz w:val="24"/>
          <w:szCs w:val="24"/>
        </w:rPr>
        <w:t>7</w:t>
      </w:r>
      <w:r w:rsidR="00B77A30" w:rsidRPr="00B77A30">
        <w:rPr>
          <w:rFonts w:ascii="Times New Roman" w:hAnsi="Times New Roman" w:cs="Times New Roman"/>
          <w:sz w:val="24"/>
          <w:szCs w:val="24"/>
        </w:rPr>
        <w:t>. Полное восстановление благоустройства и(или) его устройство должны быть завершены в сроки, установленные Разрешением.</w:t>
      </w:r>
    </w:p>
    <w:p w:rsidR="00B77A30" w:rsidRPr="00B77A30" w:rsidRDefault="00E42692" w:rsidP="00B77A30">
      <w:pPr>
        <w:contextualSpacing/>
        <w:rPr>
          <w:rFonts w:ascii="Times New Roman" w:hAnsi="Times New Roman" w:cs="Times New Roman"/>
          <w:sz w:val="24"/>
          <w:szCs w:val="24"/>
        </w:rPr>
      </w:pPr>
      <w:r w:rsidRPr="006F2D14">
        <w:rPr>
          <w:rFonts w:ascii="Times New Roman" w:hAnsi="Times New Roman" w:cs="Times New Roman"/>
          <w:sz w:val="24"/>
          <w:szCs w:val="24"/>
        </w:rPr>
        <w:t>4</w:t>
      </w:r>
      <w:r w:rsidR="008C5700">
        <w:rPr>
          <w:rFonts w:ascii="Times New Roman" w:hAnsi="Times New Roman" w:cs="Times New Roman"/>
          <w:sz w:val="24"/>
          <w:szCs w:val="24"/>
        </w:rPr>
        <w:t>8</w:t>
      </w:r>
      <w:r w:rsidR="00B91F5E">
        <w:rPr>
          <w:rFonts w:ascii="Times New Roman" w:hAnsi="Times New Roman" w:cs="Times New Roman"/>
          <w:sz w:val="24"/>
          <w:szCs w:val="24"/>
        </w:rPr>
        <w:t>8</w:t>
      </w:r>
      <w:r w:rsidR="00B77A30" w:rsidRPr="006F2D14">
        <w:rPr>
          <w:rFonts w:ascii="Times New Roman" w:hAnsi="Times New Roman" w:cs="Times New Roman"/>
          <w:sz w:val="24"/>
          <w:szCs w:val="24"/>
        </w:rPr>
        <w:t>. По окончании земляных</w:t>
      </w:r>
      <w:r w:rsidR="0086758D" w:rsidRPr="006F2D14">
        <w:rPr>
          <w:rFonts w:ascii="Times New Roman" w:hAnsi="Times New Roman" w:cs="Times New Roman"/>
          <w:sz w:val="24"/>
          <w:szCs w:val="24"/>
        </w:rPr>
        <w:t xml:space="preserve"> </w:t>
      </w:r>
      <w:r w:rsidR="00B77A30" w:rsidRPr="006F2D14">
        <w:rPr>
          <w:rFonts w:ascii="Times New Roman" w:hAnsi="Times New Roman" w:cs="Times New Roman"/>
          <w:sz w:val="24"/>
          <w:szCs w:val="24"/>
        </w:rPr>
        <w:t xml:space="preserve">работ заявитель сдает уполномоченному должностному лицу администрации </w:t>
      </w:r>
      <w:r w:rsidR="0086758D" w:rsidRPr="006F2D14">
        <w:rPr>
          <w:rFonts w:ascii="Times New Roman" w:hAnsi="Times New Roman" w:cs="Times New Roman"/>
          <w:sz w:val="24"/>
          <w:szCs w:val="24"/>
        </w:rPr>
        <w:t>округа</w:t>
      </w:r>
      <w:r w:rsidR="00B77A30" w:rsidRPr="006F2D14">
        <w:rPr>
          <w:rFonts w:ascii="Times New Roman" w:hAnsi="Times New Roman" w:cs="Times New Roman"/>
          <w:sz w:val="24"/>
          <w:szCs w:val="24"/>
        </w:rPr>
        <w:t xml:space="preserve"> по акту приема восстановленное дорожное покрытие, газоны и другие элементы благоустройства.</w:t>
      </w:r>
    </w:p>
    <w:p w:rsidR="00196097" w:rsidRDefault="006F2D14" w:rsidP="00B77A30">
      <w:pPr>
        <w:contextualSpacing/>
        <w:rPr>
          <w:rFonts w:ascii="Times New Roman" w:hAnsi="Times New Roman" w:cs="Times New Roman"/>
          <w:sz w:val="24"/>
          <w:szCs w:val="24"/>
        </w:rPr>
      </w:pPr>
      <w:r>
        <w:rPr>
          <w:rFonts w:ascii="Times New Roman" w:hAnsi="Times New Roman" w:cs="Times New Roman"/>
          <w:sz w:val="24"/>
          <w:szCs w:val="24"/>
        </w:rPr>
        <w:t>4</w:t>
      </w:r>
      <w:r w:rsidR="008C5700">
        <w:rPr>
          <w:rFonts w:ascii="Times New Roman" w:hAnsi="Times New Roman" w:cs="Times New Roman"/>
          <w:sz w:val="24"/>
          <w:szCs w:val="24"/>
        </w:rPr>
        <w:t>8</w:t>
      </w:r>
      <w:r w:rsidR="00B91F5E">
        <w:rPr>
          <w:rFonts w:ascii="Times New Roman" w:hAnsi="Times New Roman" w:cs="Times New Roman"/>
          <w:sz w:val="24"/>
          <w:szCs w:val="24"/>
        </w:rPr>
        <w:t>9. </w:t>
      </w:r>
      <w:r w:rsidR="00B77A30" w:rsidRPr="00B77A30">
        <w:rPr>
          <w:rFonts w:ascii="Times New Roman" w:hAnsi="Times New Roman" w:cs="Times New Roman"/>
          <w:sz w:val="24"/>
          <w:szCs w:val="24"/>
        </w:rPr>
        <w:t>В случае выявления в течение трех лет: просадки грунта, провалов и трещин в асфальтовом покрытии, проседания дорожных и тротуарных бордюров, отсутствие травяного покрова на газоне, замены газонной травы сорняковыми культурами, не прижившихся зеленых насаждений, некачественной установки МАФ, замены асфальтового покрытия бетоном и других некачественно выполненных работ, условий, указанных в Разрешении, организация, получавшая Разрешение на выполнение земляных работ на данной территории, обязана устранить выявленные недостатки за свой счет в сроки, установленные лицом, выдавшим Разрешение на производство работ.</w:t>
      </w:r>
      <w:bookmarkEnd w:id="8"/>
    </w:p>
    <w:p w:rsidR="00406994" w:rsidRDefault="00406994" w:rsidP="00B77A30">
      <w:pPr>
        <w:contextualSpacing/>
        <w:rPr>
          <w:rFonts w:ascii="Times New Roman" w:hAnsi="Times New Roman" w:cs="Times New Roman"/>
          <w:sz w:val="24"/>
          <w:szCs w:val="24"/>
        </w:rPr>
      </w:pPr>
    </w:p>
    <w:p w:rsidR="007462D5" w:rsidRPr="008B5C8D" w:rsidRDefault="007462D5" w:rsidP="00406994">
      <w:pPr>
        <w:contextualSpacing/>
        <w:jc w:val="center"/>
        <w:rPr>
          <w:rFonts w:ascii="Times New Roman" w:hAnsi="Times New Roman" w:cs="Times New Roman"/>
          <w:sz w:val="24"/>
          <w:szCs w:val="24"/>
        </w:rPr>
      </w:pPr>
      <w:r w:rsidRPr="008B5C8D">
        <w:rPr>
          <w:rFonts w:ascii="Times New Roman" w:hAnsi="Times New Roman" w:cs="Times New Roman"/>
          <w:sz w:val="24"/>
          <w:szCs w:val="24"/>
          <w:lang w:val="en-US"/>
        </w:rPr>
        <w:t>XI</w:t>
      </w:r>
      <w:r w:rsidR="00706A6D">
        <w:rPr>
          <w:rFonts w:ascii="Times New Roman" w:hAnsi="Times New Roman" w:cs="Times New Roman"/>
          <w:sz w:val="24"/>
          <w:szCs w:val="24"/>
          <w:lang w:val="en-US"/>
        </w:rPr>
        <w:t>V</w:t>
      </w:r>
      <w:r w:rsidR="008B5C8D" w:rsidRPr="008B5C8D">
        <w:rPr>
          <w:rFonts w:ascii="Times New Roman" w:hAnsi="Times New Roman" w:cs="Times New Roman"/>
          <w:sz w:val="24"/>
          <w:szCs w:val="24"/>
        </w:rPr>
        <w:t xml:space="preserve"> Участие,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B5C8D" w:rsidRPr="008B5C8D" w:rsidRDefault="008B5C8D" w:rsidP="008B5C8D">
      <w:pPr>
        <w:rPr>
          <w:rFonts w:ascii="Times New Roman" w:hAnsi="Times New Roman" w:cs="Times New Roman"/>
          <w:sz w:val="24"/>
          <w:szCs w:val="24"/>
        </w:rPr>
      </w:pPr>
    </w:p>
    <w:p w:rsidR="008B5C8D" w:rsidRPr="008B5C8D" w:rsidRDefault="00E42692" w:rsidP="008B5C8D">
      <w:pPr>
        <w:rPr>
          <w:rFonts w:ascii="Times New Roman" w:hAnsi="Times New Roman" w:cs="Times New Roman"/>
          <w:sz w:val="24"/>
          <w:szCs w:val="24"/>
        </w:rPr>
      </w:pPr>
      <w:bookmarkStart w:id="82" w:name="sub_1059"/>
      <w:r>
        <w:rPr>
          <w:rFonts w:ascii="Times New Roman" w:hAnsi="Times New Roman" w:cs="Times New Roman"/>
          <w:sz w:val="24"/>
          <w:szCs w:val="24"/>
        </w:rPr>
        <w:t>4</w:t>
      </w:r>
      <w:r w:rsidR="00B91F5E">
        <w:rPr>
          <w:rFonts w:ascii="Times New Roman" w:hAnsi="Times New Roman" w:cs="Times New Roman"/>
          <w:sz w:val="24"/>
          <w:szCs w:val="24"/>
        </w:rPr>
        <w:t>90</w:t>
      </w:r>
      <w:r w:rsidR="008B5C8D" w:rsidRPr="008B5C8D">
        <w:rPr>
          <w:rFonts w:ascii="Times New Roman" w:hAnsi="Times New Roman" w:cs="Times New Roman"/>
          <w:sz w:val="24"/>
          <w:szCs w:val="24"/>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bookmarkEnd w:id="82"/>
    <w:p w:rsidR="008B5C8D" w:rsidRDefault="008B5C8D" w:rsidP="00406994">
      <w:pPr>
        <w:contextualSpacing/>
        <w:jc w:val="center"/>
        <w:rPr>
          <w:rFonts w:ascii="Times New Roman" w:hAnsi="Times New Roman" w:cs="Times New Roman"/>
          <w:sz w:val="24"/>
          <w:szCs w:val="24"/>
        </w:rPr>
      </w:pPr>
    </w:p>
    <w:p w:rsidR="00E475B9" w:rsidRDefault="00E475B9" w:rsidP="00406994">
      <w:pPr>
        <w:contextualSpacing/>
        <w:jc w:val="center"/>
        <w:rPr>
          <w:rFonts w:ascii="Times New Roman" w:hAnsi="Times New Roman" w:cs="Times New Roman"/>
          <w:sz w:val="24"/>
          <w:szCs w:val="24"/>
          <w:lang w:val="en-US"/>
        </w:rPr>
      </w:pPr>
    </w:p>
    <w:p w:rsidR="008B5C8D" w:rsidRPr="008B5C8D" w:rsidRDefault="00706A6D" w:rsidP="00406994">
      <w:pPr>
        <w:contextualSpacing/>
        <w:jc w:val="center"/>
        <w:rPr>
          <w:rFonts w:ascii="Times New Roman" w:hAnsi="Times New Roman" w:cs="Times New Roman"/>
          <w:sz w:val="24"/>
          <w:szCs w:val="24"/>
        </w:rPr>
      </w:pPr>
      <w:r>
        <w:rPr>
          <w:rFonts w:ascii="Times New Roman" w:hAnsi="Times New Roman" w:cs="Times New Roman"/>
          <w:sz w:val="24"/>
          <w:szCs w:val="24"/>
          <w:lang w:val="en-US"/>
        </w:rPr>
        <w:t>X</w:t>
      </w:r>
      <w:r w:rsidR="008B5C8D">
        <w:rPr>
          <w:rFonts w:ascii="Times New Roman" w:hAnsi="Times New Roman" w:cs="Times New Roman"/>
          <w:sz w:val="24"/>
          <w:szCs w:val="24"/>
          <w:lang w:val="en-US"/>
        </w:rPr>
        <w:t>V</w:t>
      </w:r>
      <w:r w:rsidR="008B5C8D" w:rsidRPr="008B5C8D">
        <w:rPr>
          <w:rFonts w:ascii="Times New Roman" w:hAnsi="Times New Roman" w:cs="Times New Roman"/>
          <w:sz w:val="24"/>
          <w:szCs w:val="24"/>
        </w:rPr>
        <w:t xml:space="preserve"> </w:t>
      </w:r>
      <w:r w:rsidR="008B5C8D">
        <w:rPr>
          <w:rFonts w:ascii="Times New Roman" w:hAnsi="Times New Roman" w:cs="Times New Roman"/>
          <w:sz w:val="24"/>
          <w:szCs w:val="24"/>
        </w:rPr>
        <w:t xml:space="preserve">Определение границ прилегающих территорий </w:t>
      </w:r>
    </w:p>
    <w:p w:rsidR="008B5C8D" w:rsidRPr="008B5C8D" w:rsidRDefault="00E42692" w:rsidP="008B5C8D">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91</w:t>
      </w:r>
      <w:r>
        <w:rPr>
          <w:rFonts w:ascii="Times New Roman" w:hAnsi="Times New Roman" w:cs="Times New Roman"/>
          <w:sz w:val="24"/>
          <w:szCs w:val="24"/>
        </w:rPr>
        <w:t>.</w:t>
      </w:r>
      <w:r w:rsidR="008B5C8D" w:rsidRPr="008B5C8D">
        <w:rPr>
          <w:rFonts w:ascii="Times New Roman" w:hAnsi="Times New Roman" w:cs="Times New Roman"/>
          <w:sz w:val="24"/>
          <w:szCs w:val="24"/>
        </w:rPr>
        <w:t xml:space="preserve"> При определении границ прилегающих территорий к зданиям, строениям, сооружениям, под которыми земельные участки образованы (за исключением случаев, когда земельный участок образован по границам зданий, строений, сооружений), и к земельным участкам в случае, если такой земельный участок образован, расстояние от внешних контуров земельного участка, границы которого определены на основании данных государственного кадастрового учета, до границы прилегающей территории составляет 10 м.</w:t>
      </w:r>
    </w:p>
    <w:p w:rsidR="008B5C8D" w:rsidRPr="008B5C8D" w:rsidRDefault="00E42692" w:rsidP="008B5C8D">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92</w:t>
      </w:r>
      <w:r w:rsidR="008B5C8D">
        <w:rPr>
          <w:rFonts w:ascii="Times New Roman" w:hAnsi="Times New Roman" w:cs="Times New Roman"/>
          <w:sz w:val="24"/>
          <w:szCs w:val="24"/>
        </w:rPr>
        <w:t>. </w:t>
      </w:r>
      <w:r w:rsidR="008B5C8D" w:rsidRPr="008B5C8D">
        <w:rPr>
          <w:rFonts w:ascii="Times New Roman" w:hAnsi="Times New Roman" w:cs="Times New Roman"/>
          <w:sz w:val="24"/>
          <w:szCs w:val="24"/>
        </w:rPr>
        <w:t>При определении границ прилегающих территорий к зданиям, строениям, сооружениям, под которыми земельные участки не образованы или образованы по границам зданий, строений, сооружений (за исключением многоквартирных домов, земельные участки под которыми не образованы или образованы по границам таких домов), расстояние от внешних контуров зданий, строений, сооружений до границы прилегающей территории составляет 20 м.</w:t>
      </w:r>
    </w:p>
    <w:p w:rsidR="008B5C8D" w:rsidRPr="008B5C8D" w:rsidRDefault="00E42692" w:rsidP="008B5C8D">
      <w:pPr>
        <w:contextualSpacing/>
        <w:rPr>
          <w:rFonts w:ascii="Times New Roman" w:hAnsi="Times New Roman" w:cs="Times New Roman"/>
          <w:sz w:val="24"/>
          <w:szCs w:val="24"/>
        </w:rPr>
      </w:pPr>
      <w:r>
        <w:rPr>
          <w:rFonts w:ascii="Times New Roman" w:hAnsi="Times New Roman" w:cs="Times New Roman"/>
          <w:sz w:val="24"/>
          <w:szCs w:val="24"/>
        </w:rPr>
        <w:t>4</w:t>
      </w:r>
      <w:r w:rsidR="00B91F5E">
        <w:rPr>
          <w:rFonts w:ascii="Times New Roman" w:hAnsi="Times New Roman" w:cs="Times New Roman"/>
          <w:sz w:val="24"/>
          <w:szCs w:val="24"/>
        </w:rPr>
        <w:t>93</w:t>
      </w:r>
      <w:r w:rsidR="008B5C8D">
        <w:rPr>
          <w:rFonts w:ascii="Times New Roman" w:hAnsi="Times New Roman" w:cs="Times New Roman"/>
          <w:sz w:val="24"/>
          <w:szCs w:val="24"/>
        </w:rPr>
        <w:t>. </w:t>
      </w:r>
      <w:r w:rsidR="008B5C8D" w:rsidRPr="008B5C8D">
        <w:rPr>
          <w:rFonts w:ascii="Times New Roman" w:hAnsi="Times New Roman" w:cs="Times New Roman"/>
          <w:sz w:val="24"/>
          <w:szCs w:val="24"/>
        </w:rPr>
        <w:t>В прилегающую территорию не включаются территории, на которых расположены дорожные бордюры, полотно проезжей части автомобильной дороги общего пользования и земельные участки в границах полосы отвода автомобильной дороги.</w:t>
      </w:r>
    </w:p>
    <w:p w:rsidR="008B5C8D" w:rsidRPr="008B5C8D" w:rsidRDefault="00E42692" w:rsidP="008B5C8D">
      <w:pPr>
        <w:contextualSpacing/>
        <w:rPr>
          <w:rFonts w:ascii="Times New Roman" w:hAnsi="Times New Roman" w:cs="Times New Roman"/>
          <w:sz w:val="24"/>
          <w:szCs w:val="24"/>
        </w:rPr>
      </w:pPr>
      <w:r>
        <w:rPr>
          <w:rFonts w:ascii="Times New Roman" w:hAnsi="Times New Roman" w:cs="Times New Roman"/>
          <w:sz w:val="24"/>
          <w:szCs w:val="24"/>
        </w:rPr>
        <w:t>4</w:t>
      </w:r>
      <w:r w:rsidR="008C5700">
        <w:rPr>
          <w:rFonts w:ascii="Times New Roman" w:hAnsi="Times New Roman" w:cs="Times New Roman"/>
          <w:sz w:val="24"/>
          <w:szCs w:val="24"/>
        </w:rPr>
        <w:t>9</w:t>
      </w:r>
      <w:r w:rsidR="00B91F5E">
        <w:rPr>
          <w:rFonts w:ascii="Times New Roman" w:hAnsi="Times New Roman" w:cs="Times New Roman"/>
          <w:sz w:val="24"/>
          <w:szCs w:val="24"/>
        </w:rPr>
        <w:t>4</w:t>
      </w:r>
      <w:r w:rsidR="008B5C8D">
        <w:rPr>
          <w:rFonts w:ascii="Times New Roman" w:hAnsi="Times New Roman" w:cs="Times New Roman"/>
          <w:sz w:val="24"/>
          <w:szCs w:val="24"/>
        </w:rPr>
        <w:t>. </w:t>
      </w:r>
      <w:r w:rsidR="008B5C8D" w:rsidRPr="008B5C8D">
        <w:rPr>
          <w:rFonts w:ascii="Times New Roman" w:hAnsi="Times New Roman" w:cs="Times New Roman"/>
          <w:sz w:val="24"/>
          <w:szCs w:val="24"/>
        </w:rPr>
        <w:t>При соседнем расположении земельных участков, зданий, строений, сооружений границы прилегающих территорий к ним устанавливаются на равном удалении от внешних контуров земельного участка, границы которого определены на основании данных государственного кадастрового учета, или от внешних контуров здания, строения, сооружения в случаях, когда земельные участки под зданиями, строениями, сооружениями не образованы или образованы по границам таких зданий, строений, сооружений.</w:t>
      </w:r>
    </w:p>
    <w:p w:rsidR="007462D5" w:rsidRDefault="007462D5" w:rsidP="00406994">
      <w:pPr>
        <w:contextualSpacing/>
        <w:jc w:val="center"/>
        <w:rPr>
          <w:rFonts w:ascii="Times New Roman" w:hAnsi="Times New Roman" w:cs="Times New Roman"/>
          <w:sz w:val="24"/>
          <w:szCs w:val="24"/>
        </w:rPr>
      </w:pPr>
    </w:p>
    <w:p w:rsidR="008B5C8D" w:rsidRPr="008B5C8D" w:rsidRDefault="008B5C8D" w:rsidP="008B5C8D">
      <w:pPr>
        <w:contextualSpacing/>
        <w:jc w:val="center"/>
        <w:rPr>
          <w:rFonts w:ascii="Times New Roman" w:hAnsi="Times New Roman" w:cs="Times New Roman"/>
          <w:sz w:val="24"/>
          <w:szCs w:val="24"/>
        </w:rPr>
      </w:pPr>
      <w:r>
        <w:rPr>
          <w:rFonts w:ascii="Times New Roman" w:hAnsi="Times New Roman" w:cs="Times New Roman"/>
          <w:sz w:val="24"/>
          <w:szCs w:val="24"/>
          <w:lang w:val="en-US"/>
        </w:rPr>
        <w:t>XV</w:t>
      </w:r>
      <w:r w:rsidR="00706A6D">
        <w:rPr>
          <w:rFonts w:ascii="Times New Roman" w:hAnsi="Times New Roman" w:cs="Times New Roman"/>
          <w:sz w:val="24"/>
          <w:szCs w:val="24"/>
          <w:lang w:val="en-US"/>
        </w:rPr>
        <w:t>I</w:t>
      </w:r>
      <w:r w:rsidRPr="008B5C8D">
        <w:rPr>
          <w:rFonts w:ascii="Times New Roman" w:hAnsi="Times New Roman" w:cs="Times New Roman"/>
          <w:sz w:val="24"/>
          <w:szCs w:val="24"/>
        </w:rPr>
        <w:t xml:space="preserve"> Праздничное оформление территории</w:t>
      </w:r>
      <w:r>
        <w:rPr>
          <w:rFonts w:ascii="Times New Roman" w:hAnsi="Times New Roman" w:cs="Times New Roman"/>
          <w:sz w:val="24"/>
          <w:szCs w:val="24"/>
        </w:rPr>
        <w:t xml:space="preserve"> Нязепетровского муниципального округа</w:t>
      </w:r>
    </w:p>
    <w:p w:rsidR="008B5C8D" w:rsidRPr="008B5C8D" w:rsidRDefault="008B5C8D" w:rsidP="008B5C8D">
      <w:pPr>
        <w:contextualSpacing/>
        <w:jc w:val="center"/>
        <w:rPr>
          <w:rFonts w:ascii="Times New Roman" w:hAnsi="Times New Roman" w:cs="Times New Roman"/>
          <w:sz w:val="24"/>
          <w:szCs w:val="24"/>
        </w:rPr>
      </w:pPr>
    </w:p>
    <w:p w:rsidR="008B5C8D" w:rsidRPr="008B5C8D" w:rsidRDefault="00E42692" w:rsidP="008B5C8D">
      <w:pPr>
        <w:contextualSpacing/>
        <w:rPr>
          <w:rFonts w:ascii="Times New Roman" w:hAnsi="Times New Roman" w:cs="Times New Roman"/>
          <w:sz w:val="24"/>
          <w:szCs w:val="24"/>
        </w:rPr>
      </w:pPr>
      <w:r>
        <w:rPr>
          <w:rFonts w:ascii="Times New Roman" w:hAnsi="Times New Roman" w:cs="Times New Roman"/>
          <w:sz w:val="24"/>
          <w:szCs w:val="24"/>
        </w:rPr>
        <w:t>4</w:t>
      </w:r>
      <w:r w:rsidR="008C5700">
        <w:rPr>
          <w:rFonts w:ascii="Times New Roman" w:hAnsi="Times New Roman" w:cs="Times New Roman"/>
          <w:sz w:val="24"/>
          <w:szCs w:val="24"/>
        </w:rPr>
        <w:t>9</w:t>
      </w:r>
      <w:r w:rsidR="00B91F5E">
        <w:rPr>
          <w:rFonts w:ascii="Times New Roman" w:hAnsi="Times New Roman" w:cs="Times New Roman"/>
          <w:sz w:val="24"/>
          <w:szCs w:val="24"/>
        </w:rPr>
        <w:t>5</w:t>
      </w:r>
      <w:r w:rsidR="008B5C8D" w:rsidRPr="008B5C8D">
        <w:rPr>
          <w:rFonts w:ascii="Times New Roman" w:hAnsi="Times New Roman" w:cs="Times New Roman"/>
          <w:sz w:val="24"/>
          <w:szCs w:val="24"/>
        </w:rPr>
        <w:t xml:space="preserve">. </w:t>
      </w:r>
      <w:r w:rsidR="008B5C8D">
        <w:rPr>
          <w:rFonts w:ascii="Times New Roman" w:hAnsi="Times New Roman" w:cs="Times New Roman"/>
          <w:sz w:val="24"/>
          <w:szCs w:val="24"/>
        </w:rPr>
        <w:t>П</w:t>
      </w:r>
      <w:r w:rsidR="008B5C8D" w:rsidRPr="008B5C8D">
        <w:rPr>
          <w:rFonts w:ascii="Times New Roman" w:hAnsi="Times New Roman" w:cs="Times New Roman"/>
          <w:sz w:val="24"/>
          <w:szCs w:val="24"/>
        </w:rPr>
        <w:t xml:space="preserve">раздничное оформление территории населенных пунктов выполняется по решению </w:t>
      </w:r>
      <w:r w:rsidR="008B5C8D">
        <w:rPr>
          <w:rFonts w:ascii="Times New Roman" w:hAnsi="Times New Roman" w:cs="Times New Roman"/>
          <w:sz w:val="24"/>
          <w:szCs w:val="24"/>
        </w:rPr>
        <w:t>а</w:t>
      </w:r>
      <w:r w:rsidR="008B5C8D" w:rsidRPr="008B5C8D">
        <w:rPr>
          <w:rFonts w:ascii="Times New Roman" w:hAnsi="Times New Roman" w:cs="Times New Roman"/>
          <w:sz w:val="24"/>
          <w:szCs w:val="24"/>
        </w:rPr>
        <w:t xml:space="preserve">дминистрации </w:t>
      </w:r>
      <w:r w:rsidR="008B5C8D">
        <w:rPr>
          <w:rFonts w:ascii="Times New Roman" w:hAnsi="Times New Roman" w:cs="Times New Roman"/>
          <w:sz w:val="24"/>
          <w:szCs w:val="24"/>
        </w:rPr>
        <w:t>муниципального округа</w:t>
      </w:r>
      <w:r w:rsidR="008B5C8D" w:rsidRPr="008B5C8D">
        <w:rPr>
          <w:rFonts w:ascii="Times New Roman" w:hAnsi="Times New Roman" w:cs="Times New Roman"/>
          <w:sz w:val="24"/>
          <w:szCs w:val="24"/>
        </w:rPr>
        <w:t xml:space="preserve"> на период проведения государственных праздников, мероприятий, связанных со знаменательными событиями.</w:t>
      </w:r>
    </w:p>
    <w:p w:rsidR="008B5C8D" w:rsidRPr="008B5C8D" w:rsidRDefault="00E42692" w:rsidP="008B5C8D">
      <w:pPr>
        <w:contextualSpacing/>
        <w:rPr>
          <w:rFonts w:ascii="Times New Roman" w:hAnsi="Times New Roman" w:cs="Times New Roman"/>
          <w:sz w:val="24"/>
          <w:szCs w:val="24"/>
        </w:rPr>
      </w:pPr>
      <w:r>
        <w:rPr>
          <w:rFonts w:ascii="Times New Roman" w:hAnsi="Times New Roman" w:cs="Times New Roman"/>
          <w:sz w:val="24"/>
          <w:szCs w:val="24"/>
        </w:rPr>
        <w:t>4</w:t>
      </w:r>
      <w:r w:rsidR="008C5700">
        <w:rPr>
          <w:rFonts w:ascii="Times New Roman" w:hAnsi="Times New Roman" w:cs="Times New Roman"/>
          <w:sz w:val="24"/>
          <w:szCs w:val="24"/>
        </w:rPr>
        <w:t>9</w:t>
      </w:r>
      <w:r w:rsidR="00B91F5E">
        <w:rPr>
          <w:rFonts w:ascii="Times New Roman" w:hAnsi="Times New Roman" w:cs="Times New Roman"/>
          <w:sz w:val="24"/>
          <w:szCs w:val="24"/>
        </w:rPr>
        <w:t>6</w:t>
      </w:r>
      <w:r w:rsidR="008B5C8D">
        <w:rPr>
          <w:rFonts w:ascii="Times New Roman" w:hAnsi="Times New Roman" w:cs="Times New Roman"/>
          <w:sz w:val="24"/>
          <w:szCs w:val="24"/>
        </w:rPr>
        <w:t>.</w:t>
      </w:r>
      <w:r w:rsidR="008B5C8D">
        <w:t> </w:t>
      </w:r>
      <w:r w:rsidR="008B5C8D" w:rsidRPr="008B5C8D">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w:t>
      </w:r>
      <w:r w:rsidR="008B5C8D">
        <w:rPr>
          <w:rFonts w:ascii="Times New Roman" w:hAnsi="Times New Roman" w:cs="Times New Roman"/>
          <w:sz w:val="24"/>
          <w:szCs w:val="24"/>
        </w:rPr>
        <w:t>я территории населенных пунктов.</w:t>
      </w:r>
    </w:p>
    <w:p w:rsidR="008B5C8D" w:rsidRPr="008B5C8D" w:rsidRDefault="008C5700" w:rsidP="008B5C8D">
      <w:pPr>
        <w:contextualSpacing/>
        <w:rPr>
          <w:rFonts w:ascii="Times New Roman" w:hAnsi="Times New Roman" w:cs="Times New Roman"/>
          <w:sz w:val="24"/>
          <w:szCs w:val="24"/>
        </w:rPr>
      </w:pPr>
      <w:r>
        <w:rPr>
          <w:rFonts w:ascii="Times New Roman" w:hAnsi="Times New Roman" w:cs="Times New Roman"/>
          <w:sz w:val="24"/>
          <w:szCs w:val="24"/>
        </w:rPr>
        <w:t>49</w:t>
      </w:r>
      <w:r w:rsidR="00B91F5E">
        <w:rPr>
          <w:rFonts w:ascii="Times New Roman" w:hAnsi="Times New Roman" w:cs="Times New Roman"/>
          <w:sz w:val="24"/>
          <w:szCs w:val="24"/>
        </w:rPr>
        <w:t>7</w:t>
      </w:r>
      <w:r w:rsidR="008B5C8D">
        <w:rPr>
          <w:rFonts w:ascii="Times New Roman" w:hAnsi="Times New Roman" w:cs="Times New Roman"/>
          <w:sz w:val="24"/>
          <w:szCs w:val="24"/>
        </w:rPr>
        <w:t>. Р</w:t>
      </w:r>
      <w:r w:rsidR="008B5C8D" w:rsidRPr="008B5C8D">
        <w:rPr>
          <w:rFonts w:ascii="Times New Roman" w:hAnsi="Times New Roman" w:cs="Times New Roman"/>
          <w:sz w:val="24"/>
          <w:szCs w:val="24"/>
        </w:rPr>
        <w:t xml:space="preserve">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в пределах средств, предусмотренных на эти цели </w:t>
      </w:r>
      <w:r w:rsidR="008B5C8D">
        <w:rPr>
          <w:rFonts w:ascii="Times New Roman" w:hAnsi="Times New Roman" w:cs="Times New Roman"/>
          <w:sz w:val="24"/>
          <w:szCs w:val="24"/>
        </w:rPr>
        <w:t>в бюджете муниципального округа.</w:t>
      </w:r>
    </w:p>
    <w:p w:rsidR="008B5C8D" w:rsidRPr="008B5C8D" w:rsidRDefault="00E42692" w:rsidP="008B5C8D">
      <w:pPr>
        <w:contextualSpacing/>
        <w:rPr>
          <w:rFonts w:ascii="Times New Roman" w:hAnsi="Times New Roman" w:cs="Times New Roman"/>
          <w:sz w:val="24"/>
          <w:szCs w:val="24"/>
        </w:rPr>
      </w:pPr>
      <w:r>
        <w:rPr>
          <w:rFonts w:ascii="Times New Roman" w:hAnsi="Times New Roman" w:cs="Times New Roman"/>
          <w:sz w:val="24"/>
          <w:szCs w:val="24"/>
        </w:rPr>
        <w:t>4</w:t>
      </w:r>
      <w:r w:rsidR="008C5700">
        <w:rPr>
          <w:rFonts w:ascii="Times New Roman" w:hAnsi="Times New Roman" w:cs="Times New Roman"/>
          <w:sz w:val="24"/>
          <w:szCs w:val="24"/>
        </w:rPr>
        <w:t>9</w:t>
      </w:r>
      <w:r w:rsidR="00B91F5E">
        <w:rPr>
          <w:rFonts w:ascii="Times New Roman" w:hAnsi="Times New Roman" w:cs="Times New Roman"/>
          <w:sz w:val="24"/>
          <w:szCs w:val="24"/>
        </w:rPr>
        <w:t>8</w:t>
      </w:r>
      <w:r w:rsidR="008B5C8D">
        <w:rPr>
          <w:rFonts w:ascii="Times New Roman" w:hAnsi="Times New Roman" w:cs="Times New Roman"/>
          <w:sz w:val="24"/>
          <w:szCs w:val="24"/>
        </w:rPr>
        <w:t>. В</w:t>
      </w:r>
      <w:r w:rsidR="008B5C8D" w:rsidRPr="008B5C8D">
        <w:rPr>
          <w:rFonts w:ascii="Times New Roman" w:hAnsi="Times New Roman" w:cs="Times New Roman"/>
          <w:sz w:val="24"/>
          <w:szCs w:val="24"/>
        </w:rPr>
        <w:t xml:space="preserve">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w:t>
      </w:r>
      <w:r w:rsidR="008B5C8D">
        <w:rPr>
          <w:rFonts w:ascii="Times New Roman" w:hAnsi="Times New Roman" w:cs="Times New Roman"/>
          <w:sz w:val="24"/>
          <w:szCs w:val="24"/>
        </w:rPr>
        <w:t>ройство праздничной иллюминации.</w:t>
      </w:r>
    </w:p>
    <w:p w:rsidR="008B5C8D" w:rsidRPr="008B5C8D" w:rsidRDefault="00E42692" w:rsidP="008B5C8D">
      <w:pPr>
        <w:contextualSpacing/>
        <w:rPr>
          <w:rFonts w:ascii="Times New Roman" w:hAnsi="Times New Roman" w:cs="Times New Roman"/>
          <w:sz w:val="24"/>
          <w:szCs w:val="24"/>
        </w:rPr>
      </w:pPr>
      <w:r>
        <w:rPr>
          <w:rFonts w:ascii="Times New Roman" w:hAnsi="Times New Roman" w:cs="Times New Roman"/>
          <w:sz w:val="24"/>
          <w:szCs w:val="24"/>
        </w:rPr>
        <w:t>4</w:t>
      </w:r>
      <w:r w:rsidR="008C5700">
        <w:rPr>
          <w:rFonts w:ascii="Times New Roman" w:hAnsi="Times New Roman" w:cs="Times New Roman"/>
          <w:sz w:val="24"/>
          <w:szCs w:val="24"/>
        </w:rPr>
        <w:t>9</w:t>
      </w:r>
      <w:r w:rsidR="00B91F5E">
        <w:rPr>
          <w:rFonts w:ascii="Times New Roman" w:hAnsi="Times New Roman" w:cs="Times New Roman"/>
          <w:sz w:val="24"/>
          <w:szCs w:val="24"/>
        </w:rPr>
        <w:t>9</w:t>
      </w:r>
      <w:r w:rsidR="008B5C8D">
        <w:rPr>
          <w:rFonts w:ascii="Times New Roman" w:hAnsi="Times New Roman" w:cs="Times New Roman"/>
          <w:sz w:val="24"/>
          <w:szCs w:val="24"/>
        </w:rPr>
        <w:t>. К</w:t>
      </w:r>
      <w:r w:rsidR="008B5C8D" w:rsidRPr="008B5C8D">
        <w:rPr>
          <w:rFonts w:ascii="Times New Roman" w:hAnsi="Times New Roman" w:cs="Times New Roman"/>
          <w:sz w:val="24"/>
          <w:szCs w:val="24"/>
        </w:rPr>
        <w:t xml:space="preserve">онцепция праздничного оформления определяется программой мероприятия и схемой размещения объектов и элементов праздничного оформления, утверждаемыми </w:t>
      </w:r>
      <w:r w:rsidR="008B5C8D">
        <w:rPr>
          <w:rFonts w:ascii="Times New Roman" w:hAnsi="Times New Roman" w:cs="Times New Roman"/>
          <w:sz w:val="24"/>
          <w:szCs w:val="24"/>
        </w:rPr>
        <w:t>а</w:t>
      </w:r>
      <w:r w:rsidR="008B5C8D" w:rsidRPr="008B5C8D">
        <w:rPr>
          <w:rFonts w:ascii="Times New Roman" w:hAnsi="Times New Roman" w:cs="Times New Roman"/>
          <w:sz w:val="24"/>
          <w:szCs w:val="24"/>
        </w:rPr>
        <w:t xml:space="preserve">дминистрацией </w:t>
      </w:r>
      <w:r w:rsidR="008B5C8D">
        <w:rPr>
          <w:rFonts w:ascii="Times New Roman" w:hAnsi="Times New Roman" w:cs="Times New Roman"/>
          <w:sz w:val="24"/>
          <w:szCs w:val="24"/>
        </w:rPr>
        <w:t>округа.</w:t>
      </w:r>
    </w:p>
    <w:p w:rsidR="008B5C8D" w:rsidRPr="008B5C8D" w:rsidRDefault="00B91F5E" w:rsidP="008B5C8D">
      <w:pPr>
        <w:contextualSpacing/>
        <w:rPr>
          <w:rFonts w:ascii="Times New Roman" w:hAnsi="Times New Roman" w:cs="Times New Roman"/>
          <w:sz w:val="24"/>
          <w:szCs w:val="24"/>
        </w:rPr>
      </w:pPr>
      <w:r>
        <w:rPr>
          <w:rFonts w:ascii="Times New Roman" w:hAnsi="Times New Roman" w:cs="Times New Roman"/>
          <w:sz w:val="24"/>
          <w:szCs w:val="24"/>
        </w:rPr>
        <w:t>500</w:t>
      </w:r>
      <w:r w:rsidR="008B5C8D">
        <w:rPr>
          <w:rFonts w:ascii="Times New Roman" w:hAnsi="Times New Roman" w:cs="Times New Roman"/>
          <w:sz w:val="24"/>
          <w:szCs w:val="24"/>
        </w:rPr>
        <w:t>. П</w:t>
      </w:r>
      <w:r w:rsidR="008B5C8D" w:rsidRPr="008B5C8D">
        <w:rPr>
          <w:rFonts w:ascii="Times New Roman" w:hAnsi="Times New Roman" w:cs="Times New Roman"/>
          <w:sz w:val="24"/>
          <w:szCs w:val="24"/>
        </w:rPr>
        <w:t>ри изготовлении и установке элементов праздничного оформления не допускается снимать, повреждать и ухудшать видимость технических средств р</w:t>
      </w:r>
      <w:r w:rsidR="008B5C8D">
        <w:rPr>
          <w:rFonts w:ascii="Times New Roman" w:hAnsi="Times New Roman" w:cs="Times New Roman"/>
          <w:sz w:val="24"/>
          <w:szCs w:val="24"/>
        </w:rPr>
        <w:t>егулирования дорожного движения.</w:t>
      </w:r>
    </w:p>
    <w:p w:rsidR="007462D5" w:rsidRDefault="00B91F5E" w:rsidP="008B5C8D">
      <w:pPr>
        <w:contextualSpacing/>
        <w:rPr>
          <w:rFonts w:ascii="Times New Roman" w:hAnsi="Times New Roman" w:cs="Times New Roman"/>
          <w:sz w:val="24"/>
          <w:szCs w:val="24"/>
        </w:rPr>
      </w:pPr>
      <w:r>
        <w:rPr>
          <w:rFonts w:ascii="Times New Roman" w:hAnsi="Times New Roman" w:cs="Times New Roman"/>
          <w:sz w:val="24"/>
          <w:szCs w:val="24"/>
        </w:rPr>
        <w:t>501</w:t>
      </w:r>
      <w:r w:rsidR="008B5C8D">
        <w:rPr>
          <w:rFonts w:ascii="Times New Roman" w:hAnsi="Times New Roman" w:cs="Times New Roman"/>
          <w:sz w:val="24"/>
          <w:szCs w:val="24"/>
        </w:rPr>
        <w:t>. Н</w:t>
      </w:r>
      <w:r w:rsidR="008B5C8D" w:rsidRPr="008B5C8D">
        <w:rPr>
          <w:rFonts w:ascii="Times New Roman" w:hAnsi="Times New Roman" w:cs="Times New Roman"/>
          <w:sz w:val="24"/>
          <w:szCs w:val="24"/>
        </w:rPr>
        <w:t>а территории населенных пунктов запрещается размещение праздничных, рекламных, агитационных растяжек над проезжей частью автомобильных дорог.</w:t>
      </w:r>
    </w:p>
    <w:p w:rsidR="008B5C8D" w:rsidRDefault="008B5C8D" w:rsidP="00406994">
      <w:pPr>
        <w:contextualSpacing/>
        <w:jc w:val="center"/>
        <w:rPr>
          <w:rFonts w:ascii="Times New Roman" w:hAnsi="Times New Roman" w:cs="Times New Roman"/>
          <w:sz w:val="24"/>
          <w:szCs w:val="24"/>
        </w:rPr>
      </w:pPr>
    </w:p>
    <w:p w:rsidR="00406994" w:rsidRPr="00406994" w:rsidRDefault="00406994" w:rsidP="00406994">
      <w:pPr>
        <w:contextualSpacing/>
        <w:jc w:val="center"/>
        <w:rPr>
          <w:rFonts w:ascii="Times New Roman" w:hAnsi="Times New Roman" w:cs="Times New Roman"/>
          <w:sz w:val="24"/>
          <w:szCs w:val="24"/>
        </w:rPr>
      </w:pPr>
      <w:r>
        <w:rPr>
          <w:rFonts w:ascii="Times New Roman" w:hAnsi="Times New Roman" w:cs="Times New Roman"/>
          <w:sz w:val="24"/>
          <w:szCs w:val="24"/>
        </w:rPr>
        <w:t>Х</w:t>
      </w:r>
      <w:r w:rsidR="007462D5">
        <w:rPr>
          <w:rFonts w:ascii="Times New Roman" w:hAnsi="Times New Roman" w:cs="Times New Roman"/>
          <w:sz w:val="24"/>
          <w:szCs w:val="24"/>
          <w:lang w:val="en-US"/>
        </w:rPr>
        <w:t>V</w:t>
      </w:r>
      <w:r>
        <w:rPr>
          <w:rFonts w:ascii="Times New Roman" w:hAnsi="Times New Roman" w:cs="Times New Roman"/>
          <w:sz w:val="24"/>
          <w:szCs w:val="24"/>
          <w:lang w:val="en-US"/>
        </w:rPr>
        <w:t>I</w:t>
      </w:r>
      <w:r w:rsidR="00706A6D">
        <w:rPr>
          <w:rFonts w:ascii="Times New Roman" w:hAnsi="Times New Roman" w:cs="Times New Roman"/>
          <w:sz w:val="24"/>
          <w:szCs w:val="24"/>
          <w:lang w:val="en-US"/>
        </w:rPr>
        <w:t>I</w:t>
      </w:r>
      <w:r>
        <w:rPr>
          <w:rFonts w:ascii="Times New Roman" w:hAnsi="Times New Roman" w:cs="Times New Roman"/>
          <w:sz w:val="24"/>
          <w:szCs w:val="24"/>
        </w:rPr>
        <w:t xml:space="preserve"> </w:t>
      </w:r>
      <w:r w:rsidRPr="00406994">
        <w:rPr>
          <w:rFonts w:ascii="Times New Roman" w:hAnsi="Times New Roman" w:cs="Times New Roman"/>
          <w:sz w:val="24"/>
          <w:szCs w:val="24"/>
        </w:rPr>
        <w:t>Порядок участия граждан и организаций в реализации мероприятий по благоустройству</w:t>
      </w:r>
    </w:p>
    <w:p w:rsidR="00406994" w:rsidRPr="00986710" w:rsidRDefault="00B91F5E" w:rsidP="00406994">
      <w:pPr>
        <w:contextualSpacing/>
        <w:rPr>
          <w:rFonts w:ascii="Times New Roman" w:hAnsi="Times New Roman" w:cs="Times New Roman"/>
          <w:sz w:val="24"/>
          <w:szCs w:val="24"/>
        </w:rPr>
      </w:pPr>
      <w:bookmarkStart w:id="83" w:name="sub_12015"/>
      <w:r>
        <w:rPr>
          <w:rFonts w:ascii="Times New Roman" w:hAnsi="Times New Roman" w:cs="Times New Roman"/>
          <w:sz w:val="24"/>
          <w:szCs w:val="24"/>
        </w:rPr>
        <w:t>502</w:t>
      </w:r>
      <w:r w:rsidR="00406994">
        <w:rPr>
          <w:rFonts w:ascii="Times New Roman" w:hAnsi="Times New Roman" w:cs="Times New Roman"/>
          <w:sz w:val="24"/>
          <w:szCs w:val="24"/>
        </w:rPr>
        <w:t>. </w:t>
      </w:r>
      <w:r w:rsidR="00406994" w:rsidRPr="00986710">
        <w:rPr>
          <w:rFonts w:ascii="Times New Roman" w:hAnsi="Times New Roman" w:cs="Times New Roman"/>
          <w:sz w:val="24"/>
          <w:szCs w:val="24"/>
        </w:rPr>
        <w:t>Принципы организации участия граждан и организаций в реализации мероприятий по благоустройству:</w:t>
      </w:r>
    </w:p>
    <w:bookmarkEnd w:id="83"/>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1) </w:t>
      </w:r>
      <w:r w:rsidR="00406994" w:rsidRPr="00986710">
        <w:rPr>
          <w:rFonts w:ascii="Times New Roman" w:hAnsi="Times New Roman" w:cs="Times New Roman"/>
          <w:sz w:val="24"/>
          <w:szCs w:val="24"/>
        </w:rPr>
        <w:t>наиболее полное включение всех заинтересованных сторон на выявление их истинных интересов и ценностей, их отражение в проектировании городских изменений, достижение согласия по целям и планам реализации проектов, мобилизация и объединение всех субъектов городской жизни вокруг проектов, реализующих стратегию развития территории;</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2) </w:t>
      </w:r>
      <w:r w:rsidR="00406994" w:rsidRPr="00986710">
        <w:rPr>
          <w:rFonts w:ascii="Times New Roman" w:hAnsi="Times New Roman" w:cs="Times New Roman"/>
          <w:sz w:val="24"/>
          <w:szCs w:val="24"/>
        </w:rPr>
        <w:t>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3) </w:t>
      </w:r>
      <w:r w:rsidR="00406994" w:rsidRPr="00986710">
        <w:rPr>
          <w:rFonts w:ascii="Times New Roman" w:hAnsi="Times New Roman" w:cs="Times New Roman"/>
          <w:sz w:val="24"/>
          <w:szCs w:val="24"/>
        </w:rPr>
        <w:t xml:space="preserve">обеспечение открытости и гласности, учет мнения жителей соответствующих </w:t>
      </w:r>
      <w:r w:rsidR="00406994" w:rsidRPr="00986710">
        <w:rPr>
          <w:rFonts w:ascii="Times New Roman" w:hAnsi="Times New Roman" w:cs="Times New Roman"/>
          <w:sz w:val="24"/>
          <w:szCs w:val="24"/>
        </w:rPr>
        <w:lastRenderedPageBreak/>
        <w:t>территорий и организаций поселений при принятии решений, касающихся благоустройства и развития соответствующих территорий;</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4) </w:t>
      </w:r>
      <w:r w:rsidR="00406994" w:rsidRPr="00986710">
        <w:rPr>
          <w:rFonts w:ascii="Times New Roman" w:hAnsi="Times New Roman" w:cs="Times New Roman"/>
          <w:sz w:val="24"/>
          <w:szCs w:val="24"/>
        </w:rPr>
        <w:t>обеспечение доступности информации и информирование населения и организаций о задачах и проектах в сфере благоустройства и комплексного развития городской среды.</w:t>
      </w:r>
    </w:p>
    <w:p w:rsidR="00406994" w:rsidRPr="00986710" w:rsidRDefault="00B91F5E" w:rsidP="00406994">
      <w:pPr>
        <w:contextualSpacing/>
        <w:rPr>
          <w:rFonts w:ascii="Times New Roman" w:hAnsi="Times New Roman" w:cs="Times New Roman"/>
          <w:sz w:val="24"/>
          <w:szCs w:val="24"/>
        </w:rPr>
      </w:pPr>
      <w:bookmarkStart w:id="84" w:name="sub_12016"/>
      <w:r>
        <w:rPr>
          <w:rFonts w:ascii="Times New Roman" w:hAnsi="Times New Roman" w:cs="Times New Roman"/>
          <w:sz w:val="24"/>
          <w:szCs w:val="24"/>
        </w:rPr>
        <w:t>503</w:t>
      </w:r>
      <w:r w:rsidR="00406994" w:rsidRPr="00986710">
        <w:rPr>
          <w:rFonts w:ascii="Times New Roman" w:hAnsi="Times New Roman" w:cs="Times New Roman"/>
          <w:sz w:val="24"/>
          <w:szCs w:val="24"/>
        </w:rPr>
        <w:t>. Информирование о задачах и проектах в сфере благоустройства и комплексного развития городской среды осуществляется посредством:</w:t>
      </w:r>
    </w:p>
    <w:bookmarkEnd w:id="84"/>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1) </w:t>
      </w:r>
      <w:r w:rsidR="00406994" w:rsidRPr="00986710">
        <w:rPr>
          <w:rFonts w:ascii="Times New Roman" w:hAnsi="Times New Roman" w:cs="Times New Roman"/>
          <w:sz w:val="24"/>
          <w:szCs w:val="24"/>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2) </w:t>
      </w:r>
      <w:r w:rsidR="00406994" w:rsidRPr="00986710">
        <w:rPr>
          <w:rFonts w:ascii="Times New Roman" w:hAnsi="Times New Roman" w:cs="Times New Roman"/>
          <w:sz w:val="24"/>
          <w:szCs w:val="24"/>
        </w:rPr>
        <w:t>работы со средствами массовой информации, охватывающими широкий круг людей разных возрастных групп и потенциальные аудитории проекта;</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3) </w:t>
      </w:r>
      <w:r w:rsidR="00406994" w:rsidRPr="00986710">
        <w:rPr>
          <w:rFonts w:ascii="Times New Roman" w:hAnsi="Times New Roman" w:cs="Times New Roman"/>
          <w:sz w:val="24"/>
          <w:szCs w:val="24"/>
        </w:rPr>
        <w:t>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(на специальных информационных стендах);</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4) </w:t>
      </w:r>
      <w:r w:rsidR="00406994" w:rsidRPr="00986710">
        <w:rPr>
          <w:rFonts w:ascii="Times New Roman" w:hAnsi="Times New Roman" w:cs="Times New Roman"/>
          <w:sz w:val="24"/>
          <w:szCs w:val="24"/>
        </w:rPr>
        <w:t>информировани</w:t>
      </w:r>
      <w:r>
        <w:rPr>
          <w:rFonts w:ascii="Times New Roman" w:hAnsi="Times New Roman" w:cs="Times New Roman"/>
          <w:sz w:val="24"/>
          <w:szCs w:val="24"/>
        </w:rPr>
        <w:t>я</w:t>
      </w:r>
      <w:r w:rsidR="00406994" w:rsidRPr="00986710">
        <w:rPr>
          <w:rFonts w:ascii="Times New Roman" w:hAnsi="Times New Roman" w:cs="Times New Roman"/>
          <w:sz w:val="24"/>
          <w:szCs w:val="24"/>
        </w:rPr>
        <w:t xml:space="preserve">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5) </w:t>
      </w:r>
      <w:r w:rsidR="00406994" w:rsidRPr="00986710">
        <w:rPr>
          <w:rFonts w:ascii="Times New Roman" w:hAnsi="Times New Roman" w:cs="Times New Roman"/>
          <w:sz w:val="24"/>
          <w:szCs w:val="24"/>
        </w:rPr>
        <w:t>индивидуальных приглашений участников, личных встреч, по электронной почте или по телефону;</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6) </w:t>
      </w:r>
      <w:r w:rsidR="00406994" w:rsidRPr="00986710">
        <w:rPr>
          <w:rFonts w:ascii="Times New Roman" w:hAnsi="Times New Roman" w:cs="Times New Roman"/>
          <w:sz w:val="24"/>
          <w:szCs w:val="24"/>
        </w:rPr>
        <w:t>использования социальных сетей и интернет-ресурсов для обеспечения донесения информации до различных городских и профессиональных сообществ;</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7) </w:t>
      </w:r>
      <w:r w:rsidR="00406994" w:rsidRPr="00986710">
        <w:rPr>
          <w:rFonts w:ascii="Times New Roman" w:hAnsi="Times New Roman" w:cs="Times New Roman"/>
          <w:sz w:val="24"/>
          <w:szCs w:val="24"/>
        </w:rPr>
        <w:t>установки интерактивных стендов с устройствами для заполнения и сбора небольших анкет, установки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8) </w:t>
      </w:r>
      <w:r w:rsidR="00406994" w:rsidRPr="00986710">
        <w:rPr>
          <w:rFonts w:ascii="Times New Roman" w:hAnsi="Times New Roman" w:cs="Times New Roman"/>
          <w:sz w:val="24"/>
          <w:szCs w:val="24"/>
        </w:rPr>
        <w:t>установки специальных информационных стендов в местах с большой проходимостью, на территории самого объекта проектирования.</w:t>
      </w:r>
    </w:p>
    <w:p w:rsidR="00406994" w:rsidRPr="00986710" w:rsidRDefault="008C5700" w:rsidP="00406994">
      <w:pPr>
        <w:contextualSpacing/>
        <w:rPr>
          <w:rFonts w:ascii="Times New Roman" w:hAnsi="Times New Roman" w:cs="Times New Roman"/>
          <w:sz w:val="24"/>
          <w:szCs w:val="24"/>
        </w:rPr>
      </w:pPr>
      <w:bookmarkStart w:id="85" w:name="sub_12017"/>
      <w:r>
        <w:rPr>
          <w:rFonts w:ascii="Times New Roman" w:hAnsi="Times New Roman" w:cs="Times New Roman"/>
          <w:sz w:val="24"/>
          <w:szCs w:val="24"/>
        </w:rPr>
        <w:t>50</w:t>
      </w:r>
      <w:r w:rsidR="00B91F5E">
        <w:rPr>
          <w:rFonts w:ascii="Times New Roman" w:hAnsi="Times New Roman" w:cs="Times New Roman"/>
          <w:sz w:val="24"/>
          <w:szCs w:val="24"/>
        </w:rPr>
        <w:t>4</w:t>
      </w:r>
      <w:r w:rsidR="00406994" w:rsidRPr="00986710">
        <w:rPr>
          <w:rFonts w:ascii="Times New Roman" w:hAnsi="Times New Roman" w:cs="Times New Roman"/>
          <w:sz w:val="24"/>
          <w:szCs w:val="24"/>
        </w:rPr>
        <w:t>. Общественное участие в принятии решений и реализации проектов благоустройства и развития городской среды включает:</w:t>
      </w:r>
    </w:p>
    <w:bookmarkEnd w:id="85"/>
    <w:p w:rsidR="00406994" w:rsidRPr="00986710" w:rsidRDefault="00406994" w:rsidP="00406994">
      <w:pPr>
        <w:contextualSpacing/>
        <w:rPr>
          <w:rFonts w:ascii="Times New Roman" w:hAnsi="Times New Roman" w:cs="Times New Roman"/>
          <w:sz w:val="24"/>
          <w:szCs w:val="24"/>
        </w:rPr>
      </w:pPr>
      <w:r w:rsidRPr="00986710">
        <w:rPr>
          <w:rFonts w:ascii="Times New Roman" w:hAnsi="Times New Roman" w:cs="Times New Roman"/>
          <w:sz w:val="24"/>
          <w:szCs w:val="24"/>
        </w:rPr>
        <w:t>1) организационное участие:</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а) </w:t>
      </w:r>
      <w:r w:rsidR="00406994" w:rsidRPr="00986710">
        <w:rPr>
          <w:rFonts w:ascii="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406994" w:rsidRPr="00986710" w:rsidRDefault="008C5700" w:rsidP="00F72658">
      <w:pPr>
        <w:ind w:firstLine="708"/>
        <w:contextualSpacing/>
        <w:rPr>
          <w:rFonts w:ascii="Times New Roman" w:hAnsi="Times New Roman" w:cs="Times New Roman"/>
          <w:sz w:val="24"/>
          <w:szCs w:val="24"/>
        </w:rPr>
      </w:pPr>
      <w:r>
        <w:rPr>
          <w:rFonts w:ascii="Times New Roman" w:hAnsi="Times New Roman" w:cs="Times New Roman"/>
          <w:sz w:val="24"/>
          <w:szCs w:val="24"/>
        </w:rPr>
        <w:t>б) </w:t>
      </w:r>
      <w:r w:rsidR="00406994" w:rsidRPr="00986710">
        <w:rPr>
          <w:rFonts w:ascii="Times New Roman" w:hAnsi="Times New Roman" w:cs="Times New Roman"/>
          <w:sz w:val="24"/>
          <w:szCs w:val="24"/>
        </w:rPr>
        <w:t>участие в разработке и обсуждении проектов, решений с архитекторами, проектировщиками и другими профильными специалистами;</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 xml:space="preserve">в) </w:t>
      </w:r>
      <w:r w:rsidR="00406994" w:rsidRPr="00986710">
        <w:rPr>
          <w:rFonts w:ascii="Times New Roman" w:hAnsi="Times New Roman" w:cs="Times New Roman"/>
          <w:sz w:val="24"/>
          <w:szCs w:val="24"/>
        </w:rPr>
        <w:t>осуществление общественного контроля над процессом реализации проекта;</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г) </w:t>
      </w:r>
      <w:r w:rsidR="00406994" w:rsidRPr="00986710">
        <w:rPr>
          <w:rFonts w:ascii="Times New Roman" w:hAnsi="Times New Roman" w:cs="Times New Roman"/>
          <w:sz w:val="24"/>
          <w:szCs w:val="24"/>
        </w:rPr>
        <w:t>осуществление общественного контроля в процессе эксплуатации территории;</w:t>
      </w:r>
    </w:p>
    <w:p w:rsidR="00406994" w:rsidRPr="00986710" w:rsidRDefault="00406994" w:rsidP="00406994">
      <w:pPr>
        <w:contextualSpacing/>
        <w:rPr>
          <w:rFonts w:ascii="Times New Roman" w:hAnsi="Times New Roman" w:cs="Times New Roman"/>
          <w:sz w:val="24"/>
          <w:szCs w:val="24"/>
        </w:rPr>
      </w:pPr>
      <w:r w:rsidRPr="00986710">
        <w:rPr>
          <w:rFonts w:ascii="Times New Roman" w:hAnsi="Times New Roman" w:cs="Times New Roman"/>
          <w:sz w:val="24"/>
          <w:szCs w:val="24"/>
        </w:rPr>
        <w:t>2) трудовое участие:</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а) </w:t>
      </w:r>
      <w:r w:rsidR="00406994" w:rsidRPr="00986710">
        <w:rPr>
          <w:rFonts w:ascii="Times New Roman" w:hAnsi="Times New Roman" w:cs="Times New Roman"/>
          <w:sz w:val="24"/>
          <w:szCs w:val="24"/>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б) </w:t>
      </w:r>
      <w:r w:rsidR="00406994" w:rsidRPr="00986710">
        <w:rPr>
          <w:rFonts w:ascii="Times New Roman" w:hAnsi="Times New Roman" w:cs="Times New Roman"/>
          <w:sz w:val="24"/>
          <w:szCs w:val="24"/>
        </w:rPr>
        <w:t xml:space="preserve">предоставление строительных материалов, техники, посадочного материала для газонов, цветников и </w:t>
      </w:r>
      <w:r>
        <w:rPr>
          <w:rFonts w:ascii="Times New Roman" w:hAnsi="Times New Roman" w:cs="Times New Roman"/>
          <w:sz w:val="24"/>
          <w:szCs w:val="24"/>
        </w:rPr>
        <w:t>другое</w:t>
      </w:r>
      <w:r w:rsidR="00406994" w:rsidRPr="00986710">
        <w:rPr>
          <w:rFonts w:ascii="Times New Roman" w:hAnsi="Times New Roman" w:cs="Times New Roman"/>
          <w:sz w:val="24"/>
          <w:szCs w:val="24"/>
        </w:rPr>
        <w:t>;</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в) </w:t>
      </w:r>
      <w:r w:rsidR="00406994" w:rsidRPr="00986710">
        <w:rPr>
          <w:rFonts w:ascii="Times New Roman" w:hAnsi="Times New Roman" w:cs="Times New Roman"/>
          <w:sz w:val="24"/>
          <w:szCs w:val="24"/>
        </w:rPr>
        <w:t>обеспечение благоприятных условий для работы подрядной организации, выполняющей работы, и для ее работников.</w:t>
      </w:r>
    </w:p>
    <w:p w:rsidR="00406994" w:rsidRPr="00986710" w:rsidRDefault="008C5700" w:rsidP="00406994">
      <w:pPr>
        <w:contextualSpacing/>
        <w:rPr>
          <w:rFonts w:ascii="Times New Roman" w:hAnsi="Times New Roman" w:cs="Times New Roman"/>
          <w:sz w:val="24"/>
          <w:szCs w:val="24"/>
        </w:rPr>
      </w:pPr>
      <w:bookmarkStart w:id="86" w:name="sub_12018"/>
      <w:r>
        <w:rPr>
          <w:rFonts w:ascii="Times New Roman" w:hAnsi="Times New Roman" w:cs="Times New Roman"/>
          <w:sz w:val="24"/>
          <w:szCs w:val="24"/>
        </w:rPr>
        <w:t>50</w:t>
      </w:r>
      <w:r w:rsidR="00B91F5E">
        <w:rPr>
          <w:rFonts w:ascii="Times New Roman" w:hAnsi="Times New Roman" w:cs="Times New Roman"/>
          <w:sz w:val="24"/>
          <w:szCs w:val="24"/>
        </w:rPr>
        <w:t>5</w:t>
      </w:r>
      <w:r w:rsidR="00406994" w:rsidRPr="00986710">
        <w:rPr>
          <w:rFonts w:ascii="Times New Roman" w:hAnsi="Times New Roman" w:cs="Times New Roman"/>
          <w:sz w:val="24"/>
          <w:szCs w:val="24"/>
        </w:rPr>
        <w:t>. При желании жителей и организаций возможно финансовое участие в благоустройстве городских территорий.</w:t>
      </w:r>
    </w:p>
    <w:bookmarkEnd w:id="86"/>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50</w:t>
      </w:r>
      <w:r w:rsidR="00B91F5E">
        <w:rPr>
          <w:rFonts w:ascii="Times New Roman" w:hAnsi="Times New Roman" w:cs="Times New Roman"/>
          <w:sz w:val="24"/>
          <w:szCs w:val="24"/>
        </w:rPr>
        <w:t>6</w:t>
      </w:r>
      <w:r w:rsidR="00406994">
        <w:rPr>
          <w:rFonts w:ascii="Times New Roman" w:hAnsi="Times New Roman" w:cs="Times New Roman"/>
          <w:sz w:val="24"/>
          <w:szCs w:val="24"/>
        </w:rPr>
        <w:t xml:space="preserve">. </w:t>
      </w:r>
      <w:r w:rsidR="00406994" w:rsidRPr="00986710">
        <w:rPr>
          <w:rFonts w:ascii="Times New Roman" w:hAnsi="Times New Roman" w:cs="Times New Roman"/>
          <w:sz w:val="24"/>
          <w:szCs w:val="24"/>
        </w:rPr>
        <w:t>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контроля расходования поступивших средств и информирования о поступлении и расходовании денежных средств определяются постановлением администрации Нязепетровского муниципального округа.</w:t>
      </w:r>
    </w:p>
    <w:p w:rsidR="00406994" w:rsidRPr="00986710" w:rsidRDefault="008C5700" w:rsidP="00406994">
      <w:pPr>
        <w:contextualSpacing/>
        <w:rPr>
          <w:rFonts w:ascii="Times New Roman" w:hAnsi="Times New Roman" w:cs="Times New Roman"/>
          <w:sz w:val="24"/>
          <w:szCs w:val="24"/>
        </w:rPr>
      </w:pPr>
      <w:bookmarkStart w:id="87" w:name="sub_12019"/>
      <w:r>
        <w:rPr>
          <w:rFonts w:ascii="Times New Roman" w:hAnsi="Times New Roman" w:cs="Times New Roman"/>
          <w:sz w:val="24"/>
          <w:szCs w:val="24"/>
        </w:rPr>
        <w:t>50</w:t>
      </w:r>
      <w:r w:rsidR="00B91F5E">
        <w:rPr>
          <w:rFonts w:ascii="Times New Roman" w:hAnsi="Times New Roman" w:cs="Times New Roman"/>
          <w:sz w:val="24"/>
          <w:szCs w:val="24"/>
        </w:rPr>
        <w:t>7</w:t>
      </w:r>
      <w:r w:rsidR="00406994">
        <w:rPr>
          <w:rFonts w:ascii="Times New Roman" w:hAnsi="Times New Roman" w:cs="Times New Roman"/>
          <w:sz w:val="24"/>
          <w:szCs w:val="24"/>
        </w:rPr>
        <w:t>. </w:t>
      </w:r>
      <w:r w:rsidR="00406994" w:rsidRPr="00986710">
        <w:rPr>
          <w:rFonts w:ascii="Times New Roman" w:hAnsi="Times New Roman" w:cs="Times New Roman"/>
          <w:sz w:val="24"/>
          <w:szCs w:val="24"/>
        </w:rPr>
        <w:t xml:space="preserve">Порядок и механизм общественного участия в принятии решений и реализации </w:t>
      </w:r>
      <w:r w:rsidR="00406994" w:rsidRPr="00986710">
        <w:rPr>
          <w:rFonts w:ascii="Times New Roman" w:hAnsi="Times New Roman" w:cs="Times New Roman"/>
          <w:sz w:val="24"/>
          <w:szCs w:val="24"/>
        </w:rPr>
        <w:lastRenderedPageBreak/>
        <w:t>конкретных проектов благоустройства и развития городской среды, и общественного контроля устанавливается соответствующим муниципальных правовым актом администрации округа.</w:t>
      </w:r>
    </w:p>
    <w:p w:rsidR="00406994" w:rsidRPr="00986710" w:rsidRDefault="008C5700" w:rsidP="00406994">
      <w:pPr>
        <w:contextualSpacing/>
        <w:rPr>
          <w:rFonts w:ascii="Times New Roman" w:hAnsi="Times New Roman" w:cs="Times New Roman"/>
          <w:sz w:val="24"/>
          <w:szCs w:val="24"/>
        </w:rPr>
      </w:pPr>
      <w:bookmarkStart w:id="88" w:name="sub_12020"/>
      <w:bookmarkEnd w:id="87"/>
      <w:r>
        <w:rPr>
          <w:rFonts w:ascii="Times New Roman" w:hAnsi="Times New Roman" w:cs="Times New Roman"/>
          <w:sz w:val="24"/>
          <w:szCs w:val="24"/>
        </w:rPr>
        <w:t>50</w:t>
      </w:r>
      <w:r w:rsidR="00B91F5E">
        <w:rPr>
          <w:rFonts w:ascii="Times New Roman" w:hAnsi="Times New Roman" w:cs="Times New Roman"/>
          <w:sz w:val="24"/>
          <w:szCs w:val="24"/>
        </w:rPr>
        <w:t>8</w:t>
      </w:r>
      <w:r w:rsidR="00406994">
        <w:rPr>
          <w:rFonts w:ascii="Times New Roman" w:hAnsi="Times New Roman" w:cs="Times New Roman"/>
          <w:sz w:val="24"/>
          <w:szCs w:val="24"/>
        </w:rPr>
        <w:t>. </w:t>
      </w:r>
      <w:r w:rsidR="00406994" w:rsidRPr="00986710">
        <w:rPr>
          <w:rFonts w:ascii="Times New Roman" w:hAnsi="Times New Roman" w:cs="Times New Roman"/>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Нязепетровского муниципального округа.</w:t>
      </w:r>
    </w:p>
    <w:p w:rsidR="00406994" w:rsidRPr="00986710" w:rsidRDefault="008C5700" w:rsidP="00406994">
      <w:pPr>
        <w:contextualSpacing/>
        <w:rPr>
          <w:rFonts w:ascii="Times New Roman" w:hAnsi="Times New Roman" w:cs="Times New Roman"/>
          <w:sz w:val="24"/>
          <w:szCs w:val="24"/>
        </w:rPr>
      </w:pPr>
      <w:bookmarkStart w:id="89" w:name="sub_12021"/>
      <w:bookmarkEnd w:id="88"/>
      <w:r>
        <w:rPr>
          <w:rFonts w:ascii="Times New Roman" w:hAnsi="Times New Roman" w:cs="Times New Roman"/>
          <w:sz w:val="24"/>
          <w:szCs w:val="24"/>
        </w:rPr>
        <w:t>50</w:t>
      </w:r>
      <w:r w:rsidR="00B91F5E">
        <w:rPr>
          <w:rFonts w:ascii="Times New Roman" w:hAnsi="Times New Roman" w:cs="Times New Roman"/>
          <w:sz w:val="24"/>
          <w:szCs w:val="24"/>
        </w:rPr>
        <w:t>9</w:t>
      </w:r>
      <w:r w:rsidR="00406994">
        <w:rPr>
          <w:rFonts w:ascii="Times New Roman" w:hAnsi="Times New Roman" w:cs="Times New Roman"/>
          <w:sz w:val="24"/>
          <w:szCs w:val="24"/>
        </w:rPr>
        <w:t>. </w:t>
      </w:r>
      <w:r w:rsidR="00406994" w:rsidRPr="00986710">
        <w:rPr>
          <w:rFonts w:ascii="Times New Roman" w:hAnsi="Times New Roman" w:cs="Times New Roman"/>
          <w:sz w:val="24"/>
          <w:szCs w:val="24"/>
        </w:rPr>
        <w:t>Участие организаций, в реализации комплексных проектов благоустройства может заключаться в следующем:</w:t>
      </w:r>
    </w:p>
    <w:bookmarkEnd w:id="89"/>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1) </w:t>
      </w:r>
      <w:r w:rsidR="00406994" w:rsidRPr="00986710">
        <w:rPr>
          <w:rFonts w:ascii="Times New Roman" w:hAnsi="Times New Roman" w:cs="Times New Roman"/>
          <w:sz w:val="24"/>
          <w:szCs w:val="24"/>
        </w:rPr>
        <w:t>в создании и предоставлении разного рода услуг и сервисов для посетителей общественных пространств;</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2) </w:t>
      </w:r>
      <w:r w:rsidR="00406994" w:rsidRPr="00986710">
        <w:rPr>
          <w:rFonts w:ascii="Times New Roman" w:hAnsi="Times New Roman" w:cs="Times New Roman"/>
          <w:sz w:val="24"/>
          <w:szCs w:val="24"/>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3) </w:t>
      </w:r>
      <w:r w:rsidR="00406994" w:rsidRPr="00986710">
        <w:rPr>
          <w:rFonts w:ascii="Times New Roman" w:hAnsi="Times New Roman" w:cs="Times New Roman"/>
          <w:sz w:val="24"/>
          <w:szCs w:val="24"/>
        </w:rPr>
        <w:t>в строительстве, реконструкции, реставрации объектов недвижимости;</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4) </w:t>
      </w:r>
      <w:r w:rsidR="00406994" w:rsidRPr="00986710">
        <w:rPr>
          <w:rFonts w:ascii="Times New Roman" w:hAnsi="Times New Roman" w:cs="Times New Roman"/>
          <w:sz w:val="24"/>
          <w:szCs w:val="24"/>
        </w:rPr>
        <w:t>в производстве или размещении элементов благоустройства;</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5) </w:t>
      </w:r>
      <w:r w:rsidR="00406994" w:rsidRPr="00986710">
        <w:rPr>
          <w:rFonts w:ascii="Times New Roman" w:hAnsi="Times New Roman" w:cs="Times New Roman"/>
          <w:sz w:val="24"/>
          <w:szCs w:val="24"/>
        </w:rPr>
        <w:t>в комплексном благоустройстве отдельных территорий, прилегающих к территориям, благоустраиваемым за счет средств муниципального округа;</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6) </w:t>
      </w:r>
      <w:r w:rsidR="00406994" w:rsidRPr="00986710">
        <w:rPr>
          <w:rFonts w:ascii="Times New Roman" w:hAnsi="Times New Roman" w:cs="Times New Roman"/>
          <w:sz w:val="24"/>
          <w:szCs w:val="24"/>
        </w:rPr>
        <w:t>в организации мероприятий обеспечивающих приток посетителей на создаваемые общественные пространства;</w:t>
      </w:r>
    </w:p>
    <w:p w:rsidR="00406994" w:rsidRPr="00986710" w:rsidRDefault="008C5700" w:rsidP="00406994">
      <w:pPr>
        <w:contextualSpacing/>
        <w:rPr>
          <w:rFonts w:ascii="Times New Roman" w:hAnsi="Times New Roman" w:cs="Times New Roman"/>
          <w:sz w:val="24"/>
          <w:szCs w:val="24"/>
        </w:rPr>
      </w:pPr>
      <w:r>
        <w:rPr>
          <w:rFonts w:ascii="Times New Roman" w:hAnsi="Times New Roman" w:cs="Times New Roman"/>
          <w:sz w:val="24"/>
          <w:szCs w:val="24"/>
        </w:rPr>
        <w:t>7) </w:t>
      </w:r>
      <w:r w:rsidR="00406994" w:rsidRPr="00986710">
        <w:rPr>
          <w:rFonts w:ascii="Times New Roman" w:hAnsi="Times New Roman" w:cs="Times New Roman"/>
          <w:sz w:val="24"/>
          <w:szCs w:val="24"/>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06994" w:rsidRPr="00C512A7" w:rsidRDefault="008C5700" w:rsidP="00406994">
      <w:pPr>
        <w:contextualSpacing/>
        <w:rPr>
          <w:rFonts w:ascii="Times New Roman" w:hAnsi="Times New Roman" w:cs="Times New Roman"/>
          <w:sz w:val="24"/>
          <w:szCs w:val="24"/>
        </w:rPr>
      </w:pPr>
      <w:bookmarkStart w:id="90" w:name="sub_12022"/>
      <w:r>
        <w:rPr>
          <w:rFonts w:ascii="Times New Roman" w:hAnsi="Times New Roman" w:cs="Times New Roman"/>
          <w:sz w:val="24"/>
          <w:szCs w:val="24"/>
        </w:rPr>
        <w:t>5</w:t>
      </w:r>
      <w:r w:rsidR="00B91F5E">
        <w:rPr>
          <w:rFonts w:ascii="Times New Roman" w:hAnsi="Times New Roman" w:cs="Times New Roman"/>
          <w:sz w:val="24"/>
          <w:szCs w:val="24"/>
        </w:rPr>
        <w:t>10</w:t>
      </w:r>
      <w:r w:rsidR="00C63D0C">
        <w:rPr>
          <w:rFonts w:ascii="Times New Roman" w:hAnsi="Times New Roman" w:cs="Times New Roman"/>
          <w:sz w:val="24"/>
          <w:szCs w:val="24"/>
        </w:rPr>
        <w:t>.</w:t>
      </w:r>
      <w:r w:rsidR="00406994">
        <w:rPr>
          <w:rFonts w:ascii="Times New Roman" w:hAnsi="Times New Roman" w:cs="Times New Roman"/>
          <w:sz w:val="24"/>
          <w:szCs w:val="24"/>
        </w:rPr>
        <w:t> </w:t>
      </w:r>
      <w:r w:rsidR="00406994" w:rsidRPr="00986710">
        <w:rPr>
          <w:rFonts w:ascii="Times New Roman" w:hAnsi="Times New Roman" w:cs="Times New Roman"/>
          <w:sz w:val="24"/>
          <w:szCs w:val="24"/>
        </w:rPr>
        <w:t xml:space="preserve">В реализации комплексных проектов благоустройства могут принимать участие лица, осуществляющие деятельность в различных сферах, в том числе в сфере строительства, предоставления услуг </w:t>
      </w:r>
      <w:r w:rsidR="00406994" w:rsidRPr="00C512A7">
        <w:rPr>
          <w:rFonts w:ascii="Times New Roman" w:hAnsi="Times New Roman" w:cs="Times New Roman"/>
          <w:sz w:val="24"/>
          <w:szCs w:val="24"/>
        </w:rPr>
        <w:t>общественного питания, оказания туристических услуг, оказания услуг в сфере образования и культуры.</w:t>
      </w:r>
    </w:p>
    <w:bookmarkEnd w:id="90"/>
    <w:p w:rsidR="00406994" w:rsidRDefault="00406994" w:rsidP="00B77A30">
      <w:pPr>
        <w:contextualSpacing/>
        <w:rPr>
          <w:rFonts w:ascii="Times New Roman" w:hAnsi="Times New Roman" w:cs="Times New Roman"/>
          <w:sz w:val="24"/>
          <w:szCs w:val="24"/>
        </w:rPr>
      </w:pPr>
    </w:p>
    <w:p w:rsidR="00F72658" w:rsidRDefault="00F72658" w:rsidP="00F72658">
      <w:pPr>
        <w:contextualSpacing/>
        <w:jc w:val="center"/>
        <w:rPr>
          <w:rFonts w:ascii="Times New Roman" w:hAnsi="Times New Roman" w:cs="Times New Roman"/>
          <w:sz w:val="24"/>
          <w:szCs w:val="24"/>
        </w:rPr>
      </w:pPr>
      <w:r>
        <w:rPr>
          <w:rFonts w:ascii="Times New Roman" w:hAnsi="Times New Roman" w:cs="Times New Roman"/>
          <w:sz w:val="24"/>
          <w:szCs w:val="24"/>
          <w:lang w:val="en-US"/>
        </w:rPr>
        <w:t>XVII</w:t>
      </w:r>
      <w:r w:rsidR="00706A6D">
        <w:rPr>
          <w:rFonts w:ascii="Times New Roman" w:hAnsi="Times New Roman" w:cs="Times New Roman"/>
          <w:sz w:val="24"/>
          <w:szCs w:val="24"/>
          <w:lang w:val="en-US"/>
        </w:rPr>
        <w:t>I</w:t>
      </w:r>
      <w:r w:rsidRPr="00F72658">
        <w:rPr>
          <w:rFonts w:ascii="Times New Roman" w:hAnsi="Times New Roman" w:cs="Times New Roman"/>
          <w:sz w:val="24"/>
          <w:szCs w:val="24"/>
        </w:rPr>
        <w:t xml:space="preserve"> </w:t>
      </w:r>
      <w:r w:rsidRPr="00986710">
        <w:rPr>
          <w:rFonts w:ascii="Times New Roman" w:hAnsi="Times New Roman" w:cs="Times New Roman"/>
          <w:sz w:val="24"/>
          <w:szCs w:val="24"/>
        </w:rPr>
        <w:t>Правила расположения палисадников на территории Нязепетровского муниципального округа</w:t>
      </w:r>
    </w:p>
    <w:p w:rsidR="00F52CA6" w:rsidRPr="00986710" w:rsidRDefault="00F52CA6" w:rsidP="00F72658">
      <w:pPr>
        <w:contextualSpacing/>
        <w:jc w:val="center"/>
        <w:rPr>
          <w:rFonts w:ascii="Times New Roman" w:hAnsi="Times New Roman" w:cs="Times New Roman"/>
          <w:sz w:val="24"/>
          <w:szCs w:val="24"/>
        </w:rPr>
      </w:pPr>
    </w:p>
    <w:p w:rsidR="00F72658" w:rsidRPr="00986710" w:rsidRDefault="008C5700" w:rsidP="00F72658">
      <w:pPr>
        <w:contextualSpacing/>
        <w:rPr>
          <w:rFonts w:ascii="Times New Roman" w:hAnsi="Times New Roman" w:cs="Times New Roman"/>
          <w:sz w:val="24"/>
          <w:szCs w:val="24"/>
        </w:rPr>
      </w:pPr>
      <w:r>
        <w:rPr>
          <w:rFonts w:ascii="Times New Roman" w:hAnsi="Times New Roman" w:cs="Times New Roman"/>
          <w:sz w:val="24"/>
          <w:szCs w:val="24"/>
        </w:rPr>
        <w:t>5</w:t>
      </w:r>
      <w:r w:rsidR="00B91F5E">
        <w:rPr>
          <w:rFonts w:ascii="Times New Roman" w:hAnsi="Times New Roman" w:cs="Times New Roman"/>
          <w:sz w:val="24"/>
          <w:szCs w:val="24"/>
        </w:rPr>
        <w:t>11</w:t>
      </w:r>
      <w:r w:rsidR="00F72658">
        <w:rPr>
          <w:rFonts w:ascii="Times New Roman" w:hAnsi="Times New Roman" w:cs="Times New Roman"/>
          <w:sz w:val="24"/>
          <w:szCs w:val="24"/>
        </w:rPr>
        <w:t>. </w:t>
      </w:r>
      <w:r w:rsidR="00F72658" w:rsidRPr="00986710">
        <w:rPr>
          <w:rFonts w:ascii="Times New Roman" w:hAnsi="Times New Roman" w:cs="Times New Roman"/>
          <w:sz w:val="24"/>
          <w:szCs w:val="24"/>
        </w:rPr>
        <w:t>Палисадник размещается в жилой застройке на территории, прилегающей к жилому или многоквартирному дому (далее - дом), и может быть огорожен забором.</w:t>
      </w:r>
    </w:p>
    <w:p w:rsidR="00F72658" w:rsidRPr="00986710" w:rsidRDefault="008C5700" w:rsidP="00F72658">
      <w:pPr>
        <w:contextualSpacing/>
        <w:rPr>
          <w:rFonts w:ascii="Times New Roman" w:hAnsi="Times New Roman" w:cs="Times New Roman"/>
          <w:sz w:val="24"/>
          <w:szCs w:val="24"/>
        </w:rPr>
      </w:pPr>
      <w:r>
        <w:rPr>
          <w:rFonts w:ascii="Times New Roman" w:hAnsi="Times New Roman" w:cs="Times New Roman"/>
          <w:sz w:val="24"/>
          <w:szCs w:val="24"/>
        </w:rPr>
        <w:t>5</w:t>
      </w:r>
      <w:r w:rsidR="00B91F5E">
        <w:rPr>
          <w:rFonts w:ascii="Times New Roman" w:hAnsi="Times New Roman" w:cs="Times New Roman"/>
          <w:sz w:val="24"/>
          <w:szCs w:val="24"/>
        </w:rPr>
        <w:t>12</w:t>
      </w:r>
      <w:r w:rsidR="00F72658">
        <w:rPr>
          <w:rFonts w:ascii="Times New Roman" w:hAnsi="Times New Roman" w:cs="Times New Roman"/>
          <w:sz w:val="24"/>
          <w:szCs w:val="24"/>
        </w:rPr>
        <w:t>. </w:t>
      </w:r>
      <w:r w:rsidR="00F72658" w:rsidRPr="00986710">
        <w:rPr>
          <w:rFonts w:ascii="Times New Roman" w:hAnsi="Times New Roman" w:cs="Times New Roman"/>
          <w:sz w:val="24"/>
          <w:szCs w:val="24"/>
        </w:rPr>
        <w:t>Под размещение палисадника предоставляются части земельных участков из земель общего пользования. Границами палисадника являются наружная стена дома и тротуар либо дорога.</w:t>
      </w:r>
    </w:p>
    <w:p w:rsidR="00F72658" w:rsidRPr="00986710" w:rsidRDefault="006F2D14" w:rsidP="00F72658">
      <w:pPr>
        <w:contextualSpacing/>
        <w:rPr>
          <w:rFonts w:ascii="Times New Roman" w:hAnsi="Times New Roman" w:cs="Times New Roman"/>
          <w:sz w:val="24"/>
          <w:szCs w:val="24"/>
        </w:rPr>
      </w:pPr>
      <w:r>
        <w:rPr>
          <w:rFonts w:ascii="Times New Roman" w:hAnsi="Times New Roman" w:cs="Times New Roman"/>
          <w:sz w:val="24"/>
          <w:szCs w:val="24"/>
        </w:rPr>
        <w:t>5</w:t>
      </w:r>
      <w:r w:rsidR="00613144">
        <w:rPr>
          <w:rFonts w:ascii="Times New Roman" w:hAnsi="Times New Roman" w:cs="Times New Roman"/>
          <w:sz w:val="24"/>
          <w:szCs w:val="24"/>
        </w:rPr>
        <w:t>13</w:t>
      </w:r>
      <w:r w:rsidR="00F72658">
        <w:rPr>
          <w:rFonts w:ascii="Times New Roman" w:hAnsi="Times New Roman" w:cs="Times New Roman"/>
          <w:sz w:val="24"/>
          <w:szCs w:val="24"/>
        </w:rPr>
        <w:t>. </w:t>
      </w:r>
      <w:r w:rsidR="00F72658" w:rsidRPr="00986710">
        <w:rPr>
          <w:rFonts w:ascii="Times New Roman" w:hAnsi="Times New Roman" w:cs="Times New Roman"/>
          <w:sz w:val="24"/>
          <w:szCs w:val="24"/>
        </w:rPr>
        <w:t>Палисадник используется для создания каменистых "альпийских" горок, цветников, композиций из декоративных кустарников или плодовых деревьев. Композиция палисадника может быть основана на нескольких доминантных растениях и дополняющих их более мелких растениях.</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1</w:t>
      </w:r>
      <w:r w:rsidR="00613144">
        <w:rPr>
          <w:rFonts w:ascii="Times New Roman" w:hAnsi="Times New Roman" w:cs="Times New Roman"/>
          <w:sz w:val="24"/>
          <w:szCs w:val="24"/>
        </w:rPr>
        <w:t>4</w:t>
      </w:r>
      <w:r>
        <w:rPr>
          <w:rFonts w:ascii="Times New Roman" w:hAnsi="Times New Roman" w:cs="Times New Roman"/>
          <w:sz w:val="24"/>
          <w:szCs w:val="24"/>
        </w:rPr>
        <w:t>. </w:t>
      </w:r>
      <w:r w:rsidRPr="00986710">
        <w:rPr>
          <w:rFonts w:ascii="Times New Roman" w:hAnsi="Times New Roman" w:cs="Times New Roman"/>
          <w:sz w:val="24"/>
          <w:szCs w:val="24"/>
        </w:rPr>
        <w:t>Органом, уполномоченным на принятие решения о выдаче разрешения на использование земель или земельных участков, находящихся в муниципальной или неразграниченной государственной собственности, без предоставления земельных участков и установления сервитутов, является Комитет по управлению муниципальным имуществом администрации Нязепетровского муниципального округа.</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1</w:t>
      </w:r>
      <w:r w:rsidR="00613144">
        <w:rPr>
          <w:rFonts w:ascii="Times New Roman" w:hAnsi="Times New Roman" w:cs="Times New Roman"/>
          <w:sz w:val="24"/>
          <w:szCs w:val="24"/>
        </w:rPr>
        <w:t>5</w:t>
      </w:r>
      <w:r>
        <w:rPr>
          <w:rFonts w:ascii="Times New Roman" w:hAnsi="Times New Roman" w:cs="Times New Roman"/>
          <w:sz w:val="24"/>
          <w:szCs w:val="24"/>
        </w:rPr>
        <w:t>. </w:t>
      </w:r>
      <w:r w:rsidRPr="00986710">
        <w:rPr>
          <w:rFonts w:ascii="Times New Roman" w:hAnsi="Times New Roman" w:cs="Times New Roman"/>
          <w:sz w:val="24"/>
          <w:szCs w:val="24"/>
        </w:rPr>
        <w:t>На земельном участке, оформленном под палисадник, запрещается строительство объектов капитального строительства и других сооружений, прочно связанных с землей.</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1</w:t>
      </w:r>
      <w:r w:rsidR="00613144">
        <w:rPr>
          <w:rFonts w:ascii="Times New Roman" w:hAnsi="Times New Roman" w:cs="Times New Roman"/>
          <w:sz w:val="24"/>
          <w:szCs w:val="24"/>
        </w:rPr>
        <w:t>6</w:t>
      </w:r>
      <w:r>
        <w:rPr>
          <w:rFonts w:ascii="Times New Roman" w:hAnsi="Times New Roman" w:cs="Times New Roman"/>
          <w:sz w:val="24"/>
          <w:szCs w:val="24"/>
        </w:rPr>
        <w:t>. </w:t>
      </w:r>
      <w:r w:rsidRPr="00986710">
        <w:rPr>
          <w:rFonts w:ascii="Times New Roman" w:hAnsi="Times New Roman" w:cs="Times New Roman"/>
          <w:sz w:val="24"/>
          <w:szCs w:val="24"/>
        </w:rPr>
        <w:t>Территория, на которой размещается палисадник, предоставляется только для временного пользования.</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1</w:t>
      </w:r>
      <w:r w:rsidR="00613144">
        <w:rPr>
          <w:rFonts w:ascii="Times New Roman" w:hAnsi="Times New Roman" w:cs="Times New Roman"/>
          <w:sz w:val="24"/>
          <w:szCs w:val="24"/>
        </w:rPr>
        <w:t>7</w:t>
      </w:r>
      <w:r>
        <w:rPr>
          <w:rFonts w:ascii="Times New Roman" w:hAnsi="Times New Roman" w:cs="Times New Roman"/>
          <w:sz w:val="24"/>
          <w:szCs w:val="24"/>
        </w:rPr>
        <w:t>. </w:t>
      </w:r>
      <w:r w:rsidRPr="00986710">
        <w:rPr>
          <w:rFonts w:ascii="Times New Roman" w:hAnsi="Times New Roman" w:cs="Times New Roman"/>
          <w:sz w:val="24"/>
          <w:szCs w:val="24"/>
        </w:rPr>
        <w:t>Разрешение на размещение палисадника у индивидуального жилого дома выдается на срок, указанный заявителем, но не более чем на десять лет.</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1</w:t>
      </w:r>
      <w:r w:rsidR="00613144">
        <w:rPr>
          <w:rFonts w:ascii="Times New Roman" w:hAnsi="Times New Roman" w:cs="Times New Roman"/>
          <w:sz w:val="24"/>
          <w:szCs w:val="24"/>
        </w:rPr>
        <w:t>8</w:t>
      </w:r>
      <w:r>
        <w:rPr>
          <w:rFonts w:ascii="Times New Roman" w:hAnsi="Times New Roman" w:cs="Times New Roman"/>
          <w:sz w:val="24"/>
          <w:szCs w:val="24"/>
        </w:rPr>
        <w:t>. </w:t>
      </w:r>
      <w:r w:rsidRPr="00986710">
        <w:rPr>
          <w:rFonts w:ascii="Times New Roman" w:hAnsi="Times New Roman" w:cs="Times New Roman"/>
          <w:sz w:val="24"/>
          <w:szCs w:val="24"/>
        </w:rPr>
        <w:t>Разрешение на размещение палисадника у многоквартирного дома выдается на срок, указанный заявителем, но не более чем на три года.</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1</w:t>
      </w:r>
      <w:r w:rsidR="00613144">
        <w:rPr>
          <w:rFonts w:ascii="Times New Roman" w:hAnsi="Times New Roman" w:cs="Times New Roman"/>
          <w:sz w:val="24"/>
          <w:szCs w:val="24"/>
        </w:rPr>
        <w:t>9</w:t>
      </w:r>
      <w:r>
        <w:rPr>
          <w:rFonts w:ascii="Times New Roman" w:hAnsi="Times New Roman" w:cs="Times New Roman"/>
          <w:sz w:val="24"/>
          <w:szCs w:val="24"/>
        </w:rPr>
        <w:t>. </w:t>
      </w:r>
      <w:r w:rsidRPr="00986710">
        <w:rPr>
          <w:rFonts w:ascii="Times New Roman" w:hAnsi="Times New Roman" w:cs="Times New Roman"/>
          <w:sz w:val="24"/>
          <w:szCs w:val="24"/>
        </w:rPr>
        <w:t>Продление действия разрешения осуществляется в порядке, предусмотренном для его выдачи. Заявитель имеет преимущественное право на выдачу нового разрешения при условии обращения в уполномоченный орган не позднее чем за 15 дней до истечения срока действия разрешения.</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613144">
        <w:rPr>
          <w:rFonts w:ascii="Times New Roman" w:hAnsi="Times New Roman" w:cs="Times New Roman"/>
          <w:sz w:val="24"/>
          <w:szCs w:val="24"/>
        </w:rPr>
        <w:t>20</w:t>
      </w:r>
      <w:r>
        <w:rPr>
          <w:rFonts w:ascii="Times New Roman" w:hAnsi="Times New Roman" w:cs="Times New Roman"/>
          <w:sz w:val="24"/>
          <w:szCs w:val="24"/>
        </w:rPr>
        <w:t>. </w:t>
      </w:r>
      <w:r w:rsidRPr="00986710">
        <w:rPr>
          <w:rFonts w:ascii="Times New Roman" w:hAnsi="Times New Roman" w:cs="Times New Roman"/>
          <w:sz w:val="24"/>
          <w:szCs w:val="24"/>
        </w:rPr>
        <w:t xml:space="preserve">Решение о выдаче или об отказе в выдаче разрешения, а также решение о прекращении </w:t>
      </w:r>
      <w:r w:rsidRPr="00986710">
        <w:rPr>
          <w:rFonts w:ascii="Times New Roman" w:hAnsi="Times New Roman" w:cs="Times New Roman"/>
          <w:sz w:val="24"/>
          <w:szCs w:val="24"/>
        </w:rPr>
        <w:lastRenderedPageBreak/>
        <w:t>действия разрешения направляется Комитетом по управлению муниципальным имуществом администрации Нязепетровского муниципального округа заявителю заказным письмом в течение трех рабочих дней со дня его принятия.</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613144">
        <w:rPr>
          <w:rFonts w:ascii="Times New Roman" w:hAnsi="Times New Roman" w:cs="Times New Roman"/>
          <w:sz w:val="24"/>
          <w:szCs w:val="24"/>
        </w:rPr>
        <w:t>21</w:t>
      </w:r>
      <w:r>
        <w:rPr>
          <w:rFonts w:ascii="Times New Roman" w:hAnsi="Times New Roman" w:cs="Times New Roman"/>
          <w:sz w:val="24"/>
          <w:szCs w:val="24"/>
        </w:rPr>
        <w:t>. </w:t>
      </w:r>
      <w:r w:rsidRPr="00986710">
        <w:rPr>
          <w:rFonts w:ascii="Times New Roman" w:hAnsi="Times New Roman" w:cs="Times New Roman"/>
          <w:sz w:val="24"/>
          <w:szCs w:val="24"/>
        </w:rPr>
        <w:t>Палисадник может быть размещен на территории, прилегающей к дому, на протяжении фасада, выходящего на придомовую территорию, улицу, магистраль. Палисадник не должен занимать тротуары, газоны, проезды, переулки, проходы.</w:t>
      </w:r>
    </w:p>
    <w:p w:rsidR="00F72658" w:rsidRPr="00986710" w:rsidRDefault="00F72658" w:rsidP="00F72658">
      <w:pPr>
        <w:widowControl/>
        <w:shd w:val="clear" w:color="auto" w:fill="FFFFFF"/>
        <w:autoSpaceDE/>
        <w:autoSpaceDN/>
        <w:adjustRightInd/>
        <w:ind w:firstLine="708"/>
        <w:contextualSpacing/>
        <w:rPr>
          <w:rFonts w:ascii="Times New Roman" w:hAnsi="Times New Roman" w:cs="Times New Roman"/>
          <w:sz w:val="24"/>
          <w:szCs w:val="24"/>
        </w:rPr>
      </w:pPr>
      <w:r w:rsidRPr="00F72658">
        <w:rPr>
          <w:rFonts w:ascii="Times New Roman" w:hAnsi="Times New Roman" w:cs="Times New Roman"/>
          <w:sz w:val="24"/>
          <w:szCs w:val="24"/>
          <w:shd w:val="clear" w:color="auto" w:fill="FFFFFF"/>
        </w:rPr>
        <w:t>5</w:t>
      </w:r>
      <w:r w:rsidR="00613144">
        <w:rPr>
          <w:rFonts w:ascii="Times New Roman" w:hAnsi="Times New Roman" w:cs="Times New Roman"/>
          <w:sz w:val="24"/>
          <w:szCs w:val="24"/>
          <w:shd w:val="clear" w:color="auto" w:fill="FFFFFF"/>
        </w:rPr>
        <w:t>22</w:t>
      </w:r>
      <w:r>
        <w:rPr>
          <w:rFonts w:ascii="Times New Roman" w:hAnsi="Times New Roman" w:cs="Times New Roman"/>
          <w:sz w:val="24"/>
          <w:szCs w:val="24"/>
          <w:shd w:val="clear" w:color="auto" w:fill="FFFFFF"/>
        </w:rPr>
        <w:t>. </w:t>
      </w:r>
      <w:r w:rsidRPr="00986710">
        <w:rPr>
          <w:rFonts w:ascii="Times New Roman" w:hAnsi="Times New Roman" w:cs="Times New Roman"/>
          <w:sz w:val="24"/>
          <w:szCs w:val="24"/>
          <w:shd w:val="clear" w:color="auto" w:fill="FFFFFF"/>
        </w:rPr>
        <w:t xml:space="preserve">Ширина палисадника может составлять от 2 до </w:t>
      </w:r>
      <w:r>
        <w:rPr>
          <w:rFonts w:ascii="Times New Roman" w:hAnsi="Times New Roman" w:cs="Times New Roman"/>
          <w:sz w:val="24"/>
          <w:szCs w:val="24"/>
        </w:rPr>
        <w:t xml:space="preserve">5 метров, но не </w:t>
      </w:r>
      <w:proofErr w:type="gramStart"/>
      <w:r>
        <w:rPr>
          <w:rFonts w:ascii="Times New Roman" w:hAnsi="Times New Roman" w:cs="Times New Roman"/>
          <w:sz w:val="24"/>
          <w:szCs w:val="24"/>
        </w:rPr>
        <w:t>ближе</w:t>
      </w:r>
      <w:proofErr w:type="gramEnd"/>
      <w:r>
        <w:rPr>
          <w:rFonts w:ascii="Times New Roman" w:hAnsi="Times New Roman" w:cs="Times New Roman"/>
          <w:sz w:val="24"/>
          <w:szCs w:val="24"/>
        </w:rPr>
        <w:t xml:space="preserve"> чем 4 м. до проезжей части, при условии </w:t>
      </w:r>
      <w:r w:rsidRPr="00986710">
        <w:rPr>
          <w:rFonts w:ascii="Times New Roman" w:hAnsi="Times New Roman" w:cs="Times New Roman"/>
          <w:sz w:val="24"/>
          <w:szCs w:val="24"/>
        </w:rPr>
        <w:t>соблюдения ограничений предусмотренных, действующим законодательством, в части установления   охранных зон подземных и наземных коммуникаций.</w:t>
      </w:r>
    </w:p>
    <w:p w:rsidR="00F72658" w:rsidRPr="00986710" w:rsidRDefault="00F72658" w:rsidP="00F72658">
      <w:pPr>
        <w:widowControl/>
        <w:shd w:val="clear" w:color="auto" w:fill="FFFFFF"/>
        <w:autoSpaceDE/>
        <w:autoSpaceDN/>
        <w:adjustRightInd/>
        <w:ind w:firstLine="708"/>
        <w:contextualSpacing/>
        <w:rPr>
          <w:rFonts w:ascii="Times New Roman" w:hAnsi="Times New Roman" w:cs="Times New Roman"/>
          <w:sz w:val="24"/>
          <w:szCs w:val="24"/>
          <w:shd w:val="clear" w:color="auto" w:fill="FFFFFF"/>
        </w:rPr>
      </w:pPr>
      <w:r w:rsidRPr="00F72658">
        <w:rPr>
          <w:rFonts w:ascii="Times New Roman" w:hAnsi="Times New Roman" w:cs="Times New Roman"/>
          <w:sz w:val="24"/>
          <w:szCs w:val="24"/>
          <w:shd w:val="clear" w:color="auto" w:fill="FFFFFF"/>
        </w:rPr>
        <w:t>5</w:t>
      </w:r>
      <w:r w:rsidR="00613144">
        <w:rPr>
          <w:rFonts w:ascii="Times New Roman" w:hAnsi="Times New Roman" w:cs="Times New Roman"/>
          <w:sz w:val="24"/>
          <w:szCs w:val="24"/>
          <w:shd w:val="clear" w:color="auto" w:fill="FFFFFF"/>
        </w:rPr>
        <w:t>23</w:t>
      </w:r>
      <w:r>
        <w:rPr>
          <w:rFonts w:ascii="Times New Roman" w:hAnsi="Times New Roman" w:cs="Times New Roman"/>
          <w:sz w:val="24"/>
          <w:szCs w:val="24"/>
          <w:shd w:val="clear" w:color="auto" w:fill="FFFFFF"/>
        </w:rPr>
        <w:t xml:space="preserve">. </w:t>
      </w:r>
      <w:r w:rsidRPr="00986710">
        <w:rPr>
          <w:rFonts w:ascii="Times New Roman" w:hAnsi="Times New Roman" w:cs="Times New Roman"/>
          <w:sz w:val="24"/>
          <w:szCs w:val="24"/>
          <w:shd w:val="clear" w:color="auto" w:fill="FFFFFF"/>
        </w:rPr>
        <w:t>Ограждение палисадника должно быть хорошо просматриваемым:</w:t>
      </w:r>
    </w:p>
    <w:p w:rsidR="00F72658" w:rsidRPr="00986710" w:rsidRDefault="00F95090" w:rsidP="00F95090">
      <w:pPr>
        <w:widowControl/>
        <w:shd w:val="clear" w:color="auto" w:fill="FFFFFF"/>
        <w:autoSpaceDE/>
        <w:autoSpaceDN/>
        <w:adjustRightInd/>
        <w:ind w:firstLine="708"/>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00F72658" w:rsidRPr="00986710">
        <w:rPr>
          <w:rFonts w:ascii="Times New Roman" w:hAnsi="Times New Roman" w:cs="Times New Roman"/>
          <w:sz w:val="24"/>
          <w:szCs w:val="24"/>
          <w:shd w:val="clear" w:color="auto" w:fill="FFFFFF"/>
        </w:rPr>
        <w:t xml:space="preserve">индивидуальная жилая застройка- высота ограждения от 0,6 м. до 1,6 м., </w:t>
      </w:r>
    </w:p>
    <w:p w:rsidR="00F72658" w:rsidRPr="00986710" w:rsidRDefault="00F95090" w:rsidP="00F95090">
      <w:pPr>
        <w:widowControl/>
        <w:shd w:val="clear" w:color="auto" w:fill="FFFFFF"/>
        <w:autoSpaceDE/>
        <w:autoSpaceDN/>
        <w:adjustRightInd/>
        <w:ind w:firstLine="708"/>
        <w:contextualSpacing/>
        <w:rPr>
          <w:rFonts w:ascii="Times New Roman" w:hAnsi="Times New Roman" w:cs="Times New Roman"/>
          <w:sz w:val="24"/>
          <w:szCs w:val="24"/>
        </w:rPr>
      </w:pPr>
      <w:r>
        <w:rPr>
          <w:rFonts w:ascii="Times New Roman" w:hAnsi="Times New Roman" w:cs="Times New Roman"/>
          <w:sz w:val="24"/>
          <w:szCs w:val="24"/>
          <w:shd w:val="clear" w:color="auto" w:fill="FFFFFF"/>
        </w:rPr>
        <w:t>2) </w:t>
      </w:r>
      <w:r w:rsidR="00F72658" w:rsidRPr="00986710">
        <w:rPr>
          <w:rFonts w:ascii="Times New Roman" w:hAnsi="Times New Roman" w:cs="Times New Roman"/>
          <w:sz w:val="24"/>
          <w:szCs w:val="24"/>
        </w:rPr>
        <w:t xml:space="preserve">многоквартирные жилые дома (МКД) - </w:t>
      </w:r>
      <w:r w:rsidR="00F72658" w:rsidRPr="00986710">
        <w:rPr>
          <w:rFonts w:ascii="Times New Roman" w:hAnsi="Times New Roman" w:cs="Times New Roman"/>
          <w:sz w:val="24"/>
          <w:szCs w:val="24"/>
          <w:shd w:val="clear" w:color="auto" w:fill="FFFFFF"/>
        </w:rPr>
        <w:t xml:space="preserve">от 0,6 м. до 1,6 м., </w:t>
      </w:r>
    </w:p>
    <w:p w:rsidR="00F72658" w:rsidRPr="00986710" w:rsidRDefault="00F72658" w:rsidP="00F72658">
      <w:pPr>
        <w:widowControl/>
        <w:shd w:val="clear" w:color="auto" w:fill="FFFFFF"/>
        <w:autoSpaceDE/>
        <w:autoSpaceDN/>
        <w:adjustRightInd/>
        <w:ind w:firstLine="709"/>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2</w:t>
      </w:r>
      <w:r w:rsidR="00613144">
        <w:rPr>
          <w:rFonts w:ascii="Times New Roman" w:hAnsi="Times New Roman" w:cs="Times New Roman"/>
          <w:sz w:val="24"/>
          <w:szCs w:val="24"/>
        </w:rPr>
        <w:t>4</w:t>
      </w:r>
      <w:r>
        <w:rPr>
          <w:rFonts w:ascii="Times New Roman" w:hAnsi="Times New Roman" w:cs="Times New Roman"/>
          <w:sz w:val="24"/>
          <w:szCs w:val="24"/>
        </w:rPr>
        <w:t>. </w:t>
      </w:r>
      <w:r w:rsidRPr="00986710">
        <w:rPr>
          <w:rFonts w:ascii="Times New Roman" w:hAnsi="Times New Roman" w:cs="Times New Roman"/>
          <w:sz w:val="24"/>
          <w:szCs w:val="24"/>
        </w:rPr>
        <w:t>Ограждение не должно п</w:t>
      </w:r>
      <w:r>
        <w:rPr>
          <w:rFonts w:ascii="Times New Roman" w:hAnsi="Times New Roman" w:cs="Times New Roman"/>
          <w:sz w:val="24"/>
          <w:szCs w:val="24"/>
        </w:rPr>
        <w:t xml:space="preserve">репятствовать обеспечению </w:t>
      </w:r>
      <w:r w:rsidRPr="00986710">
        <w:rPr>
          <w:rFonts w:ascii="Times New Roman" w:hAnsi="Times New Roman" w:cs="Times New Roman"/>
          <w:sz w:val="24"/>
          <w:szCs w:val="24"/>
        </w:rPr>
        <w:t>безопасности дорожного движения, загораживать дорожные знаки</w:t>
      </w:r>
      <w:r>
        <w:rPr>
          <w:rFonts w:ascii="Times New Roman" w:hAnsi="Times New Roman" w:cs="Times New Roman"/>
          <w:sz w:val="24"/>
          <w:szCs w:val="24"/>
        </w:rPr>
        <w:t xml:space="preserve">, название улиц и номера домов (в особенности </w:t>
      </w:r>
      <w:r w:rsidRPr="00986710">
        <w:rPr>
          <w:rFonts w:ascii="Times New Roman" w:hAnsi="Times New Roman" w:cs="Times New Roman"/>
          <w:sz w:val="24"/>
          <w:szCs w:val="24"/>
        </w:rPr>
        <w:t xml:space="preserve">на пересечении улиц).  </w:t>
      </w:r>
    </w:p>
    <w:p w:rsidR="00F72658" w:rsidRPr="00986710" w:rsidRDefault="00F72658" w:rsidP="00F72658">
      <w:pPr>
        <w:widowControl/>
        <w:shd w:val="clear" w:color="auto" w:fill="FFFFFF"/>
        <w:autoSpaceDE/>
        <w:autoSpaceDN/>
        <w:adjustRightInd/>
        <w:ind w:firstLine="709"/>
        <w:contextualSpacing/>
        <w:rPr>
          <w:rFonts w:ascii="Times New Roman" w:hAnsi="Times New Roman" w:cs="Times New Roman"/>
          <w:sz w:val="24"/>
          <w:szCs w:val="24"/>
        </w:rPr>
      </w:pPr>
      <w:r w:rsidRPr="00F72658">
        <w:rPr>
          <w:rFonts w:ascii="Times New Roman" w:hAnsi="Times New Roman" w:cs="Times New Roman"/>
          <w:sz w:val="24"/>
          <w:szCs w:val="24"/>
          <w:shd w:val="clear" w:color="auto" w:fill="FFFFFF"/>
        </w:rPr>
        <w:t>5</w:t>
      </w:r>
      <w:r w:rsidR="00F95090">
        <w:rPr>
          <w:rFonts w:ascii="Times New Roman" w:hAnsi="Times New Roman" w:cs="Times New Roman"/>
          <w:sz w:val="24"/>
          <w:szCs w:val="24"/>
          <w:shd w:val="clear" w:color="auto" w:fill="FFFFFF"/>
        </w:rPr>
        <w:t>2</w:t>
      </w:r>
      <w:r w:rsidR="00613144">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 </w:t>
      </w:r>
      <w:r w:rsidRPr="00986710">
        <w:rPr>
          <w:rFonts w:ascii="Times New Roman" w:hAnsi="Times New Roman" w:cs="Times New Roman"/>
          <w:sz w:val="24"/>
          <w:szCs w:val="24"/>
          <w:shd w:val="clear" w:color="auto" w:fill="FFFFFF"/>
        </w:rPr>
        <w:t>В случае несоответствия ограждений палисадников параметрам, указанным в Правилах, в ходе проверки в действиях лиц, использующих данные земельные участки, выявляется факт нарушения Правил.</w:t>
      </w:r>
    </w:p>
    <w:p w:rsidR="00F72658" w:rsidRPr="00986710" w:rsidRDefault="00F72658" w:rsidP="00F72658">
      <w:pPr>
        <w:widowControl/>
        <w:shd w:val="clear" w:color="auto" w:fill="FFFFFF"/>
        <w:autoSpaceDE/>
        <w:autoSpaceDN/>
        <w:adjustRightInd/>
        <w:ind w:firstLine="709"/>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2</w:t>
      </w:r>
      <w:r w:rsidR="00613144">
        <w:rPr>
          <w:rFonts w:ascii="Times New Roman" w:hAnsi="Times New Roman" w:cs="Times New Roman"/>
          <w:sz w:val="24"/>
          <w:szCs w:val="24"/>
        </w:rPr>
        <w:t>6</w:t>
      </w:r>
      <w:r>
        <w:rPr>
          <w:rFonts w:ascii="Times New Roman" w:hAnsi="Times New Roman" w:cs="Times New Roman"/>
          <w:sz w:val="24"/>
          <w:szCs w:val="24"/>
        </w:rPr>
        <w:t>. </w:t>
      </w:r>
      <w:r w:rsidRPr="00986710">
        <w:rPr>
          <w:rFonts w:ascii="Times New Roman" w:hAnsi="Times New Roman" w:cs="Times New Roman"/>
          <w:sz w:val="24"/>
          <w:szCs w:val="24"/>
        </w:rPr>
        <w:t>Палисадник может быть использован для озеленения, создания каменистых горок, цветников, композиций из декоративных и плодовых </w:t>
      </w:r>
      <w:hyperlink r:id="rId16" w:tooltip="Кустарник" w:history="1">
        <w:r w:rsidRPr="00986710">
          <w:rPr>
            <w:rFonts w:ascii="Times New Roman" w:hAnsi="Times New Roman" w:cs="Times New Roman"/>
            <w:sz w:val="24"/>
            <w:szCs w:val="24"/>
          </w:rPr>
          <w:t>кустарников</w:t>
        </w:r>
      </w:hyperlink>
      <w:r w:rsidRPr="00986710">
        <w:rPr>
          <w:rFonts w:ascii="Times New Roman" w:hAnsi="Times New Roman" w:cs="Times New Roman"/>
          <w:sz w:val="24"/>
          <w:szCs w:val="24"/>
        </w:rPr>
        <w:t xml:space="preserve">, установки малых форм, создание малых водных объектов (пруды не более 3 </w:t>
      </w:r>
      <w:proofErr w:type="spellStart"/>
      <w:r w:rsidRPr="00986710">
        <w:rPr>
          <w:rFonts w:ascii="Times New Roman" w:hAnsi="Times New Roman" w:cs="Times New Roman"/>
          <w:sz w:val="24"/>
          <w:szCs w:val="24"/>
        </w:rPr>
        <w:t>кв.м</w:t>
      </w:r>
      <w:proofErr w:type="spellEnd"/>
      <w:r w:rsidRPr="00986710">
        <w:rPr>
          <w:rFonts w:ascii="Times New Roman" w:hAnsi="Times New Roman" w:cs="Times New Roman"/>
          <w:sz w:val="24"/>
          <w:szCs w:val="24"/>
        </w:rPr>
        <w:t xml:space="preserve">., фонтаны не более 3 </w:t>
      </w:r>
      <w:proofErr w:type="spellStart"/>
      <w:r w:rsidRPr="00986710">
        <w:rPr>
          <w:rFonts w:ascii="Times New Roman" w:hAnsi="Times New Roman" w:cs="Times New Roman"/>
          <w:sz w:val="24"/>
          <w:szCs w:val="24"/>
        </w:rPr>
        <w:t>кв.м</w:t>
      </w:r>
      <w:proofErr w:type="spellEnd"/>
      <w:r w:rsidRPr="00986710">
        <w:rPr>
          <w:rFonts w:ascii="Times New Roman" w:hAnsi="Times New Roman" w:cs="Times New Roman"/>
          <w:sz w:val="24"/>
          <w:szCs w:val="24"/>
        </w:rPr>
        <w:t>.). В палисадниках, возле многоквартирных жилых домов - зеленые насаждения не должны закрывать окна первых этажей. С северной стороны МКД допускается исключительно устройство цветников.</w:t>
      </w:r>
    </w:p>
    <w:p w:rsidR="00F72658" w:rsidRPr="00986710" w:rsidRDefault="00F72658" w:rsidP="00F72658">
      <w:pPr>
        <w:widowControl/>
        <w:shd w:val="clear" w:color="auto" w:fill="FFFFFF"/>
        <w:autoSpaceDE/>
        <w:autoSpaceDN/>
        <w:adjustRightInd/>
        <w:ind w:firstLine="709"/>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2</w:t>
      </w:r>
      <w:r w:rsidR="00613144">
        <w:rPr>
          <w:rFonts w:ascii="Times New Roman" w:hAnsi="Times New Roman" w:cs="Times New Roman"/>
          <w:sz w:val="24"/>
          <w:szCs w:val="24"/>
        </w:rPr>
        <w:t>7</w:t>
      </w:r>
      <w:r>
        <w:rPr>
          <w:rFonts w:ascii="Times New Roman" w:hAnsi="Times New Roman" w:cs="Times New Roman"/>
          <w:sz w:val="24"/>
          <w:szCs w:val="24"/>
        </w:rPr>
        <w:t>. </w:t>
      </w:r>
      <w:r w:rsidRPr="00986710">
        <w:rPr>
          <w:rFonts w:ascii="Times New Roman" w:hAnsi="Times New Roman" w:cs="Times New Roman"/>
          <w:sz w:val="24"/>
          <w:szCs w:val="24"/>
        </w:rPr>
        <w:t>Производство земляных работ на земельных участках занятых палисадниками допускается только при наличии ордера на земляные работы</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2</w:t>
      </w:r>
      <w:r w:rsidR="00613144">
        <w:rPr>
          <w:rFonts w:ascii="Times New Roman" w:hAnsi="Times New Roman" w:cs="Times New Roman"/>
          <w:sz w:val="24"/>
          <w:szCs w:val="24"/>
        </w:rPr>
        <w:t>8</w:t>
      </w:r>
      <w:r>
        <w:rPr>
          <w:rFonts w:ascii="Times New Roman" w:hAnsi="Times New Roman" w:cs="Times New Roman"/>
          <w:sz w:val="24"/>
          <w:szCs w:val="24"/>
        </w:rPr>
        <w:t>. </w:t>
      </w:r>
      <w:r w:rsidRPr="00986710">
        <w:rPr>
          <w:rFonts w:ascii="Times New Roman" w:hAnsi="Times New Roman" w:cs="Times New Roman"/>
          <w:sz w:val="24"/>
          <w:szCs w:val="24"/>
        </w:rPr>
        <w:t>Эксплуатация палисадника не должна препятствовать осуществлению своих прав собственниками смежных земельных участков.</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2</w:t>
      </w:r>
      <w:r w:rsidR="00613144">
        <w:rPr>
          <w:rFonts w:ascii="Times New Roman" w:hAnsi="Times New Roman" w:cs="Times New Roman"/>
          <w:sz w:val="24"/>
          <w:szCs w:val="24"/>
        </w:rPr>
        <w:t>9</w:t>
      </w:r>
      <w:r>
        <w:rPr>
          <w:rFonts w:ascii="Times New Roman" w:hAnsi="Times New Roman" w:cs="Times New Roman"/>
          <w:sz w:val="24"/>
          <w:szCs w:val="24"/>
        </w:rPr>
        <w:t>. </w:t>
      </w:r>
      <w:r w:rsidRPr="00986710">
        <w:rPr>
          <w:rFonts w:ascii="Times New Roman" w:hAnsi="Times New Roman" w:cs="Times New Roman"/>
          <w:sz w:val="24"/>
          <w:szCs w:val="24"/>
        </w:rPr>
        <w:t>Ограждение палисадника должно состоять из легкой, прозрачной или полупрозрачной конструкции (металлической сетки, не сплошного штакетника, металлической декоративной решетки).</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613144">
        <w:rPr>
          <w:rFonts w:ascii="Times New Roman" w:hAnsi="Times New Roman" w:cs="Times New Roman"/>
          <w:sz w:val="24"/>
          <w:szCs w:val="24"/>
        </w:rPr>
        <w:t>30</w:t>
      </w:r>
      <w:r>
        <w:rPr>
          <w:rFonts w:ascii="Times New Roman" w:hAnsi="Times New Roman" w:cs="Times New Roman"/>
          <w:sz w:val="24"/>
          <w:szCs w:val="24"/>
        </w:rPr>
        <w:t>. </w:t>
      </w:r>
      <w:r w:rsidRPr="00986710">
        <w:rPr>
          <w:rFonts w:ascii="Times New Roman" w:hAnsi="Times New Roman" w:cs="Times New Roman"/>
          <w:sz w:val="24"/>
          <w:szCs w:val="24"/>
        </w:rPr>
        <w:t>Опорные конструкции ограждения могут быть выполнены из металлических труб или деревянных столбиков, без устройства капитальных фундаментов. Конструкция ограждения палисадника должна быть легко разборной без причинения ущерба самой конструкции.</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613144">
        <w:rPr>
          <w:rFonts w:ascii="Times New Roman" w:hAnsi="Times New Roman" w:cs="Times New Roman"/>
          <w:sz w:val="24"/>
          <w:szCs w:val="24"/>
        </w:rPr>
        <w:t>31</w:t>
      </w:r>
      <w:r>
        <w:rPr>
          <w:rFonts w:ascii="Times New Roman" w:hAnsi="Times New Roman" w:cs="Times New Roman"/>
          <w:sz w:val="24"/>
          <w:szCs w:val="24"/>
        </w:rPr>
        <w:t>. </w:t>
      </w:r>
      <w:r w:rsidRPr="00986710">
        <w:rPr>
          <w:rFonts w:ascii="Times New Roman" w:hAnsi="Times New Roman" w:cs="Times New Roman"/>
          <w:sz w:val="24"/>
          <w:szCs w:val="24"/>
        </w:rPr>
        <w:t>Высота ограждения палисадника не должна быть более 1</w:t>
      </w:r>
      <w:r w:rsidR="002A2189">
        <w:rPr>
          <w:rFonts w:ascii="Times New Roman" w:hAnsi="Times New Roman" w:cs="Times New Roman"/>
          <w:sz w:val="24"/>
          <w:szCs w:val="24"/>
        </w:rPr>
        <w:t xml:space="preserve">,6 </w:t>
      </w:r>
      <w:r w:rsidRPr="00986710">
        <w:rPr>
          <w:rFonts w:ascii="Times New Roman" w:hAnsi="Times New Roman" w:cs="Times New Roman"/>
          <w:sz w:val="24"/>
          <w:szCs w:val="24"/>
        </w:rPr>
        <w:t>м.</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613144">
        <w:rPr>
          <w:rFonts w:ascii="Times New Roman" w:hAnsi="Times New Roman" w:cs="Times New Roman"/>
          <w:sz w:val="24"/>
          <w:szCs w:val="24"/>
        </w:rPr>
        <w:t>32</w:t>
      </w:r>
      <w:r>
        <w:rPr>
          <w:rFonts w:ascii="Times New Roman" w:hAnsi="Times New Roman" w:cs="Times New Roman"/>
          <w:sz w:val="24"/>
          <w:szCs w:val="24"/>
        </w:rPr>
        <w:t>. </w:t>
      </w:r>
      <w:r w:rsidRPr="00986710">
        <w:rPr>
          <w:rFonts w:ascii="Times New Roman" w:hAnsi="Times New Roman" w:cs="Times New Roman"/>
          <w:sz w:val="24"/>
          <w:szCs w:val="24"/>
        </w:rPr>
        <w:t>В архитектурном решении должно прослеживаться единообразие с близко расположенными палисадниками.</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613144">
        <w:rPr>
          <w:rFonts w:ascii="Times New Roman" w:hAnsi="Times New Roman" w:cs="Times New Roman"/>
          <w:sz w:val="24"/>
          <w:szCs w:val="24"/>
        </w:rPr>
        <w:t>33</w:t>
      </w:r>
      <w:r>
        <w:rPr>
          <w:rFonts w:ascii="Times New Roman" w:hAnsi="Times New Roman" w:cs="Times New Roman"/>
          <w:sz w:val="24"/>
          <w:szCs w:val="24"/>
        </w:rPr>
        <w:t>. </w:t>
      </w:r>
      <w:r w:rsidRPr="00986710">
        <w:rPr>
          <w:rFonts w:ascii="Times New Roman" w:hAnsi="Times New Roman" w:cs="Times New Roman"/>
          <w:sz w:val="24"/>
          <w:szCs w:val="24"/>
        </w:rPr>
        <w:t>Лицо, выполнившее устройство палисадника, расположенного непосредственно перед своим домом, несет ответственность за его содержание и поддержание его эстетического вида.</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3</w:t>
      </w:r>
      <w:r w:rsidR="00613144">
        <w:rPr>
          <w:rFonts w:ascii="Times New Roman" w:hAnsi="Times New Roman" w:cs="Times New Roman"/>
          <w:sz w:val="24"/>
          <w:szCs w:val="24"/>
        </w:rPr>
        <w:t>4</w:t>
      </w:r>
      <w:r>
        <w:rPr>
          <w:rFonts w:ascii="Times New Roman" w:hAnsi="Times New Roman" w:cs="Times New Roman"/>
          <w:sz w:val="24"/>
          <w:szCs w:val="24"/>
        </w:rPr>
        <w:t>. </w:t>
      </w:r>
      <w:r w:rsidRPr="00986710">
        <w:rPr>
          <w:rFonts w:ascii="Times New Roman" w:hAnsi="Times New Roman" w:cs="Times New Roman"/>
          <w:sz w:val="24"/>
          <w:szCs w:val="24"/>
        </w:rPr>
        <w:t>Устройство палисадников не должно влечь за собой нарушение сложившейся линии жилой застройки.</w:t>
      </w:r>
    </w:p>
    <w:p w:rsidR="00F72658" w:rsidRPr="00986710" w:rsidRDefault="00F72658" w:rsidP="00F72658">
      <w:pPr>
        <w:contextualSpacing/>
        <w:rPr>
          <w:rFonts w:ascii="Times New Roman" w:hAnsi="Times New Roman" w:cs="Times New Roman"/>
          <w:sz w:val="24"/>
          <w:szCs w:val="24"/>
        </w:rPr>
      </w:pPr>
      <w:r w:rsidRPr="00F72658">
        <w:rPr>
          <w:rFonts w:ascii="Times New Roman" w:hAnsi="Times New Roman" w:cs="Times New Roman"/>
          <w:sz w:val="24"/>
          <w:szCs w:val="24"/>
        </w:rPr>
        <w:t>5</w:t>
      </w:r>
      <w:r w:rsidR="00F95090">
        <w:rPr>
          <w:rFonts w:ascii="Times New Roman" w:hAnsi="Times New Roman" w:cs="Times New Roman"/>
          <w:sz w:val="24"/>
          <w:szCs w:val="24"/>
        </w:rPr>
        <w:t>3</w:t>
      </w:r>
      <w:r w:rsidR="00613144">
        <w:rPr>
          <w:rFonts w:ascii="Times New Roman" w:hAnsi="Times New Roman" w:cs="Times New Roman"/>
          <w:sz w:val="24"/>
          <w:szCs w:val="24"/>
        </w:rPr>
        <w:t>5</w:t>
      </w:r>
      <w:r>
        <w:rPr>
          <w:rFonts w:ascii="Times New Roman" w:hAnsi="Times New Roman" w:cs="Times New Roman"/>
          <w:sz w:val="24"/>
          <w:szCs w:val="24"/>
        </w:rPr>
        <w:t>. </w:t>
      </w:r>
      <w:r w:rsidRPr="00986710">
        <w:rPr>
          <w:rFonts w:ascii="Times New Roman" w:hAnsi="Times New Roman" w:cs="Times New Roman"/>
          <w:sz w:val="24"/>
          <w:szCs w:val="24"/>
        </w:rPr>
        <w:t xml:space="preserve">На территории палисадника запрещается организовывать </w:t>
      </w:r>
      <w:proofErr w:type="spellStart"/>
      <w:r w:rsidRPr="00986710">
        <w:rPr>
          <w:rFonts w:ascii="Times New Roman" w:hAnsi="Times New Roman" w:cs="Times New Roman"/>
          <w:sz w:val="24"/>
          <w:szCs w:val="24"/>
        </w:rPr>
        <w:t>мангальные</w:t>
      </w:r>
      <w:proofErr w:type="spellEnd"/>
      <w:r w:rsidRPr="00986710">
        <w:rPr>
          <w:rFonts w:ascii="Times New Roman" w:hAnsi="Times New Roman" w:cs="Times New Roman"/>
          <w:sz w:val="24"/>
          <w:szCs w:val="24"/>
        </w:rPr>
        <w:t xml:space="preserve"> зоны, жечь костры, устанавливать беседки, палатки и навесы, складировать строительные и другие материалы.</w:t>
      </w:r>
    </w:p>
    <w:p w:rsidR="00F72658" w:rsidRPr="00F72658" w:rsidRDefault="00F72658" w:rsidP="00B77A30">
      <w:pPr>
        <w:contextualSpacing/>
        <w:rPr>
          <w:rFonts w:ascii="Times New Roman" w:hAnsi="Times New Roman" w:cs="Times New Roman"/>
          <w:sz w:val="24"/>
          <w:szCs w:val="24"/>
        </w:rPr>
      </w:pPr>
    </w:p>
    <w:sectPr w:rsidR="00F72658" w:rsidRPr="00F72658" w:rsidSect="00E475B9">
      <w:pgSz w:w="11906" w:h="16838"/>
      <w:pgMar w:top="284"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EE"/>
    <w:rsid w:val="00030BA8"/>
    <w:rsid w:val="00030E27"/>
    <w:rsid w:val="000312D8"/>
    <w:rsid w:val="00031419"/>
    <w:rsid w:val="00050386"/>
    <w:rsid w:val="000D0CEE"/>
    <w:rsid w:val="000F4585"/>
    <w:rsid w:val="000F56AE"/>
    <w:rsid w:val="00106612"/>
    <w:rsid w:val="00130E62"/>
    <w:rsid w:val="00194A00"/>
    <w:rsid w:val="00196097"/>
    <w:rsid w:val="001A6729"/>
    <w:rsid w:val="001A7080"/>
    <w:rsid w:val="001D3833"/>
    <w:rsid w:val="00205868"/>
    <w:rsid w:val="00221F13"/>
    <w:rsid w:val="002642CB"/>
    <w:rsid w:val="00272247"/>
    <w:rsid w:val="00273310"/>
    <w:rsid w:val="002A2189"/>
    <w:rsid w:val="002A4E87"/>
    <w:rsid w:val="002D60B4"/>
    <w:rsid w:val="002E49CA"/>
    <w:rsid w:val="002F41EE"/>
    <w:rsid w:val="00344D21"/>
    <w:rsid w:val="00406994"/>
    <w:rsid w:val="004233A6"/>
    <w:rsid w:val="004412FD"/>
    <w:rsid w:val="00442102"/>
    <w:rsid w:val="00443E4E"/>
    <w:rsid w:val="004514D8"/>
    <w:rsid w:val="00457A89"/>
    <w:rsid w:val="00457D51"/>
    <w:rsid w:val="00474EE4"/>
    <w:rsid w:val="004B0789"/>
    <w:rsid w:val="004B789E"/>
    <w:rsid w:val="004C6AD6"/>
    <w:rsid w:val="004E3E55"/>
    <w:rsid w:val="004F2E7D"/>
    <w:rsid w:val="004F30D0"/>
    <w:rsid w:val="004F34A7"/>
    <w:rsid w:val="0050519D"/>
    <w:rsid w:val="00514C04"/>
    <w:rsid w:val="005162B7"/>
    <w:rsid w:val="00526D83"/>
    <w:rsid w:val="00544601"/>
    <w:rsid w:val="00556E14"/>
    <w:rsid w:val="005774E5"/>
    <w:rsid w:val="005C5294"/>
    <w:rsid w:val="00603992"/>
    <w:rsid w:val="00611AF2"/>
    <w:rsid w:val="00613144"/>
    <w:rsid w:val="00614577"/>
    <w:rsid w:val="00684CBE"/>
    <w:rsid w:val="006954A6"/>
    <w:rsid w:val="006C40D4"/>
    <w:rsid w:val="006C5B0D"/>
    <w:rsid w:val="006F2D14"/>
    <w:rsid w:val="00704549"/>
    <w:rsid w:val="00706A6D"/>
    <w:rsid w:val="00717857"/>
    <w:rsid w:val="00735519"/>
    <w:rsid w:val="00740638"/>
    <w:rsid w:val="007462D5"/>
    <w:rsid w:val="007555AF"/>
    <w:rsid w:val="00762430"/>
    <w:rsid w:val="0077182F"/>
    <w:rsid w:val="00785312"/>
    <w:rsid w:val="00786B98"/>
    <w:rsid w:val="007B09DE"/>
    <w:rsid w:val="007B1555"/>
    <w:rsid w:val="007F14EE"/>
    <w:rsid w:val="008121C0"/>
    <w:rsid w:val="008146A2"/>
    <w:rsid w:val="00830CE7"/>
    <w:rsid w:val="00863C75"/>
    <w:rsid w:val="0086758D"/>
    <w:rsid w:val="00867B77"/>
    <w:rsid w:val="008B5C8D"/>
    <w:rsid w:val="008C5700"/>
    <w:rsid w:val="008E6099"/>
    <w:rsid w:val="008E7C8D"/>
    <w:rsid w:val="008F702B"/>
    <w:rsid w:val="009061A0"/>
    <w:rsid w:val="009078F3"/>
    <w:rsid w:val="00945C28"/>
    <w:rsid w:val="0099133F"/>
    <w:rsid w:val="009D1742"/>
    <w:rsid w:val="009F453B"/>
    <w:rsid w:val="00A15165"/>
    <w:rsid w:val="00A40B4E"/>
    <w:rsid w:val="00A4614B"/>
    <w:rsid w:val="00A54D41"/>
    <w:rsid w:val="00A63B1F"/>
    <w:rsid w:val="00A722B2"/>
    <w:rsid w:val="00A77A20"/>
    <w:rsid w:val="00A87F26"/>
    <w:rsid w:val="00AA6CA4"/>
    <w:rsid w:val="00AB4888"/>
    <w:rsid w:val="00AC0D76"/>
    <w:rsid w:val="00AE109C"/>
    <w:rsid w:val="00AE3F82"/>
    <w:rsid w:val="00B03715"/>
    <w:rsid w:val="00B06BDB"/>
    <w:rsid w:val="00B47D9F"/>
    <w:rsid w:val="00B55005"/>
    <w:rsid w:val="00B77A30"/>
    <w:rsid w:val="00B80E11"/>
    <w:rsid w:val="00B91F5E"/>
    <w:rsid w:val="00BC289B"/>
    <w:rsid w:val="00BD1A9E"/>
    <w:rsid w:val="00C51935"/>
    <w:rsid w:val="00C63D0C"/>
    <w:rsid w:val="00CC0ACB"/>
    <w:rsid w:val="00CE28AC"/>
    <w:rsid w:val="00CF0CAF"/>
    <w:rsid w:val="00D2136A"/>
    <w:rsid w:val="00D268CD"/>
    <w:rsid w:val="00DB3EE3"/>
    <w:rsid w:val="00DB73BA"/>
    <w:rsid w:val="00DE1AB5"/>
    <w:rsid w:val="00DE3980"/>
    <w:rsid w:val="00E03141"/>
    <w:rsid w:val="00E20B4A"/>
    <w:rsid w:val="00E42692"/>
    <w:rsid w:val="00E475B9"/>
    <w:rsid w:val="00E56718"/>
    <w:rsid w:val="00E56739"/>
    <w:rsid w:val="00E774B8"/>
    <w:rsid w:val="00E9751A"/>
    <w:rsid w:val="00EA142C"/>
    <w:rsid w:val="00EA5BE5"/>
    <w:rsid w:val="00EB2F68"/>
    <w:rsid w:val="00EC2599"/>
    <w:rsid w:val="00EC3278"/>
    <w:rsid w:val="00ED3C15"/>
    <w:rsid w:val="00EE2115"/>
    <w:rsid w:val="00EF243E"/>
    <w:rsid w:val="00F05783"/>
    <w:rsid w:val="00F31AE9"/>
    <w:rsid w:val="00F507C6"/>
    <w:rsid w:val="00F52CA6"/>
    <w:rsid w:val="00F72658"/>
    <w:rsid w:val="00F83386"/>
    <w:rsid w:val="00F927CE"/>
    <w:rsid w:val="00F95090"/>
    <w:rsid w:val="00FA1A5B"/>
    <w:rsid w:val="00FA7DC1"/>
    <w:rsid w:val="00FC266A"/>
    <w:rsid w:val="00FE2C9E"/>
    <w:rsid w:val="00FE5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3406"/>
  <w15:chartTrackingRefBased/>
  <w15:docId w15:val="{733516B0-66EC-4E42-B5B1-CA2CD345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278"/>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EC327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C3278"/>
    <w:rPr>
      <w:b/>
      <w:color w:val="26282F"/>
    </w:rPr>
  </w:style>
  <w:style w:type="character" w:customStyle="1" w:styleId="a4">
    <w:name w:val="Гипертекстовая ссылка"/>
    <w:basedOn w:val="a3"/>
    <w:uiPriority w:val="99"/>
    <w:rsid w:val="00EC3278"/>
    <w:rPr>
      <w:rFonts w:cs="Times New Roman"/>
      <w:b w:val="0"/>
      <w:color w:val="106BBE"/>
    </w:rPr>
  </w:style>
  <w:style w:type="character" w:styleId="a5">
    <w:name w:val="Hyperlink"/>
    <w:basedOn w:val="a0"/>
    <w:uiPriority w:val="99"/>
    <w:unhideWhenUsed/>
    <w:rsid w:val="00EC3278"/>
    <w:rPr>
      <w:color w:val="0563C1" w:themeColor="hyperlink"/>
      <w:u w:val="single"/>
    </w:rPr>
  </w:style>
  <w:style w:type="character" w:customStyle="1" w:styleId="10">
    <w:name w:val="Заголовок 1 Знак"/>
    <w:basedOn w:val="a0"/>
    <w:link w:val="1"/>
    <w:uiPriority w:val="9"/>
    <w:rsid w:val="00EC3278"/>
    <w:rPr>
      <w:rFonts w:ascii="Arial" w:eastAsiaTheme="minorEastAsia" w:hAnsi="Arial" w:cs="Arial"/>
      <w:b/>
      <w:bCs/>
      <w:color w:val="26282F"/>
      <w:sz w:val="26"/>
      <w:szCs w:val="26"/>
      <w:lang w:eastAsia="ru-RU"/>
    </w:rPr>
  </w:style>
  <w:style w:type="paragraph" w:styleId="a6">
    <w:name w:val="Balloon Text"/>
    <w:basedOn w:val="a"/>
    <w:link w:val="a7"/>
    <w:uiPriority w:val="99"/>
    <w:semiHidden/>
    <w:unhideWhenUsed/>
    <w:rsid w:val="001D3833"/>
    <w:rPr>
      <w:rFonts w:ascii="Segoe UI" w:hAnsi="Segoe UI" w:cs="Segoe UI"/>
      <w:sz w:val="18"/>
      <w:szCs w:val="18"/>
    </w:rPr>
  </w:style>
  <w:style w:type="character" w:customStyle="1" w:styleId="a7">
    <w:name w:val="Текст выноски Знак"/>
    <w:basedOn w:val="a0"/>
    <w:link w:val="a6"/>
    <w:uiPriority w:val="99"/>
    <w:semiHidden/>
    <w:rsid w:val="001D383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03356">
      <w:bodyDiv w:val="1"/>
      <w:marLeft w:val="0"/>
      <w:marRight w:val="0"/>
      <w:marTop w:val="0"/>
      <w:marBottom w:val="0"/>
      <w:divBdr>
        <w:top w:val="none" w:sz="0" w:space="0" w:color="auto"/>
        <w:left w:val="none" w:sz="0" w:space="0" w:color="auto"/>
        <w:bottom w:val="none" w:sz="0" w:space="0" w:color="auto"/>
        <w:right w:val="none" w:sz="0" w:space="0" w:color="auto"/>
      </w:divBdr>
    </w:div>
    <w:div w:id="1313825623">
      <w:bodyDiv w:val="1"/>
      <w:marLeft w:val="0"/>
      <w:marRight w:val="0"/>
      <w:marTop w:val="0"/>
      <w:marBottom w:val="0"/>
      <w:divBdr>
        <w:top w:val="none" w:sz="0" w:space="0" w:color="auto"/>
        <w:left w:val="none" w:sz="0" w:space="0" w:color="auto"/>
        <w:bottom w:val="none" w:sz="0" w:space="0" w:color="auto"/>
        <w:right w:val="none" w:sz="0" w:space="0" w:color="auto"/>
      </w:divBdr>
    </w:div>
    <w:div w:id="15241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4700677/0" TargetMode="External"/><Relationship Id="rId13" Type="http://schemas.openxmlformats.org/officeDocument/2006/relationships/hyperlink" Target="https://internet.garant.ru/document/redirect/7169234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zpr.ru" TargetMode="External"/><Relationship Id="rId12" Type="http://schemas.openxmlformats.org/officeDocument/2006/relationships/hyperlink" Target="https://internet.garant.ru/document/redirect/13057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A%D1%83%D1%81%D1%82%D0%B0%D1%80%D0%BD%D0%B8%D0%BA" TargetMode="External"/><Relationship Id="rId1" Type="http://schemas.openxmlformats.org/officeDocument/2006/relationships/customXml" Target="../customXml/item1.xml"/><Relationship Id="rId6" Type="http://schemas.openxmlformats.org/officeDocument/2006/relationships/hyperlink" Target="https://internet.garant.ru/document/redirect/8792781/0" TargetMode="External"/><Relationship Id="rId11" Type="http://schemas.openxmlformats.org/officeDocument/2006/relationships/hyperlink" Target="https://internet.garant.ru/document/redirect/1305770/0" TargetMode="External"/><Relationship Id="rId5" Type="http://schemas.openxmlformats.org/officeDocument/2006/relationships/image" Target="media/image1.jpeg"/><Relationship Id="rId15" Type="http://schemas.openxmlformats.org/officeDocument/2006/relationships/hyperlink" Target="https://internet.garant.ru/document/redirect/400382837/0" TargetMode="External"/><Relationship Id="rId10" Type="http://schemas.openxmlformats.org/officeDocument/2006/relationships/hyperlink" Target="https://internet.garant.ru/document/redirect/12115118/0" TargetMode="External"/><Relationship Id="rId4" Type="http://schemas.openxmlformats.org/officeDocument/2006/relationships/webSettings" Target="webSettings.xml"/><Relationship Id="rId9" Type="http://schemas.openxmlformats.org/officeDocument/2006/relationships/hyperlink" Target="https://internet.garant.ru/document/redirect/12125350/0" TargetMode="External"/><Relationship Id="rId14" Type="http://schemas.openxmlformats.org/officeDocument/2006/relationships/hyperlink" Target="https://internet.garant.ru/document/redirect/4003828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0E188-41E0-42B2-A235-ADBF7154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7761</TotalTime>
  <Pages>1</Pages>
  <Words>29461</Words>
  <Characters>167929</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Recepchen</cp:lastModifiedBy>
  <cp:revision>76</cp:revision>
  <cp:lastPrinted>2025-07-02T11:12:00Z</cp:lastPrinted>
  <dcterms:created xsi:type="dcterms:W3CDTF">2025-03-18T06:09:00Z</dcterms:created>
  <dcterms:modified xsi:type="dcterms:W3CDTF">2025-07-02T11:14:00Z</dcterms:modified>
</cp:coreProperties>
</file>